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1189" w:rsidRPr="00E52091" w:rsidRDefault="00D063A0" w:rsidP="00931189">
      <w:pPr>
        <w:pStyle w:val="encadrpremirepage"/>
        <w:spacing w:before="600"/>
        <w:rPr>
          <w:sz w:val="22"/>
          <w:szCs w:val="22"/>
        </w:rPr>
      </w:pPr>
      <w:r>
        <w:rPr>
          <w:sz w:val="22"/>
          <w:szCs w:val="22"/>
        </w:rPr>
        <w:t>Procédures d’exploitations</w:t>
      </w:r>
      <w:r w:rsidR="00AE576D" w:rsidRPr="00E52091">
        <w:rPr>
          <w:sz w:val="22"/>
          <w:szCs w:val="22"/>
        </w:rPr>
        <w:t xml:space="preserve"> FMAO</w:t>
      </w:r>
    </w:p>
    <w:p w:rsidR="00931189" w:rsidRPr="00E52091" w:rsidRDefault="00931189" w:rsidP="00931189">
      <w:pPr>
        <w:jc w:val="center"/>
        <w:rPr>
          <w:szCs w:val="22"/>
        </w:rPr>
      </w:pPr>
    </w:p>
    <w:tbl>
      <w:tblPr>
        <w:tblW w:w="49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1"/>
        <w:gridCol w:w="2875"/>
        <w:gridCol w:w="4853"/>
      </w:tblGrid>
      <w:tr w:rsidR="00931189" w:rsidRPr="00E52091" w:rsidTr="00033DA6">
        <w:trPr>
          <w:trHeight w:val="378"/>
        </w:trPr>
        <w:tc>
          <w:tcPr>
            <w:tcW w:w="1288" w:type="pct"/>
            <w:tcBorders>
              <w:top w:val="nil"/>
              <w:left w:val="nil"/>
              <w:bottom w:val="nil"/>
              <w:right w:val="nil"/>
            </w:tcBorders>
            <w:shd w:val="clear" w:color="auto" w:fill="auto"/>
          </w:tcPr>
          <w:p w:rsidR="00931189" w:rsidRPr="00E52091" w:rsidRDefault="00931189" w:rsidP="00033DA6">
            <w:pPr>
              <w:jc w:val="right"/>
              <w:rPr>
                <w:b/>
                <w:szCs w:val="22"/>
              </w:rPr>
            </w:pPr>
            <w:r w:rsidRPr="00E52091">
              <w:rPr>
                <w:b/>
                <w:szCs w:val="22"/>
              </w:rPr>
              <w:t>Etat :</w:t>
            </w:r>
          </w:p>
        </w:tc>
        <w:tc>
          <w:tcPr>
            <w:tcW w:w="3712" w:type="pct"/>
            <w:gridSpan w:val="2"/>
            <w:tcBorders>
              <w:top w:val="nil"/>
              <w:left w:val="nil"/>
              <w:bottom w:val="nil"/>
              <w:right w:val="nil"/>
            </w:tcBorders>
          </w:tcPr>
          <w:p w:rsidR="00931189" w:rsidRPr="00E52091" w:rsidRDefault="00931189" w:rsidP="00033DA6">
            <w:pPr>
              <w:jc w:val="left"/>
              <w:rPr>
                <w:szCs w:val="22"/>
              </w:rPr>
            </w:pPr>
            <w:r w:rsidRPr="00E52091">
              <w:rPr>
                <w:szCs w:val="22"/>
              </w:rPr>
              <w:t xml:space="preserve">En cours de rédaction / </w:t>
            </w:r>
            <w:r w:rsidRPr="00E52091">
              <w:rPr>
                <w:b/>
                <w:szCs w:val="22"/>
              </w:rPr>
              <w:t>à valider</w:t>
            </w:r>
            <w:r w:rsidRPr="00E52091">
              <w:rPr>
                <w:szCs w:val="22"/>
              </w:rPr>
              <w:t xml:space="preserve"> / validé</w:t>
            </w:r>
          </w:p>
        </w:tc>
      </w:tr>
      <w:tr w:rsidR="00931189" w:rsidRPr="00E52091" w:rsidTr="00033DA6">
        <w:trPr>
          <w:trHeight w:val="378"/>
        </w:trPr>
        <w:tc>
          <w:tcPr>
            <w:tcW w:w="1288" w:type="pct"/>
            <w:tcBorders>
              <w:top w:val="nil"/>
              <w:left w:val="nil"/>
              <w:bottom w:val="nil"/>
              <w:right w:val="nil"/>
            </w:tcBorders>
            <w:shd w:val="clear" w:color="auto" w:fill="auto"/>
          </w:tcPr>
          <w:p w:rsidR="00931189" w:rsidRPr="00E52091" w:rsidRDefault="00931189" w:rsidP="00033DA6">
            <w:pPr>
              <w:jc w:val="right"/>
              <w:rPr>
                <w:b/>
                <w:szCs w:val="22"/>
              </w:rPr>
            </w:pPr>
            <w:r w:rsidRPr="00E52091">
              <w:rPr>
                <w:b/>
                <w:szCs w:val="22"/>
              </w:rPr>
              <w:t>Nombre de pages </w:t>
            </w:r>
          </w:p>
        </w:tc>
        <w:tc>
          <w:tcPr>
            <w:tcW w:w="3712" w:type="pct"/>
            <w:gridSpan w:val="2"/>
            <w:tcBorders>
              <w:top w:val="nil"/>
              <w:left w:val="nil"/>
              <w:bottom w:val="nil"/>
              <w:right w:val="nil"/>
            </w:tcBorders>
          </w:tcPr>
          <w:p w:rsidR="00931189" w:rsidRPr="00E52091" w:rsidRDefault="002E7F91" w:rsidP="00734213">
            <w:pPr>
              <w:jc w:val="left"/>
              <w:rPr>
                <w:szCs w:val="22"/>
              </w:rPr>
            </w:pPr>
            <w:r>
              <w:rPr>
                <w:szCs w:val="22"/>
              </w:rPr>
              <w:t>133</w:t>
            </w:r>
          </w:p>
        </w:tc>
      </w:tr>
      <w:tr w:rsidR="00931189" w:rsidRPr="00E52091" w:rsidTr="00033DA6">
        <w:tc>
          <w:tcPr>
            <w:tcW w:w="1288" w:type="pct"/>
            <w:tcBorders>
              <w:top w:val="nil"/>
              <w:left w:val="nil"/>
              <w:bottom w:val="nil"/>
              <w:right w:val="nil"/>
            </w:tcBorders>
            <w:shd w:val="clear" w:color="auto" w:fill="auto"/>
          </w:tcPr>
          <w:p w:rsidR="00931189" w:rsidRPr="00E52091" w:rsidRDefault="00931189" w:rsidP="00033DA6">
            <w:pPr>
              <w:jc w:val="right"/>
              <w:rPr>
                <w:b/>
                <w:szCs w:val="22"/>
              </w:rPr>
            </w:pPr>
            <w:r w:rsidRPr="00E52091">
              <w:rPr>
                <w:b/>
                <w:szCs w:val="22"/>
              </w:rPr>
              <w:t>Classement :</w:t>
            </w:r>
          </w:p>
        </w:tc>
        <w:tc>
          <w:tcPr>
            <w:tcW w:w="1381" w:type="pct"/>
            <w:tcBorders>
              <w:top w:val="nil"/>
              <w:left w:val="nil"/>
              <w:bottom w:val="nil"/>
              <w:right w:val="nil"/>
            </w:tcBorders>
          </w:tcPr>
          <w:p w:rsidR="00931189" w:rsidRPr="00E52091" w:rsidRDefault="00931189" w:rsidP="00033DA6">
            <w:pPr>
              <w:jc w:val="left"/>
              <w:rPr>
                <w:szCs w:val="22"/>
                <w:u w:val="single"/>
              </w:rPr>
            </w:pPr>
            <w:r w:rsidRPr="00E52091">
              <w:rPr>
                <w:szCs w:val="22"/>
                <w:u w:val="single"/>
              </w:rPr>
              <w:t>Système de stockage</w:t>
            </w:r>
            <w:r w:rsidRPr="00E52091">
              <w:rPr>
                <w:szCs w:val="22"/>
              </w:rPr>
              <w:t xml:space="preserve"> :</w:t>
            </w:r>
            <w:r w:rsidR="008800BD" w:rsidRPr="00E52091">
              <w:rPr>
                <w:szCs w:val="22"/>
              </w:rPr>
              <w:t xml:space="preserve"> Vega</w:t>
            </w:r>
          </w:p>
        </w:tc>
        <w:tc>
          <w:tcPr>
            <w:tcW w:w="2331" w:type="pct"/>
            <w:tcBorders>
              <w:top w:val="nil"/>
              <w:left w:val="nil"/>
              <w:bottom w:val="nil"/>
              <w:right w:val="nil"/>
            </w:tcBorders>
          </w:tcPr>
          <w:p w:rsidR="00931189" w:rsidRPr="00E52091" w:rsidRDefault="00931189" w:rsidP="00033DA6">
            <w:pPr>
              <w:jc w:val="left"/>
              <w:rPr>
                <w:szCs w:val="22"/>
                <w:u w:val="single"/>
              </w:rPr>
            </w:pPr>
          </w:p>
        </w:tc>
      </w:tr>
      <w:tr w:rsidR="00931189" w:rsidRPr="00E52091" w:rsidTr="00033DA6">
        <w:tc>
          <w:tcPr>
            <w:tcW w:w="1288" w:type="pct"/>
            <w:tcBorders>
              <w:top w:val="nil"/>
              <w:left w:val="nil"/>
              <w:bottom w:val="nil"/>
              <w:right w:val="nil"/>
            </w:tcBorders>
            <w:shd w:val="clear" w:color="auto" w:fill="auto"/>
          </w:tcPr>
          <w:p w:rsidR="00931189" w:rsidRPr="00E52091" w:rsidRDefault="00931189" w:rsidP="00033DA6">
            <w:pPr>
              <w:jc w:val="right"/>
              <w:rPr>
                <w:b/>
                <w:szCs w:val="22"/>
              </w:rPr>
            </w:pPr>
          </w:p>
        </w:tc>
        <w:tc>
          <w:tcPr>
            <w:tcW w:w="1381" w:type="pct"/>
            <w:tcBorders>
              <w:top w:val="nil"/>
              <w:left w:val="nil"/>
              <w:bottom w:val="nil"/>
              <w:right w:val="nil"/>
            </w:tcBorders>
          </w:tcPr>
          <w:p w:rsidR="00931189" w:rsidRPr="00E52091" w:rsidRDefault="00931189" w:rsidP="00033DA6">
            <w:pPr>
              <w:jc w:val="left"/>
              <w:rPr>
                <w:szCs w:val="22"/>
                <w:u w:val="single"/>
              </w:rPr>
            </w:pPr>
            <w:r w:rsidRPr="00E52091">
              <w:rPr>
                <w:szCs w:val="22"/>
                <w:u w:val="single"/>
              </w:rPr>
              <w:t xml:space="preserve">Espace de stockage </w:t>
            </w:r>
            <w:r w:rsidRPr="00E52091">
              <w:rPr>
                <w:szCs w:val="22"/>
              </w:rPr>
              <w:t>:</w:t>
            </w:r>
            <w:r w:rsidR="0077403B" w:rsidRPr="00E52091">
              <w:rPr>
                <w:szCs w:val="22"/>
              </w:rPr>
              <w:t xml:space="preserve"> Vega</w:t>
            </w:r>
          </w:p>
        </w:tc>
        <w:tc>
          <w:tcPr>
            <w:tcW w:w="2331" w:type="pct"/>
            <w:tcBorders>
              <w:top w:val="nil"/>
              <w:left w:val="nil"/>
              <w:bottom w:val="nil"/>
              <w:right w:val="nil"/>
            </w:tcBorders>
          </w:tcPr>
          <w:p w:rsidR="00931189" w:rsidRPr="00E52091" w:rsidRDefault="00931189" w:rsidP="00033DA6">
            <w:pPr>
              <w:jc w:val="left"/>
              <w:rPr>
                <w:szCs w:val="22"/>
                <w:u w:val="single"/>
              </w:rPr>
            </w:pPr>
          </w:p>
        </w:tc>
      </w:tr>
      <w:tr w:rsidR="00931189" w:rsidRPr="00E52091" w:rsidTr="00033DA6">
        <w:tc>
          <w:tcPr>
            <w:tcW w:w="1288" w:type="pct"/>
            <w:tcBorders>
              <w:top w:val="nil"/>
              <w:left w:val="nil"/>
              <w:bottom w:val="nil"/>
              <w:right w:val="nil"/>
            </w:tcBorders>
            <w:shd w:val="clear" w:color="auto" w:fill="auto"/>
          </w:tcPr>
          <w:p w:rsidR="00931189" w:rsidRPr="00E52091" w:rsidRDefault="00931189" w:rsidP="00033DA6">
            <w:pPr>
              <w:jc w:val="right"/>
              <w:rPr>
                <w:b/>
                <w:szCs w:val="22"/>
              </w:rPr>
            </w:pPr>
          </w:p>
        </w:tc>
        <w:tc>
          <w:tcPr>
            <w:tcW w:w="1381" w:type="pct"/>
            <w:tcBorders>
              <w:top w:val="nil"/>
              <w:left w:val="nil"/>
              <w:bottom w:val="nil"/>
              <w:right w:val="nil"/>
            </w:tcBorders>
          </w:tcPr>
          <w:p w:rsidR="00931189" w:rsidRPr="00E52091" w:rsidRDefault="00931189" w:rsidP="00033DA6">
            <w:pPr>
              <w:jc w:val="left"/>
              <w:rPr>
                <w:szCs w:val="22"/>
                <w:u w:val="single"/>
              </w:rPr>
            </w:pPr>
            <w:r w:rsidRPr="00E52091">
              <w:rPr>
                <w:szCs w:val="22"/>
                <w:u w:val="single"/>
              </w:rPr>
              <w:t>Emplacement</w:t>
            </w:r>
            <w:r w:rsidRPr="00E52091">
              <w:rPr>
                <w:szCs w:val="22"/>
              </w:rPr>
              <w:t> :</w:t>
            </w:r>
          </w:p>
        </w:tc>
        <w:tc>
          <w:tcPr>
            <w:tcW w:w="2331" w:type="pct"/>
            <w:tcBorders>
              <w:top w:val="nil"/>
              <w:left w:val="nil"/>
              <w:bottom w:val="nil"/>
              <w:right w:val="nil"/>
            </w:tcBorders>
          </w:tcPr>
          <w:p w:rsidR="00931189" w:rsidRPr="00E52091" w:rsidRDefault="00931189" w:rsidP="00033DA6">
            <w:pPr>
              <w:jc w:val="left"/>
              <w:rPr>
                <w:szCs w:val="22"/>
                <w:u w:val="single"/>
              </w:rPr>
            </w:pPr>
          </w:p>
        </w:tc>
      </w:tr>
      <w:tr w:rsidR="00931189" w:rsidRPr="00E52091" w:rsidTr="00033DA6">
        <w:tc>
          <w:tcPr>
            <w:tcW w:w="1288" w:type="pct"/>
            <w:tcBorders>
              <w:top w:val="nil"/>
              <w:left w:val="nil"/>
              <w:bottom w:val="nil"/>
              <w:right w:val="nil"/>
            </w:tcBorders>
            <w:shd w:val="clear" w:color="auto" w:fill="auto"/>
          </w:tcPr>
          <w:p w:rsidR="00931189" w:rsidRPr="00E52091" w:rsidRDefault="00931189" w:rsidP="00033DA6">
            <w:pPr>
              <w:jc w:val="right"/>
              <w:rPr>
                <w:b/>
                <w:szCs w:val="22"/>
              </w:rPr>
            </w:pPr>
          </w:p>
        </w:tc>
        <w:tc>
          <w:tcPr>
            <w:tcW w:w="1381" w:type="pct"/>
            <w:tcBorders>
              <w:top w:val="nil"/>
              <w:left w:val="nil"/>
              <w:bottom w:val="nil"/>
              <w:right w:val="nil"/>
            </w:tcBorders>
          </w:tcPr>
          <w:p w:rsidR="00931189" w:rsidRPr="00E52091" w:rsidRDefault="00931189" w:rsidP="00033DA6">
            <w:pPr>
              <w:jc w:val="left"/>
              <w:rPr>
                <w:szCs w:val="22"/>
                <w:u w:val="single"/>
              </w:rPr>
            </w:pPr>
          </w:p>
        </w:tc>
        <w:tc>
          <w:tcPr>
            <w:tcW w:w="2331" w:type="pct"/>
            <w:tcBorders>
              <w:top w:val="nil"/>
              <w:left w:val="nil"/>
              <w:bottom w:val="nil"/>
              <w:right w:val="nil"/>
            </w:tcBorders>
          </w:tcPr>
          <w:p w:rsidR="00931189" w:rsidRPr="00E52091" w:rsidRDefault="00931189" w:rsidP="00033DA6">
            <w:pPr>
              <w:jc w:val="left"/>
              <w:rPr>
                <w:szCs w:val="22"/>
              </w:rPr>
            </w:pPr>
          </w:p>
        </w:tc>
      </w:tr>
    </w:tbl>
    <w:p w:rsidR="00931189" w:rsidRPr="00E52091" w:rsidRDefault="00931189" w:rsidP="00931189">
      <w:pPr>
        <w:jc w:val="center"/>
        <w:rPr>
          <w:szCs w:val="22"/>
        </w:rPr>
      </w:pPr>
    </w:p>
    <w:p w:rsidR="00931189" w:rsidRPr="00E52091" w:rsidRDefault="00931189" w:rsidP="00931189">
      <w:pPr>
        <w:jc w:val="center"/>
        <w:outlineLvl w:val="0"/>
        <w:rPr>
          <w:b/>
          <w:bCs/>
          <w:szCs w:val="22"/>
        </w:rPr>
      </w:pPr>
      <w:bookmarkStart w:id="0" w:name="_Toc403725943"/>
      <w:bookmarkStart w:id="1" w:name="_Toc403990301"/>
      <w:bookmarkStart w:id="2" w:name="_Toc404181898"/>
      <w:bookmarkStart w:id="3" w:name="_Toc406514795"/>
      <w:bookmarkStart w:id="4" w:name="_Toc408938500"/>
      <w:bookmarkStart w:id="5" w:name="_Toc409535702"/>
      <w:bookmarkStart w:id="6" w:name="_Toc409536298"/>
      <w:bookmarkStart w:id="7" w:name="_Toc411011959"/>
      <w:bookmarkStart w:id="8" w:name="_Toc411937244"/>
      <w:bookmarkStart w:id="9" w:name="_Toc415155876"/>
      <w:bookmarkStart w:id="10" w:name="_Toc415647777"/>
      <w:bookmarkStart w:id="11" w:name="_Toc416110602"/>
      <w:bookmarkStart w:id="12" w:name="_Toc416173995"/>
      <w:bookmarkStart w:id="13" w:name="_Toc416186378"/>
      <w:bookmarkStart w:id="14" w:name="_Toc417299536"/>
      <w:r w:rsidRPr="00E52091">
        <w:rPr>
          <w:b/>
          <w:bCs/>
          <w:szCs w:val="22"/>
        </w:rPr>
        <w:t>VERSIONS DU DOCUMENT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8"/>
        <w:gridCol w:w="1276"/>
        <w:gridCol w:w="2447"/>
        <w:gridCol w:w="5597"/>
      </w:tblGrid>
      <w:tr w:rsidR="00931189" w:rsidRPr="00E52091" w:rsidTr="00033DA6">
        <w:trPr>
          <w:trHeight w:val="220"/>
          <w:jc w:val="center"/>
        </w:trPr>
        <w:tc>
          <w:tcPr>
            <w:tcW w:w="574" w:type="pct"/>
            <w:shd w:val="clear" w:color="auto" w:fill="C0C0C0"/>
          </w:tcPr>
          <w:p w:rsidR="00931189" w:rsidRPr="00E52091" w:rsidRDefault="00931189" w:rsidP="00033DA6">
            <w:pPr>
              <w:jc w:val="center"/>
              <w:rPr>
                <w:b/>
                <w:bCs/>
                <w:szCs w:val="22"/>
              </w:rPr>
            </w:pPr>
            <w:r w:rsidRPr="00E52091">
              <w:rPr>
                <w:b/>
                <w:bCs/>
                <w:szCs w:val="22"/>
              </w:rPr>
              <w:t>Version</w:t>
            </w:r>
          </w:p>
        </w:tc>
        <w:tc>
          <w:tcPr>
            <w:tcW w:w="606" w:type="pct"/>
            <w:shd w:val="clear" w:color="auto" w:fill="C0C0C0"/>
          </w:tcPr>
          <w:p w:rsidR="00931189" w:rsidRPr="00E52091" w:rsidRDefault="00931189" w:rsidP="00033DA6">
            <w:pPr>
              <w:jc w:val="center"/>
              <w:rPr>
                <w:b/>
                <w:bCs/>
                <w:szCs w:val="22"/>
              </w:rPr>
            </w:pPr>
            <w:r w:rsidRPr="00E52091">
              <w:rPr>
                <w:b/>
                <w:bCs/>
                <w:szCs w:val="22"/>
              </w:rPr>
              <w:t>Date</w:t>
            </w:r>
          </w:p>
        </w:tc>
        <w:tc>
          <w:tcPr>
            <w:tcW w:w="1162" w:type="pct"/>
            <w:shd w:val="clear" w:color="auto" w:fill="C0C0C0"/>
          </w:tcPr>
          <w:p w:rsidR="00931189" w:rsidRPr="00E52091" w:rsidRDefault="00931189" w:rsidP="00033DA6">
            <w:pPr>
              <w:jc w:val="center"/>
              <w:rPr>
                <w:b/>
                <w:bCs/>
                <w:szCs w:val="22"/>
              </w:rPr>
            </w:pPr>
            <w:r w:rsidRPr="00E52091">
              <w:rPr>
                <w:b/>
                <w:bCs/>
                <w:szCs w:val="22"/>
              </w:rPr>
              <w:t>Auteur </w:t>
            </w:r>
          </w:p>
          <w:p w:rsidR="00931189" w:rsidRPr="00E52091" w:rsidRDefault="00931189" w:rsidP="00033DA6">
            <w:pPr>
              <w:jc w:val="center"/>
              <w:rPr>
                <w:b/>
                <w:bCs/>
                <w:szCs w:val="22"/>
              </w:rPr>
            </w:pPr>
            <w:r w:rsidRPr="00E52091">
              <w:rPr>
                <w:b/>
                <w:bCs/>
                <w:szCs w:val="22"/>
              </w:rPr>
              <w:t>Fonction : Nom</w:t>
            </w:r>
          </w:p>
        </w:tc>
        <w:tc>
          <w:tcPr>
            <w:tcW w:w="2657" w:type="pct"/>
            <w:shd w:val="clear" w:color="auto" w:fill="C0C0C0"/>
          </w:tcPr>
          <w:p w:rsidR="00931189" w:rsidRPr="00E52091" w:rsidRDefault="00931189" w:rsidP="00033DA6">
            <w:pPr>
              <w:jc w:val="center"/>
              <w:rPr>
                <w:b/>
                <w:bCs/>
                <w:szCs w:val="22"/>
              </w:rPr>
            </w:pPr>
            <w:r w:rsidRPr="00E52091">
              <w:rPr>
                <w:b/>
                <w:bCs/>
                <w:szCs w:val="22"/>
              </w:rPr>
              <w:t>Objet de la mise à jour</w:t>
            </w:r>
          </w:p>
        </w:tc>
      </w:tr>
      <w:tr w:rsidR="00931189" w:rsidRPr="00E52091" w:rsidTr="00033DA6">
        <w:trPr>
          <w:cantSplit/>
          <w:jc w:val="center"/>
        </w:trPr>
        <w:tc>
          <w:tcPr>
            <w:tcW w:w="574" w:type="pct"/>
          </w:tcPr>
          <w:p w:rsidR="00931189" w:rsidRPr="00E52091" w:rsidRDefault="00931189" w:rsidP="00033DA6">
            <w:pPr>
              <w:jc w:val="center"/>
              <w:rPr>
                <w:szCs w:val="22"/>
              </w:rPr>
            </w:pPr>
            <w:r w:rsidRPr="00E52091">
              <w:rPr>
                <w:szCs w:val="22"/>
              </w:rPr>
              <w:t>1.0</w:t>
            </w:r>
          </w:p>
        </w:tc>
        <w:tc>
          <w:tcPr>
            <w:tcW w:w="606" w:type="pct"/>
          </w:tcPr>
          <w:p w:rsidR="00931189" w:rsidRPr="00E52091" w:rsidRDefault="00D063A0" w:rsidP="00D063A0">
            <w:pPr>
              <w:jc w:val="center"/>
              <w:rPr>
                <w:szCs w:val="22"/>
              </w:rPr>
            </w:pPr>
            <w:r>
              <w:rPr>
                <w:szCs w:val="22"/>
              </w:rPr>
              <w:t>26</w:t>
            </w:r>
            <w:r w:rsidR="00931189" w:rsidRPr="00E52091">
              <w:rPr>
                <w:szCs w:val="22"/>
              </w:rPr>
              <w:t>/</w:t>
            </w:r>
            <w:r w:rsidR="006F1F39" w:rsidRPr="00E52091">
              <w:rPr>
                <w:szCs w:val="22"/>
              </w:rPr>
              <w:t>0</w:t>
            </w:r>
            <w:r>
              <w:rPr>
                <w:szCs w:val="22"/>
              </w:rPr>
              <w:t>3</w:t>
            </w:r>
            <w:r w:rsidR="00931189" w:rsidRPr="00E52091">
              <w:rPr>
                <w:szCs w:val="22"/>
              </w:rPr>
              <w:t>/201</w:t>
            </w:r>
            <w:r w:rsidR="00BE1C5D" w:rsidRPr="00E52091">
              <w:rPr>
                <w:szCs w:val="22"/>
              </w:rPr>
              <w:t>5</w:t>
            </w:r>
          </w:p>
        </w:tc>
        <w:tc>
          <w:tcPr>
            <w:tcW w:w="1162" w:type="pct"/>
          </w:tcPr>
          <w:p w:rsidR="00931189" w:rsidRPr="00E52091" w:rsidRDefault="00931189" w:rsidP="00033DA6">
            <w:pPr>
              <w:jc w:val="center"/>
              <w:rPr>
                <w:szCs w:val="22"/>
              </w:rPr>
            </w:pPr>
            <w:r w:rsidRPr="00E52091">
              <w:rPr>
                <w:szCs w:val="22"/>
              </w:rPr>
              <w:t>A.GNAMIAN</w:t>
            </w:r>
          </w:p>
        </w:tc>
        <w:tc>
          <w:tcPr>
            <w:tcW w:w="2657" w:type="pct"/>
          </w:tcPr>
          <w:p w:rsidR="00931189" w:rsidRPr="00E52091" w:rsidRDefault="00931189" w:rsidP="00033DA6">
            <w:pPr>
              <w:jc w:val="center"/>
              <w:rPr>
                <w:szCs w:val="22"/>
              </w:rPr>
            </w:pPr>
            <w:r w:rsidRPr="00E52091">
              <w:rPr>
                <w:szCs w:val="22"/>
              </w:rPr>
              <w:t>Création</w:t>
            </w:r>
          </w:p>
        </w:tc>
      </w:tr>
      <w:tr w:rsidR="00931189" w:rsidRPr="00E52091" w:rsidTr="00033DA6">
        <w:trPr>
          <w:cantSplit/>
          <w:jc w:val="center"/>
        </w:trPr>
        <w:tc>
          <w:tcPr>
            <w:tcW w:w="574" w:type="pct"/>
          </w:tcPr>
          <w:p w:rsidR="00931189" w:rsidRPr="00E52091" w:rsidRDefault="00AE2844" w:rsidP="00033DA6">
            <w:pPr>
              <w:jc w:val="center"/>
              <w:rPr>
                <w:szCs w:val="22"/>
              </w:rPr>
            </w:pPr>
            <w:r>
              <w:rPr>
                <w:szCs w:val="22"/>
              </w:rPr>
              <w:t>1.1</w:t>
            </w:r>
          </w:p>
        </w:tc>
        <w:tc>
          <w:tcPr>
            <w:tcW w:w="606" w:type="pct"/>
          </w:tcPr>
          <w:p w:rsidR="00931189" w:rsidRPr="00E52091" w:rsidRDefault="00AE2844" w:rsidP="00033DA6">
            <w:pPr>
              <w:jc w:val="center"/>
              <w:rPr>
                <w:szCs w:val="22"/>
              </w:rPr>
            </w:pPr>
            <w:r>
              <w:rPr>
                <w:szCs w:val="22"/>
              </w:rPr>
              <w:t>20/14/2015</w:t>
            </w:r>
          </w:p>
        </w:tc>
        <w:tc>
          <w:tcPr>
            <w:tcW w:w="1162" w:type="pct"/>
          </w:tcPr>
          <w:p w:rsidR="00931189" w:rsidRPr="00E52091" w:rsidRDefault="00AE2844" w:rsidP="00033DA6">
            <w:pPr>
              <w:jc w:val="center"/>
              <w:rPr>
                <w:szCs w:val="22"/>
              </w:rPr>
            </w:pPr>
            <w:r>
              <w:rPr>
                <w:szCs w:val="22"/>
              </w:rPr>
              <w:t>A.GNAMIAN</w:t>
            </w:r>
          </w:p>
        </w:tc>
        <w:tc>
          <w:tcPr>
            <w:tcW w:w="2657" w:type="pct"/>
          </w:tcPr>
          <w:p w:rsidR="00931189" w:rsidRPr="00E52091" w:rsidRDefault="00AE2844" w:rsidP="00033DA6">
            <w:pPr>
              <w:jc w:val="center"/>
              <w:rPr>
                <w:szCs w:val="22"/>
              </w:rPr>
            </w:pPr>
            <w:r>
              <w:rPr>
                <w:szCs w:val="22"/>
              </w:rPr>
              <w:t>Modification installation module MNT</w:t>
            </w:r>
          </w:p>
        </w:tc>
      </w:tr>
      <w:tr w:rsidR="00931189" w:rsidRPr="00E52091" w:rsidTr="00033DA6">
        <w:trPr>
          <w:cantSplit/>
          <w:jc w:val="center"/>
        </w:trPr>
        <w:tc>
          <w:tcPr>
            <w:tcW w:w="574" w:type="pct"/>
          </w:tcPr>
          <w:p w:rsidR="00931189" w:rsidRPr="00E52091" w:rsidRDefault="00931189" w:rsidP="00033DA6">
            <w:pPr>
              <w:jc w:val="center"/>
              <w:rPr>
                <w:szCs w:val="22"/>
              </w:rPr>
            </w:pPr>
          </w:p>
        </w:tc>
        <w:tc>
          <w:tcPr>
            <w:tcW w:w="606" w:type="pct"/>
          </w:tcPr>
          <w:p w:rsidR="00931189" w:rsidRPr="00E52091" w:rsidRDefault="00931189" w:rsidP="00033DA6">
            <w:pPr>
              <w:jc w:val="center"/>
              <w:rPr>
                <w:szCs w:val="22"/>
              </w:rPr>
            </w:pPr>
          </w:p>
        </w:tc>
        <w:tc>
          <w:tcPr>
            <w:tcW w:w="1162" w:type="pct"/>
          </w:tcPr>
          <w:p w:rsidR="00931189" w:rsidRPr="00E52091" w:rsidRDefault="00931189" w:rsidP="00033DA6">
            <w:pPr>
              <w:jc w:val="center"/>
              <w:rPr>
                <w:szCs w:val="22"/>
              </w:rPr>
            </w:pPr>
          </w:p>
        </w:tc>
        <w:tc>
          <w:tcPr>
            <w:tcW w:w="2657" w:type="pct"/>
          </w:tcPr>
          <w:p w:rsidR="00931189" w:rsidRPr="00E52091" w:rsidRDefault="00931189" w:rsidP="00033DA6">
            <w:pPr>
              <w:jc w:val="center"/>
              <w:rPr>
                <w:szCs w:val="22"/>
              </w:rPr>
            </w:pPr>
          </w:p>
        </w:tc>
      </w:tr>
      <w:tr w:rsidR="00BC4A57" w:rsidRPr="00E52091" w:rsidTr="00033DA6">
        <w:trPr>
          <w:cantSplit/>
          <w:jc w:val="center"/>
        </w:trPr>
        <w:tc>
          <w:tcPr>
            <w:tcW w:w="574" w:type="pct"/>
          </w:tcPr>
          <w:p w:rsidR="00BC4A57" w:rsidRPr="00E52091" w:rsidRDefault="00BC4A57" w:rsidP="00033DA6">
            <w:pPr>
              <w:jc w:val="center"/>
              <w:rPr>
                <w:szCs w:val="22"/>
              </w:rPr>
            </w:pPr>
          </w:p>
        </w:tc>
        <w:tc>
          <w:tcPr>
            <w:tcW w:w="606" w:type="pct"/>
          </w:tcPr>
          <w:p w:rsidR="00BC4A57" w:rsidRPr="00E52091" w:rsidRDefault="00BC4A57" w:rsidP="00033DA6">
            <w:pPr>
              <w:jc w:val="center"/>
              <w:rPr>
                <w:szCs w:val="22"/>
              </w:rPr>
            </w:pPr>
          </w:p>
        </w:tc>
        <w:tc>
          <w:tcPr>
            <w:tcW w:w="1162" w:type="pct"/>
          </w:tcPr>
          <w:p w:rsidR="00BC4A57" w:rsidRPr="00E52091" w:rsidRDefault="00BC4A57" w:rsidP="00033DA6">
            <w:pPr>
              <w:jc w:val="center"/>
              <w:rPr>
                <w:szCs w:val="22"/>
              </w:rPr>
            </w:pPr>
          </w:p>
        </w:tc>
        <w:tc>
          <w:tcPr>
            <w:tcW w:w="2657" w:type="pct"/>
          </w:tcPr>
          <w:p w:rsidR="00BC4A57" w:rsidRPr="00E52091" w:rsidRDefault="00BC4A57" w:rsidP="00033DA6">
            <w:pPr>
              <w:jc w:val="center"/>
              <w:rPr>
                <w:szCs w:val="22"/>
              </w:rPr>
            </w:pPr>
          </w:p>
        </w:tc>
      </w:tr>
    </w:tbl>
    <w:p w:rsidR="00931189" w:rsidRPr="00E52091" w:rsidRDefault="00931189" w:rsidP="00931189">
      <w:pPr>
        <w:jc w:val="center"/>
        <w:rPr>
          <w:szCs w:val="22"/>
        </w:rPr>
      </w:pPr>
    </w:p>
    <w:p w:rsidR="00931189" w:rsidRPr="00E52091" w:rsidRDefault="00931189" w:rsidP="00931189">
      <w:pPr>
        <w:jc w:val="center"/>
        <w:rPr>
          <w:szCs w:val="22"/>
        </w:rPr>
      </w:pPr>
    </w:p>
    <w:p w:rsidR="00931189" w:rsidRPr="00E52091" w:rsidRDefault="00931189" w:rsidP="00931189">
      <w:pPr>
        <w:jc w:val="center"/>
        <w:outlineLvl w:val="0"/>
        <w:rPr>
          <w:b/>
          <w:bCs/>
          <w:szCs w:val="22"/>
        </w:rPr>
      </w:pPr>
      <w:bookmarkStart w:id="15" w:name="_Toc403725944"/>
      <w:bookmarkStart w:id="16" w:name="_Toc403990302"/>
      <w:bookmarkStart w:id="17" w:name="_Toc404181899"/>
      <w:bookmarkStart w:id="18" w:name="_Toc406514453"/>
      <w:bookmarkStart w:id="19" w:name="_Toc406514796"/>
      <w:bookmarkStart w:id="20" w:name="_Toc408938501"/>
      <w:bookmarkStart w:id="21" w:name="_Toc409535703"/>
      <w:bookmarkStart w:id="22" w:name="_Toc409536299"/>
      <w:bookmarkStart w:id="23" w:name="_Toc411011960"/>
      <w:bookmarkStart w:id="24" w:name="_Toc411937245"/>
      <w:bookmarkStart w:id="25" w:name="_Toc415155877"/>
      <w:bookmarkStart w:id="26" w:name="_Toc415647778"/>
      <w:bookmarkStart w:id="27" w:name="_Toc416110603"/>
      <w:bookmarkStart w:id="28" w:name="_Toc416173996"/>
      <w:bookmarkStart w:id="29" w:name="_Toc416186379"/>
      <w:bookmarkStart w:id="30" w:name="_Toc417299537"/>
      <w:r w:rsidRPr="00E52091">
        <w:rPr>
          <w:b/>
          <w:bCs/>
          <w:szCs w:val="22"/>
        </w:rPr>
        <w:t>DESTINATAIRES DU DOCUMENT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3"/>
        <w:gridCol w:w="7405"/>
      </w:tblGrid>
      <w:tr w:rsidR="00931189" w:rsidRPr="00E52091" w:rsidTr="00033DA6">
        <w:trPr>
          <w:cantSplit/>
          <w:trHeight w:val="70"/>
          <w:jc w:val="center"/>
        </w:trPr>
        <w:tc>
          <w:tcPr>
            <w:tcW w:w="1483" w:type="pct"/>
            <w:shd w:val="clear" w:color="auto" w:fill="C0C0C0"/>
            <w:vAlign w:val="center"/>
          </w:tcPr>
          <w:p w:rsidR="00931189" w:rsidRPr="00E52091" w:rsidRDefault="00931189" w:rsidP="00033DA6">
            <w:pPr>
              <w:jc w:val="center"/>
              <w:rPr>
                <w:b/>
                <w:bCs/>
                <w:szCs w:val="22"/>
              </w:rPr>
            </w:pPr>
            <w:r w:rsidRPr="00E52091">
              <w:rPr>
                <w:b/>
                <w:bCs/>
                <w:szCs w:val="22"/>
              </w:rPr>
              <w:t>Diffusion pour action :</w:t>
            </w:r>
          </w:p>
        </w:tc>
        <w:tc>
          <w:tcPr>
            <w:tcW w:w="3517" w:type="pct"/>
            <w:vAlign w:val="center"/>
          </w:tcPr>
          <w:p w:rsidR="00931189" w:rsidRPr="00E52091" w:rsidRDefault="00931189" w:rsidP="00033DA6">
            <w:pPr>
              <w:jc w:val="left"/>
              <w:rPr>
                <w:szCs w:val="22"/>
              </w:rPr>
            </w:pPr>
          </w:p>
        </w:tc>
      </w:tr>
      <w:tr w:rsidR="00931189" w:rsidRPr="00E52091" w:rsidTr="00033DA6">
        <w:trPr>
          <w:cantSplit/>
          <w:trHeight w:val="70"/>
          <w:jc w:val="center"/>
        </w:trPr>
        <w:tc>
          <w:tcPr>
            <w:tcW w:w="1483" w:type="pct"/>
            <w:shd w:val="clear" w:color="auto" w:fill="C0C0C0"/>
            <w:vAlign w:val="center"/>
          </w:tcPr>
          <w:p w:rsidR="00931189" w:rsidRPr="00E52091" w:rsidRDefault="00931189" w:rsidP="00033DA6">
            <w:pPr>
              <w:jc w:val="center"/>
              <w:rPr>
                <w:b/>
                <w:bCs/>
                <w:szCs w:val="22"/>
              </w:rPr>
            </w:pPr>
            <w:r w:rsidRPr="00E52091">
              <w:rPr>
                <w:b/>
                <w:bCs/>
                <w:szCs w:val="22"/>
              </w:rPr>
              <w:t>Diffusion pour information :</w:t>
            </w:r>
          </w:p>
        </w:tc>
        <w:tc>
          <w:tcPr>
            <w:tcW w:w="3517" w:type="pct"/>
            <w:vAlign w:val="center"/>
          </w:tcPr>
          <w:p w:rsidR="00931189" w:rsidRPr="00E52091" w:rsidRDefault="00931189" w:rsidP="00033DA6">
            <w:pPr>
              <w:jc w:val="left"/>
              <w:rPr>
                <w:szCs w:val="22"/>
              </w:rPr>
            </w:pPr>
          </w:p>
        </w:tc>
      </w:tr>
    </w:tbl>
    <w:p w:rsidR="00931189" w:rsidRPr="00E52091" w:rsidRDefault="00931189" w:rsidP="00931189">
      <w:pPr>
        <w:jc w:val="center"/>
        <w:outlineLvl w:val="0"/>
        <w:rPr>
          <w:bCs/>
          <w:szCs w:val="22"/>
        </w:rPr>
      </w:pPr>
    </w:p>
    <w:p w:rsidR="00931189" w:rsidRPr="00E52091" w:rsidRDefault="00931189" w:rsidP="00931189">
      <w:pPr>
        <w:jc w:val="center"/>
        <w:outlineLvl w:val="0"/>
        <w:rPr>
          <w:bCs/>
          <w:szCs w:val="22"/>
        </w:rPr>
      </w:pPr>
    </w:p>
    <w:p w:rsidR="00931189" w:rsidRPr="00E52091" w:rsidRDefault="00931189" w:rsidP="00931189">
      <w:pPr>
        <w:jc w:val="center"/>
        <w:outlineLvl w:val="0"/>
        <w:rPr>
          <w:b/>
          <w:bCs/>
          <w:szCs w:val="22"/>
        </w:rPr>
      </w:pPr>
      <w:bookmarkStart w:id="31" w:name="_Toc403725945"/>
      <w:bookmarkStart w:id="32" w:name="_Toc403990303"/>
      <w:bookmarkStart w:id="33" w:name="_Toc404181900"/>
      <w:bookmarkStart w:id="34" w:name="_Toc406514454"/>
      <w:bookmarkStart w:id="35" w:name="_Toc406514797"/>
      <w:bookmarkStart w:id="36" w:name="_Toc408938502"/>
      <w:bookmarkStart w:id="37" w:name="_Toc409535704"/>
      <w:bookmarkStart w:id="38" w:name="_Toc409536300"/>
      <w:bookmarkStart w:id="39" w:name="_Toc411011961"/>
      <w:bookmarkStart w:id="40" w:name="_Toc411937246"/>
      <w:bookmarkStart w:id="41" w:name="_Toc415155878"/>
      <w:bookmarkStart w:id="42" w:name="_Toc415647779"/>
      <w:bookmarkStart w:id="43" w:name="_Toc416110604"/>
      <w:bookmarkStart w:id="44" w:name="_Toc416173997"/>
      <w:bookmarkStart w:id="45" w:name="_Toc416186380"/>
      <w:bookmarkStart w:id="46" w:name="_Toc417299538"/>
      <w:r w:rsidRPr="00E52091">
        <w:rPr>
          <w:b/>
          <w:bCs/>
          <w:szCs w:val="22"/>
        </w:rPr>
        <w:t>VALIDATION DU DOCUMENT</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62"/>
        <w:gridCol w:w="2893"/>
        <w:gridCol w:w="1693"/>
        <w:gridCol w:w="3005"/>
        <w:gridCol w:w="1575"/>
      </w:tblGrid>
      <w:tr w:rsidR="00931189" w:rsidRPr="00E52091" w:rsidTr="00033DA6">
        <w:trPr>
          <w:trHeight w:val="210"/>
          <w:jc w:val="center"/>
        </w:trPr>
        <w:tc>
          <w:tcPr>
            <w:tcW w:w="647" w:type="pct"/>
            <w:shd w:val="clear" w:color="auto" w:fill="C0C0C0"/>
          </w:tcPr>
          <w:p w:rsidR="00931189" w:rsidRPr="00E52091" w:rsidRDefault="00931189" w:rsidP="00033DA6">
            <w:pPr>
              <w:jc w:val="center"/>
              <w:rPr>
                <w:b/>
                <w:bCs/>
                <w:szCs w:val="22"/>
              </w:rPr>
            </w:pPr>
            <w:r w:rsidRPr="00E52091">
              <w:rPr>
                <w:b/>
                <w:bCs/>
                <w:szCs w:val="22"/>
              </w:rPr>
              <w:t>Version</w:t>
            </w:r>
          </w:p>
        </w:tc>
        <w:tc>
          <w:tcPr>
            <w:tcW w:w="1374" w:type="pct"/>
            <w:shd w:val="clear" w:color="auto" w:fill="C0C0C0"/>
          </w:tcPr>
          <w:p w:rsidR="00931189" w:rsidRPr="00E52091" w:rsidRDefault="00931189" w:rsidP="00033DA6">
            <w:pPr>
              <w:jc w:val="center"/>
              <w:rPr>
                <w:b/>
                <w:bCs/>
                <w:szCs w:val="22"/>
              </w:rPr>
            </w:pPr>
            <w:r w:rsidRPr="00E52091">
              <w:rPr>
                <w:b/>
                <w:bCs/>
                <w:szCs w:val="22"/>
              </w:rPr>
              <w:t>Valideur 1</w:t>
            </w:r>
          </w:p>
          <w:p w:rsidR="00931189" w:rsidRPr="00E52091" w:rsidRDefault="00931189" w:rsidP="00033DA6">
            <w:pPr>
              <w:jc w:val="center"/>
              <w:rPr>
                <w:b/>
                <w:bCs/>
                <w:szCs w:val="22"/>
              </w:rPr>
            </w:pPr>
            <w:r w:rsidRPr="00E52091">
              <w:rPr>
                <w:b/>
                <w:bCs/>
                <w:szCs w:val="22"/>
              </w:rPr>
              <w:t>Fonction : Nom</w:t>
            </w:r>
          </w:p>
        </w:tc>
        <w:tc>
          <w:tcPr>
            <w:tcW w:w="804" w:type="pct"/>
            <w:shd w:val="clear" w:color="auto" w:fill="C0C0C0"/>
          </w:tcPr>
          <w:p w:rsidR="00931189" w:rsidRPr="00E52091" w:rsidRDefault="00931189" w:rsidP="00033DA6">
            <w:pPr>
              <w:jc w:val="center"/>
              <w:rPr>
                <w:b/>
                <w:bCs/>
                <w:szCs w:val="22"/>
              </w:rPr>
            </w:pPr>
            <w:r w:rsidRPr="00E52091">
              <w:rPr>
                <w:b/>
                <w:bCs/>
                <w:szCs w:val="22"/>
              </w:rPr>
              <w:t>Date</w:t>
            </w:r>
          </w:p>
        </w:tc>
        <w:tc>
          <w:tcPr>
            <w:tcW w:w="1427" w:type="pct"/>
            <w:shd w:val="clear" w:color="auto" w:fill="C0C0C0"/>
          </w:tcPr>
          <w:p w:rsidR="00931189" w:rsidRPr="00E52091" w:rsidRDefault="00931189" w:rsidP="00033DA6">
            <w:pPr>
              <w:jc w:val="center"/>
              <w:rPr>
                <w:b/>
                <w:bCs/>
                <w:szCs w:val="22"/>
              </w:rPr>
            </w:pPr>
            <w:r w:rsidRPr="00E52091">
              <w:rPr>
                <w:b/>
                <w:bCs/>
                <w:szCs w:val="22"/>
              </w:rPr>
              <w:t>Valideur 2</w:t>
            </w:r>
          </w:p>
          <w:p w:rsidR="00931189" w:rsidRPr="00E52091" w:rsidRDefault="00931189" w:rsidP="00033DA6">
            <w:pPr>
              <w:jc w:val="center"/>
              <w:rPr>
                <w:b/>
                <w:bCs/>
                <w:szCs w:val="22"/>
              </w:rPr>
            </w:pPr>
            <w:r w:rsidRPr="00E52091">
              <w:rPr>
                <w:b/>
                <w:bCs/>
                <w:szCs w:val="22"/>
              </w:rPr>
              <w:t>Fonction : Nom</w:t>
            </w:r>
          </w:p>
        </w:tc>
        <w:tc>
          <w:tcPr>
            <w:tcW w:w="748" w:type="pct"/>
            <w:shd w:val="clear" w:color="auto" w:fill="C0C0C0"/>
          </w:tcPr>
          <w:p w:rsidR="00931189" w:rsidRPr="00E52091" w:rsidRDefault="00931189" w:rsidP="00033DA6">
            <w:pPr>
              <w:jc w:val="center"/>
              <w:rPr>
                <w:b/>
                <w:bCs/>
                <w:szCs w:val="22"/>
              </w:rPr>
            </w:pPr>
            <w:r w:rsidRPr="00E52091">
              <w:rPr>
                <w:b/>
                <w:bCs/>
                <w:szCs w:val="22"/>
              </w:rPr>
              <w:t>Date</w:t>
            </w:r>
          </w:p>
        </w:tc>
      </w:tr>
      <w:tr w:rsidR="00931189" w:rsidRPr="00E52091" w:rsidTr="00033DA6">
        <w:trPr>
          <w:trHeight w:val="210"/>
          <w:jc w:val="center"/>
        </w:trPr>
        <w:tc>
          <w:tcPr>
            <w:tcW w:w="647" w:type="pct"/>
          </w:tcPr>
          <w:p w:rsidR="00931189" w:rsidRPr="00E52091" w:rsidRDefault="00931189" w:rsidP="00033DA6">
            <w:pPr>
              <w:jc w:val="center"/>
              <w:rPr>
                <w:szCs w:val="22"/>
              </w:rPr>
            </w:pPr>
          </w:p>
        </w:tc>
        <w:tc>
          <w:tcPr>
            <w:tcW w:w="1374" w:type="pct"/>
          </w:tcPr>
          <w:p w:rsidR="00931189" w:rsidRPr="00E52091" w:rsidRDefault="00931189" w:rsidP="00033DA6">
            <w:pPr>
              <w:jc w:val="center"/>
              <w:rPr>
                <w:szCs w:val="22"/>
              </w:rPr>
            </w:pPr>
          </w:p>
        </w:tc>
        <w:tc>
          <w:tcPr>
            <w:tcW w:w="804" w:type="pct"/>
          </w:tcPr>
          <w:p w:rsidR="00931189" w:rsidRPr="00E52091" w:rsidRDefault="00931189" w:rsidP="00033DA6">
            <w:pPr>
              <w:jc w:val="center"/>
              <w:rPr>
                <w:szCs w:val="22"/>
              </w:rPr>
            </w:pPr>
          </w:p>
        </w:tc>
        <w:tc>
          <w:tcPr>
            <w:tcW w:w="1427" w:type="pct"/>
          </w:tcPr>
          <w:p w:rsidR="00931189" w:rsidRPr="00E52091" w:rsidRDefault="00931189" w:rsidP="00033DA6">
            <w:pPr>
              <w:jc w:val="center"/>
              <w:rPr>
                <w:szCs w:val="22"/>
              </w:rPr>
            </w:pPr>
          </w:p>
        </w:tc>
        <w:tc>
          <w:tcPr>
            <w:tcW w:w="748" w:type="pct"/>
          </w:tcPr>
          <w:p w:rsidR="00931189" w:rsidRPr="00E52091" w:rsidRDefault="00931189" w:rsidP="00033DA6">
            <w:pPr>
              <w:jc w:val="center"/>
              <w:rPr>
                <w:szCs w:val="22"/>
              </w:rPr>
            </w:pPr>
          </w:p>
        </w:tc>
      </w:tr>
      <w:tr w:rsidR="00931189" w:rsidRPr="00E52091" w:rsidTr="00033DA6">
        <w:trPr>
          <w:trHeight w:val="210"/>
          <w:jc w:val="center"/>
        </w:trPr>
        <w:tc>
          <w:tcPr>
            <w:tcW w:w="647" w:type="pct"/>
          </w:tcPr>
          <w:p w:rsidR="00931189" w:rsidRPr="00E52091" w:rsidRDefault="00931189" w:rsidP="00033DA6">
            <w:pPr>
              <w:jc w:val="center"/>
              <w:rPr>
                <w:szCs w:val="22"/>
              </w:rPr>
            </w:pPr>
          </w:p>
        </w:tc>
        <w:tc>
          <w:tcPr>
            <w:tcW w:w="1374" w:type="pct"/>
          </w:tcPr>
          <w:p w:rsidR="00931189" w:rsidRPr="00E52091" w:rsidRDefault="00931189" w:rsidP="00033DA6">
            <w:pPr>
              <w:jc w:val="center"/>
              <w:rPr>
                <w:szCs w:val="22"/>
              </w:rPr>
            </w:pPr>
          </w:p>
        </w:tc>
        <w:tc>
          <w:tcPr>
            <w:tcW w:w="804" w:type="pct"/>
          </w:tcPr>
          <w:p w:rsidR="00931189" w:rsidRPr="00E52091" w:rsidRDefault="00931189" w:rsidP="00033DA6">
            <w:pPr>
              <w:jc w:val="center"/>
              <w:rPr>
                <w:szCs w:val="22"/>
              </w:rPr>
            </w:pPr>
          </w:p>
        </w:tc>
        <w:tc>
          <w:tcPr>
            <w:tcW w:w="1427" w:type="pct"/>
          </w:tcPr>
          <w:p w:rsidR="00931189" w:rsidRPr="00E52091" w:rsidRDefault="00931189" w:rsidP="00033DA6">
            <w:pPr>
              <w:jc w:val="center"/>
              <w:rPr>
                <w:szCs w:val="22"/>
              </w:rPr>
            </w:pPr>
          </w:p>
        </w:tc>
        <w:tc>
          <w:tcPr>
            <w:tcW w:w="748" w:type="pct"/>
          </w:tcPr>
          <w:p w:rsidR="00931189" w:rsidRPr="00E52091" w:rsidRDefault="00931189" w:rsidP="00033DA6">
            <w:pPr>
              <w:jc w:val="center"/>
              <w:rPr>
                <w:szCs w:val="22"/>
              </w:rPr>
            </w:pPr>
          </w:p>
        </w:tc>
      </w:tr>
      <w:tr w:rsidR="00931189" w:rsidRPr="00E52091" w:rsidTr="00033DA6">
        <w:trPr>
          <w:trHeight w:val="210"/>
          <w:jc w:val="center"/>
        </w:trPr>
        <w:tc>
          <w:tcPr>
            <w:tcW w:w="647" w:type="pct"/>
          </w:tcPr>
          <w:p w:rsidR="00931189" w:rsidRPr="00E52091" w:rsidRDefault="00931189" w:rsidP="00033DA6">
            <w:pPr>
              <w:jc w:val="center"/>
              <w:rPr>
                <w:szCs w:val="22"/>
              </w:rPr>
            </w:pPr>
          </w:p>
        </w:tc>
        <w:tc>
          <w:tcPr>
            <w:tcW w:w="1374" w:type="pct"/>
          </w:tcPr>
          <w:p w:rsidR="00931189" w:rsidRPr="00E52091" w:rsidRDefault="00931189" w:rsidP="00033DA6">
            <w:pPr>
              <w:jc w:val="center"/>
              <w:rPr>
                <w:szCs w:val="22"/>
              </w:rPr>
            </w:pPr>
          </w:p>
        </w:tc>
        <w:tc>
          <w:tcPr>
            <w:tcW w:w="804" w:type="pct"/>
          </w:tcPr>
          <w:p w:rsidR="00931189" w:rsidRPr="00E52091" w:rsidRDefault="00931189" w:rsidP="00033DA6">
            <w:pPr>
              <w:jc w:val="center"/>
              <w:rPr>
                <w:szCs w:val="22"/>
              </w:rPr>
            </w:pPr>
          </w:p>
        </w:tc>
        <w:tc>
          <w:tcPr>
            <w:tcW w:w="1427" w:type="pct"/>
          </w:tcPr>
          <w:p w:rsidR="00931189" w:rsidRPr="00E52091" w:rsidRDefault="00931189" w:rsidP="00033DA6">
            <w:pPr>
              <w:jc w:val="center"/>
              <w:rPr>
                <w:szCs w:val="22"/>
              </w:rPr>
            </w:pPr>
          </w:p>
        </w:tc>
        <w:tc>
          <w:tcPr>
            <w:tcW w:w="748" w:type="pct"/>
          </w:tcPr>
          <w:p w:rsidR="00931189" w:rsidRPr="00E52091" w:rsidRDefault="00931189" w:rsidP="00033DA6">
            <w:pPr>
              <w:jc w:val="center"/>
              <w:rPr>
                <w:szCs w:val="22"/>
              </w:rPr>
            </w:pPr>
          </w:p>
        </w:tc>
      </w:tr>
    </w:tbl>
    <w:p w:rsidR="00931189" w:rsidRPr="00E52091" w:rsidRDefault="00931189" w:rsidP="00931189">
      <w:pPr>
        <w:jc w:val="center"/>
        <w:outlineLvl w:val="0"/>
        <w:rPr>
          <w:bCs/>
          <w:szCs w:val="22"/>
        </w:rPr>
      </w:pPr>
    </w:p>
    <w:p w:rsidR="00931189" w:rsidRPr="00E52091" w:rsidRDefault="00931189" w:rsidP="00931189">
      <w:pPr>
        <w:jc w:val="center"/>
        <w:outlineLvl w:val="0"/>
        <w:rPr>
          <w:bCs/>
          <w:szCs w:val="22"/>
        </w:rPr>
      </w:pPr>
    </w:p>
    <w:p w:rsidR="00931189" w:rsidRPr="00E52091" w:rsidRDefault="00931189" w:rsidP="00931189">
      <w:pPr>
        <w:jc w:val="center"/>
        <w:outlineLvl w:val="0"/>
        <w:rPr>
          <w:b/>
          <w:bCs/>
          <w:szCs w:val="22"/>
        </w:rPr>
      </w:pPr>
      <w:bookmarkStart w:id="47" w:name="Documents_de_reference"/>
      <w:bookmarkStart w:id="48" w:name="_Toc403725946"/>
      <w:bookmarkStart w:id="49" w:name="_Toc403990304"/>
      <w:bookmarkStart w:id="50" w:name="_Toc404181901"/>
      <w:bookmarkStart w:id="51" w:name="_Toc406514455"/>
      <w:bookmarkStart w:id="52" w:name="_Toc406514798"/>
      <w:bookmarkStart w:id="53" w:name="_Toc408938503"/>
      <w:bookmarkStart w:id="54" w:name="_Toc409535705"/>
      <w:bookmarkStart w:id="55" w:name="_Toc409536301"/>
      <w:bookmarkStart w:id="56" w:name="_Toc411011962"/>
      <w:bookmarkStart w:id="57" w:name="_Toc411937247"/>
      <w:bookmarkStart w:id="58" w:name="_Toc415155879"/>
      <w:bookmarkStart w:id="59" w:name="_Toc415647780"/>
      <w:bookmarkStart w:id="60" w:name="_Toc416110605"/>
      <w:bookmarkStart w:id="61" w:name="_Toc416173998"/>
      <w:bookmarkStart w:id="62" w:name="_Toc416186381"/>
      <w:bookmarkStart w:id="63" w:name="_Toc417299539"/>
      <w:r w:rsidRPr="00E52091">
        <w:rPr>
          <w:b/>
          <w:bCs/>
          <w:szCs w:val="22"/>
        </w:rPr>
        <w:t>DOCUMENTS DE REFERENCE</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tbl>
      <w:tblPr>
        <w:tblW w:w="45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7"/>
        <w:gridCol w:w="1278"/>
        <w:gridCol w:w="7928"/>
      </w:tblGrid>
      <w:tr w:rsidR="00931189" w:rsidRPr="00E52091" w:rsidTr="00033DA6">
        <w:trPr>
          <w:trHeight w:val="210"/>
          <w:jc w:val="center"/>
        </w:trPr>
        <w:tc>
          <w:tcPr>
            <w:tcW w:w="194" w:type="pct"/>
            <w:shd w:val="clear" w:color="auto" w:fill="C0C0C0"/>
          </w:tcPr>
          <w:p w:rsidR="00931189" w:rsidRPr="00E52091" w:rsidRDefault="00931189" w:rsidP="00033DA6">
            <w:pPr>
              <w:jc w:val="center"/>
              <w:rPr>
                <w:b/>
                <w:bCs/>
                <w:szCs w:val="22"/>
              </w:rPr>
            </w:pPr>
            <w:r w:rsidRPr="00E52091">
              <w:rPr>
                <w:b/>
                <w:bCs/>
                <w:szCs w:val="22"/>
              </w:rPr>
              <w:t>N°</w:t>
            </w:r>
          </w:p>
        </w:tc>
        <w:tc>
          <w:tcPr>
            <w:tcW w:w="670" w:type="pct"/>
            <w:shd w:val="clear" w:color="auto" w:fill="C0C0C0"/>
          </w:tcPr>
          <w:p w:rsidR="00931189" w:rsidRPr="00E52091" w:rsidRDefault="00931189" w:rsidP="00033DA6">
            <w:pPr>
              <w:jc w:val="center"/>
              <w:rPr>
                <w:b/>
                <w:bCs/>
                <w:szCs w:val="22"/>
              </w:rPr>
            </w:pPr>
            <w:r w:rsidRPr="00E52091">
              <w:rPr>
                <w:b/>
                <w:bCs/>
                <w:szCs w:val="22"/>
              </w:rPr>
              <w:t>Classement</w:t>
            </w:r>
          </w:p>
        </w:tc>
        <w:tc>
          <w:tcPr>
            <w:tcW w:w="4137" w:type="pct"/>
            <w:shd w:val="clear" w:color="auto" w:fill="C0C0C0"/>
          </w:tcPr>
          <w:p w:rsidR="00931189" w:rsidRPr="00E52091" w:rsidRDefault="00931189" w:rsidP="00033DA6">
            <w:pPr>
              <w:jc w:val="center"/>
              <w:rPr>
                <w:b/>
                <w:bCs/>
                <w:szCs w:val="22"/>
              </w:rPr>
            </w:pPr>
            <w:r w:rsidRPr="00E52091">
              <w:rPr>
                <w:b/>
                <w:bCs/>
                <w:szCs w:val="22"/>
              </w:rPr>
              <w:t>Titre</w:t>
            </w:r>
          </w:p>
        </w:tc>
      </w:tr>
      <w:tr w:rsidR="00931189" w:rsidRPr="00E52091" w:rsidTr="00033DA6">
        <w:trPr>
          <w:trHeight w:val="210"/>
          <w:jc w:val="center"/>
        </w:trPr>
        <w:tc>
          <w:tcPr>
            <w:tcW w:w="194" w:type="pct"/>
          </w:tcPr>
          <w:p w:rsidR="00931189" w:rsidRPr="00E52091" w:rsidRDefault="00931189" w:rsidP="00033DA6">
            <w:pPr>
              <w:jc w:val="center"/>
              <w:rPr>
                <w:szCs w:val="22"/>
              </w:rPr>
            </w:pPr>
          </w:p>
        </w:tc>
        <w:tc>
          <w:tcPr>
            <w:tcW w:w="670" w:type="pct"/>
          </w:tcPr>
          <w:p w:rsidR="00931189" w:rsidRPr="00E52091" w:rsidRDefault="00931189" w:rsidP="00033DA6">
            <w:pPr>
              <w:jc w:val="center"/>
              <w:rPr>
                <w:szCs w:val="22"/>
              </w:rPr>
            </w:pPr>
          </w:p>
        </w:tc>
        <w:tc>
          <w:tcPr>
            <w:tcW w:w="4137" w:type="pct"/>
          </w:tcPr>
          <w:p w:rsidR="00931189" w:rsidRPr="00E52091" w:rsidRDefault="00931189" w:rsidP="00033DA6">
            <w:pPr>
              <w:jc w:val="center"/>
              <w:rPr>
                <w:szCs w:val="22"/>
              </w:rPr>
            </w:pPr>
          </w:p>
        </w:tc>
      </w:tr>
      <w:tr w:rsidR="00931189" w:rsidRPr="00E52091" w:rsidTr="00033DA6">
        <w:trPr>
          <w:trHeight w:val="210"/>
          <w:jc w:val="center"/>
        </w:trPr>
        <w:tc>
          <w:tcPr>
            <w:tcW w:w="194" w:type="pct"/>
          </w:tcPr>
          <w:p w:rsidR="00931189" w:rsidRPr="00E52091" w:rsidRDefault="00931189" w:rsidP="00033DA6">
            <w:pPr>
              <w:jc w:val="center"/>
              <w:rPr>
                <w:szCs w:val="22"/>
              </w:rPr>
            </w:pPr>
          </w:p>
        </w:tc>
        <w:tc>
          <w:tcPr>
            <w:tcW w:w="670" w:type="pct"/>
          </w:tcPr>
          <w:p w:rsidR="00931189" w:rsidRPr="00E52091" w:rsidRDefault="00931189" w:rsidP="00033DA6">
            <w:pPr>
              <w:jc w:val="center"/>
              <w:rPr>
                <w:szCs w:val="22"/>
              </w:rPr>
            </w:pPr>
          </w:p>
        </w:tc>
        <w:tc>
          <w:tcPr>
            <w:tcW w:w="4137" w:type="pct"/>
          </w:tcPr>
          <w:p w:rsidR="00931189" w:rsidRPr="00E52091" w:rsidRDefault="00931189" w:rsidP="00033DA6">
            <w:pPr>
              <w:jc w:val="center"/>
              <w:rPr>
                <w:szCs w:val="22"/>
              </w:rPr>
            </w:pPr>
          </w:p>
        </w:tc>
      </w:tr>
      <w:tr w:rsidR="00931189" w:rsidRPr="00E52091" w:rsidTr="00033DA6">
        <w:trPr>
          <w:trHeight w:val="210"/>
          <w:jc w:val="center"/>
        </w:trPr>
        <w:tc>
          <w:tcPr>
            <w:tcW w:w="194" w:type="pct"/>
          </w:tcPr>
          <w:p w:rsidR="00931189" w:rsidRPr="00E52091" w:rsidRDefault="00931189" w:rsidP="00033DA6">
            <w:pPr>
              <w:jc w:val="center"/>
              <w:rPr>
                <w:szCs w:val="22"/>
              </w:rPr>
            </w:pPr>
          </w:p>
        </w:tc>
        <w:tc>
          <w:tcPr>
            <w:tcW w:w="670" w:type="pct"/>
          </w:tcPr>
          <w:p w:rsidR="00931189" w:rsidRPr="00E52091" w:rsidRDefault="00931189" w:rsidP="00033DA6">
            <w:pPr>
              <w:jc w:val="center"/>
              <w:rPr>
                <w:szCs w:val="22"/>
              </w:rPr>
            </w:pPr>
          </w:p>
        </w:tc>
        <w:tc>
          <w:tcPr>
            <w:tcW w:w="4137" w:type="pct"/>
          </w:tcPr>
          <w:p w:rsidR="00931189" w:rsidRPr="00E52091" w:rsidRDefault="00931189" w:rsidP="00033DA6">
            <w:pPr>
              <w:jc w:val="center"/>
              <w:rPr>
                <w:szCs w:val="22"/>
              </w:rPr>
            </w:pPr>
          </w:p>
        </w:tc>
      </w:tr>
    </w:tbl>
    <w:p w:rsidR="00931189" w:rsidRPr="00E52091" w:rsidRDefault="00931189" w:rsidP="00931189">
      <w:pPr>
        <w:jc w:val="center"/>
        <w:outlineLvl w:val="0"/>
        <w:rPr>
          <w:b/>
          <w:szCs w:val="22"/>
        </w:rPr>
      </w:pPr>
    </w:p>
    <w:p w:rsidR="00931189" w:rsidRPr="00E52091" w:rsidRDefault="00931189" w:rsidP="00931189">
      <w:pPr>
        <w:jc w:val="center"/>
        <w:outlineLvl w:val="0"/>
        <w:rPr>
          <w:b/>
          <w:szCs w:val="22"/>
        </w:rPr>
      </w:pPr>
    </w:p>
    <w:p w:rsidR="00931189" w:rsidRPr="00E52091" w:rsidRDefault="00931189" w:rsidP="00931189">
      <w:pPr>
        <w:jc w:val="center"/>
        <w:outlineLvl w:val="0"/>
        <w:rPr>
          <w:b/>
          <w:szCs w:val="22"/>
        </w:rPr>
      </w:pPr>
    </w:p>
    <w:p w:rsidR="00931189" w:rsidRPr="00E52091" w:rsidRDefault="00931189" w:rsidP="00931189">
      <w:pPr>
        <w:jc w:val="center"/>
        <w:outlineLvl w:val="0"/>
        <w:rPr>
          <w:b/>
          <w:szCs w:val="22"/>
        </w:rPr>
      </w:pPr>
    </w:p>
    <w:p w:rsidR="00931189" w:rsidRPr="00E52091" w:rsidRDefault="00931189" w:rsidP="00931189">
      <w:pPr>
        <w:jc w:val="center"/>
        <w:outlineLvl w:val="0"/>
        <w:rPr>
          <w:b/>
          <w:szCs w:val="22"/>
        </w:rPr>
      </w:pPr>
    </w:p>
    <w:p w:rsidR="00190AAA" w:rsidRDefault="00190AAA" w:rsidP="00190AAA">
      <w:r>
        <w:br w:type="page"/>
      </w:r>
    </w:p>
    <w:sdt>
      <w:sdtPr>
        <w:rPr>
          <w:rFonts w:ascii="Times New Roman" w:hAnsi="Times New Roman"/>
          <w:b w:val="0"/>
          <w:bCs w:val="0"/>
          <w:color w:val="auto"/>
          <w:sz w:val="22"/>
          <w:szCs w:val="20"/>
          <w:lang w:eastAsia="fr-FR"/>
        </w:rPr>
        <w:id w:val="-2121826462"/>
        <w:docPartObj>
          <w:docPartGallery w:val="Table of Contents"/>
          <w:docPartUnique/>
        </w:docPartObj>
      </w:sdtPr>
      <w:sdtEndPr/>
      <w:sdtContent>
        <w:p w:rsidR="00AE2844" w:rsidRDefault="005F5351" w:rsidP="009F5993">
          <w:pPr>
            <w:pStyle w:val="En-ttedetabledesmatires"/>
            <w:jc w:val="center"/>
            <w:rPr>
              <w:noProof/>
            </w:rPr>
          </w:pPr>
          <w:r w:rsidRPr="00E52091">
            <w:rPr>
              <w:rFonts w:ascii="Times New Roman" w:hAnsi="Times New Roman"/>
              <w:caps/>
              <w:color w:val="auto"/>
              <w:sz w:val="22"/>
              <w:szCs w:val="22"/>
            </w:rPr>
            <w:t>Table des matières</w:t>
          </w:r>
          <w:r>
            <w:fldChar w:fldCharType="begin"/>
          </w:r>
          <w:r>
            <w:instrText xml:space="preserve"> TOC \o "1-3" \h \z \u </w:instrText>
          </w:r>
          <w:r>
            <w:fldChar w:fldCharType="separate"/>
          </w:r>
        </w:p>
        <w:bookmarkStart w:id="64" w:name="_GoBack"/>
        <w:bookmarkEnd w:id="64"/>
        <w:p w:rsidR="00AE2844" w:rsidRDefault="00AE2844">
          <w:pPr>
            <w:pStyle w:val="TM1"/>
            <w:rPr>
              <w:rFonts w:asciiTheme="minorHAnsi" w:eastAsiaTheme="minorEastAsia" w:hAnsiTheme="minorHAnsi" w:cstheme="minorBidi"/>
              <w:caps w:val="0"/>
              <w:lang w:eastAsia="fr-FR"/>
            </w:rPr>
          </w:pPr>
          <w:r w:rsidRPr="00F12BDF">
            <w:rPr>
              <w:rStyle w:val="Lienhypertexte"/>
            </w:rPr>
            <w:fldChar w:fldCharType="begin"/>
          </w:r>
          <w:r w:rsidRPr="00F12BDF">
            <w:rPr>
              <w:rStyle w:val="Lienhypertexte"/>
            </w:rPr>
            <w:instrText xml:space="preserve"> </w:instrText>
          </w:r>
          <w:r>
            <w:instrText>HYPERLINK \l "_Toc417299536"</w:instrText>
          </w:r>
          <w:r w:rsidRPr="00F12BDF">
            <w:rPr>
              <w:rStyle w:val="Lienhypertexte"/>
            </w:rPr>
            <w:instrText xml:space="preserve"> </w:instrText>
          </w:r>
          <w:r w:rsidRPr="00F12BDF">
            <w:rPr>
              <w:rStyle w:val="Lienhypertexte"/>
            </w:rPr>
          </w:r>
          <w:r w:rsidRPr="00F12BDF">
            <w:rPr>
              <w:rStyle w:val="Lienhypertexte"/>
            </w:rPr>
            <w:fldChar w:fldCharType="separate"/>
          </w:r>
          <w:r w:rsidRPr="00F12BDF">
            <w:rPr>
              <w:rStyle w:val="Lienhypertexte"/>
              <w:b/>
              <w:bCs/>
            </w:rPr>
            <w:t>VERSIONS DU DOCUMENT</w:t>
          </w:r>
          <w:r>
            <w:rPr>
              <w:webHidden/>
            </w:rPr>
            <w:tab/>
          </w:r>
          <w:r>
            <w:rPr>
              <w:webHidden/>
            </w:rPr>
            <w:fldChar w:fldCharType="begin"/>
          </w:r>
          <w:r>
            <w:rPr>
              <w:webHidden/>
            </w:rPr>
            <w:instrText xml:space="preserve"> PAGEREF _Toc417299536 \h </w:instrText>
          </w:r>
          <w:r>
            <w:rPr>
              <w:webHidden/>
            </w:rPr>
          </w:r>
          <w:r>
            <w:rPr>
              <w:webHidden/>
            </w:rPr>
            <w:fldChar w:fldCharType="separate"/>
          </w:r>
          <w:r>
            <w:rPr>
              <w:webHidden/>
            </w:rPr>
            <w:t>I</w:t>
          </w:r>
          <w:r>
            <w:rPr>
              <w:webHidden/>
            </w:rPr>
            <w:fldChar w:fldCharType="end"/>
          </w:r>
          <w:r w:rsidRPr="00F12BDF">
            <w:rPr>
              <w:rStyle w:val="Lienhypertexte"/>
            </w:rPr>
            <w:fldChar w:fldCharType="end"/>
          </w:r>
        </w:p>
        <w:p w:rsidR="00AE2844" w:rsidRDefault="00AE2844">
          <w:pPr>
            <w:pStyle w:val="TM1"/>
            <w:rPr>
              <w:rFonts w:asciiTheme="minorHAnsi" w:eastAsiaTheme="minorEastAsia" w:hAnsiTheme="minorHAnsi" w:cstheme="minorBidi"/>
              <w:caps w:val="0"/>
              <w:lang w:eastAsia="fr-FR"/>
            </w:rPr>
          </w:pPr>
          <w:hyperlink w:anchor="_Toc417299537" w:history="1">
            <w:r w:rsidRPr="00F12BDF">
              <w:rPr>
                <w:rStyle w:val="Lienhypertexte"/>
                <w:b/>
                <w:bCs/>
              </w:rPr>
              <w:t>DESTINATAIRES DU DOCUMENT</w:t>
            </w:r>
            <w:r>
              <w:rPr>
                <w:webHidden/>
              </w:rPr>
              <w:tab/>
            </w:r>
            <w:r>
              <w:rPr>
                <w:webHidden/>
              </w:rPr>
              <w:fldChar w:fldCharType="begin"/>
            </w:r>
            <w:r>
              <w:rPr>
                <w:webHidden/>
              </w:rPr>
              <w:instrText xml:space="preserve"> PAGEREF _Toc417299537 \h </w:instrText>
            </w:r>
            <w:r>
              <w:rPr>
                <w:webHidden/>
              </w:rPr>
            </w:r>
            <w:r>
              <w:rPr>
                <w:webHidden/>
              </w:rPr>
              <w:fldChar w:fldCharType="separate"/>
            </w:r>
            <w:r>
              <w:rPr>
                <w:webHidden/>
              </w:rPr>
              <w:t>I</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38" w:history="1">
            <w:r w:rsidRPr="00F12BDF">
              <w:rPr>
                <w:rStyle w:val="Lienhypertexte"/>
                <w:b/>
                <w:bCs/>
              </w:rPr>
              <w:t>VALIDATION DU DOCUMENT</w:t>
            </w:r>
            <w:r>
              <w:rPr>
                <w:webHidden/>
              </w:rPr>
              <w:tab/>
            </w:r>
            <w:r>
              <w:rPr>
                <w:webHidden/>
              </w:rPr>
              <w:fldChar w:fldCharType="begin"/>
            </w:r>
            <w:r>
              <w:rPr>
                <w:webHidden/>
              </w:rPr>
              <w:instrText xml:space="preserve"> PAGEREF _Toc417299538 \h </w:instrText>
            </w:r>
            <w:r>
              <w:rPr>
                <w:webHidden/>
              </w:rPr>
            </w:r>
            <w:r>
              <w:rPr>
                <w:webHidden/>
              </w:rPr>
              <w:fldChar w:fldCharType="separate"/>
            </w:r>
            <w:r>
              <w:rPr>
                <w:webHidden/>
              </w:rPr>
              <w:t>I</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39" w:history="1">
            <w:r w:rsidRPr="00F12BDF">
              <w:rPr>
                <w:rStyle w:val="Lienhypertexte"/>
                <w:b/>
                <w:bCs/>
              </w:rPr>
              <w:t>DOCUMENTS DE REFERENCE</w:t>
            </w:r>
            <w:r>
              <w:rPr>
                <w:webHidden/>
              </w:rPr>
              <w:tab/>
            </w:r>
            <w:r>
              <w:rPr>
                <w:webHidden/>
              </w:rPr>
              <w:fldChar w:fldCharType="begin"/>
            </w:r>
            <w:r>
              <w:rPr>
                <w:webHidden/>
              </w:rPr>
              <w:instrText xml:space="preserve"> PAGEREF _Toc417299539 \h </w:instrText>
            </w:r>
            <w:r>
              <w:rPr>
                <w:webHidden/>
              </w:rPr>
            </w:r>
            <w:r>
              <w:rPr>
                <w:webHidden/>
              </w:rPr>
              <w:fldChar w:fldCharType="separate"/>
            </w:r>
            <w:r>
              <w:rPr>
                <w:webHidden/>
              </w:rPr>
              <w:t>I</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40" w:history="1">
            <w:r w:rsidRPr="00F12BDF">
              <w:rPr>
                <w:rStyle w:val="Lienhypertexte"/>
              </w:rPr>
              <w:t>Introduction</w:t>
            </w:r>
            <w:r>
              <w:rPr>
                <w:webHidden/>
              </w:rPr>
              <w:tab/>
            </w:r>
            <w:r>
              <w:rPr>
                <w:webHidden/>
              </w:rPr>
              <w:fldChar w:fldCharType="begin"/>
            </w:r>
            <w:r>
              <w:rPr>
                <w:webHidden/>
              </w:rPr>
              <w:instrText xml:space="preserve"> PAGEREF _Toc417299540 \h </w:instrText>
            </w:r>
            <w:r>
              <w:rPr>
                <w:webHidden/>
              </w:rPr>
            </w:r>
            <w:r>
              <w:rPr>
                <w:webHidden/>
              </w:rPr>
              <w:fldChar w:fldCharType="separate"/>
            </w:r>
            <w:r>
              <w:rPr>
                <w:webHidden/>
              </w:rPr>
              <w:t>1</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41" w:history="1">
            <w:r w:rsidRPr="00F12BDF">
              <w:rPr>
                <w:rStyle w:val="Lienhypertexte"/>
              </w:rPr>
              <w:t>GENERALITES SUR LES ENVIRONNEMENTS FMAO</w:t>
            </w:r>
            <w:r>
              <w:rPr>
                <w:webHidden/>
              </w:rPr>
              <w:tab/>
            </w:r>
            <w:r>
              <w:rPr>
                <w:webHidden/>
              </w:rPr>
              <w:fldChar w:fldCharType="begin"/>
            </w:r>
            <w:r>
              <w:rPr>
                <w:webHidden/>
              </w:rPr>
              <w:instrText xml:space="preserve"> PAGEREF _Toc417299541 \h </w:instrText>
            </w:r>
            <w:r>
              <w:rPr>
                <w:webHidden/>
              </w:rPr>
            </w:r>
            <w:r>
              <w:rPr>
                <w:webHidden/>
              </w:rPr>
              <w:fldChar w:fldCharType="separate"/>
            </w:r>
            <w:r>
              <w:rPr>
                <w:webHidden/>
              </w:rPr>
              <w:t>2</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42" w:history="1">
            <w:r w:rsidRPr="00F12BDF">
              <w:rPr>
                <w:rStyle w:val="Lienhypertexte"/>
                <w:snapToGrid w:val="0"/>
                <w:w w:val="0"/>
              </w:rPr>
              <w:t>1</w:t>
            </w:r>
            <w:r>
              <w:rPr>
                <w:rFonts w:asciiTheme="minorHAnsi" w:eastAsiaTheme="minorEastAsia" w:hAnsiTheme="minorHAnsi" w:cstheme="minorBidi"/>
                <w:caps w:val="0"/>
                <w:lang w:eastAsia="fr-FR"/>
              </w:rPr>
              <w:tab/>
            </w:r>
            <w:r w:rsidRPr="00F12BDF">
              <w:rPr>
                <w:rStyle w:val="Lienhypertexte"/>
              </w:rPr>
              <w:t>Pré-Production</w:t>
            </w:r>
            <w:r>
              <w:rPr>
                <w:webHidden/>
              </w:rPr>
              <w:tab/>
            </w:r>
            <w:r>
              <w:rPr>
                <w:webHidden/>
              </w:rPr>
              <w:fldChar w:fldCharType="begin"/>
            </w:r>
            <w:r>
              <w:rPr>
                <w:webHidden/>
              </w:rPr>
              <w:instrText xml:space="preserve"> PAGEREF _Toc417299542 \h </w:instrText>
            </w:r>
            <w:r>
              <w:rPr>
                <w:webHidden/>
              </w:rPr>
            </w:r>
            <w:r>
              <w:rPr>
                <w:webHidden/>
              </w:rPr>
              <w:fldChar w:fldCharType="separate"/>
            </w:r>
            <w:r>
              <w:rPr>
                <w:webHidden/>
              </w:rPr>
              <w:t>2</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43" w:history="1">
            <w:r w:rsidRPr="00F12BDF">
              <w:rPr>
                <w:rStyle w:val="Lienhypertexte"/>
                <w:snapToGrid w:val="0"/>
                <w:w w:val="0"/>
              </w:rPr>
              <w:t>2</w:t>
            </w:r>
            <w:r>
              <w:rPr>
                <w:rFonts w:asciiTheme="minorHAnsi" w:eastAsiaTheme="minorEastAsia" w:hAnsiTheme="minorHAnsi" w:cstheme="minorBidi"/>
                <w:caps w:val="0"/>
                <w:lang w:eastAsia="fr-FR"/>
              </w:rPr>
              <w:tab/>
            </w:r>
            <w:r w:rsidRPr="00F12BDF">
              <w:rPr>
                <w:rStyle w:val="Lienhypertexte"/>
              </w:rPr>
              <w:t>Production</w:t>
            </w:r>
            <w:r>
              <w:rPr>
                <w:webHidden/>
              </w:rPr>
              <w:tab/>
            </w:r>
            <w:r>
              <w:rPr>
                <w:webHidden/>
              </w:rPr>
              <w:fldChar w:fldCharType="begin"/>
            </w:r>
            <w:r>
              <w:rPr>
                <w:webHidden/>
              </w:rPr>
              <w:instrText xml:space="preserve"> PAGEREF _Toc417299543 \h </w:instrText>
            </w:r>
            <w:r>
              <w:rPr>
                <w:webHidden/>
              </w:rPr>
            </w:r>
            <w:r>
              <w:rPr>
                <w:webHidden/>
              </w:rPr>
              <w:fldChar w:fldCharType="separate"/>
            </w:r>
            <w:r>
              <w:rPr>
                <w:webHidden/>
              </w:rPr>
              <w:t>2</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44" w:history="1">
            <w:r w:rsidRPr="00F12BDF">
              <w:rPr>
                <w:rStyle w:val="Lienhypertexte"/>
              </w:rPr>
              <w:t>Chapitre 1.</w:t>
            </w:r>
            <w:r>
              <w:rPr>
                <w:rFonts w:asciiTheme="minorHAnsi" w:eastAsiaTheme="minorEastAsia" w:hAnsiTheme="minorHAnsi" w:cstheme="minorBidi"/>
                <w:caps w:val="0"/>
                <w:lang w:eastAsia="fr-FR"/>
              </w:rPr>
              <w:tab/>
            </w:r>
            <w:r w:rsidRPr="00F12BDF">
              <w:rPr>
                <w:rStyle w:val="Lienhypertexte"/>
              </w:rPr>
              <w:t>Procédure d’installation</w:t>
            </w:r>
            <w:r>
              <w:rPr>
                <w:webHidden/>
              </w:rPr>
              <w:tab/>
            </w:r>
            <w:r>
              <w:rPr>
                <w:webHidden/>
              </w:rPr>
              <w:fldChar w:fldCharType="begin"/>
            </w:r>
            <w:r>
              <w:rPr>
                <w:webHidden/>
              </w:rPr>
              <w:instrText xml:space="preserve"> PAGEREF _Toc417299544 \h </w:instrText>
            </w:r>
            <w:r>
              <w:rPr>
                <w:webHidden/>
              </w:rPr>
            </w:r>
            <w:r>
              <w:rPr>
                <w:webHidden/>
              </w:rPr>
              <w:fldChar w:fldCharType="separate"/>
            </w:r>
            <w:r>
              <w:rPr>
                <w:webHidden/>
              </w:rPr>
              <w:t>3</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45" w:history="1">
            <w:r w:rsidRPr="00F12BDF">
              <w:rPr>
                <w:rStyle w:val="Lienhypertexte"/>
                <w:rFonts w:ascii="Arial" w:hAnsi="Arial"/>
                <w:lang w:bidi="en-US"/>
              </w:rPr>
              <w:t>1.</w:t>
            </w:r>
            <w:r>
              <w:rPr>
                <w:rFonts w:asciiTheme="minorHAnsi" w:eastAsiaTheme="minorEastAsia" w:hAnsiTheme="minorHAnsi" w:cstheme="minorBidi"/>
                <w:caps w:val="0"/>
                <w:lang w:eastAsia="fr-FR"/>
              </w:rPr>
              <w:tab/>
            </w:r>
            <w:r w:rsidRPr="00F12BDF">
              <w:rPr>
                <w:rStyle w:val="Lienhypertexte"/>
                <w:lang w:bidi="en-US"/>
              </w:rPr>
              <w:t>Introduction</w:t>
            </w:r>
            <w:r>
              <w:rPr>
                <w:webHidden/>
              </w:rPr>
              <w:tab/>
            </w:r>
            <w:r>
              <w:rPr>
                <w:webHidden/>
              </w:rPr>
              <w:fldChar w:fldCharType="begin"/>
            </w:r>
            <w:r>
              <w:rPr>
                <w:webHidden/>
              </w:rPr>
              <w:instrText xml:space="preserve"> PAGEREF _Toc417299545 \h </w:instrText>
            </w:r>
            <w:r>
              <w:rPr>
                <w:webHidden/>
              </w:rPr>
            </w:r>
            <w:r>
              <w:rPr>
                <w:webHidden/>
              </w:rPr>
              <w:fldChar w:fldCharType="separate"/>
            </w:r>
            <w:r>
              <w:rPr>
                <w:webHidden/>
              </w:rPr>
              <w:t>3</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46" w:history="1">
            <w:r w:rsidRPr="00F12BDF">
              <w:rPr>
                <w:rStyle w:val="Lienhypertexte"/>
                <w:noProof/>
                <w:lang w:bidi="en-US"/>
              </w:rPr>
              <w:t>1.1.</w:t>
            </w:r>
            <w:r>
              <w:rPr>
                <w:rFonts w:asciiTheme="minorHAnsi" w:eastAsiaTheme="minorEastAsia" w:hAnsiTheme="minorHAnsi" w:cstheme="minorBidi"/>
                <w:noProof/>
                <w:lang w:eastAsia="fr-FR"/>
              </w:rPr>
              <w:tab/>
            </w:r>
            <w:r w:rsidRPr="00F12BDF">
              <w:rPr>
                <w:rStyle w:val="Lienhypertexte"/>
                <w:noProof/>
                <w:lang w:bidi="en-US"/>
              </w:rPr>
              <w:t>Conventions</w:t>
            </w:r>
            <w:r>
              <w:rPr>
                <w:noProof/>
                <w:webHidden/>
              </w:rPr>
              <w:tab/>
            </w:r>
            <w:r>
              <w:rPr>
                <w:noProof/>
                <w:webHidden/>
              </w:rPr>
              <w:fldChar w:fldCharType="begin"/>
            </w:r>
            <w:r>
              <w:rPr>
                <w:noProof/>
                <w:webHidden/>
              </w:rPr>
              <w:instrText xml:space="preserve"> PAGEREF _Toc417299546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47" w:history="1">
            <w:r w:rsidRPr="00F12BDF">
              <w:rPr>
                <w:rStyle w:val="Lienhypertexte"/>
                <w:rFonts w:ascii="Arial" w:hAnsi="Arial"/>
                <w:noProof/>
                <w:lang w:bidi="en-US"/>
              </w:rPr>
              <w:t>1.1.1.</w:t>
            </w:r>
            <w:r>
              <w:rPr>
                <w:rFonts w:asciiTheme="minorHAnsi" w:eastAsiaTheme="minorEastAsia" w:hAnsiTheme="minorHAnsi" w:cstheme="minorBidi"/>
                <w:noProof/>
                <w:lang w:eastAsia="fr-FR"/>
              </w:rPr>
              <w:tab/>
            </w:r>
            <w:r w:rsidRPr="00F12BDF">
              <w:rPr>
                <w:rStyle w:val="Lienhypertexte"/>
                <w:noProof/>
                <w:lang w:bidi="en-US"/>
              </w:rPr>
              <w:t>Conventions d’écriture</w:t>
            </w:r>
            <w:r>
              <w:rPr>
                <w:noProof/>
                <w:webHidden/>
              </w:rPr>
              <w:tab/>
            </w:r>
            <w:r>
              <w:rPr>
                <w:noProof/>
                <w:webHidden/>
              </w:rPr>
              <w:fldChar w:fldCharType="begin"/>
            </w:r>
            <w:r>
              <w:rPr>
                <w:noProof/>
                <w:webHidden/>
              </w:rPr>
              <w:instrText xml:space="preserve"> PAGEREF _Toc417299547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48" w:history="1">
            <w:r w:rsidRPr="00F12BDF">
              <w:rPr>
                <w:rStyle w:val="Lienhypertexte"/>
                <w:rFonts w:ascii="Arial" w:hAnsi="Arial"/>
                <w:noProof/>
                <w:lang w:bidi="en-US"/>
              </w:rPr>
              <w:t>1.1.2.</w:t>
            </w:r>
            <w:r>
              <w:rPr>
                <w:rFonts w:asciiTheme="minorHAnsi" w:eastAsiaTheme="minorEastAsia" w:hAnsiTheme="minorHAnsi" w:cstheme="minorBidi"/>
                <w:noProof/>
                <w:lang w:eastAsia="fr-FR"/>
              </w:rPr>
              <w:tab/>
            </w:r>
            <w:r w:rsidRPr="00F12BDF">
              <w:rPr>
                <w:rStyle w:val="Lienhypertexte"/>
                <w:noProof/>
                <w:lang w:bidi="en-US"/>
              </w:rPr>
              <w:t>Terminologie</w:t>
            </w:r>
            <w:r>
              <w:rPr>
                <w:noProof/>
                <w:webHidden/>
              </w:rPr>
              <w:tab/>
            </w:r>
            <w:r>
              <w:rPr>
                <w:noProof/>
                <w:webHidden/>
              </w:rPr>
              <w:fldChar w:fldCharType="begin"/>
            </w:r>
            <w:r>
              <w:rPr>
                <w:noProof/>
                <w:webHidden/>
              </w:rPr>
              <w:instrText xml:space="preserve"> PAGEREF _Toc417299548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49" w:history="1">
            <w:r w:rsidRPr="00F12BDF">
              <w:rPr>
                <w:rStyle w:val="Lienhypertexte"/>
                <w:noProof/>
                <w:lang w:bidi="en-US"/>
              </w:rPr>
              <w:t>1.2.</w:t>
            </w:r>
            <w:r>
              <w:rPr>
                <w:rFonts w:asciiTheme="minorHAnsi" w:eastAsiaTheme="minorEastAsia" w:hAnsiTheme="minorHAnsi" w:cstheme="minorBidi"/>
                <w:noProof/>
                <w:lang w:eastAsia="fr-FR"/>
              </w:rPr>
              <w:tab/>
            </w:r>
            <w:r w:rsidRPr="00F12BDF">
              <w:rPr>
                <w:rStyle w:val="Lienhypertexte"/>
                <w:noProof/>
                <w:lang w:bidi="en-US"/>
              </w:rPr>
              <w:t>Environnement documentaire</w:t>
            </w:r>
            <w:r>
              <w:rPr>
                <w:noProof/>
                <w:webHidden/>
              </w:rPr>
              <w:tab/>
            </w:r>
            <w:r>
              <w:rPr>
                <w:noProof/>
                <w:webHidden/>
              </w:rPr>
              <w:fldChar w:fldCharType="begin"/>
            </w:r>
            <w:r>
              <w:rPr>
                <w:noProof/>
                <w:webHidden/>
              </w:rPr>
              <w:instrText xml:space="preserve"> PAGEREF _Toc417299549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0" w:history="1">
            <w:r w:rsidRPr="00F12BDF">
              <w:rPr>
                <w:rStyle w:val="Lienhypertexte"/>
                <w:rFonts w:ascii="Arial" w:hAnsi="Arial"/>
                <w:noProof/>
                <w:lang w:bidi="en-US"/>
              </w:rPr>
              <w:t>1.2.1.</w:t>
            </w:r>
            <w:r>
              <w:rPr>
                <w:rFonts w:asciiTheme="minorHAnsi" w:eastAsiaTheme="minorEastAsia" w:hAnsiTheme="minorHAnsi" w:cstheme="minorBidi"/>
                <w:noProof/>
                <w:lang w:eastAsia="fr-FR"/>
              </w:rPr>
              <w:tab/>
            </w:r>
            <w:r w:rsidRPr="00F12BDF">
              <w:rPr>
                <w:rStyle w:val="Lienhypertexte"/>
                <w:noProof/>
                <w:lang w:bidi="en-US"/>
              </w:rPr>
              <w:t>But du document</w:t>
            </w:r>
            <w:r>
              <w:rPr>
                <w:noProof/>
                <w:webHidden/>
              </w:rPr>
              <w:tab/>
            </w:r>
            <w:r>
              <w:rPr>
                <w:noProof/>
                <w:webHidden/>
              </w:rPr>
              <w:fldChar w:fldCharType="begin"/>
            </w:r>
            <w:r>
              <w:rPr>
                <w:noProof/>
                <w:webHidden/>
              </w:rPr>
              <w:instrText xml:space="preserve"> PAGEREF _Toc417299550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1" w:history="1">
            <w:r w:rsidRPr="00F12BDF">
              <w:rPr>
                <w:rStyle w:val="Lienhypertexte"/>
                <w:rFonts w:ascii="Arial" w:hAnsi="Arial"/>
                <w:noProof/>
                <w:lang w:bidi="en-US"/>
              </w:rPr>
              <w:t>1.2.2.</w:t>
            </w:r>
            <w:r>
              <w:rPr>
                <w:rFonts w:asciiTheme="minorHAnsi" w:eastAsiaTheme="minorEastAsia" w:hAnsiTheme="minorHAnsi" w:cstheme="minorBidi"/>
                <w:noProof/>
                <w:lang w:eastAsia="fr-FR"/>
              </w:rPr>
              <w:tab/>
            </w:r>
            <w:r w:rsidRPr="00F12BDF">
              <w:rPr>
                <w:rStyle w:val="Lienhypertexte"/>
                <w:noProof/>
                <w:lang w:bidi="en-US"/>
              </w:rPr>
              <w:t>Matrice de modification des documents (RACI)</w:t>
            </w:r>
            <w:r>
              <w:rPr>
                <w:noProof/>
                <w:webHidden/>
              </w:rPr>
              <w:tab/>
            </w:r>
            <w:r>
              <w:rPr>
                <w:noProof/>
                <w:webHidden/>
              </w:rPr>
              <w:fldChar w:fldCharType="begin"/>
            </w:r>
            <w:r>
              <w:rPr>
                <w:noProof/>
                <w:webHidden/>
              </w:rPr>
              <w:instrText xml:space="preserve"> PAGEREF _Toc417299551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52" w:history="1">
            <w:r w:rsidRPr="00F12BDF">
              <w:rPr>
                <w:rStyle w:val="Lienhypertexte"/>
                <w:rFonts w:ascii="Arial" w:hAnsi="Arial"/>
                <w:lang w:bidi="en-US"/>
              </w:rPr>
              <w:t>2.</w:t>
            </w:r>
            <w:r>
              <w:rPr>
                <w:rFonts w:asciiTheme="minorHAnsi" w:eastAsiaTheme="minorEastAsia" w:hAnsiTheme="minorHAnsi" w:cstheme="minorBidi"/>
                <w:caps w:val="0"/>
                <w:lang w:eastAsia="fr-FR"/>
              </w:rPr>
              <w:tab/>
            </w:r>
            <w:r w:rsidRPr="00F12BDF">
              <w:rPr>
                <w:rStyle w:val="Lienhypertexte"/>
                <w:lang w:bidi="en-US"/>
              </w:rPr>
              <w:t>Installation Client</w:t>
            </w:r>
            <w:r>
              <w:rPr>
                <w:webHidden/>
              </w:rPr>
              <w:tab/>
            </w:r>
            <w:r>
              <w:rPr>
                <w:webHidden/>
              </w:rPr>
              <w:fldChar w:fldCharType="begin"/>
            </w:r>
            <w:r>
              <w:rPr>
                <w:webHidden/>
              </w:rPr>
              <w:instrText xml:space="preserve"> PAGEREF _Toc417299552 \h </w:instrText>
            </w:r>
            <w:r>
              <w:rPr>
                <w:webHidden/>
              </w:rPr>
            </w:r>
            <w:r>
              <w:rPr>
                <w:webHidden/>
              </w:rPr>
              <w:fldChar w:fldCharType="separate"/>
            </w:r>
            <w:r>
              <w:rPr>
                <w:webHidden/>
              </w:rPr>
              <w:t>3</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53" w:history="1">
            <w:r w:rsidRPr="00F12BDF">
              <w:rPr>
                <w:rStyle w:val="Lienhypertexte"/>
                <w:noProof/>
                <w:lang w:bidi="en-US"/>
              </w:rPr>
              <w:t>2.1.</w:t>
            </w:r>
            <w:r>
              <w:rPr>
                <w:rFonts w:asciiTheme="minorHAnsi" w:eastAsiaTheme="minorEastAsia" w:hAnsiTheme="minorHAnsi" w:cstheme="minorBidi"/>
                <w:noProof/>
                <w:lang w:eastAsia="fr-FR"/>
              </w:rPr>
              <w:tab/>
            </w:r>
            <w:r w:rsidRPr="00F12BDF">
              <w:rPr>
                <w:rStyle w:val="Lienhypertexte"/>
                <w:noProof/>
                <w:lang w:bidi="en-US"/>
              </w:rPr>
              <w:t>Composants logiciels</w:t>
            </w:r>
            <w:r>
              <w:rPr>
                <w:noProof/>
                <w:webHidden/>
              </w:rPr>
              <w:tab/>
            </w:r>
            <w:r>
              <w:rPr>
                <w:noProof/>
                <w:webHidden/>
              </w:rPr>
              <w:fldChar w:fldCharType="begin"/>
            </w:r>
            <w:r>
              <w:rPr>
                <w:noProof/>
                <w:webHidden/>
              </w:rPr>
              <w:instrText xml:space="preserve"> PAGEREF _Toc417299553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4" w:history="1">
            <w:r w:rsidRPr="00F12BDF">
              <w:rPr>
                <w:rStyle w:val="Lienhypertexte"/>
                <w:rFonts w:ascii="Arial" w:hAnsi="Arial"/>
                <w:noProof/>
                <w:lang w:bidi="en-US"/>
              </w:rPr>
              <w:t>2.1.1.</w:t>
            </w:r>
            <w:r>
              <w:rPr>
                <w:rFonts w:asciiTheme="minorHAnsi" w:eastAsiaTheme="minorEastAsia" w:hAnsiTheme="minorHAnsi" w:cstheme="minorBidi"/>
                <w:noProof/>
                <w:lang w:eastAsia="fr-FR"/>
              </w:rPr>
              <w:tab/>
            </w:r>
            <w:r w:rsidRPr="00F12BDF">
              <w:rPr>
                <w:rStyle w:val="Lienhypertexte"/>
                <w:noProof/>
                <w:lang w:bidi="en-US"/>
              </w:rPr>
              <w:t>Composants Pré-requis sur le poste client</w:t>
            </w:r>
            <w:r>
              <w:rPr>
                <w:noProof/>
                <w:webHidden/>
              </w:rPr>
              <w:tab/>
            </w:r>
            <w:r>
              <w:rPr>
                <w:noProof/>
                <w:webHidden/>
              </w:rPr>
              <w:fldChar w:fldCharType="begin"/>
            </w:r>
            <w:r>
              <w:rPr>
                <w:noProof/>
                <w:webHidden/>
              </w:rPr>
              <w:instrText xml:space="preserve"> PAGEREF _Toc417299554 \h </w:instrText>
            </w:r>
            <w:r>
              <w:rPr>
                <w:noProof/>
                <w:webHidden/>
              </w:rPr>
            </w:r>
            <w:r>
              <w:rPr>
                <w:noProof/>
                <w:webHidden/>
              </w:rPr>
              <w:fldChar w:fldCharType="separate"/>
            </w:r>
            <w:r>
              <w:rPr>
                <w:noProof/>
                <w:webHidden/>
              </w:rPr>
              <w:t>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5" w:history="1">
            <w:r w:rsidRPr="00F12BDF">
              <w:rPr>
                <w:rStyle w:val="Lienhypertexte"/>
                <w:rFonts w:ascii="Arial" w:hAnsi="Arial"/>
                <w:noProof/>
                <w:lang w:bidi="en-US"/>
              </w:rPr>
              <w:t>2.1.2.</w:t>
            </w:r>
            <w:r>
              <w:rPr>
                <w:rFonts w:asciiTheme="minorHAnsi" w:eastAsiaTheme="minorEastAsia" w:hAnsiTheme="minorHAnsi" w:cstheme="minorBidi"/>
                <w:noProof/>
                <w:lang w:eastAsia="fr-FR"/>
              </w:rPr>
              <w:tab/>
            </w:r>
            <w:r w:rsidRPr="00F12BDF">
              <w:rPr>
                <w:rStyle w:val="Lienhypertexte"/>
                <w:noProof/>
                <w:lang w:bidi="en-US"/>
              </w:rPr>
              <w:t>Composants installés avec l'application sur le poste client</w:t>
            </w:r>
            <w:r>
              <w:rPr>
                <w:noProof/>
                <w:webHidden/>
              </w:rPr>
              <w:tab/>
            </w:r>
            <w:r>
              <w:rPr>
                <w:noProof/>
                <w:webHidden/>
              </w:rPr>
              <w:fldChar w:fldCharType="begin"/>
            </w:r>
            <w:r>
              <w:rPr>
                <w:noProof/>
                <w:webHidden/>
              </w:rPr>
              <w:instrText xml:space="preserve"> PAGEREF _Toc417299555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6" w:history="1">
            <w:r w:rsidRPr="00F12BDF">
              <w:rPr>
                <w:rStyle w:val="Lienhypertexte"/>
                <w:rFonts w:ascii="Arial" w:hAnsi="Arial"/>
                <w:noProof/>
                <w:lang w:bidi="en-US"/>
              </w:rPr>
              <w:t>2.1.3.</w:t>
            </w:r>
            <w:r>
              <w:rPr>
                <w:rFonts w:asciiTheme="minorHAnsi" w:eastAsiaTheme="minorEastAsia" w:hAnsiTheme="minorHAnsi" w:cstheme="minorBidi"/>
                <w:noProof/>
                <w:lang w:eastAsia="fr-FR"/>
              </w:rPr>
              <w:tab/>
            </w:r>
            <w:r w:rsidRPr="00F12BDF">
              <w:rPr>
                <w:rStyle w:val="Lienhypertexte"/>
                <w:noProof/>
                <w:lang w:bidi="en-US"/>
              </w:rPr>
              <w:t>Configuration système et réseau particulière</w:t>
            </w:r>
            <w:r>
              <w:rPr>
                <w:noProof/>
                <w:webHidden/>
              </w:rPr>
              <w:tab/>
            </w:r>
            <w:r>
              <w:rPr>
                <w:noProof/>
                <w:webHidden/>
              </w:rPr>
              <w:fldChar w:fldCharType="begin"/>
            </w:r>
            <w:r>
              <w:rPr>
                <w:noProof/>
                <w:webHidden/>
              </w:rPr>
              <w:instrText xml:space="preserve"> PAGEREF _Toc417299556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7" w:history="1">
            <w:r w:rsidRPr="00F12BDF">
              <w:rPr>
                <w:rStyle w:val="Lienhypertexte"/>
                <w:rFonts w:ascii="Arial" w:hAnsi="Arial"/>
                <w:noProof/>
                <w:lang w:bidi="en-US"/>
              </w:rPr>
              <w:t>2.1.4.</w:t>
            </w:r>
            <w:r>
              <w:rPr>
                <w:rFonts w:asciiTheme="minorHAnsi" w:eastAsiaTheme="minorEastAsia" w:hAnsiTheme="minorHAnsi" w:cstheme="minorBidi"/>
                <w:noProof/>
                <w:lang w:eastAsia="fr-FR"/>
              </w:rPr>
              <w:tab/>
            </w:r>
            <w:r w:rsidRPr="00F12BDF">
              <w:rPr>
                <w:rStyle w:val="Lienhypertexte"/>
                <w:noProof/>
                <w:lang w:bidi="en-US"/>
              </w:rPr>
              <w:t>Incompatibilités logicielles connues</w:t>
            </w:r>
            <w:r>
              <w:rPr>
                <w:noProof/>
                <w:webHidden/>
              </w:rPr>
              <w:tab/>
            </w:r>
            <w:r>
              <w:rPr>
                <w:noProof/>
                <w:webHidden/>
              </w:rPr>
              <w:fldChar w:fldCharType="begin"/>
            </w:r>
            <w:r>
              <w:rPr>
                <w:noProof/>
                <w:webHidden/>
              </w:rPr>
              <w:instrText xml:space="preserve"> PAGEREF _Toc417299557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58" w:history="1">
            <w:r w:rsidRPr="00F12BDF">
              <w:rPr>
                <w:rStyle w:val="Lienhypertexte"/>
                <w:noProof/>
                <w:lang w:bidi="en-US"/>
              </w:rPr>
              <w:t>2.2.</w:t>
            </w:r>
            <w:r>
              <w:rPr>
                <w:rFonts w:asciiTheme="minorHAnsi" w:eastAsiaTheme="minorEastAsia" w:hAnsiTheme="minorHAnsi" w:cstheme="minorBidi"/>
                <w:noProof/>
                <w:lang w:eastAsia="fr-FR"/>
              </w:rPr>
              <w:tab/>
            </w:r>
            <w:r w:rsidRPr="00F12BDF">
              <w:rPr>
                <w:rStyle w:val="Lienhypertexte"/>
                <w:noProof/>
                <w:lang w:bidi="en-US"/>
              </w:rPr>
              <w:t>Matériel et réseau</w:t>
            </w:r>
            <w:r>
              <w:rPr>
                <w:noProof/>
                <w:webHidden/>
              </w:rPr>
              <w:tab/>
            </w:r>
            <w:r>
              <w:rPr>
                <w:noProof/>
                <w:webHidden/>
              </w:rPr>
              <w:fldChar w:fldCharType="begin"/>
            </w:r>
            <w:r>
              <w:rPr>
                <w:noProof/>
                <w:webHidden/>
              </w:rPr>
              <w:instrText xml:space="preserve"> PAGEREF _Toc417299558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59" w:history="1">
            <w:r w:rsidRPr="00F12BDF">
              <w:rPr>
                <w:rStyle w:val="Lienhypertexte"/>
                <w:rFonts w:ascii="Arial" w:hAnsi="Arial"/>
                <w:noProof/>
                <w:lang w:bidi="en-US"/>
              </w:rPr>
              <w:t>2.2.1.</w:t>
            </w:r>
            <w:r>
              <w:rPr>
                <w:rFonts w:asciiTheme="minorHAnsi" w:eastAsiaTheme="minorEastAsia" w:hAnsiTheme="minorHAnsi" w:cstheme="minorBidi"/>
                <w:noProof/>
                <w:lang w:eastAsia="fr-FR"/>
              </w:rPr>
              <w:tab/>
            </w:r>
            <w:r w:rsidRPr="00F12BDF">
              <w:rPr>
                <w:rStyle w:val="Lienhypertexte"/>
                <w:noProof/>
                <w:lang w:bidi="en-US"/>
              </w:rPr>
              <w:t>Autre matériel</w:t>
            </w:r>
            <w:r>
              <w:rPr>
                <w:noProof/>
                <w:webHidden/>
              </w:rPr>
              <w:tab/>
            </w:r>
            <w:r>
              <w:rPr>
                <w:noProof/>
                <w:webHidden/>
              </w:rPr>
              <w:fldChar w:fldCharType="begin"/>
            </w:r>
            <w:r>
              <w:rPr>
                <w:noProof/>
                <w:webHidden/>
              </w:rPr>
              <w:instrText xml:space="preserve"> PAGEREF _Toc417299559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60" w:history="1">
            <w:r w:rsidRPr="00F12BDF">
              <w:rPr>
                <w:rStyle w:val="Lienhypertexte"/>
                <w:noProof/>
                <w:lang w:bidi="en-US"/>
              </w:rPr>
              <w:t>2.3.</w:t>
            </w:r>
            <w:r>
              <w:rPr>
                <w:rFonts w:asciiTheme="minorHAnsi" w:eastAsiaTheme="minorEastAsia" w:hAnsiTheme="minorHAnsi" w:cstheme="minorBidi"/>
                <w:noProof/>
                <w:lang w:eastAsia="fr-FR"/>
              </w:rPr>
              <w:tab/>
            </w:r>
            <w:r w:rsidRPr="00F12BDF">
              <w:rPr>
                <w:rStyle w:val="Lienhypertexte"/>
                <w:noProof/>
                <w:lang w:bidi="en-US"/>
              </w:rPr>
              <w:t>Ordre des installations / désinstallation</w:t>
            </w:r>
            <w:r>
              <w:rPr>
                <w:noProof/>
                <w:webHidden/>
              </w:rPr>
              <w:tab/>
            </w:r>
            <w:r>
              <w:rPr>
                <w:noProof/>
                <w:webHidden/>
              </w:rPr>
              <w:fldChar w:fldCharType="begin"/>
            </w:r>
            <w:r>
              <w:rPr>
                <w:noProof/>
                <w:webHidden/>
              </w:rPr>
              <w:instrText xml:space="preserve"> PAGEREF _Toc417299560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61" w:history="1">
            <w:r w:rsidRPr="00F12BDF">
              <w:rPr>
                <w:rStyle w:val="Lienhypertexte"/>
                <w:noProof/>
                <w:lang w:bidi="en-US"/>
              </w:rPr>
              <w:t>2.4.</w:t>
            </w:r>
            <w:r>
              <w:rPr>
                <w:rFonts w:asciiTheme="minorHAnsi" w:eastAsiaTheme="minorEastAsia" w:hAnsiTheme="minorHAnsi" w:cstheme="minorBidi"/>
                <w:noProof/>
                <w:lang w:eastAsia="fr-FR"/>
              </w:rPr>
              <w:tab/>
            </w:r>
            <w:r w:rsidRPr="00F12BDF">
              <w:rPr>
                <w:rStyle w:val="Lienhypertexte"/>
                <w:noProof/>
                <w:lang w:bidi="en-US"/>
              </w:rPr>
              <w:t>Procédure d’installation manuelle</w:t>
            </w:r>
            <w:r>
              <w:rPr>
                <w:noProof/>
                <w:webHidden/>
              </w:rPr>
              <w:tab/>
            </w:r>
            <w:r>
              <w:rPr>
                <w:noProof/>
                <w:webHidden/>
              </w:rPr>
              <w:fldChar w:fldCharType="begin"/>
            </w:r>
            <w:r>
              <w:rPr>
                <w:noProof/>
                <w:webHidden/>
              </w:rPr>
              <w:instrText xml:space="preserve"> PAGEREF _Toc417299561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62" w:history="1">
            <w:r w:rsidRPr="00F12BDF">
              <w:rPr>
                <w:rStyle w:val="Lienhypertexte"/>
                <w:rFonts w:ascii="Arial" w:hAnsi="Arial"/>
                <w:noProof/>
                <w:lang w:bidi="en-US"/>
              </w:rPr>
              <w:t>2.4.1.</w:t>
            </w:r>
            <w:r>
              <w:rPr>
                <w:rFonts w:asciiTheme="minorHAnsi" w:eastAsiaTheme="minorEastAsia" w:hAnsiTheme="minorHAnsi" w:cstheme="minorBidi"/>
                <w:noProof/>
                <w:lang w:eastAsia="fr-FR"/>
              </w:rPr>
              <w:tab/>
            </w:r>
            <w:r w:rsidRPr="00F12BDF">
              <w:rPr>
                <w:rStyle w:val="Lienhypertexte"/>
                <w:noProof/>
                <w:lang w:bidi="en-US"/>
              </w:rPr>
              <w:t>Installation complète</w:t>
            </w:r>
            <w:r>
              <w:rPr>
                <w:noProof/>
                <w:webHidden/>
              </w:rPr>
              <w:tab/>
            </w:r>
            <w:r>
              <w:rPr>
                <w:noProof/>
                <w:webHidden/>
              </w:rPr>
              <w:fldChar w:fldCharType="begin"/>
            </w:r>
            <w:r>
              <w:rPr>
                <w:noProof/>
                <w:webHidden/>
              </w:rPr>
              <w:instrText xml:space="preserve"> PAGEREF _Toc417299562 \h </w:instrText>
            </w:r>
            <w:r>
              <w:rPr>
                <w:noProof/>
                <w:webHidden/>
              </w:rPr>
            </w:r>
            <w:r>
              <w:rPr>
                <w:noProof/>
                <w:webHidden/>
              </w:rPr>
              <w:fldChar w:fldCharType="separate"/>
            </w:r>
            <w:r>
              <w:rPr>
                <w:noProof/>
                <w:webHidden/>
              </w:rPr>
              <w:t>4</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63" w:history="1">
            <w:r w:rsidRPr="00F12BDF">
              <w:rPr>
                <w:rStyle w:val="Lienhypertexte"/>
                <w:rFonts w:ascii="Arial" w:hAnsi="Arial"/>
                <w:noProof/>
                <w:lang w:bidi="en-US"/>
              </w:rPr>
              <w:t>2.4.2.</w:t>
            </w:r>
            <w:r>
              <w:rPr>
                <w:rFonts w:asciiTheme="minorHAnsi" w:eastAsiaTheme="minorEastAsia" w:hAnsiTheme="minorHAnsi" w:cstheme="minorBidi"/>
                <w:noProof/>
                <w:lang w:eastAsia="fr-FR"/>
              </w:rPr>
              <w:tab/>
            </w:r>
            <w:r w:rsidRPr="00F12BDF">
              <w:rPr>
                <w:rStyle w:val="Lienhypertexte"/>
                <w:noProof/>
                <w:lang w:bidi="en-US"/>
              </w:rPr>
              <w:t>Mise à jour</w:t>
            </w:r>
            <w:r>
              <w:rPr>
                <w:noProof/>
                <w:webHidden/>
              </w:rPr>
              <w:tab/>
            </w:r>
            <w:r>
              <w:rPr>
                <w:noProof/>
                <w:webHidden/>
              </w:rPr>
              <w:fldChar w:fldCharType="begin"/>
            </w:r>
            <w:r>
              <w:rPr>
                <w:noProof/>
                <w:webHidden/>
              </w:rPr>
              <w:instrText xml:space="preserve"> PAGEREF _Toc417299563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64" w:history="1">
            <w:r w:rsidRPr="00F12BDF">
              <w:rPr>
                <w:rStyle w:val="Lienhypertexte"/>
                <w:rFonts w:ascii="Arial" w:hAnsi="Arial"/>
                <w:noProof/>
                <w:lang w:bidi="en-US"/>
              </w:rPr>
              <w:t>2.4.3.</w:t>
            </w:r>
            <w:r>
              <w:rPr>
                <w:rFonts w:asciiTheme="minorHAnsi" w:eastAsiaTheme="minorEastAsia" w:hAnsiTheme="minorHAnsi" w:cstheme="minorBidi"/>
                <w:noProof/>
                <w:lang w:eastAsia="fr-FR"/>
              </w:rPr>
              <w:tab/>
            </w:r>
            <w:r w:rsidRPr="00F12BDF">
              <w:rPr>
                <w:rStyle w:val="Lienhypertexte"/>
                <w:noProof/>
                <w:lang w:bidi="en-US"/>
              </w:rPr>
              <w:t>Particularité de désinstallation</w:t>
            </w:r>
            <w:r>
              <w:rPr>
                <w:noProof/>
                <w:webHidden/>
              </w:rPr>
              <w:tab/>
            </w:r>
            <w:r>
              <w:rPr>
                <w:noProof/>
                <w:webHidden/>
              </w:rPr>
              <w:fldChar w:fldCharType="begin"/>
            </w:r>
            <w:r>
              <w:rPr>
                <w:noProof/>
                <w:webHidden/>
              </w:rPr>
              <w:instrText xml:space="preserve"> PAGEREF _Toc417299564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65" w:history="1">
            <w:r w:rsidRPr="00F12BDF">
              <w:rPr>
                <w:rStyle w:val="Lienhypertexte"/>
                <w:noProof/>
                <w:lang w:bidi="en-US"/>
              </w:rPr>
              <w:t>2.5.</w:t>
            </w:r>
            <w:r>
              <w:rPr>
                <w:rFonts w:asciiTheme="minorHAnsi" w:eastAsiaTheme="minorEastAsia" w:hAnsiTheme="minorHAnsi" w:cstheme="minorBidi"/>
                <w:noProof/>
                <w:lang w:eastAsia="fr-FR"/>
              </w:rPr>
              <w:tab/>
            </w:r>
            <w:r w:rsidRPr="00F12BDF">
              <w:rPr>
                <w:rStyle w:val="Lienhypertexte"/>
                <w:noProof/>
                <w:lang w:bidi="en-US"/>
              </w:rPr>
              <w:t>Paramétrages</w:t>
            </w:r>
            <w:r>
              <w:rPr>
                <w:noProof/>
                <w:webHidden/>
              </w:rPr>
              <w:tab/>
            </w:r>
            <w:r>
              <w:rPr>
                <w:noProof/>
                <w:webHidden/>
              </w:rPr>
              <w:fldChar w:fldCharType="begin"/>
            </w:r>
            <w:r>
              <w:rPr>
                <w:noProof/>
                <w:webHidden/>
              </w:rPr>
              <w:instrText xml:space="preserve"> PAGEREF _Toc417299565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66" w:history="1">
            <w:r w:rsidRPr="00F12BDF">
              <w:rPr>
                <w:rStyle w:val="Lienhypertexte"/>
                <w:rFonts w:ascii="Arial" w:hAnsi="Arial"/>
                <w:noProof/>
                <w:lang w:bidi="en-US"/>
              </w:rPr>
              <w:t>2.5.1.</w:t>
            </w:r>
            <w:r>
              <w:rPr>
                <w:rFonts w:asciiTheme="minorHAnsi" w:eastAsiaTheme="minorEastAsia" w:hAnsiTheme="minorHAnsi" w:cstheme="minorBidi"/>
                <w:noProof/>
                <w:lang w:eastAsia="fr-FR"/>
              </w:rPr>
              <w:tab/>
            </w:r>
            <w:r w:rsidRPr="00F12BDF">
              <w:rPr>
                <w:rStyle w:val="Lienhypertexte"/>
                <w:noProof/>
                <w:lang w:bidi="en-US"/>
              </w:rPr>
              <w:t>Technique</w:t>
            </w:r>
            <w:r>
              <w:rPr>
                <w:noProof/>
                <w:webHidden/>
              </w:rPr>
              <w:tab/>
            </w:r>
            <w:r>
              <w:rPr>
                <w:noProof/>
                <w:webHidden/>
              </w:rPr>
              <w:fldChar w:fldCharType="begin"/>
            </w:r>
            <w:r>
              <w:rPr>
                <w:noProof/>
                <w:webHidden/>
              </w:rPr>
              <w:instrText xml:space="preserve"> PAGEREF _Toc417299566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67" w:history="1">
            <w:r w:rsidRPr="00F12BDF">
              <w:rPr>
                <w:rStyle w:val="Lienhypertexte"/>
                <w:rFonts w:ascii="Arial" w:hAnsi="Arial"/>
                <w:noProof/>
                <w:lang w:bidi="en-US"/>
              </w:rPr>
              <w:t>2.5.2.</w:t>
            </w:r>
            <w:r>
              <w:rPr>
                <w:rFonts w:asciiTheme="minorHAnsi" w:eastAsiaTheme="minorEastAsia" w:hAnsiTheme="minorHAnsi" w:cstheme="minorBidi"/>
                <w:noProof/>
                <w:lang w:eastAsia="fr-FR"/>
              </w:rPr>
              <w:tab/>
            </w:r>
            <w:r w:rsidRPr="00F12BDF">
              <w:rPr>
                <w:rStyle w:val="Lienhypertexte"/>
                <w:noProof/>
                <w:lang w:bidi="en-US"/>
              </w:rPr>
              <w:t>Applicatif</w:t>
            </w:r>
            <w:r>
              <w:rPr>
                <w:noProof/>
                <w:webHidden/>
              </w:rPr>
              <w:tab/>
            </w:r>
            <w:r>
              <w:rPr>
                <w:noProof/>
                <w:webHidden/>
              </w:rPr>
              <w:fldChar w:fldCharType="begin"/>
            </w:r>
            <w:r>
              <w:rPr>
                <w:noProof/>
                <w:webHidden/>
              </w:rPr>
              <w:instrText xml:space="preserve"> PAGEREF _Toc417299567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68" w:history="1">
            <w:r w:rsidRPr="00F12BDF">
              <w:rPr>
                <w:rStyle w:val="Lienhypertexte"/>
                <w:rFonts w:ascii="Arial" w:hAnsi="Arial"/>
                <w:noProof/>
                <w:lang w:bidi="en-US"/>
              </w:rPr>
              <w:t>2.5.3.</w:t>
            </w:r>
            <w:r>
              <w:rPr>
                <w:rFonts w:asciiTheme="minorHAnsi" w:eastAsiaTheme="minorEastAsia" w:hAnsiTheme="minorHAnsi" w:cstheme="minorBidi"/>
                <w:noProof/>
                <w:lang w:eastAsia="fr-FR"/>
              </w:rPr>
              <w:tab/>
            </w:r>
            <w:r w:rsidRPr="00F12BDF">
              <w:rPr>
                <w:rStyle w:val="Lienhypertexte"/>
                <w:noProof/>
                <w:lang w:bidi="en-US"/>
              </w:rPr>
              <w:t>Base de configuration</w:t>
            </w:r>
            <w:r>
              <w:rPr>
                <w:noProof/>
                <w:webHidden/>
              </w:rPr>
              <w:tab/>
            </w:r>
            <w:r>
              <w:rPr>
                <w:noProof/>
                <w:webHidden/>
              </w:rPr>
              <w:fldChar w:fldCharType="begin"/>
            </w:r>
            <w:r>
              <w:rPr>
                <w:noProof/>
                <w:webHidden/>
              </w:rPr>
              <w:instrText xml:space="preserve"> PAGEREF _Toc417299568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69" w:history="1">
            <w:r w:rsidRPr="00F12BDF">
              <w:rPr>
                <w:rStyle w:val="Lienhypertexte"/>
                <w:rFonts w:ascii="Arial" w:hAnsi="Arial"/>
                <w:lang w:bidi="en-US"/>
              </w:rPr>
              <w:t>3.</w:t>
            </w:r>
            <w:r>
              <w:rPr>
                <w:rFonts w:asciiTheme="minorHAnsi" w:eastAsiaTheme="minorEastAsia" w:hAnsiTheme="minorHAnsi" w:cstheme="minorBidi"/>
                <w:caps w:val="0"/>
                <w:lang w:eastAsia="fr-FR"/>
              </w:rPr>
              <w:tab/>
            </w:r>
            <w:r w:rsidRPr="00F12BDF">
              <w:rPr>
                <w:rStyle w:val="Lienhypertexte"/>
                <w:lang w:bidi="en-US"/>
              </w:rPr>
              <w:t>Installation Serveur</w:t>
            </w:r>
            <w:r>
              <w:rPr>
                <w:webHidden/>
              </w:rPr>
              <w:tab/>
            </w:r>
            <w:r>
              <w:rPr>
                <w:webHidden/>
              </w:rPr>
              <w:fldChar w:fldCharType="begin"/>
            </w:r>
            <w:r>
              <w:rPr>
                <w:webHidden/>
              </w:rPr>
              <w:instrText xml:space="preserve"> PAGEREF _Toc417299569 \h </w:instrText>
            </w:r>
            <w:r>
              <w:rPr>
                <w:webHidden/>
              </w:rPr>
            </w:r>
            <w:r>
              <w:rPr>
                <w:webHidden/>
              </w:rPr>
              <w:fldChar w:fldCharType="separate"/>
            </w:r>
            <w:r>
              <w:rPr>
                <w:webHidden/>
              </w:rPr>
              <w:t>5</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70" w:history="1">
            <w:r w:rsidRPr="00F12BDF">
              <w:rPr>
                <w:rStyle w:val="Lienhypertexte"/>
                <w:noProof/>
                <w:lang w:bidi="en-US"/>
              </w:rPr>
              <w:t>3.1.</w:t>
            </w:r>
            <w:r>
              <w:rPr>
                <w:rFonts w:asciiTheme="minorHAnsi" w:eastAsiaTheme="minorEastAsia" w:hAnsiTheme="minorHAnsi" w:cstheme="minorBidi"/>
                <w:noProof/>
                <w:lang w:eastAsia="fr-FR"/>
              </w:rPr>
              <w:tab/>
            </w:r>
            <w:r w:rsidRPr="00F12BDF">
              <w:rPr>
                <w:rStyle w:val="Lienhypertexte"/>
                <w:noProof/>
                <w:lang w:bidi="en-US"/>
              </w:rPr>
              <w:t>Composants logiciels</w:t>
            </w:r>
            <w:r>
              <w:rPr>
                <w:noProof/>
                <w:webHidden/>
              </w:rPr>
              <w:tab/>
            </w:r>
            <w:r>
              <w:rPr>
                <w:noProof/>
                <w:webHidden/>
              </w:rPr>
              <w:fldChar w:fldCharType="begin"/>
            </w:r>
            <w:r>
              <w:rPr>
                <w:noProof/>
                <w:webHidden/>
              </w:rPr>
              <w:instrText xml:space="preserve"> PAGEREF _Toc417299570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71" w:history="1">
            <w:r w:rsidRPr="00F12BDF">
              <w:rPr>
                <w:rStyle w:val="Lienhypertexte"/>
                <w:rFonts w:ascii="Arial" w:hAnsi="Arial"/>
                <w:noProof/>
                <w:lang w:bidi="en-US"/>
              </w:rPr>
              <w:t>3.1.1.</w:t>
            </w:r>
            <w:r>
              <w:rPr>
                <w:rFonts w:asciiTheme="minorHAnsi" w:eastAsiaTheme="minorEastAsia" w:hAnsiTheme="minorHAnsi" w:cstheme="minorBidi"/>
                <w:noProof/>
                <w:lang w:eastAsia="fr-FR"/>
              </w:rPr>
              <w:tab/>
            </w:r>
            <w:r w:rsidRPr="00F12BDF">
              <w:rPr>
                <w:rStyle w:val="Lienhypertexte"/>
                <w:noProof/>
                <w:lang w:bidi="en-US"/>
              </w:rPr>
              <w:t>Composants Pré-requis sur le serveur</w:t>
            </w:r>
            <w:r>
              <w:rPr>
                <w:noProof/>
                <w:webHidden/>
              </w:rPr>
              <w:tab/>
            </w:r>
            <w:r>
              <w:rPr>
                <w:noProof/>
                <w:webHidden/>
              </w:rPr>
              <w:fldChar w:fldCharType="begin"/>
            </w:r>
            <w:r>
              <w:rPr>
                <w:noProof/>
                <w:webHidden/>
              </w:rPr>
              <w:instrText xml:space="preserve"> PAGEREF _Toc417299571 \h </w:instrText>
            </w:r>
            <w:r>
              <w:rPr>
                <w:noProof/>
                <w:webHidden/>
              </w:rPr>
            </w:r>
            <w:r>
              <w:rPr>
                <w:noProof/>
                <w:webHidden/>
              </w:rPr>
              <w:fldChar w:fldCharType="separate"/>
            </w:r>
            <w:r>
              <w:rPr>
                <w:noProof/>
                <w:webHidden/>
              </w:rPr>
              <w:t>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72" w:history="1">
            <w:r w:rsidRPr="00F12BDF">
              <w:rPr>
                <w:rStyle w:val="Lienhypertexte"/>
                <w:rFonts w:ascii="Arial" w:hAnsi="Arial"/>
                <w:noProof/>
                <w:lang w:bidi="en-US"/>
              </w:rPr>
              <w:t>3.1.2.</w:t>
            </w:r>
            <w:r>
              <w:rPr>
                <w:rFonts w:asciiTheme="minorHAnsi" w:eastAsiaTheme="minorEastAsia" w:hAnsiTheme="minorHAnsi" w:cstheme="minorBidi"/>
                <w:noProof/>
                <w:lang w:eastAsia="fr-FR"/>
              </w:rPr>
              <w:tab/>
            </w:r>
            <w:r w:rsidRPr="00F12BDF">
              <w:rPr>
                <w:rStyle w:val="Lienhypertexte"/>
                <w:noProof/>
                <w:lang w:bidi="en-US"/>
              </w:rPr>
              <w:t>Configuration réseau</w:t>
            </w:r>
            <w:r>
              <w:rPr>
                <w:noProof/>
                <w:webHidden/>
              </w:rPr>
              <w:tab/>
            </w:r>
            <w:r>
              <w:rPr>
                <w:noProof/>
                <w:webHidden/>
              </w:rPr>
              <w:fldChar w:fldCharType="begin"/>
            </w:r>
            <w:r>
              <w:rPr>
                <w:noProof/>
                <w:webHidden/>
              </w:rPr>
              <w:instrText xml:space="preserve"> PAGEREF _Toc417299572 \h </w:instrText>
            </w:r>
            <w:r>
              <w:rPr>
                <w:noProof/>
                <w:webHidden/>
              </w:rPr>
            </w:r>
            <w:r>
              <w:rPr>
                <w:noProof/>
                <w:webHidden/>
              </w:rPr>
              <w:fldChar w:fldCharType="separate"/>
            </w:r>
            <w:r>
              <w:rPr>
                <w:noProof/>
                <w:webHidden/>
              </w:rPr>
              <w:t>6</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73" w:history="1">
            <w:r w:rsidRPr="00F12BDF">
              <w:rPr>
                <w:rStyle w:val="Lienhypertexte"/>
                <w:rFonts w:ascii="Arial" w:hAnsi="Arial"/>
                <w:noProof/>
                <w:lang w:bidi="en-US"/>
              </w:rPr>
              <w:t>3.1.3.</w:t>
            </w:r>
            <w:r>
              <w:rPr>
                <w:rFonts w:asciiTheme="minorHAnsi" w:eastAsiaTheme="minorEastAsia" w:hAnsiTheme="minorHAnsi" w:cstheme="minorBidi"/>
                <w:noProof/>
                <w:lang w:eastAsia="fr-FR"/>
              </w:rPr>
              <w:tab/>
            </w:r>
            <w:r w:rsidRPr="00F12BDF">
              <w:rPr>
                <w:rStyle w:val="Lienhypertexte"/>
                <w:noProof/>
                <w:lang w:bidi="en-US"/>
              </w:rPr>
              <w:t>Configuration des dossiers partagés</w:t>
            </w:r>
            <w:r>
              <w:rPr>
                <w:noProof/>
                <w:webHidden/>
              </w:rPr>
              <w:tab/>
            </w:r>
            <w:r>
              <w:rPr>
                <w:noProof/>
                <w:webHidden/>
              </w:rPr>
              <w:fldChar w:fldCharType="begin"/>
            </w:r>
            <w:r>
              <w:rPr>
                <w:noProof/>
                <w:webHidden/>
              </w:rPr>
              <w:instrText xml:space="preserve"> PAGEREF _Toc417299573 \h </w:instrText>
            </w:r>
            <w:r>
              <w:rPr>
                <w:noProof/>
                <w:webHidden/>
              </w:rPr>
            </w:r>
            <w:r>
              <w:rPr>
                <w:noProof/>
                <w:webHidden/>
              </w:rPr>
              <w:fldChar w:fldCharType="separate"/>
            </w:r>
            <w:r>
              <w:rPr>
                <w:noProof/>
                <w:webHidden/>
              </w:rPr>
              <w:t>6</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74" w:history="1">
            <w:r w:rsidRPr="00F12BDF">
              <w:rPr>
                <w:rStyle w:val="Lienhypertexte"/>
                <w:rFonts w:ascii="Arial" w:hAnsi="Arial"/>
                <w:noProof/>
                <w:lang w:bidi="en-US"/>
              </w:rPr>
              <w:t>3.1.4.</w:t>
            </w:r>
            <w:r>
              <w:rPr>
                <w:rFonts w:asciiTheme="minorHAnsi" w:eastAsiaTheme="minorEastAsia" w:hAnsiTheme="minorHAnsi" w:cstheme="minorBidi"/>
                <w:noProof/>
                <w:lang w:eastAsia="fr-FR"/>
              </w:rPr>
              <w:tab/>
            </w:r>
            <w:r w:rsidRPr="00F12BDF">
              <w:rPr>
                <w:rStyle w:val="Lienhypertexte"/>
                <w:noProof/>
                <w:lang w:bidi="en-US"/>
              </w:rPr>
              <w:t>Configuration des services Windows</w:t>
            </w:r>
            <w:r>
              <w:rPr>
                <w:noProof/>
                <w:webHidden/>
              </w:rPr>
              <w:tab/>
            </w:r>
            <w:r>
              <w:rPr>
                <w:noProof/>
                <w:webHidden/>
              </w:rPr>
              <w:fldChar w:fldCharType="begin"/>
            </w:r>
            <w:r>
              <w:rPr>
                <w:noProof/>
                <w:webHidden/>
              </w:rPr>
              <w:instrText xml:space="preserve"> PAGEREF _Toc417299574 \h </w:instrText>
            </w:r>
            <w:r>
              <w:rPr>
                <w:noProof/>
                <w:webHidden/>
              </w:rPr>
            </w:r>
            <w:r>
              <w:rPr>
                <w:noProof/>
                <w:webHidden/>
              </w:rPr>
              <w:fldChar w:fldCharType="separate"/>
            </w:r>
            <w:r>
              <w:rPr>
                <w:noProof/>
                <w:webHidden/>
              </w:rPr>
              <w:t>6</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75" w:history="1">
            <w:r w:rsidRPr="00F12BDF">
              <w:rPr>
                <w:rStyle w:val="Lienhypertexte"/>
                <w:noProof/>
                <w:lang w:bidi="en-US"/>
              </w:rPr>
              <w:t>3.2.</w:t>
            </w:r>
            <w:r>
              <w:rPr>
                <w:rFonts w:asciiTheme="minorHAnsi" w:eastAsiaTheme="minorEastAsia" w:hAnsiTheme="minorHAnsi" w:cstheme="minorBidi"/>
                <w:noProof/>
                <w:lang w:eastAsia="fr-FR"/>
              </w:rPr>
              <w:tab/>
            </w:r>
            <w:r w:rsidRPr="00F12BDF">
              <w:rPr>
                <w:rStyle w:val="Lienhypertexte"/>
                <w:noProof/>
                <w:lang w:bidi="en-US"/>
              </w:rPr>
              <w:t>Ordre des installations / désinstallation</w:t>
            </w:r>
            <w:r>
              <w:rPr>
                <w:noProof/>
                <w:webHidden/>
              </w:rPr>
              <w:tab/>
            </w:r>
            <w:r>
              <w:rPr>
                <w:noProof/>
                <w:webHidden/>
              </w:rPr>
              <w:fldChar w:fldCharType="begin"/>
            </w:r>
            <w:r>
              <w:rPr>
                <w:noProof/>
                <w:webHidden/>
              </w:rPr>
              <w:instrText xml:space="preserve"> PAGEREF _Toc417299575 \h </w:instrText>
            </w:r>
            <w:r>
              <w:rPr>
                <w:noProof/>
                <w:webHidden/>
              </w:rPr>
            </w:r>
            <w:r>
              <w:rPr>
                <w:noProof/>
                <w:webHidden/>
              </w:rPr>
              <w:fldChar w:fldCharType="separate"/>
            </w:r>
            <w:r>
              <w:rPr>
                <w:noProof/>
                <w:webHidden/>
              </w:rPr>
              <w:t>7</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76" w:history="1">
            <w:r w:rsidRPr="00F12BDF">
              <w:rPr>
                <w:rStyle w:val="Lienhypertexte"/>
                <w:noProof/>
                <w:lang w:bidi="en-US"/>
              </w:rPr>
              <w:t>3.3.</w:t>
            </w:r>
            <w:r>
              <w:rPr>
                <w:rFonts w:asciiTheme="minorHAnsi" w:eastAsiaTheme="minorEastAsia" w:hAnsiTheme="minorHAnsi" w:cstheme="minorBidi"/>
                <w:noProof/>
                <w:lang w:eastAsia="fr-FR"/>
              </w:rPr>
              <w:tab/>
            </w:r>
            <w:r w:rsidRPr="00F12BDF">
              <w:rPr>
                <w:rStyle w:val="Lienhypertexte"/>
                <w:noProof/>
                <w:lang w:bidi="en-US"/>
              </w:rPr>
              <w:t>Procédure d’installation de la base de données</w:t>
            </w:r>
            <w:r>
              <w:rPr>
                <w:noProof/>
                <w:webHidden/>
              </w:rPr>
              <w:tab/>
            </w:r>
            <w:r>
              <w:rPr>
                <w:noProof/>
                <w:webHidden/>
              </w:rPr>
              <w:fldChar w:fldCharType="begin"/>
            </w:r>
            <w:r>
              <w:rPr>
                <w:noProof/>
                <w:webHidden/>
              </w:rPr>
              <w:instrText xml:space="preserve"> PAGEREF _Toc417299576 \h </w:instrText>
            </w:r>
            <w:r>
              <w:rPr>
                <w:noProof/>
                <w:webHidden/>
              </w:rPr>
            </w:r>
            <w:r>
              <w:rPr>
                <w:noProof/>
                <w:webHidden/>
              </w:rPr>
              <w:fldChar w:fldCharType="separate"/>
            </w:r>
            <w:r>
              <w:rPr>
                <w:noProof/>
                <w:webHidden/>
              </w:rPr>
              <w:t>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77" w:history="1">
            <w:r w:rsidRPr="00F12BDF">
              <w:rPr>
                <w:rStyle w:val="Lienhypertexte"/>
                <w:noProof/>
                <w:lang w:bidi="en-US"/>
              </w:rPr>
              <w:t>3.4.</w:t>
            </w:r>
            <w:r>
              <w:rPr>
                <w:rFonts w:asciiTheme="minorHAnsi" w:eastAsiaTheme="minorEastAsia" w:hAnsiTheme="minorHAnsi" w:cstheme="minorBidi"/>
                <w:noProof/>
                <w:lang w:eastAsia="fr-FR"/>
              </w:rPr>
              <w:tab/>
            </w:r>
            <w:r w:rsidRPr="00F12BDF">
              <w:rPr>
                <w:rStyle w:val="Lienhypertexte"/>
                <w:noProof/>
                <w:lang w:bidi="en-US"/>
              </w:rPr>
              <w:t>Serveur Web</w:t>
            </w:r>
            <w:r>
              <w:rPr>
                <w:noProof/>
                <w:webHidden/>
              </w:rPr>
              <w:tab/>
            </w:r>
            <w:r>
              <w:rPr>
                <w:noProof/>
                <w:webHidden/>
              </w:rPr>
              <w:fldChar w:fldCharType="begin"/>
            </w:r>
            <w:r>
              <w:rPr>
                <w:noProof/>
                <w:webHidden/>
              </w:rPr>
              <w:instrText xml:space="preserve"> PAGEREF _Toc417299577 \h </w:instrText>
            </w:r>
            <w:r>
              <w:rPr>
                <w:noProof/>
                <w:webHidden/>
              </w:rPr>
            </w:r>
            <w:r>
              <w:rPr>
                <w:noProof/>
                <w:webHidden/>
              </w:rPr>
              <w:fldChar w:fldCharType="separate"/>
            </w:r>
            <w:r>
              <w:rPr>
                <w:noProof/>
                <w:webHidden/>
              </w:rPr>
              <w:t>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78" w:history="1">
            <w:r w:rsidRPr="00F12BDF">
              <w:rPr>
                <w:rStyle w:val="Lienhypertexte"/>
                <w:noProof/>
                <w:lang w:bidi="en-US"/>
              </w:rPr>
              <w:t>3.5.</w:t>
            </w:r>
            <w:r>
              <w:rPr>
                <w:rFonts w:asciiTheme="minorHAnsi" w:eastAsiaTheme="minorEastAsia" w:hAnsiTheme="minorHAnsi" w:cstheme="minorBidi"/>
                <w:noProof/>
                <w:lang w:eastAsia="fr-FR"/>
              </w:rPr>
              <w:tab/>
            </w:r>
            <w:r w:rsidRPr="00F12BDF">
              <w:rPr>
                <w:rStyle w:val="Lienhypertexte"/>
                <w:noProof/>
                <w:lang w:bidi="en-US"/>
              </w:rPr>
              <w:t>Serveur Tomcat</w:t>
            </w:r>
            <w:r>
              <w:rPr>
                <w:noProof/>
                <w:webHidden/>
              </w:rPr>
              <w:tab/>
            </w:r>
            <w:r>
              <w:rPr>
                <w:noProof/>
                <w:webHidden/>
              </w:rPr>
              <w:fldChar w:fldCharType="begin"/>
            </w:r>
            <w:r>
              <w:rPr>
                <w:noProof/>
                <w:webHidden/>
              </w:rPr>
              <w:instrText xml:space="preserve"> PAGEREF _Toc417299578 \h </w:instrText>
            </w:r>
            <w:r>
              <w:rPr>
                <w:noProof/>
                <w:webHidden/>
              </w:rPr>
            </w:r>
            <w:r>
              <w:rPr>
                <w:noProof/>
                <w:webHidden/>
              </w:rPr>
              <w:fldChar w:fldCharType="separate"/>
            </w:r>
            <w:r>
              <w:rPr>
                <w:noProof/>
                <w:webHidden/>
              </w:rPr>
              <w:t>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79" w:history="1">
            <w:r w:rsidRPr="00F12BDF">
              <w:rPr>
                <w:rStyle w:val="Lienhypertexte"/>
                <w:noProof/>
                <w:lang w:bidi="en-US"/>
              </w:rPr>
              <w:t>3.6.</w:t>
            </w:r>
            <w:r>
              <w:rPr>
                <w:rFonts w:asciiTheme="minorHAnsi" w:eastAsiaTheme="minorEastAsia" w:hAnsiTheme="minorHAnsi" w:cstheme="minorBidi"/>
                <w:noProof/>
                <w:lang w:eastAsia="fr-FR"/>
              </w:rPr>
              <w:tab/>
            </w:r>
            <w:r w:rsidRPr="00F12BDF">
              <w:rPr>
                <w:rStyle w:val="Lienhypertexte"/>
                <w:noProof/>
                <w:lang w:bidi="en-US"/>
              </w:rPr>
              <w:t>Compte kerberos</w:t>
            </w:r>
            <w:r>
              <w:rPr>
                <w:noProof/>
                <w:webHidden/>
              </w:rPr>
              <w:tab/>
            </w:r>
            <w:r>
              <w:rPr>
                <w:noProof/>
                <w:webHidden/>
              </w:rPr>
              <w:fldChar w:fldCharType="begin"/>
            </w:r>
            <w:r>
              <w:rPr>
                <w:noProof/>
                <w:webHidden/>
              </w:rPr>
              <w:instrText xml:space="preserve"> PAGEREF _Toc417299579 \h </w:instrText>
            </w:r>
            <w:r>
              <w:rPr>
                <w:noProof/>
                <w:webHidden/>
              </w:rPr>
            </w:r>
            <w:r>
              <w:rPr>
                <w:noProof/>
                <w:webHidden/>
              </w:rPr>
              <w:fldChar w:fldCharType="separate"/>
            </w:r>
            <w:r>
              <w:rPr>
                <w:noProof/>
                <w:webHidden/>
              </w:rPr>
              <w:t>8</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80" w:history="1">
            <w:r w:rsidRPr="00F12BDF">
              <w:rPr>
                <w:rStyle w:val="Lienhypertexte"/>
                <w:rFonts w:ascii="Arial" w:hAnsi="Arial"/>
                <w:lang w:bidi="en-US"/>
              </w:rPr>
              <w:t>4.</w:t>
            </w:r>
            <w:r>
              <w:rPr>
                <w:rFonts w:asciiTheme="minorHAnsi" w:eastAsiaTheme="minorEastAsia" w:hAnsiTheme="minorHAnsi" w:cstheme="minorBidi"/>
                <w:caps w:val="0"/>
                <w:lang w:eastAsia="fr-FR"/>
              </w:rPr>
              <w:tab/>
            </w:r>
            <w:r w:rsidRPr="00F12BDF">
              <w:rPr>
                <w:rStyle w:val="Lienhypertexte"/>
                <w:lang w:bidi="en-US"/>
              </w:rPr>
              <w:t>Installation applicative</w:t>
            </w:r>
            <w:r>
              <w:rPr>
                <w:webHidden/>
              </w:rPr>
              <w:tab/>
            </w:r>
            <w:r>
              <w:rPr>
                <w:webHidden/>
              </w:rPr>
              <w:fldChar w:fldCharType="begin"/>
            </w:r>
            <w:r>
              <w:rPr>
                <w:webHidden/>
              </w:rPr>
              <w:instrText xml:space="preserve"> PAGEREF _Toc417299580 \h </w:instrText>
            </w:r>
            <w:r>
              <w:rPr>
                <w:webHidden/>
              </w:rPr>
            </w:r>
            <w:r>
              <w:rPr>
                <w:webHidden/>
              </w:rPr>
              <w:fldChar w:fldCharType="separate"/>
            </w:r>
            <w:r>
              <w:rPr>
                <w:webHidden/>
              </w:rPr>
              <w:t>8</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81" w:history="1">
            <w:r w:rsidRPr="00F12BDF">
              <w:rPr>
                <w:rStyle w:val="Lienhypertexte"/>
                <w:noProof/>
                <w:lang w:bidi="en-US"/>
              </w:rPr>
              <w:t>4.1.</w:t>
            </w:r>
            <w:r>
              <w:rPr>
                <w:rFonts w:asciiTheme="minorHAnsi" w:eastAsiaTheme="minorEastAsia" w:hAnsiTheme="minorHAnsi" w:cstheme="minorBidi"/>
                <w:noProof/>
                <w:lang w:eastAsia="fr-FR"/>
              </w:rPr>
              <w:tab/>
            </w:r>
            <w:r w:rsidRPr="00F12BDF">
              <w:rPr>
                <w:rStyle w:val="Lienhypertexte"/>
                <w:noProof/>
                <w:lang w:bidi="en-US"/>
              </w:rPr>
              <w:t>Base de données FMAO</w:t>
            </w:r>
            <w:r>
              <w:rPr>
                <w:noProof/>
                <w:webHidden/>
              </w:rPr>
              <w:tab/>
            </w:r>
            <w:r>
              <w:rPr>
                <w:noProof/>
                <w:webHidden/>
              </w:rPr>
              <w:fldChar w:fldCharType="begin"/>
            </w:r>
            <w:r>
              <w:rPr>
                <w:noProof/>
                <w:webHidden/>
              </w:rPr>
              <w:instrText xml:space="preserve"> PAGEREF _Toc417299581 \h </w:instrText>
            </w:r>
            <w:r>
              <w:rPr>
                <w:noProof/>
                <w:webHidden/>
              </w:rPr>
            </w:r>
            <w:r>
              <w:rPr>
                <w:noProof/>
                <w:webHidden/>
              </w:rPr>
              <w:fldChar w:fldCharType="separate"/>
            </w:r>
            <w:r>
              <w:rPr>
                <w:noProof/>
                <w:webHidden/>
              </w:rPr>
              <w:t>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82" w:history="1">
            <w:r w:rsidRPr="00F12BDF">
              <w:rPr>
                <w:rStyle w:val="Lienhypertexte"/>
                <w:noProof/>
                <w:lang w:bidi="en-US"/>
              </w:rPr>
              <w:t>4.2.</w:t>
            </w:r>
            <w:r>
              <w:rPr>
                <w:rFonts w:asciiTheme="minorHAnsi" w:eastAsiaTheme="minorEastAsia" w:hAnsiTheme="minorHAnsi" w:cstheme="minorBidi"/>
                <w:noProof/>
                <w:lang w:eastAsia="fr-FR"/>
              </w:rPr>
              <w:tab/>
            </w:r>
            <w:r w:rsidRPr="00F12BDF">
              <w:rPr>
                <w:rStyle w:val="Lienhypertexte"/>
                <w:noProof/>
                <w:lang w:bidi="en-US"/>
              </w:rPr>
              <w:t>Installation du serveur applicatif FMAO</w:t>
            </w:r>
            <w:r>
              <w:rPr>
                <w:noProof/>
                <w:webHidden/>
              </w:rPr>
              <w:tab/>
            </w:r>
            <w:r>
              <w:rPr>
                <w:noProof/>
                <w:webHidden/>
              </w:rPr>
              <w:fldChar w:fldCharType="begin"/>
            </w:r>
            <w:r>
              <w:rPr>
                <w:noProof/>
                <w:webHidden/>
              </w:rPr>
              <w:instrText xml:space="preserve"> PAGEREF _Toc417299582 \h </w:instrText>
            </w:r>
            <w:r>
              <w:rPr>
                <w:noProof/>
                <w:webHidden/>
              </w:rPr>
            </w:r>
            <w:r>
              <w:rPr>
                <w:noProof/>
                <w:webHidden/>
              </w:rPr>
              <w:fldChar w:fldCharType="separate"/>
            </w:r>
            <w:r>
              <w:rPr>
                <w:noProof/>
                <w:webHidden/>
              </w:rPr>
              <w:t>15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3" w:history="1">
            <w:r w:rsidRPr="00F12BDF">
              <w:rPr>
                <w:rStyle w:val="Lienhypertexte"/>
                <w:rFonts w:ascii="Arial" w:hAnsi="Arial"/>
                <w:noProof/>
                <w:lang w:bidi="en-US"/>
              </w:rPr>
              <w:t>4.2.1.</w:t>
            </w:r>
            <w:r>
              <w:rPr>
                <w:rFonts w:asciiTheme="minorHAnsi" w:eastAsiaTheme="minorEastAsia" w:hAnsiTheme="minorHAnsi" w:cstheme="minorBidi"/>
                <w:noProof/>
                <w:lang w:eastAsia="fr-FR"/>
              </w:rPr>
              <w:tab/>
            </w:r>
            <w:r w:rsidRPr="00F12BDF">
              <w:rPr>
                <w:rStyle w:val="Lienhypertexte"/>
                <w:noProof/>
                <w:lang w:bidi="en-US"/>
              </w:rPr>
              <w:t>Installation de Planon</w:t>
            </w:r>
            <w:r>
              <w:rPr>
                <w:noProof/>
                <w:webHidden/>
              </w:rPr>
              <w:tab/>
            </w:r>
            <w:r>
              <w:rPr>
                <w:noProof/>
                <w:webHidden/>
              </w:rPr>
              <w:fldChar w:fldCharType="begin"/>
            </w:r>
            <w:r>
              <w:rPr>
                <w:noProof/>
                <w:webHidden/>
              </w:rPr>
              <w:instrText xml:space="preserve"> PAGEREF _Toc417299583 \h </w:instrText>
            </w:r>
            <w:r>
              <w:rPr>
                <w:noProof/>
                <w:webHidden/>
              </w:rPr>
            </w:r>
            <w:r>
              <w:rPr>
                <w:noProof/>
                <w:webHidden/>
              </w:rPr>
              <w:fldChar w:fldCharType="separate"/>
            </w:r>
            <w:r>
              <w:rPr>
                <w:noProof/>
                <w:webHidden/>
              </w:rPr>
              <w:t>15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4" w:history="1">
            <w:r w:rsidRPr="00F12BDF">
              <w:rPr>
                <w:rStyle w:val="Lienhypertexte"/>
                <w:rFonts w:ascii="Arial" w:hAnsi="Arial"/>
                <w:noProof/>
                <w:lang w:bidi="en-US"/>
              </w:rPr>
              <w:t>4.2.2.</w:t>
            </w:r>
            <w:r>
              <w:rPr>
                <w:rFonts w:asciiTheme="minorHAnsi" w:eastAsiaTheme="minorEastAsia" w:hAnsiTheme="minorHAnsi" w:cstheme="minorBidi"/>
                <w:noProof/>
                <w:lang w:eastAsia="fr-FR"/>
              </w:rPr>
              <w:tab/>
            </w:r>
            <w:r w:rsidRPr="00F12BDF">
              <w:rPr>
                <w:rStyle w:val="Lienhypertexte"/>
                <w:noProof/>
                <w:lang w:bidi="en-US"/>
              </w:rPr>
              <w:t>Installation du serveur de Présentation (IIS)</w:t>
            </w:r>
            <w:r>
              <w:rPr>
                <w:noProof/>
                <w:webHidden/>
              </w:rPr>
              <w:tab/>
            </w:r>
            <w:r>
              <w:rPr>
                <w:noProof/>
                <w:webHidden/>
              </w:rPr>
              <w:fldChar w:fldCharType="begin"/>
            </w:r>
            <w:r>
              <w:rPr>
                <w:noProof/>
                <w:webHidden/>
              </w:rPr>
              <w:instrText xml:space="preserve"> PAGEREF _Toc417299584 \h </w:instrText>
            </w:r>
            <w:r>
              <w:rPr>
                <w:noProof/>
                <w:webHidden/>
              </w:rPr>
            </w:r>
            <w:r>
              <w:rPr>
                <w:noProof/>
                <w:webHidden/>
              </w:rPr>
              <w:fldChar w:fldCharType="separate"/>
            </w:r>
            <w:r>
              <w:rPr>
                <w:noProof/>
                <w:webHidden/>
              </w:rPr>
              <w:t>29</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5" w:history="1">
            <w:r w:rsidRPr="00F12BDF">
              <w:rPr>
                <w:rStyle w:val="Lienhypertexte"/>
                <w:rFonts w:ascii="Arial" w:hAnsi="Arial"/>
                <w:noProof/>
                <w:lang w:bidi="en-US"/>
              </w:rPr>
              <w:t>4.2.3.</w:t>
            </w:r>
            <w:r>
              <w:rPr>
                <w:rFonts w:asciiTheme="minorHAnsi" w:eastAsiaTheme="minorEastAsia" w:hAnsiTheme="minorHAnsi" w:cstheme="minorBidi"/>
                <w:noProof/>
                <w:lang w:eastAsia="fr-FR"/>
              </w:rPr>
              <w:tab/>
            </w:r>
            <w:r w:rsidRPr="00F12BDF">
              <w:rPr>
                <w:rStyle w:val="Lienhypertexte"/>
                <w:noProof/>
                <w:lang w:bidi="en-US"/>
              </w:rPr>
              <w:t>Configuration IIS</w:t>
            </w:r>
            <w:r>
              <w:rPr>
                <w:noProof/>
                <w:webHidden/>
              </w:rPr>
              <w:tab/>
            </w:r>
            <w:r>
              <w:rPr>
                <w:noProof/>
                <w:webHidden/>
              </w:rPr>
              <w:fldChar w:fldCharType="begin"/>
            </w:r>
            <w:r>
              <w:rPr>
                <w:noProof/>
                <w:webHidden/>
              </w:rPr>
              <w:instrText xml:space="preserve"> PAGEREF _Toc417299585 \h </w:instrText>
            </w:r>
            <w:r>
              <w:rPr>
                <w:noProof/>
                <w:webHidden/>
              </w:rPr>
            </w:r>
            <w:r>
              <w:rPr>
                <w:noProof/>
                <w:webHidden/>
              </w:rPr>
              <w:fldChar w:fldCharType="separate"/>
            </w:r>
            <w:r>
              <w:rPr>
                <w:noProof/>
                <w:webHidden/>
              </w:rPr>
              <w:t>36</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6" w:history="1">
            <w:r w:rsidRPr="00F12BDF">
              <w:rPr>
                <w:rStyle w:val="Lienhypertexte"/>
                <w:rFonts w:ascii="Arial" w:hAnsi="Arial"/>
                <w:noProof/>
                <w:lang w:bidi="en-US"/>
              </w:rPr>
              <w:t>4.2.4.</w:t>
            </w:r>
            <w:r>
              <w:rPr>
                <w:rFonts w:asciiTheme="minorHAnsi" w:eastAsiaTheme="minorEastAsia" w:hAnsiTheme="minorHAnsi" w:cstheme="minorBidi"/>
                <w:noProof/>
                <w:lang w:eastAsia="fr-FR"/>
              </w:rPr>
              <w:tab/>
            </w:r>
            <w:r w:rsidRPr="00F12BDF">
              <w:rPr>
                <w:rStyle w:val="Lienhypertexte"/>
                <w:noProof/>
                <w:lang w:bidi="en-US"/>
              </w:rPr>
              <w:t>Création du site Web</w:t>
            </w:r>
            <w:r>
              <w:rPr>
                <w:noProof/>
                <w:webHidden/>
              </w:rPr>
              <w:tab/>
            </w:r>
            <w:r>
              <w:rPr>
                <w:noProof/>
                <w:webHidden/>
              </w:rPr>
              <w:fldChar w:fldCharType="begin"/>
            </w:r>
            <w:r>
              <w:rPr>
                <w:noProof/>
                <w:webHidden/>
              </w:rPr>
              <w:instrText xml:space="preserve"> PAGEREF _Toc417299586 \h </w:instrText>
            </w:r>
            <w:r>
              <w:rPr>
                <w:noProof/>
                <w:webHidden/>
              </w:rPr>
            </w:r>
            <w:r>
              <w:rPr>
                <w:noProof/>
                <w:webHidden/>
              </w:rPr>
              <w:fldChar w:fldCharType="separate"/>
            </w:r>
            <w:r>
              <w:rPr>
                <w:noProof/>
                <w:webHidden/>
              </w:rPr>
              <w:t>38</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7" w:history="1">
            <w:r w:rsidRPr="00F12BDF">
              <w:rPr>
                <w:rStyle w:val="Lienhypertexte"/>
                <w:rFonts w:ascii="Arial" w:hAnsi="Arial"/>
                <w:noProof/>
                <w:lang w:bidi="en-US"/>
              </w:rPr>
              <w:t>4.2.5.</w:t>
            </w:r>
            <w:r>
              <w:rPr>
                <w:rFonts w:asciiTheme="minorHAnsi" w:eastAsiaTheme="minorEastAsia" w:hAnsiTheme="minorHAnsi" w:cstheme="minorBidi"/>
                <w:noProof/>
                <w:lang w:eastAsia="fr-FR"/>
              </w:rPr>
              <w:tab/>
            </w:r>
            <w:r w:rsidRPr="00F12BDF">
              <w:rPr>
                <w:rStyle w:val="Lienhypertexte"/>
                <w:noProof/>
                <w:lang w:bidi="en-US"/>
              </w:rPr>
              <w:t>Installation de Web Manager</w:t>
            </w:r>
            <w:r>
              <w:rPr>
                <w:noProof/>
                <w:webHidden/>
              </w:rPr>
              <w:tab/>
            </w:r>
            <w:r>
              <w:rPr>
                <w:noProof/>
                <w:webHidden/>
              </w:rPr>
              <w:fldChar w:fldCharType="begin"/>
            </w:r>
            <w:r>
              <w:rPr>
                <w:noProof/>
                <w:webHidden/>
              </w:rPr>
              <w:instrText xml:space="preserve"> PAGEREF _Toc417299587 \h </w:instrText>
            </w:r>
            <w:r>
              <w:rPr>
                <w:noProof/>
                <w:webHidden/>
              </w:rPr>
            </w:r>
            <w:r>
              <w:rPr>
                <w:noProof/>
                <w:webHidden/>
              </w:rPr>
              <w:fldChar w:fldCharType="separate"/>
            </w:r>
            <w:r>
              <w:rPr>
                <w:noProof/>
                <w:webHidden/>
              </w:rPr>
              <w:t>45</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8" w:history="1">
            <w:r w:rsidRPr="00F12BDF">
              <w:rPr>
                <w:rStyle w:val="Lienhypertexte"/>
                <w:rFonts w:ascii="Arial" w:hAnsi="Arial"/>
                <w:noProof/>
                <w:lang w:bidi="en-US"/>
              </w:rPr>
              <w:t>4.2.6.</w:t>
            </w:r>
            <w:r>
              <w:rPr>
                <w:rFonts w:asciiTheme="minorHAnsi" w:eastAsiaTheme="minorEastAsia" w:hAnsiTheme="minorHAnsi" w:cstheme="minorBidi"/>
                <w:noProof/>
                <w:lang w:eastAsia="fr-FR"/>
              </w:rPr>
              <w:tab/>
            </w:r>
            <w:r w:rsidRPr="00F12BDF">
              <w:rPr>
                <w:rStyle w:val="Lienhypertexte"/>
                <w:noProof/>
                <w:lang w:bidi="en-US"/>
              </w:rPr>
              <w:t>Déploiement des documents GED de l’instance FMAO crée</w:t>
            </w:r>
            <w:r>
              <w:rPr>
                <w:noProof/>
                <w:webHidden/>
              </w:rPr>
              <w:tab/>
            </w:r>
            <w:r>
              <w:rPr>
                <w:noProof/>
                <w:webHidden/>
              </w:rPr>
              <w:fldChar w:fldCharType="begin"/>
            </w:r>
            <w:r>
              <w:rPr>
                <w:noProof/>
                <w:webHidden/>
              </w:rPr>
              <w:instrText xml:space="preserve"> PAGEREF _Toc417299588 \h </w:instrText>
            </w:r>
            <w:r>
              <w:rPr>
                <w:noProof/>
                <w:webHidden/>
              </w:rPr>
            </w:r>
            <w:r>
              <w:rPr>
                <w:noProof/>
                <w:webHidden/>
              </w:rPr>
              <w:fldChar w:fldCharType="separate"/>
            </w:r>
            <w:r>
              <w:rPr>
                <w:noProof/>
                <w:webHidden/>
              </w:rPr>
              <w:t>47</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89" w:history="1">
            <w:r w:rsidRPr="00F12BDF">
              <w:rPr>
                <w:rStyle w:val="Lienhypertexte"/>
                <w:rFonts w:ascii="Arial" w:hAnsi="Arial"/>
                <w:noProof/>
                <w:lang w:bidi="en-US"/>
              </w:rPr>
              <w:t>4.2.7.</w:t>
            </w:r>
            <w:r>
              <w:rPr>
                <w:rFonts w:asciiTheme="minorHAnsi" w:eastAsiaTheme="minorEastAsia" w:hAnsiTheme="minorHAnsi" w:cstheme="minorBidi"/>
                <w:noProof/>
                <w:lang w:eastAsia="fr-FR"/>
              </w:rPr>
              <w:tab/>
            </w:r>
            <w:r w:rsidRPr="00F12BDF">
              <w:rPr>
                <w:rStyle w:val="Lienhypertexte"/>
                <w:noProof/>
                <w:lang w:bidi="en-US"/>
              </w:rPr>
              <w:t>Configuration des Modèles de document utilisés par Tomcat</w:t>
            </w:r>
            <w:r>
              <w:rPr>
                <w:noProof/>
                <w:webHidden/>
              </w:rPr>
              <w:tab/>
            </w:r>
            <w:r>
              <w:rPr>
                <w:noProof/>
                <w:webHidden/>
              </w:rPr>
              <w:fldChar w:fldCharType="begin"/>
            </w:r>
            <w:r>
              <w:rPr>
                <w:noProof/>
                <w:webHidden/>
              </w:rPr>
              <w:instrText xml:space="preserve"> PAGEREF _Toc417299589 \h </w:instrText>
            </w:r>
            <w:r>
              <w:rPr>
                <w:noProof/>
                <w:webHidden/>
              </w:rPr>
            </w:r>
            <w:r>
              <w:rPr>
                <w:noProof/>
                <w:webHidden/>
              </w:rPr>
              <w:fldChar w:fldCharType="separate"/>
            </w:r>
            <w:r>
              <w:rPr>
                <w:noProof/>
                <w:webHidden/>
              </w:rPr>
              <w:t>50</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90" w:history="1">
            <w:r w:rsidRPr="00F12BDF">
              <w:rPr>
                <w:rStyle w:val="Lienhypertexte"/>
                <w:rFonts w:ascii="Arial" w:hAnsi="Arial"/>
                <w:noProof/>
                <w:lang w:bidi="en-US"/>
              </w:rPr>
              <w:t>4.2.8.</w:t>
            </w:r>
            <w:r>
              <w:rPr>
                <w:rFonts w:asciiTheme="minorHAnsi" w:eastAsiaTheme="minorEastAsia" w:hAnsiTheme="minorHAnsi" w:cstheme="minorBidi"/>
                <w:noProof/>
                <w:lang w:eastAsia="fr-FR"/>
              </w:rPr>
              <w:tab/>
            </w:r>
            <w:r w:rsidRPr="00F12BDF">
              <w:rPr>
                <w:rStyle w:val="Lienhypertexte"/>
                <w:noProof/>
                <w:lang w:bidi="en-US"/>
              </w:rPr>
              <w:t>Configuration de Web Manager</w:t>
            </w:r>
            <w:r>
              <w:rPr>
                <w:noProof/>
                <w:webHidden/>
              </w:rPr>
              <w:tab/>
            </w:r>
            <w:r>
              <w:rPr>
                <w:noProof/>
                <w:webHidden/>
              </w:rPr>
              <w:fldChar w:fldCharType="begin"/>
            </w:r>
            <w:r>
              <w:rPr>
                <w:noProof/>
                <w:webHidden/>
              </w:rPr>
              <w:instrText xml:space="preserve"> PAGEREF _Toc417299590 \h </w:instrText>
            </w:r>
            <w:r>
              <w:rPr>
                <w:noProof/>
                <w:webHidden/>
              </w:rPr>
            </w:r>
            <w:r>
              <w:rPr>
                <w:noProof/>
                <w:webHidden/>
              </w:rPr>
              <w:fldChar w:fldCharType="separate"/>
            </w:r>
            <w:r>
              <w:rPr>
                <w:noProof/>
                <w:webHidden/>
              </w:rPr>
              <w:t>51</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91" w:history="1">
            <w:r w:rsidRPr="00F12BDF">
              <w:rPr>
                <w:rStyle w:val="Lienhypertexte"/>
                <w:rFonts w:ascii="Arial" w:hAnsi="Arial"/>
                <w:noProof/>
                <w:lang w:bidi="en-US"/>
              </w:rPr>
              <w:t>4.2.9.</w:t>
            </w:r>
            <w:r>
              <w:rPr>
                <w:rFonts w:asciiTheme="minorHAnsi" w:eastAsiaTheme="minorEastAsia" w:hAnsiTheme="minorHAnsi" w:cstheme="minorBidi"/>
                <w:noProof/>
                <w:lang w:eastAsia="fr-FR"/>
              </w:rPr>
              <w:tab/>
            </w:r>
            <w:r w:rsidRPr="00F12BDF">
              <w:rPr>
                <w:rStyle w:val="Lienhypertexte"/>
                <w:noProof/>
                <w:lang w:bidi="en-US"/>
              </w:rPr>
              <w:t>Configuration de Web Manager – Encoder la chaîne de connexion à la base de données</w:t>
            </w:r>
            <w:r>
              <w:rPr>
                <w:noProof/>
                <w:webHidden/>
              </w:rPr>
              <w:tab/>
            </w:r>
            <w:r>
              <w:rPr>
                <w:noProof/>
                <w:webHidden/>
              </w:rPr>
              <w:fldChar w:fldCharType="begin"/>
            </w:r>
            <w:r>
              <w:rPr>
                <w:noProof/>
                <w:webHidden/>
              </w:rPr>
              <w:instrText xml:space="preserve"> PAGEREF _Toc417299591 \h </w:instrText>
            </w:r>
            <w:r>
              <w:rPr>
                <w:noProof/>
                <w:webHidden/>
              </w:rPr>
            </w:r>
            <w:r>
              <w:rPr>
                <w:noProof/>
                <w:webHidden/>
              </w:rPr>
              <w:fldChar w:fldCharType="separate"/>
            </w:r>
            <w:r>
              <w:rPr>
                <w:noProof/>
                <w:webHidden/>
              </w:rPr>
              <w:t>58</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92" w:history="1">
            <w:r w:rsidRPr="00F12BDF">
              <w:rPr>
                <w:rStyle w:val="Lienhypertexte"/>
                <w:rFonts w:ascii="Arial" w:hAnsi="Arial"/>
                <w:noProof/>
                <w:lang w:bidi="en-US"/>
              </w:rPr>
              <w:t>4.2.10.</w:t>
            </w:r>
            <w:r>
              <w:rPr>
                <w:rFonts w:asciiTheme="minorHAnsi" w:eastAsiaTheme="minorEastAsia" w:hAnsiTheme="minorHAnsi" w:cstheme="minorBidi"/>
                <w:noProof/>
                <w:lang w:eastAsia="fr-FR"/>
              </w:rPr>
              <w:tab/>
            </w:r>
            <w:r w:rsidRPr="00F12BDF">
              <w:rPr>
                <w:rStyle w:val="Lienhypertexte"/>
                <w:noProof/>
                <w:lang w:bidi="en-US"/>
              </w:rPr>
              <w:t>Paramétrage Planon WebManager</w:t>
            </w:r>
            <w:r>
              <w:rPr>
                <w:noProof/>
                <w:webHidden/>
              </w:rPr>
              <w:tab/>
            </w:r>
            <w:r>
              <w:rPr>
                <w:noProof/>
                <w:webHidden/>
              </w:rPr>
              <w:fldChar w:fldCharType="begin"/>
            </w:r>
            <w:r>
              <w:rPr>
                <w:noProof/>
                <w:webHidden/>
              </w:rPr>
              <w:instrText xml:space="preserve"> PAGEREF _Toc417299592 \h </w:instrText>
            </w:r>
            <w:r>
              <w:rPr>
                <w:noProof/>
                <w:webHidden/>
              </w:rPr>
            </w:r>
            <w:r>
              <w:rPr>
                <w:noProof/>
                <w:webHidden/>
              </w:rPr>
              <w:fldChar w:fldCharType="separate"/>
            </w:r>
            <w:r>
              <w:rPr>
                <w:noProof/>
                <w:webHidden/>
              </w:rPr>
              <w:t>63</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93" w:history="1">
            <w:r w:rsidRPr="00F12BDF">
              <w:rPr>
                <w:rStyle w:val="Lienhypertexte"/>
                <w:rFonts w:ascii="Arial" w:hAnsi="Arial"/>
                <w:noProof/>
                <w:lang w:bidi="en-US"/>
              </w:rPr>
              <w:t>4.2.11.</w:t>
            </w:r>
            <w:r>
              <w:rPr>
                <w:rFonts w:asciiTheme="minorHAnsi" w:eastAsiaTheme="minorEastAsia" w:hAnsiTheme="minorHAnsi" w:cstheme="minorBidi"/>
                <w:noProof/>
                <w:lang w:eastAsia="fr-FR"/>
              </w:rPr>
              <w:tab/>
            </w:r>
            <w:r w:rsidRPr="00F12BDF">
              <w:rPr>
                <w:rStyle w:val="Lienhypertexte"/>
                <w:noProof/>
                <w:lang w:bidi="en-US"/>
              </w:rPr>
              <w:t>Test de fonctionnement du site Web FMAO</w:t>
            </w:r>
            <w:r>
              <w:rPr>
                <w:noProof/>
                <w:webHidden/>
              </w:rPr>
              <w:tab/>
            </w:r>
            <w:r>
              <w:rPr>
                <w:noProof/>
                <w:webHidden/>
              </w:rPr>
              <w:fldChar w:fldCharType="begin"/>
            </w:r>
            <w:r>
              <w:rPr>
                <w:noProof/>
                <w:webHidden/>
              </w:rPr>
              <w:instrText xml:space="preserve"> PAGEREF _Toc417299593 \h </w:instrText>
            </w:r>
            <w:r>
              <w:rPr>
                <w:noProof/>
                <w:webHidden/>
              </w:rPr>
            </w:r>
            <w:r>
              <w:rPr>
                <w:noProof/>
                <w:webHidden/>
              </w:rPr>
              <w:fldChar w:fldCharType="separate"/>
            </w:r>
            <w:r>
              <w:rPr>
                <w:noProof/>
                <w:webHidden/>
              </w:rPr>
              <w:t>66</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94" w:history="1">
            <w:r w:rsidRPr="00F12BDF">
              <w:rPr>
                <w:rStyle w:val="Lienhypertexte"/>
                <w:rFonts w:ascii="Arial" w:hAnsi="Arial"/>
                <w:noProof/>
                <w:lang w:bidi="en-US"/>
              </w:rPr>
              <w:t>4.2.12.</w:t>
            </w:r>
            <w:r>
              <w:rPr>
                <w:rFonts w:asciiTheme="minorHAnsi" w:eastAsiaTheme="minorEastAsia" w:hAnsiTheme="minorHAnsi" w:cstheme="minorBidi"/>
                <w:noProof/>
                <w:lang w:eastAsia="fr-FR"/>
              </w:rPr>
              <w:tab/>
            </w:r>
            <w:r w:rsidRPr="00F12BDF">
              <w:rPr>
                <w:rStyle w:val="Lienhypertexte"/>
                <w:noProof/>
                <w:lang w:bidi="en-US"/>
              </w:rPr>
              <w:t>Installation de Planon Talk configuration du module import/export</w:t>
            </w:r>
            <w:r>
              <w:rPr>
                <w:noProof/>
                <w:webHidden/>
              </w:rPr>
              <w:tab/>
            </w:r>
            <w:r>
              <w:rPr>
                <w:noProof/>
                <w:webHidden/>
              </w:rPr>
              <w:fldChar w:fldCharType="begin"/>
            </w:r>
            <w:r>
              <w:rPr>
                <w:noProof/>
                <w:webHidden/>
              </w:rPr>
              <w:instrText xml:space="preserve"> PAGEREF _Toc417299594 \h </w:instrText>
            </w:r>
            <w:r>
              <w:rPr>
                <w:noProof/>
                <w:webHidden/>
              </w:rPr>
            </w:r>
            <w:r>
              <w:rPr>
                <w:noProof/>
                <w:webHidden/>
              </w:rPr>
              <w:fldChar w:fldCharType="separate"/>
            </w:r>
            <w:r>
              <w:rPr>
                <w:noProof/>
                <w:webHidden/>
              </w:rPr>
              <w:t>67</w:t>
            </w:r>
            <w:r>
              <w:rPr>
                <w:noProof/>
                <w:webHidden/>
              </w:rPr>
              <w:fldChar w:fldCharType="end"/>
            </w:r>
          </w:hyperlink>
        </w:p>
        <w:p w:rsidR="00AE2844" w:rsidRDefault="00AE2844">
          <w:pPr>
            <w:pStyle w:val="TM3"/>
            <w:tabs>
              <w:tab w:val="left" w:pos="1400"/>
              <w:tab w:val="right" w:leader="dot" w:pos="10528"/>
            </w:tabs>
            <w:rPr>
              <w:rFonts w:asciiTheme="minorHAnsi" w:eastAsiaTheme="minorEastAsia" w:hAnsiTheme="minorHAnsi" w:cstheme="minorBidi"/>
              <w:noProof/>
              <w:lang w:eastAsia="fr-FR"/>
            </w:rPr>
          </w:pPr>
          <w:hyperlink w:anchor="_Toc417299595" w:history="1">
            <w:r w:rsidRPr="00F12BDF">
              <w:rPr>
                <w:rStyle w:val="Lienhypertexte"/>
                <w:rFonts w:ascii="Arial" w:hAnsi="Arial"/>
                <w:noProof/>
                <w:lang w:bidi="en-US"/>
              </w:rPr>
              <w:t>4.2.13.</w:t>
            </w:r>
            <w:r>
              <w:rPr>
                <w:rFonts w:asciiTheme="minorHAnsi" w:eastAsiaTheme="minorEastAsia" w:hAnsiTheme="minorHAnsi" w:cstheme="minorBidi"/>
                <w:noProof/>
                <w:lang w:eastAsia="fr-FR"/>
              </w:rPr>
              <w:tab/>
            </w:r>
            <w:r w:rsidRPr="00F12BDF">
              <w:rPr>
                <w:rStyle w:val="Lienhypertexte"/>
                <w:noProof/>
                <w:lang w:bidi="en-US"/>
              </w:rPr>
              <w:t>Installation de Movilizer</w:t>
            </w:r>
            <w:r>
              <w:rPr>
                <w:noProof/>
                <w:webHidden/>
              </w:rPr>
              <w:tab/>
            </w:r>
            <w:r>
              <w:rPr>
                <w:noProof/>
                <w:webHidden/>
              </w:rPr>
              <w:fldChar w:fldCharType="begin"/>
            </w:r>
            <w:r>
              <w:rPr>
                <w:noProof/>
                <w:webHidden/>
              </w:rPr>
              <w:instrText xml:space="preserve"> PAGEREF _Toc417299595 \h </w:instrText>
            </w:r>
            <w:r>
              <w:rPr>
                <w:noProof/>
                <w:webHidden/>
              </w:rPr>
            </w:r>
            <w:r>
              <w:rPr>
                <w:noProof/>
                <w:webHidden/>
              </w:rPr>
              <w:fldChar w:fldCharType="separate"/>
            </w:r>
            <w:r>
              <w:rPr>
                <w:noProof/>
                <w:webHidden/>
              </w:rPr>
              <w:t>68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96" w:history="1">
            <w:r w:rsidRPr="00F12BDF">
              <w:rPr>
                <w:rStyle w:val="Lienhypertexte"/>
                <w:noProof/>
                <w:lang w:bidi="en-US"/>
              </w:rPr>
              <w:t>4.3.</w:t>
            </w:r>
            <w:r>
              <w:rPr>
                <w:rFonts w:asciiTheme="minorHAnsi" w:eastAsiaTheme="minorEastAsia" w:hAnsiTheme="minorHAnsi" w:cstheme="minorBidi"/>
                <w:noProof/>
                <w:lang w:eastAsia="fr-FR"/>
              </w:rPr>
              <w:tab/>
            </w:r>
            <w:r w:rsidRPr="00F12BDF">
              <w:rPr>
                <w:rStyle w:val="Lienhypertexte"/>
                <w:noProof/>
                <w:lang w:bidi="en-US"/>
              </w:rPr>
              <w:t>Citrix</w:t>
            </w:r>
            <w:r>
              <w:rPr>
                <w:noProof/>
                <w:webHidden/>
              </w:rPr>
              <w:tab/>
            </w:r>
            <w:r>
              <w:rPr>
                <w:noProof/>
                <w:webHidden/>
              </w:rPr>
              <w:fldChar w:fldCharType="begin"/>
            </w:r>
            <w:r>
              <w:rPr>
                <w:noProof/>
                <w:webHidden/>
              </w:rPr>
              <w:instrText xml:space="preserve"> PAGEREF _Toc417299596 \h </w:instrText>
            </w:r>
            <w:r>
              <w:rPr>
                <w:noProof/>
                <w:webHidden/>
              </w:rPr>
            </w:r>
            <w:r>
              <w:rPr>
                <w:noProof/>
                <w:webHidden/>
              </w:rPr>
              <w:fldChar w:fldCharType="separate"/>
            </w:r>
            <w:r>
              <w:rPr>
                <w:noProof/>
                <w:webHidden/>
              </w:rPr>
              <w:t>68</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597" w:history="1">
            <w:r w:rsidRPr="00F12BDF">
              <w:rPr>
                <w:rStyle w:val="Lienhypertexte"/>
                <w:rFonts w:ascii="Arial" w:hAnsi="Arial"/>
                <w:lang w:bidi="en-US"/>
              </w:rPr>
              <w:t>5.</w:t>
            </w:r>
            <w:r>
              <w:rPr>
                <w:rFonts w:asciiTheme="minorHAnsi" w:eastAsiaTheme="minorEastAsia" w:hAnsiTheme="minorHAnsi" w:cstheme="minorBidi"/>
                <w:caps w:val="0"/>
                <w:lang w:eastAsia="fr-FR"/>
              </w:rPr>
              <w:tab/>
            </w:r>
            <w:r w:rsidRPr="00F12BDF">
              <w:rPr>
                <w:rStyle w:val="Lienhypertexte"/>
                <w:lang w:bidi="en-US"/>
              </w:rPr>
              <w:t>Montée de version standard</w:t>
            </w:r>
            <w:r>
              <w:rPr>
                <w:webHidden/>
              </w:rPr>
              <w:tab/>
            </w:r>
            <w:r>
              <w:rPr>
                <w:webHidden/>
              </w:rPr>
              <w:fldChar w:fldCharType="begin"/>
            </w:r>
            <w:r>
              <w:rPr>
                <w:webHidden/>
              </w:rPr>
              <w:instrText xml:space="preserve"> PAGEREF _Toc417299597 \h </w:instrText>
            </w:r>
            <w:r>
              <w:rPr>
                <w:webHidden/>
              </w:rPr>
            </w:r>
            <w:r>
              <w:rPr>
                <w:webHidden/>
              </w:rPr>
              <w:fldChar w:fldCharType="separate"/>
            </w:r>
            <w:r>
              <w:rPr>
                <w:webHidden/>
              </w:rPr>
              <w:t>68</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98" w:history="1">
            <w:r w:rsidRPr="00F12BDF">
              <w:rPr>
                <w:rStyle w:val="Lienhypertexte"/>
                <w:noProof/>
                <w:lang w:bidi="en-US"/>
              </w:rPr>
              <w:t>5.1.</w:t>
            </w:r>
            <w:r>
              <w:rPr>
                <w:rFonts w:asciiTheme="minorHAnsi" w:eastAsiaTheme="minorEastAsia" w:hAnsiTheme="minorHAnsi" w:cstheme="minorBidi"/>
                <w:noProof/>
                <w:lang w:eastAsia="fr-FR"/>
              </w:rPr>
              <w:tab/>
            </w:r>
            <w:r w:rsidRPr="00F12BDF">
              <w:rPr>
                <w:rStyle w:val="Lienhypertexte"/>
                <w:noProof/>
                <w:lang w:bidi="en-US"/>
              </w:rPr>
              <w:t>Procédure d'installation</w:t>
            </w:r>
            <w:r>
              <w:rPr>
                <w:noProof/>
                <w:webHidden/>
              </w:rPr>
              <w:tab/>
            </w:r>
            <w:r>
              <w:rPr>
                <w:noProof/>
                <w:webHidden/>
              </w:rPr>
              <w:fldChar w:fldCharType="begin"/>
            </w:r>
            <w:r>
              <w:rPr>
                <w:noProof/>
                <w:webHidden/>
              </w:rPr>
              <w:instrText xml:space="preserve"> PAGEREF _Toc417299598 \h </w:instrText>
            </w:r>
            <w:r>
              <w:rPr>
                <w:noProof/>
                <w:webHidden/>
              </w:rPr>
            </w:r>
            <w:r>
              <w:rPr>
                <w:noProof/>
                <w:webHidden/>
              </w:rPr>
              <w:fldChar w:fldCharType="separate"/>
            </w:r>
            <w:r>
              <w:rPr>
                <w:noProof/>
                <w:webHidden/>
              </w:rPr>
              <w:t>68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599" w:history="1">
            <w:r w:rsidRPr="00F12BDF">
              <w:rPr>
                <w:rStyle w:val="Lienhypertexte"/>
                <w:noProof/>
                <w:lang w:bidi="en-US"/>
              </w:rPr>
              <w:t>5.2.</w:t>
            </w:r>
            <w:r>
              <w:rPr>
                <w:rFonts w:asciiTheme="minorHAnsi" w:eastAsiaTheme="minorEastAsia" w:hAnsiTheme="minorHAnsi" w:cstheme="minorBidi"/>
                <w:noProof/>
                <w:lang w:eastAsia="fr-FR"/>
              </w:rPr>
              <w:tab/>
            </w:r>
            <w:r w:rsidRPr="00F12BDF">
              <w:rPr>
                <w:rStyle w:val="Lienhypertexte"/>
                <w:noProof/>
                <w:lang w:bidi="en-US"/>
              </w:rPr>
              <w:t>Installation Serveur</w:t>
            </w:r>
            <w:r>
              <w:rPr>
                <w:noProof/>
                <w:webHidden/>
              </w:rPr>
              <w:tab/>
            </w:r>
            <w:r>
              <w:rPr>
                <w:noProof/>
                <w:webHidden/>
              </w:rPr>
              <w:fldChar w:fldCharType="begin"/>
            </w:r>
            <w:r>
              <w:rPr>
                <w:noProof/>
                <w:webHidden/>
              </w:rPr>
              <w:instrText xml:space="preserve"> PAGEREF _Toc417299599 \h </w:instrText>
            </w:r>
            <w:r>
              <w:rPr>
                <w:noProof/>
                <w:webHidden/>
              </w:rPr>
            </w:r>
            <w:r>
              <w:rPr>
                <w:noProof/>
                <w:webHidden/>
              </w:rPr>
              <w:fldChar w:fldCharType="separate"/>
            </w:r>
            <w:r>
              <w:rPr>
                <w:noProof/>
                <w:webHidden/>
              </w:rPr>
              <w:t>68</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00" w:history="1">
            <w:r w:rsidRPr="00F12BDF">
              <w:rPr>
                <w:rStyle w:val="Lienhypertexte"/>
                <w:rFonts w:ascii="Arial" w:hAnsi="Arial"/>
                <w:lang w:bidi="en-US"/>
              </w:rPr>
              <w:t>6.</w:t>
            </w:r>
            <w:r>
              <w:rPr>
                <w:rFonts w:asciiTheme="minorHAnsi" w:eastAsiaTheme="minorEastAsia" w:hAnsiTheme="minorHAnsi" w:cstheme="minorBidi"/>
                <w:caps w:val="0"/>
                <w:lang w:eastAsia="fr-FR"/>
              </w:rPr>
              <w:tab/>
            </w:r>
            <w:r w:rsidRPr="00F12BDF">
              <w:rPr>
                <w:rStyle w:val="Lienhypertexte"/>
                <w:lang w:bidi="en-US"/>
              </w:rPr>
              <w:t>Procédure de migration d’une base de données FMAO</w:t>
            </w:r>
            <w:r>
              <w:rPr>
                <w:webHidden/>
              </w:rPr>
              <w:tab/>
            </w:r>
            <w:r>
              <w:rPr>
                <w:webHidden/>
              </w:rPr>
              <w:fldChar w:fldCharType="begin"/>
            </w:r>
            <w:r>
              <w:rPr>
                <w:webHidden/>
              </w:rPr>
              <w:instrText xml:space="preserve"> PAGEREF _Toc417299600 \h </w:instrText>
            </w:r>
            <w:r>
              <w:rPr>
                <w:webHidden/>
              </w:rPr>
            </w:r>
            <w:r>
              <w:rPr>
                <w:webHidden/>
              </w:rPr>
              <w:fldChar w:fldCharType="separate"/>
            </w:r>
            <w:r>
              <w:rPr>
                <w:webHidden/>
              </w:rPr>
              <w:t>68</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01" w:history="1">
            <w:r w:rsidRPr="00F12BDF">
              <w:rPr>
                <w:rStyle w:val="Lienhypertexte"/>
              </w:rPr>
              <w:t>Chapitre 2.</w:t>
            </w:r>
            <w:r>
              <w:rPr>
                <w:rFonts w:asciiTheme="minorHAnsi" w:eastAsiaTheme="minorEastAsia" w:hAnsiTheme="minorHAnsi" w:cstheme="minorBidi"/>
                <w:caps w:val="0"/>
                <w:lang w:eastAsia="fr-FR"/>
              </w:rPr>
              <w:tab/>
            </w:r>
            <w:r w:rsidRPr="00F12BDF">
              <w:rPr>
                <w:rStyle w:val="Lienhypertexte"/>
              </w:rPr>
              <w:t>Procédure de vérification</w:t>
            </w:r>
            <w:r>
              <w:rPr>
                <w:webHidden/>
              </w:rPr>
              <w:tab/>
            </w:r>
            <w:r>
              <w:rPr>
                <w:webHidden/>
              </w:rPr>
              <w:fldChar w:fldCharType="begin"/>
            </w:r>
            <w:r>
              <w:rPr>
                <w:webHidden/>
              </w:rPr>
              <w:instrText xml:space="preserve"> PAGEREF _Toc417299601 \h </w:instrText>
            </w:r>
            <w:r>
              <w:rPr>
                <w:webHidden/>
              </w:rPr>
            </w:r>
            <w:r>
              <w:rPr>
                <w:webHidden/>
              </w:rPr>
              <w:fldChar w:fldCharType="separate"/>
            </w:r>
            <w:r>
              <w:rPr>
                <w:webHidden/>
              </w:rPr>
              <w:t>74</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02" w:history="1">
            <w:r w:rsidRPr="00F12BDF">
              <w:rPr>
                <w:rStyle w:val="Lienhypertexte"/>
                <w:snapToGrid w:val="0"/>
                <w:w w:val="0"/>
              </w:rPr>
              <w:t>1</w:t>
            </w:r>
            <w:r>
              <w:rPr>
                <w:rFonts w:asciiTheme="minorHAnsi" w:eastAsiaTheme="minorEastAsia" w:hAnsiTheme="minorHAnsi" w:cstheme="minorBidi"/>
                <w:caps w:val="0"/>
                <w:lang w:eastAsia="fr-FR"/>
              </w:rPr>
              <w:tab/>
            </w:r>
            <w:r w:rsidRPr="00F12BDF">
              <w:rPr>
                <w:rStyle w:val="Lienhypertexte"/>
              </w:rPr>
              <w:t>Introduction</w:t>
            </w:r>
            <w:r>
              <w:rPr>
                <w:webHidden/>
              </w:rPr>
              <w:tab/>
            </w:r>
            <w:r>
              <w:rPr>
                <w:webHidden/>
              </w:rPr>
              <w:fldChar w:fldCharType="begin"/>
            </w:r>
            <w:r>
              <w:rPr>
                <w:webHidden/>
              </w:rPr>
              <w:instrText xml:space="preserve"> PAGEREF _Toc417299602 \h </w:instrText>
            </w:r>
            <w:r>
              <w:rPr>
                <w:webHidden/>
              </w:rPr>
            </w:r>
            <w:r>
              <w:rPr>
                <w:webHidden/>
              </w:rPr>
              <w:fldChar w:fldCharType="separate"/>
            </w:r>
            <w:r>
              <w:rPr>
                <w:webHidden/>
              </w:rPr>
              <w:t>74</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03" w:history="1">
            <w:r w:rsidRPr="00F12BDF">
              <w:rPr>
                <w:rStyle w:val="Lienhypertexte"/>
                <w:snapToGrid w:val="0"/>
                <w:w w:val="0"/>
              </w:rPr>
              <w:t>2</w:t>
            </w:r>
            <w:r>
              <w:rPr>
                <w:rFonts w:asciiTheme="minorHAnsi" w:eastAsiaTheme="minorEastAsia" w:hAnsiTheme="minorHAnsi" w:cstheme="minorBidi"/>
                <w:caps w:val="0"/>
                <w:lang w:eastAsia="fr-FR"/>
              </w:rPr>
              <w:tab/>
            </w:r>
            <w:r w:rsidRPr="00F12BDF">
              <w:rPr>
                <w:rStyle w:val="Lienhypertexte"/>
              </w:rPr>
              <w:t>PROCEDURES de verification</w:t>
            </w:r>
            <w:r>
              <w:rPr>
                <w:webHidden/>
              </w:rPr>
              <w:tab/>
            </w:r>
            <w:r>
              <w:rPr>
                <w:webHidden/>
              </w:rPr>
              <w:fldChar w:fldCharType="begin"/>
            </w:r>
            <w:r>
              <w:rPr>
                <w:webHidden/>
              </w:rPr>
              <w:instrText xml:space="preserve"> PAGEREF _Toc417299603 \h </w:instrText>
            </w:r>
            <w:r>
              <w:rPr>
                <w:webHidden/>
              </w:rPr>
            </w:r>
            <w:r>
              <w:rPr>
                <w:webHidden/>
              </w:rPr>
              <w:fldChar w:fldCharType="separate"/>
            </w:r>
            <w:r>
              <w:rPr>
                <w:webHidden/>
              </w:rPr>
              <w:t>74</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04" w:history="1">
            <w:r w:rsidRPr="00F12BDF">
              <w:rPr>
                <w:rStyle w:val="Lienhypertexte"/>
                <w:noProof/>
              </w:rPr>
              <w:t>2.1</w:t>
            </w:r>
            <w:r>
              <w:rPr>
                <w:rFonts w:asciiTheme="minorHAnsi" w:eastAsiaTheme="minorEastAsia" w:hAnsiTheme="minorHAnsi" w:cstheme="minorBidi"/>
                <w:noProof/>
                <w:lang w:eastAsia="fr-FR"/>
              </w:rPr>
              <w:tab/>
            </w:r>
            <w:r w:rsidRPr="00F12BDF">
              <w:rPr>
                <w:rStyle w:val="Lienhypertexte"/>
                <w:noProof/>
              </w:rPr>
              <w:t>Vérification du fonctionnement du Java Client</w:t>
            </w:r>
            <w:r>
              <w:rPr>
                <w:noProof/>
                <w:webHidden/>
              </w:rPr>
              <w:tab/>
            </w:r>
            <w:r>
              <w:rPr>
                <w:noProof/>
                <w:webHidden/>
              </w:rPr>
              <w:fldChar w:fldCharType="begin"/>
            </w:r>
            <w:r>
              <w:rPr>
                <w:noProof/>
                <w:webHidden/>
              </w:rPr>
              <w:instrText xml:space="preserve"> PAGEREF _Toc417299604 \h </w:instrText>
            </w:r>
            <w:r>
              <w:rPr>
                <w:noProof/>
                <w:webHidden/>
              </w:rPr>
            </w:r>
            <w:r>
              <w:rPr>
                <w:noProof/>
                <w:webHidden/>
              </w:rPr>
              <w:fldChar w:fldCharType="separate"/>
            </w:r>
            <w:r>
              <w:rPr>
                <w:noProof/>
                <w:webHidden/>
              </w:rPr>
              <w:t>74</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05" w:history="1">
            <w:r w:rsidRPr="00F12BDF">
              <w:rPr>
                <w:rStyle w:val="Lienhypertexte"/>
                <w:noProof/>
              </w:rPr>
              <w:t>2.2</w:t>
            </w:r>
            <w:r>
              <w:rPr>
                <w:rFonts w:asciiTheme="minorHAnsi" w:eastAsiaTheme="minorEastAsia" w:hAnsiTheme="minorHAnsi" w:cstheme="minorBidi"/>
                <w:noProof/>
                <w:lang w:eastAsia="fr-FR"/>
              </w:rPr>
              <w:tab/>
            </w:r>
            <w:r w:rsidRPr="00F12BDF">
              <w:rPr>
                <w:rStyle w:val="Lienhypertexte"/>
                <w:noProof/>
              </w:rPr>
              <w:t>Vérification du fonctionnement du Web Client</w:t>
            </w:r>
            <w:r>
              <w:rPr>
                <w:noProof/>
                <w:webHidden/>
              </w:rPr>
              <w:tab/>
            </w:r>
            <w:r>
              <w:rPr>
                <w:noProof/>
                <w:webHidden/>
              </w:rPr>
              <w:fldChar w:fldCharType="begin"/>
            </w:r>
            <w:r>
              <w:rPr>
                <w:noProof/>
                <w:webHidden/>
              </w:rPr>
              <w:instrText xml:space="preserve"> PAGEREF _Toc417299605 \h </w:instrText>
            </w:r>
            <w:r>
              <w:rPr>
                <w:noProof/>
                <w:webHidden/>
              </w:rPr>
            </w:r>
            <w:r>
              <w:rPr>
                <w:noProof/>
                <w:webHidden/>
              </w:rPr>
              <w:fldChar w:fldCharType="separate"/>
            </w:r>
            <w:r>
              <w:rPr>
                <w:noProof/>
                <w:webHidden/>
              </w:rPr>
              <w:t>76</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06" w:history="1">
            <w:r w:rsidRPr="00F12BDF">
              <w:rPr>
                <w:rStyle w:val="Lienhypertexte"/>
                <w:noProof/>
              </w:rPr>
              <w:t>2.3</w:t>
            </w:r>
            <w:r>
              <w:rPr>
                <w:rFonts w:asciiTheme="minorHAnsi" w:eastAsiaTheme="minorEastAsia" w:hAnsiTheme="minorHAnsi" w:cstheme="minorBidi"/>
                <w:noProof/>
                <w:lang w:eastAsia="fr-FR"/>
              </w:rPr>
              <w:tab/>
            </w:r>
            <w:r w:rsidRPr="00F12BDF">
              <w:rPr>
                <w:rStyle w:val="Lienhypertexte"/>
                <w:noProof/>
              </w:rPr>
              <w:t>Vérification base de données</w:t>
            </w:r>
            <w:r>
              <w:rPr>
                <w:noProof/>
                <w:webHidden/>
              </w:rPr>
              <w:tab/>
            </w:r>
            <w:r>
              <w:rPr>
                <w:noProof/>
                <w:webHidden/>
              </w:rPr>
              <w:fldChar w:fldCharType="begin"/>
            </w:r>
            <w:r>
              <w:rPr>
                <w:noProof/>
                <w:webHidden/>
              </w:rPr>
              <w:instrText xml:space="preserve"> PAGEREF _Toc417299606 \h </w:instrText>
            </w:r>
            <w:r>
              <w:rPr>
                <w:noProof/>
                <w:webHidden/>
              </w:rPr>
            </w:r>
            <w:r>
              <w:rPr>
                <w:noProof/>
                <w:webHidden/>
              </w:rPr>
              <w:fldChar w:fldCharType="separate"/>
            </w:r>
            <w:r>
              <w:rPr>
                <w:noProof/>
                <w:webHidden/>
              </w:rPr>
              <w:t>77</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07" w:history="1">
            <w:r w:rsidRPr="00F12BDF">
              <w:rPr>
                <w:rStyle w:val="Lienhypertexte"/>
                <w:noProof/>
              </w:rPr>
              <w:t>2.4</w:t>
            </w:r>
            <w:r>
              <w:rPr>
                <w:rFonts w:asciiTheme="minorHAnsi" w:eastAsiaTheme="minorEastAsia" w:hAnsiTheme="minorHAnsi" w:cstheme="minorBidi"/>
                <w:noProof/>
                <w:lang w:eastAsia="fr-FR"/>
              </w:rPr>
              <w:tab/>
            </w:r>
            <w:r w:rsidRPr="00F12BDF">
              <w:rPr>
                <w:rStyle w:val="Lienhypertexte"/>
                <w:noProof/>
              </w:rPr>
              <w:t>Vérification des configurations du WebManager</w:t>
            </w:r>
            <w:r>
              <w:rPr>
                <w:noProof/>
                <w:webHidden/>
              </w:rPr>
              <w:tab/>
            </w:r>
            <w:r>
              <w:rPr>
                <w:noProof/>
                <w:webHidden/>
              </w:rPr>
              <w:fldChar w:fldCharType="begin"/>
            </w:r>
            <w:r>
              <w:rPr>
                <w:noProof/>
                <w:webHidden/>
              </w:rPr>
              <w:instrText xml:space="preserve"> PAGEREF _Toc417299607 \h </w:instrText>
            </w:r>
            <w:r>
              <w:rPr>
                <w:noProof/>
                <w:webHidden/>
              </w:rPr>
            </w:r>
            <w:r>
              <w:rPr>
                <w:noProof/>
                <w:webHidden/>
              </w:rPr>
              <w:fldChar w:fldCharType="separate"/>
            </w:r>
            <w:r>
              <w:rPr>
                <w:noProof/>
                <w:webHidden/>
              </w:rPr>
              <w:t>80</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08" w:history="1">
            <w:r w:rsidRPr="00F12BDF">
              <w:rPr>
                <w:rStyle w:val="Lienhypertexte"/>
                <w:noProof/>
              </w:rPr>
              <w:t>2.5</w:t>
            </w:r>
            <w:r>
              <w:rPr>
                <w:rFonts w:asciiTheme="minorHAnsi" w:eastAsiaTheme="minorEastAsia" w:hAnsiTheme="minorHAnsi" w:cstheme="minorBidi"/>
                <w:noProof/>
                <w:lang w:eastAsia="fr-FR"/>
              </w:rPr>
              <w:tab/>
            </w:r>
            <w:r w:rsidRPr="00F12BDF">
              <w:rPr>
                <w:rStyle w:val="Lienhypertexte"/>
                <w:noProof/>
              </w:rPr>
              <w:t>Vérification des services FMAO</w:t>
            </w:r>
            <w:r>
              <w:rPr>
                <w:noProof/>
                <w:webHidden/>
              </w:rPr>
              <w:tab/>
            </w:r>
            <w:r>
              <w:rPr>
                <w:noProof/>
                <w:webHidden/>
              </w:rPr>
              <w:fldChar w:fldCharType="begin"/>
            </w:r>
            <w:r>
              <w:rPr>
                <w:noProof/>
                <w:webHidden/>
              </w:rPr>
              <w:instrText xml:space="preserve"> PAGEREF _Toc417299608 \h </w:instrText>
            </w:r>
            <w:r>
              <w:rPr>
                <w:noProof/>
                <w:webHidden/>
              </w:rPr>
            </w:r>
            <w:r>
              <w:rPr>
                <w:noProof/>
                <w:webHidden/>
              </w:rPr>
              <w:fldChar w:fldCharType="separate"/>
            </w:r>
            <w:r>
              <w:rPr>
                <w:noProof/>
                <w:webHidden/>
              </w:rPr>
              <w:t>84</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09" w:history="1">
            <w:r w:rsidRPr="00F12BDF">
              <w:rPr>
                <w:rStyle w:val="Lienhypertexte"/>
                <w:noProof/>
              </w:rPr>
              <w:t>2.6</w:t>
            </w:r>
            <w:r>
              <w:rPr>
                <w:rFonts w:asciiTheme="minorHAnsi" w:eastAsiaTheme="minorEastAsia" w:hAnsiTheme="minorHAnsi" w:cstheme="minorBidi"/>
                <w:noProof/>
                <w:lang w:eastAsia="fr-FR"/>
              </w:rPr>
              <w:tab/>
            </w:r>
            <w:r w:rsidRPr="00F12BDF">
              <w:rPr>
                <w:rStyle w:val="Lienhypertexte"/>
                <w:noProof/>
              </w:rPr>
              <w:t>Vérification du portail WEB</w:t>
            </w:r>
            <w:r>
              <w:rPr>
                <w:noProof/>
                <w:webHidden/>
              </w:rPr>
              <w:tab/>
            </w:r>
            <w:r>
              <w:rPr>
                <w:noProof/>
                <w:webHidden/>
              </w:rPr>
              <w:fldChar w:fldCharType="begin"/>
            </w:r>
            <w:r>
              <w:rPr>
                <w:noProof/>
                <w:webHidden/>
              </w:rPr>
              <w:instrText xml:space="preserve"> PAGEREF _Toc417299609 \h </w:instrText>
            </w:r>
            <w:r>
              <w:rPr>
                <w:noProof/>
                <w:webHidden/>
              </w:rPr>
            </w:r>
            <w:r>
              <w:rPr>
                <w:noProof/>
                <w:webHidden/>
              </w:rPr>
              <w:fldChar w:fldCharType="separate"/>
            </w:r>
            <w:r>
              <w:rPr>
                <w:noProof/>
                <w:webHidden/>
              </w:rPr>
              <w:t>86</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0" w:history="1">
            <w:r w:rsidRPr="00F12BDF">
              <w:rPr>
                <w:rStyle w:val="Lienhypertexte"/>
              </w:rPr>
              <w:t>Chapitre 3.</w:t>
            </w:r>
            <w:r>
              <w:rPr>
                <w:rFonts w:asciiTheme="minorHAnsi" w:eastAsiaTheme="minorEastAsia" w:hAnsiTheme="minorHAnsi" w:cstheme="minorBidi"/>
                <w:caps w:val="0"/>
                <w:lang w:eastAsia="fr-FR"/>
              </w:rPr>
              <w:tab/>
            </w:r>
            <w:r w:rsidRPr="00F12BDF">
              <w:rPr>
                <w:rStyle w:val="Lienhypertexte"/>
              </w:rPr>
              <w:t>Procédure modification SQL</w:t>
            </w:r>
            <w:r>
              <w:rPr>
                <w:webHidden/>
              </w:rPr>
              <w:tab/>
            </w:r>
            <w:r>
              <w:rPr>
                <w:webHidden/>
              </w:rPr>
              <w:fldChar w:fldCharType="begin"/>
            </w:r>
            <w:r>
              <w:rPr>
                <w:webHidden/>
              </w:rPr>
              <w:instrText xml:space="preserve"> PAGEREF _Toc417299610 \h </w:instrText>
            </w:r>
            <w:r>
              <w:rPr>
                <w:webHidden/>
              </w:rPr>
            </w:r>
            <w:r>
              <w:rPr>
                <w:webHidden/>
              </w:rPr>
              <w:fldChar w:fldCharType="separate"/>
            </w:r>
            <w:r>
              <w:rPr>
                <w:webHidden/>
              </w:rPr>
              <w:t>88</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1" w:history="1">
            <w:r w:rsidRPr="00F12BDF">
              <w:rPr>
                <w:rStyle w:val="Lienhypertexte"/>
                <w:snapToGrid w:val="0"/>
                <w:w w:val="0"/>
              </w:rPr>
              <w:t>1</w:t>
            </w:r>
            <w:r>
              <w:rPr>
                <w:rFonts w:asciiTheme="minorHAnsi" w:eastAsiaTheme="minorEastAsia" w:hAnsiTheme="minorHAnsi" w:cstheme="minorBidi"/>
                <w:caps w:val="0"/>
                <w:lang w:eastAsia="fr-FR"/>
              </w:rPr>
              <w:tab/>
            </w:r>
            <w:r w:rsidRPr="00F12BDF">
              <w:rPr>
                <w:rStyle w:val="Lienhypertexte"/>
              </w:rPr>
              <w:t>Introduction</w:t>
            </w:r>
            <w:r>
              <w:rPr>
                <w:webHidden/>
              </w:rPr>
              <w:tab/>
            </w:r>
            <w:r>
              <w:rPr>
                <w:webHidden/>
              </w:rPr>
              <w:fldChar w:fldCharType="begin"/>
            </w:r>
            <w:r>
              <w:rPr>
                <w:webHidden/>
              </w:rPr>
              <w:instrText xml:space="preserve"> PAGEREF _Toc417299611 \h </w:instrText>
            </w:r>
            <w:r>
              <w:rPr>
                <w:webHidden/>
              </w:rPr>
            </w:r>
            <w:r>
              <w:rPr>
                <w:webHidden/>
              </w:rPr>
              <w:fldChar w:fldCharType="separate"/>
            </w:r>
            <w:r>
              <w:rPr>
                <w:webHidden/>
              </w:rPr>
              <w:t>88</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2" w:history="1">
            <w:r w:rsidRPr="00F12BDF">
              <w:rPr>
                <w:rStyle w:val="Lienhypertexte"/>
                <w:snapToGrid w:val="0"/>
                <w:w w:val="0"/>
              </w:rPr>
              <w:t>2</w:t>
            </w:r>
            <w:r>
              <w:rPr>
                <w:rFonts w:asciiTheme="minorHAnsi" w:eastAsiaTheme="minorEastAsia" w:hAnsiTheme="minorHAnsi" w:cstheme="minorBidi"/>
                <w:caps w:val="0"/>
                <w:lang w:eastAsia="fr-FR"/>
              </w:rPr>
              <w:tab/>
            </w:r>
            <w:r w:rsidRPr="00F12BDF">
              <w:rPr>
                <w:rStyle w:val="Lienhypertexte"/>
              </w:rPr>
              <w:t>SAUVEGARDE DE LA BASE DE DONNEES ACTUELLE</w:t>
            </w:r>
            <w:r>
              <w:rPr>
                <w:webHidden/>
              </w:rPr>
              <w:tab/>
            </w:r>
            <w:r>
              <w:rPr>
                <w:webHidden/>
              </w:rPr>
              <w:fldChar w:fldCharType="begin"/>
            </w:r>
            <w:r>
              <w:rPr>
                <w:webHidden/>
              </w:rPr>
              <w:instrText xml:space="preserve"> PAGEREF _Toc417299612 \h </w:instrText>
            </w:r>
            <w:r>
              <w:rPr>
                <w:webHidden/>
              </w:rPr>
            </w:r>
            <w:r>
              <w:rPr>
                <w:webHidden/>
              </w:rPr>
              <w:fldChar w:fldCharType="separate"/>
            </w:r>
            <w:r>
              <w:rPr>
                <w:webHidden/>
              </w:rPr>
              <w:t>88</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3" w:history="1">
            <w:r w:rsidRPr="00F12BDF">
              <w:rPr>
                <w:rStyle w:val="Lienhypertexte"/>
                <w:snapToGrid w:val="0"/>
                <w:w w:val="0"/>
              </w:rPr>
              <w:t>3</w:t>
            </w:r>
            <w:r>
              <w:rPr>
                <w:rFonts w:asciiTheme="minorHAnsi" w:eastAsiaTheme="minorEastAsia" w:hAnsiTheme="minorHAnsi" w:cstheme="minorBidi"/>
                <w:caps w:val="0"/>
                <w:lang w:eastAsia="fr-FR"/>
              </w:rPr>
              <w:tab/>
            </w:r>
            <w:r w:rsidRPr="00F12BDF">
              <w:rPr>
                <w:rStyle w:val="Lienhypertexte"/>
              </w:rPr>
              <w:t>MODIFICATION DE LA BASE DE DONNEES</w:t>
            </w:r>
            <w:r>
              <w:rPr>
                <w:webHidden/>
              </w:rPr>
              <w:tab/>
            </w:r>
            <w:r>
              <w:rPr>
                <w:webHidden/>
              </w:rPr>
              <w:fldChar w:fldCharType="begin"/>
            </w:r>
            <w:r>
              <w:rPr>
                <w:webHidden/>
              </w:rPr>
              <w:instrText xml:space="preserve"> PAGEREF _Toc417299613 \h </w:instrText>
            </w:r>
            <w:r>
              <w:rPr>
                <w:webHidden/>
              </w:rPr>
            </w:r>
            <w:r>
              <w:rPr>
                <w:webHidden/>
              </w:rPr>
              <w:fldChar w:fldCharType="separate"/>
            </w:r>
            <w:r>
              <w:rPr>
                <w:webHidden/>
              </w:rPr>
              <w:t>92</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4" w:history="1">
            <w:r w:rsidRPr="00F12BDF">
              <w:rPr>
                <w:rStyle w:val="Lienhypertexte"/>
                <w:snapToGrid w:val="0"/>
                <w:w w:val="0"/>
              </w:rPr>
              <w:t>4</w:t>
            </w:r>
            <w:r>
              <w:rPr>
                <w:rFonts w:asciiTheme="minorHAnsi" w:eastAsiaTheme="minorEastAsia" w:hAnsiTheme="minorHAnsi" w:cstheme="minorBidi"/>
                <w:caps w:val="0"/>
                <w:lang w:eastAsia="fr-FR"/>
              </w:rPr>
              <w:tab/>
            </w:r>
            <w:r w:rsidRPr="00F12BDF">
              <w:rPr>
                <w:rStyle w:val="Lienhypertexte"/>
              </w:rPr>
              <w:t>VERIFICATION DU BON FONCTIONNEMENT</w:t>
            </w:r>
            <w:r>
              <w:rPr>
                <w:webHidden/>
              </w:rPr>
              <w:tab/>
            </w:r>
            <w:r>
              <w:rPr>
                <w:webHidden/>
              </w:rPr>
              <w:fldChar w:fldCharType="begin"/>
            </w:r>
            <w:r>
              <w:rPr>
                <w:webHidden/>
              </w:rPr>
              <w:instrText xml:space="preserve"> PAGEREF _Toc417299614 \h </w:instrText>
            </w:r>
            <w:r>
              <w:rPr>
                <w:webHidden/>
              </w:rPr>
            </w:r>
            <w:r>
              <w:rPr>
                <w:webHidden/>
              </w:rPr>
              <w:fldChar w:fldCharType="separate"/>
            </w:r>
            <w:r>
              <w:rPr>
                <w:webHidden/>
              </w:rPr>
              <w:t>97</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5" w:history="1">
            <w:r w:rsidRPr="00F12BDF">
              <w:rPr>
                <w:rStyle w:val="Lienhypertexte"/>
                <w:snapToGrid w:val="0"/>
                <w:w w:val="0"/>
              </w:rPr>
              <w:t>5</w:t>
            </w:r>
            <w:r>
              <w:rPr>
                <w:rFonts w:asciiTheme="minorHAnsi" w:eastAsiaTheme="minorEastAsia" w:hAnsiTheme="minorHAnsi" w:cstheme="minorBidi"/>
                <w:caps w:val="0"/>
                <w:lang w:eastAsia="fr-FR"/>
              </w:rPr>
              <w:tab/>
            </w:r>
            <w:r w:rsidRPr="00F12BDF">
              <w:rPr>
                <w:rStyle w:val="Lienhypertexte"/>
              </w:rPr>
              <w:t>ANNEXE : RESTAURATION DUMP</w:t>
            </w:r>
            <w:r>
              <w:rPr>
                <w:webHidden/>
              </w:rPr>
              <w:tab/>
            </w:r>
            <w:r>
              <w:rPr>
                <w:webHidden/>
              </w:rPr>
              <w:fldChar w:fldCharType="begin"/>
            </w:r>
            <w:r>
              <w:rPr>
                <w:webHidden/>
              </w:rPr>
              <w:instrText xml:space="preserve"> PAGEREF _Toc417299615 \h </w:instrText>
            </w:r>
            <w:r>
              <w:rPr>
                <w:webHidden/>
              </w:rPr>
            </w:r>
            <w:r>
              <w:rPr>
                <w:webHidden/>
              </w:rPr>
              <w:fldChar w:fldCharType="separate"/>
            </w:r>
            <w:r>
              <w:rPr>
                <w:webHidden/>
              </w:rPr>
              <w:t>103</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6" w:history="1">
            <w:r w:rsidRPr="00F12BDF">
              <w:rPr>
                <w:rStyle w:val="Lienhypertexte"/>
                <w:snapToGrid w:val="0"/>
                <w:w w:val="0"/>
              </w:rPr>
              <w:t>6</w:t>
            </w:r>
            <w:r>
              <w:rPr>
                <w:rFonts w:asciiTheme="minorHAnsi" w:eastAsiaTheme="minorEastAsia" w:hAnsiTheme="minorHAnsi" w:cstheme="minorBidi"/>
                <w:caps w:val="0"/>
                <w:lang w:eastAsia="fr-FR"/>
              </w:rPr>
              <w:tab/>
            </w:r>
            <w:r w:rsidRPr="00F12BDF">
              <w:rPr>
                <w:rStyle w:val="Lienhypertexte"/>
              </w:rPr>
              <w:t>ANNEXE : STRUCTURE DE LA TABLE MSESAME</w:t>
            </w:r>
            <w:r>
              <w:rPr>
                <w:webHidden/>
              </w:rPr>
              <w:tab/>
            </w:r>
            <w:r>
              <w:rPr>
                <w:webHidden/>
              </w:rPr>
              <w:fldChar w:fldCharType="begin"/>
            </w:r>
            <w:r>
              <w:rPr>
                <w:webHidden/>
              </w:rPr>
              <w:instrText xml:space="preserve"> PAGEREF _Toc417299616 \h </w:instrText>
            </w:r>
            <w:r>
              <w:rPr>
                <w:webHidden/>
              </w:rPr>
            </w:r>
            <w:r>
              <w:rPr>
                <w:webHidden/>
              </w:rPr>
              <w:fldChar w:fldCharType="separate"/>
            </w:r>
            <w:r>
              <w:rPr>
                <w:webHidden/>
              </w:rPr>
              <w:t>103</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7" w:history="1">
            <w:r w:rsidRPr="00F12BDF">
              <w:rPr>
                <w:rStyle w:val="Lienhypertexte"/>
              </w:rPr>
              <w:t>Chapitre 4.</w:t>
            </w:r>
            <w:r>
              <w:rPr>
                <w:rFonts w:asciiTheme="minorHAnsi" w:eastAsiaTheme="minorEastAsia" w:hAnsiTheme="minorHAnsi" w:cstheme="minorBidi"/>
                <w:caps w:val="0"/>
                <w:lang w:eastAsia="fr-FR"/>
              </w:rPr>
              <w:tab/>
            </w:r>
            <w:r w:rsidRPr="00F12BDF">
              <w:rPr>
                <w:rStyle w:val="Lienhypertexte"/>
              </w:rPr>
              <w:t>Procédure notifications MNT</w:t>
            </w:r>
            <w:r>
              <w:rPr>
                <w:webHidden/>
              </w:rPr>
              <w:tab/>
            </w:r>
            <w:r>
              <w:rPr>
                <w:webHidden/>
              </w:rPr>
              <w:fldChar w:fldCharType="begin"/>
            </w:r>
            <w:r>
              <w:rPr>
                <w:webHidden/>
              </w:rPr>
              <w:instrText xml:space="preserve"> PAGEREF _Toc417299617 \h </w:instrText>
            </w:r>
            <w:r>
              <w:rPr>
                <w:webHidden/>
              </w:rPr>
            </w:r>
            <w:r>
              <w:rPr>
                <w:webHidden/>
              </w:rPr>
              <w:fldChar w:fldCharType="separate"/>
            </w:r>
            <w:r>
              <w:rPr>
                <w:webHidden/>
              </w:rPr>
              <w:t>105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8" w:history="1">
            <w:r w:rsidRPr="00F12BDF">
              <w:rPr>
                <w:rStyle w:val="Lienhypertexte"/>
                <w:snapToGrid w:val="0"/>
                <w:w w:val="0"/>
              </w:rPr>
              <w:t>1</w:t>
            </w:r>
            <w:r>
              <w:rPr>
                <w:rFonts w:asciiTheme="minorHAnsi" w:eastAsiaTheme="minorEastAsia" w:hAnsiTheme="minorHAnsi" w:cstheme="minorBidi"/>
                <w:caps w:val="0"/>
                <w:lang w:eastAsia="fr-FR"/>
              </w:rPr>
              <w:tab/>
            </w:r>
            <w:r w:rsidRPr="00F12BDF">
              <w:rPr>
                <w:rStyle w:val="Lienhypertexte"/>
              </w:rPr>
              <w:t>INTRODUCTION</w:t>
            </w:r>
            <w:r>
              <w:rPr>
                <w:webHidden/>
              </w:rPr>
              <w:tab/>
            </w:r>
            <w:r>
              <w:rPr>
                <w:webHidden/>
              </w:rPr>
              <w:fldChar w:fldCharType="begin"/>
            </w:r>
            <w:r>
              <w:rPr>
                <w:webHidden/>
              </w:rPr>
              <w:instrText xml:space="preserve"> PAGEREF _Toc417299618 \h </w:instrText>
            </w:r>
            <w:r>
              <w:rPr>
                <w:webHidden/>
              </w:rPr>
            </w:r>
            <w:r>
              <w:rPr>
                <w:webHidden/>
              </w:rPr>
              <w:fldChar w:fldCharType="separate"/>
            </w:r>
            <w:r>
              <w:rPr>
                <w:webHidden/>
              </w:rPr>
              <w:t>105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19" w:history="1">
            <w:r w:rsidRPr="00F12BDF">
              <w:rPr>
                <w:rStyle w:val="Lienhypertexte"/>
                <w:snapToGrid w:val="0"/>
                <w:w w:val="0"/>
              </w:rPr>
              <w:t>2</w:t>
            </w:r>
            <w:r>
              <w:rPr>
                <w:rFonts w:asciiTheme="minorHAnsi" w:eastAsiaTheme="minorEastAsia" w:hAnsiTheme="minorHAnsi" w:cstheme="minorBidi"/>
                <w:caps w:val="0"/>
                <w:lang w:eastAsia="fr-FR"/>
              </w:rPr>
              <w:tab/>
            </w:r>
            <w:r w:rsidRPr="00F12BDF">
              <w:rPr>
                <w:rStyle w:val="Lienhypertexte"/>
                <w:rFonts w:cs="Arial"/>
              </w:rPr>
              <w:t>PRESENTATION MNT</w:t>
            </w:r>
            <w:r>
              <w:rPr>
                <w:webHidden/>
              </w:rPr>
              <w:tab/>
            </w:r>
            <w:r>
              <w:rPr>
                <w:webHidden/>
              </w:rPr>
              <w:fldChar w:fldCharType="begin"/>
            </w:r>
            <w:r>
              <w:rPr>
                <w:webHidden/>
              </w:rPr>
              <w:instrText xml:space="preserve"> PAGEREF _Toc417299619 \h </w:instrText>
            </w:r>
            <w:r>
              <w:rPr>
                <w:webHidden/>
              </w:rPr>
            </w:r>
            <w:r>
              <w:rPr>
                <w:webHidden/>
              </w:rPr>
              <w:fldChar w:fldCharType="separate"/>
            </w:r>
            <w:r>
              <w:rPr>
                <w:webHidden/>
              </w:rPr>
              <w:t>105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0" w:history="1">
            <w:r w:rsidRPr="00F12BDF">
              <w:rPr>
                <w:rStyle w:val="Lienhypertexte"/>
                <w:snapToGrid w:val="0"/>
                <w:w w:val="0"/>
              </w:rPr>
              <w:t>3</w:t>
            </w:r>
            <w:r>
              <w:rPr>
                <w:rFonts w:asciiTheme="minorHAnsi" w:eastAsiaTheme="minorEastAsia" w:hAnsiTheme="minorHAnsi" w:cstheme="minorBidi"/>
                <w:caps w:val="0"/>
                <w:lang w:eastAsia="fr-FR"/>
              </w:rPr>
              <w:tab/>
            </w:r>
            <w:r w:rsidRPr="00F12BDF">
              <w:rPr>
                <w:rStyle w:val="Lienhypertexte"/>
                <w:rFonts w:cs="Arial"/>
              </w:rPr>
              <w:t>INSTALLATION MNT</w:t>
            </w:r>
            <w:r>
              <w:rPr>
                <w:webHidden/>
              </w:rPr>
              <w:tab/>
            </w:r>
            <w:r>
              <w:rPr>
                <w:webHidden/>
              </w:rPr>
              <w:fldChar w:fldCharType="begin"/>
            </w:r>
            <w:r>
              <w:rPr>
                <w:webHidden/>
              </w:rPr>
              <w:instrText xml:space="preserve"> PAGEREF _Toc417299620 \h </w:instrText>
            </w:r>
            <w:r>
              <w:rPr>
                <w:webHidden/>
              </w:rPr>
            </w:r>
            <w:r>
              <w:rPr>
                <w:webHidden/>
              </w:rPr>
              <w:fldChar w:fldCharType="separate"/>
            </w:r>
            <w:r>
              <w:rPr>
                <w:webHidden/>
              </w:rPr>
              <w:t>105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1" w:history="1">
            <w:r w:rsidRPr="00F12BDF">
              <w:rPr>
                <w:rStyle w:val="Lienhypertexte"/>
                <w:snapToGrid w:val="0"/>
                <w:w w:val="0"/>
              </w:rPr>
              <w:t>4</w:t>
            </w:r>
            <w:r>
              <w:rPr>
                <w:rFonts w:asciiTheme="minorHAnsi" w:eastAsiaTheme="minorEastAsia" w:hAnsiTheme="minorHAnsi" w:cstheme="minorBidi"/>
                <w:caps w:val="0"/>
                <w:lang w:eastAsia="fr-FR"/>
              </w:rPr>
              <w:tab/>
            </w:r>
            <w:r w:rsidRPr="00F12BDF">
              <w:rPr>
                <w:rStyle w:val="Lienhypertexte"/>
                <w:rFonts w:cs="Arial"/>
              </w:rPr>
              <w:t>RESOLUTION DES PROBLEMES SUR MNT</w:t>
            </w:r>
            <w:r>
              <w:rPr>
                <w:webHidden/>
              </w:rPr>
              <w:tab/>
            </w:r>
            <w:r>
              <w:rPr>
                <w:webHidden/>
              </w:rPr>
              <w:fldChar w:fldCharType="begin"/>
            </w:r>
            <w:r>
              <w:rPr>
                <w:webHidden/>
              </w:rPr>
              <w:instrText xml:space="preserve"> PAGEREF _Toc417299621 \h </w:instrText>
            </w:r>
            <w:r>
              <w:rPr>
                <w:webHidden/>
              </w:rPr>
            </w:r>
            <w:r>
              <w:rPr>
                <w:webHidden/>
              </w:rPr>
              <w:fldChar w:fldCharType="separate"/>
            </w:r>
            <w:r>
              <w:rPr>
                <w:webHidden/>
              </w:rPr>
              <w:t>110</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22" w:history="1">
            <w:r w:rsidRPr="00F12BDF">
              <w:rPr>
                <w:rStyle w:val="Lienhypertexte"/>
                <w:rFonts w:eastAsia="Calibri"/>
                <w:noProof/>
              </w:rPr>
              <w:t>4.1</w:t>
            </w:r>
            <w:r>
              <w:rPr>
                <w:rFonts w:asciiTheme="minorHAnsi" w:eastAsiaTheme="minorEastAsia" w:hAnsiTheme="minorHAnsi" w:cstheme="minorBidi"/>
                <w:noProof/>
                <w:lang w:eastAsia="fr-FR"/>
              </w:rPr>
              <w:tab/>
            </w:r>
            <w:r w:rsidRPr="00F12BDF">
              <w:rPr>
                <w:rStyle w:val="Lienhypertexte"/>
                <w:rFonts w:eastAsia="Calibri"/>
                <w:noProof/>
              </w:rPr>
              <w:t>Diagnostic</w:t>
            </w:r>
            <w:r>
              <w:rPr>
                <w:noProof/>
                <w:webHidden/>
              </w:rPr>
              <w:tab/>
            </w:r>
            <w:r>
              <w:rPr>
                <w:noProof/>
                <w:webHidden/>
              </w:rPr>
              <w:fldChar w:fldCharType="begin"/>
            </w:r>
            <w:r>
              <w:rPr>
                <w:noProof/>
                <w:webHidden/>
              </w:rPr>
              <w:instrText xml:space="preserve"> PAGEREF _Toc417299622 \h </w:instrText>
            </w:r>
            <w:r>
              <w:rPr>
                <w:noProof/>
                <w:webHidden/>
              </w:rPr>
            </w:r>
            <w:r>
              <w:rPr>
                <w:noProof/>
                <w:webHidden/>
              </w:rPr>
              <w:fldChar w:fldCharType="separate"/>
            </w:r>
            <w:r>
              <w:rPr>
                <w:noProof/>
                <w:webHidden/>
              </w:rPr>
              <w:t>110</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23" w:history="1">
            <w:r w:rsidRPr="00F12BDF">
              <w:rPr>
                <w:rStyle w:val="Lienhypertexte"/>
                <w:rFonts w:eastAsia="Calibri"/>
                <w:noProof/>
              </w:rPr>
              <w:t>4.2</w:t>
            </w:r>
            <w:r>
              <w:rPr>
                <w:rFonts w:asciiTheme="minorHAnsi" w:eastAsiaTheme="minorEastAsia" w:hAnsiTheme="minorHAnsi" w:cstheme="minorBidi"/>
                <w:noProof/>
                <w:lang w:eastAsia="fr-FR"/>
              </w:rPr>
              <w:tab/>
            </w:r>
            <w:r w:rsidRPr="00F12BDF">
              <w:rPr>
                <w:rStyle w:val="Lienhypertexte"/>
                <w:rFonts w:eastAsia="Calibri"/>
                <w:noProof/>
              </w:rPr>
              <w:t>Relance</w:t>
            </w:r>
            <w:r>
              <w:rPr>
                <w:noProof/>
                <w:webHidden/>
              </w:rPr>
              <w:tab/>
            </w:r>
            <w:r>
              <w:rPr>
                <w:noProof/>
                <w:webHidden/>
              </w:rPr>
              <w:fldChar w:fldCharType="begin"/>
            </w:r>
            <w:r>
              <w:rPr>
                <w:noProof/>
                <w:webHidden/>
              </w:rPr>
              <w:instrText xml:space="preserve"> PAGEREF _Toc417299623 \h </w:instrText>
            </w:r>
            <w:r>
              <w:rPr>
                <w:noProof/>
                <w:webHidden/>
              </w:rPr>
            </w:r>
            <w:r>
              <w:rPr>
                <w:noProof/>
                <w:webHidden/>
              </w:rPr>
              <w:fldChar w:fldCharType="separate"/>
            </w:r>
            <w:r>
              <w:rPr>
                <w:noProof/>
                <w:webHidden/>
              </w:rPr>
              <w:t>114</w:t>
            </w:r>
            <w:r>
              <w:rPr>
                <w:noProof/>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4" w:history="1">
            <w:r w:rsidRPr="00F12BDF">
              <w:rPr>
                <w:rStyle w:val="Lienhypertexte"/>
              </w:rPr>
              <w:t>Chapitre 5.</w:t>
            </w:r>
            <w:r>
              <w:rPr>
                <w:rFonts w:asciiTheme="minorHAnsi" w:eastAsiaTheme="minorEastAsia" w:hAnsiTheme="minorHAnsi" w:cstheme="minorBidi"/>
                <w:caps w:val="0"/>
                <w:lang w:eastAsia="fr-FR"/>
              </w:rPr>
              <w:tab/>
            </w:r>
            <w:r w:rsidRPr="00F12BDF">
              <w:rPr>
                <w:rStyle w:val="Lienhypertexte"/>
              </w:rPr>
              <w:t>Procédure de configurations des pièces jointes</w:t>
            </w:r>
            <w:r>
              <w:rPr>
                <w:webHidden/>
              </w:rPr>
              <w:tab/>
            </w:r>
            <w:r>
              <w:rPr>
                <w:webHidden/>
              </w:rPr>
              <w:fldChar w:fldCharType="begin"/>
            </w:r>
            <w:r>
              <w:rPr>
                <w:webHidden/>
              </w:rPr>
              <w:instrText xml:space="preserve"> PAGEREF _Toc417299624 \h </w:instrText>
            </w:r>
            <w:r>
              <w:rPr>
                <w:webHidden/>
              </w:rPr>
            </w:r>
            <w:r>
              <w:rPr>
                <w:webHidden/>
              </w:rPr>
              <w:fldChar w:fldCharType="separate"/>
            </w:r>
            <w:r>
              <w:rPr>
                <w:webHidden/>
              </w:rPr>
              <w:t>115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5" w:history="1">
            <w:r w:rsidRPr="00F12BDF">
              <w:rPr>
                <w:rStyle w:val="Lienhypertexte"/>
                <w:snapToGrid w:val="0"/>
                <w:w w:val="0"/>
              </w:rPr>
              <w:t>1</w:t>
            </w:r>
            <w:r>
              <w:rPr>
                <w:rFonts w:asciiTheme="minorHAnsi" w:eastAsiaTheme="minorEastAsia" w:hAnsiTheme="minorHAnsi" w:cstheme="minorBidi"/>
                <w:caps w:val="0"/>
                <w:lang w:eastAsia="fr-FR"/>
              </w:rPr>
              <w:tab/>
            </w:r>
            <w:r w:rsidRPr="00F12BDF">
              <w:rPr>
                <w:rStyle w:val="Lienhypertexte"/>
              </w:rPr>
              <w:t>INTRODUCTION</w:t>
            </w:r>
            <w:r>
              <w:rPr>
                <w:webHidden/>
              </w:rPr>
              <w:tab/>
            </w:r>
            <w:r>
              <w:rPr>
                <w:webHidden/>
              </w:rPr>
              <w:fldChar w:fldCharType="begin"/>
            </w:r>
            <w:r>
              <w:rPr>
                <w:webHidden/>
              </w:rPr>
              <w:instrText xml:space="preserve"> PAGEREF _Toc417299625 \h </w:instrText>
            </w:r>
            <w:r>
              <w:rPr>
                <w:webHidden/>
              </w:rPr>
            </w:r>
            <w:r>
              <w:rPr>
                <w:webHidden/>
              </w:rPr>
              <w:fldChar w:fldCharType="separate"/>
            </w:r>
            <w:r>
              <w:rPr>
                <w:webHidden/>
              </w:rPr>
              <w:t>115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6" w:history="1">
            <w:r w:rsidRPr="00F12BDF">
              <w:rPr>
                <w:rStyle w:val="Lienhypertexte"/>
                <w:snapToGrid w:val="0"/>
                <w:w w:val="0"/>
              </w:rPr>
              <w:t>2</w:t>
            </w:r>
            <w:r>
              <w:rPr>
                <w:rFonts w:asciiTheme="minorHAnsi" w:eastAsiaTheme="minorEastAsia" w:hAnsiTheme="minorHAnsi" w:cstheme="minorBidi"/>
                <w:caps w:val="0"/>
                <w:lang w:eastAsia="fr-FR"/>
              </w:rPr>
              <w:tab/>
            </w:r>
            <w:r w:rsidRPr="00F12BDF">
              <w:rPr>
                <w:rStyle w:val="Lienhypertexte"/>
              </w:rPr>
              <w:t>CREATION D’UN UTILISATEUR GENERIQUE</w:t>
            </w:r>
            <w:r>
              <w:rPr>
                <w:webHidden/>
              </w:rPr>
              <w:tab/>
            </w:r>
            <w:r>
              <w:rPr>
                <w:webHidden/>
              </w:rPr>
              <w:fldChar w:fldCharType="begin"/>
            </w:r>
            <w:r>
              <w:rPr>
                <w:webHidden/>
              </w:rPr>
              <w:instrText xml:space="preserve"> PAGEREF _Toc417299626 \h </w:instrText>
            </w:r>
            <w:r>
              <w:rPr>
                <w:webHidden/>
              </w:rPr>
            </w:r>
            <w:r>
              <w:rPr>
                <w:webHidden/>
              </w:rPr>
              <w:fldChar w:fldCharType="separate"/>
            </w:r>
            <w:r>
              <w:rPr>
                <w:webHidden/>
              </w:rPr>
              <w:t>115</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7" w:history="1">
            <w:r w:rsidRPr="00F12BDF">
              <w:rPr>
                <w:rStyle w:val="Lienhypertexte"/>
                <w:snapToGrid w:val="0"/>
                <w:w w:val="0"/>
              </w:rPr>
              <w:t>3</w:t>
            </w:r>
            <w:r>
              <w:rPr>
                <w:rFonts w:asciiTheme="minorHAnsi" w:eastAsiaTheme="minorEastAsia" w:hAnsiTheme="minorHAnsi" w:cstheme="minorBidi"/>
                <w:caps w:val="0"/>
                <w:lang w:eastAsia="fr-FR"/>
              </w:rPr>
              <w:tab/>
            </w:r>
            <w:r w:rsidRPr="00F12BDF">
              <w:rPr>
                <w:rStyle w:val="Lienhypertexte"/>
              </w:rPr>
              <w:t>CONFIGURATIONS GENERALES</w:t>
            </w:r>
            <w:r>
              <w:rPr>
                <w:webHidden/>
              </w:rPr>
              <w:tab/>
            </w:r>
            <w:r>
              <w:rPr>
                <w:webHidden/>
              </w:rPr>
              <w:fldChar w:fldCharType="begin"/>
            </w:r>
            <w:r>
              <w:rPr>
                <w:webHidden/>
              </w:rPr>
              <w:instrText xml:space="preserve"> PAGEREF _Toc417299627 \h </w:instrText>
            </w:r>
            <w:r>
              <w:rPr>
                <w:webHidden/>
              </w:rPr>
            </w:r>
            <w:r>
              <w:rPr>
                <w:webHidden/>
              </w:rPr>
              <w:fldChar w:fldCharType="separate"/>
            </w:r>
            <w:r>
              <w:rPr>
                <w:webHidden/>
              </w:rPr>
              <w:t>117</w:t>
            </w:r>
            <w:r>
              <w:rPr>
                <w:webHidden/>
              </w:rPr>
              <w:fldChar w:fldCharType="end"/>
            </w:r>
          </w:hyperlink>
        </w:p>
        <w:p w:rsidR="00AE2844" w:rsidRDefault="00AE2844">
          <w:pPr>
            <w:pStyle w:val="TM1"/>
            <w:rPr>
              <w:rFonts w:asciiTheme="minorHAnsi" w:eastAsiaTheme="minorEastAsia" w:hAnsiTheme="minorHAnsi" w:cstheme="minorBidi"/>
              <w:caps w:val="0"/>
              <w:lang w:eastAsia="fr-FR"/>
            </w:rPr>
          </w:pPr>
          <w:hyperlink w:anchor="_Toc417299628" w:history="1">
            <w:r w:rsidRPr="00F12BDF">
              <w:rPr>
                <w:rStyle w:val="Lienhypertexte"/>
                <w:snapToGrid w:val="0"/>
                <w:w w:val="0"/>
              </w:rPr>
              <w:t>4</w:t>
            </w:r>
            <w:r>
              <w:rPr>
                <w:rFonts w:asciiTheme="minorHAnsi" w:eastAsiaTheme="minorEastAsia" w:hAnsiTheme="minorHAnsi" w:cstheme="minorBidi"/>
                <w:caps w:val="0"/>
                <w:lang w:eastAsia="fr-FR"/>
              </w:rPr>
              <w:tab/>
            </w:r>
            <w:r w:rsidRPr="00F12BDF">
              <w:rPr>
                <w:rStyle w:val="Lienhypertexte"/>
              </w:rPr>
              <w:t>GESTION DE LA TAILLE LIMITE EN UPLOAD</w:t>
            </w:r>
            <w:r>
              <w:rPr>
                <w:webHidden/>
              </w:rPr>
              <w:tab/>
            </w:r>
            <w:r>
              <w:rPr>
                <w:webHidden/>
              </w:rPr>
              <w:fldChar w:fldCharType="begin"/>
            </w:r>
            <w:r>
              <w:rPr>
                <w:webHidden/>
              </w:rPr>
              <w:instrText xml:space="preserve"> PAGEREF _Toc417299628 \h </w:instrText>
            </w:r>
            <w:r>
              <w:rPr>
                <w:webHidden/>
              </w:rPr>
            </w:r>
            <w:r>
              <w:rPr>
                <w:webHidden/>
              </w:rPr>
              <w:fldChar w:fldCharType="separate"/>
            </w:r>
            <w:r>
              <w:rPr>
                <w:webHidden/>
              </w:rPr>
              <w:t>128</w:t>
            </w:r>
            <w:r>
              <w:rPr>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29" w:history="1">
            <w:r w:rsidRPr="00F12BDF">
              <w:rPr>
                <w:rStyle w:val="Lienhypertexte"/>
                <w:noProof/>
              </w:rPr>
              <w:t>4.1</w:t>
            </w:r>
            <w:r>
              <w:rPr>
                <w:rFonts w:asciiTheme="minorHAnsi" w:eastAsiaTheme="minorEastAsia" w:hAnsiTheme="minorHAnsi" w:cstheme="minorBidi"/>
                <w:noProof/>
                <w:lang w:eastAsia="fr-FR"/>
              </w:rPr>
              <w:tab/>
            </w:r>
            <w:r w:rsidRPr="00F12BDF">
              <w:rPr>
                <w:rStyle w:val="Lienhypertexte"/>
                <w:noProof/>
              </w:rPr>
              <w:t>Limite générale</w:t>
            </w:r>
            <w:r>
              <w:rPr>
                <w:noProof/>
                <w:webHidden/>
              </w:rPr>
              <w:tab/>
            </w:r>
            <w:r>
              <w:rPr>
                <w:noProof/>
                <w:webHidden/>
              </w:rPr>
              <w:fldChar w:fldCharType="begin"/>
            </w:r>
            <w:r>
              <w:rPr>
                <w:noProof/>
                <w:webHidden/>
              </w:rPr>
              <w:instrText xml:space="preserve"> PAGEREF _Toc417299629 \h </w:instrText>
            </w:r>
            <w:r>
              <w:rPr>
                <w:noProof/>
                <w:webHidden/>
              </w:rPr>
            </w:r>
            <w:r>
              <w:rPr>
                <w:noProof/>
                <w:webHidden/>
              </w:rPr>
              <w:fldChar w:fldCharType="separate"/>
            </w:r>
            <w:r>
              <w:rPr>
                <w:noProof/>
                <w:webHidden/>
              </w:rPr>
              <w:t>128</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30" w:history="1">
            <w:r w:rsidRPr="00F12BDF">
              <w:rPr>
                <w:rStyle w:val="Lienhypertexte"/>
                <w:noProof/>
              </w:rPr>
              <w:t>4.2</w:t>
            </w:r>
            <w:r>
              <w:rPr>
                <w:rFonts w:asciiTheme="minorHAnsi" w:eastAsiaTheme="minorEastAsia" w:hAnsiTheme="minorHAnsi" w:cstheme="minorBidi"/>
                <w:noProof/>
                <w:lang w:eastAsia="fr-FR"/>
              </w:rPr>
              <w:tab/>
            </w:r>
            <w:r w:rsidRPr="00F12BDF">
              <w:rPr>
                <w:rStyle w:val="Lienhypertexte"/>
                <w:noProof/>
              </w:rPr>
              <w:t>Limite par formulaire</w:t>
            </w:r>
            <w:r>
              <w:rPr>
                <w:noProof/>
                <w:webHidden/>
              </w:rPr>
              <w:tab/>
            </w:r>
            <w:r>
              <w:rPr>
                <w:noProof/>
                <w:webHidden/>
              </w:rPr>
              <w:fldChar w:fldCharType="begin"/>
            </w:r>
            <w:r>
              <w:rPr>
                <w:noProof/>
                <w:webHidden/>
              </w:rPr>
              <w:instrText xml:space="preserve"> PAGEREF _Toc417299630 \h </w:instrText>
            </w:r>
            <w:r>
              <w:rPr>
                <w:noProof/>
                <w:webHidden/>
              </w:rPr>
            </w:r>
            <w:r>
              <w:rPr>
                <w:noProof/>
                <w:webHidden/>
              </w:rPr>
              <w:fldChar w:fldCharType="separate"/>
            </w:r>
            <w:r>
              <w:rPr>
                <w:noProof/>
                <w:webHidden/>
              </w:rPr>
              <w:t>130</w:t>
            </w:r>
            <w:r>
              <w:rPr>
                <w:noProof/>
                <w:webHidden/>
              </w:rPr>
              <w:fldChar w:fldCharType="end"/>
            </w:r>
          </w:hyperlink>
        </w:p>
        <w:p w:rsidR="00AE2844" w:rsidRDefault="00AE2844">
          <w:pPr>
            <w:pStyle w:val="TM2"/>
            <w:tabs>
              <w:tab w:val="left" w:pos="800"/>
              <w:tab w:val="right" w:leader="dot" w:pos="10528"/>
            </w:tabs>
            <w:rPr>
              <w:rFonts w:asciiTheme="minorHAnsi" w:eastAsiaTheme="minorEastAsia" w:hAnsiTheme="minorHAnsi" w:cstheme="minorBidi"/>
              <w:noProof/>
              <w:lang w:eastAsia="fr-FR"/>
            </w:rPr>
          </w:pPr>
          <w:hyperlink w:anchor="_Toc417299631" w:history="1">
            <w:r w:rsidRPr="00F12BDF">
              <w:rPr>
                <w:rStyle w:val="Lienhypertexte"/>
                <w:noProof/>
              </w:rPr>
              <w:t>4.3</w:t>
            </w:r>
            <w:r>
              <w:rPr>
                <w:rFonts w:asciiTheme="minorHAnsi" w:eastAsiaTheme="minorEastAsia" w:hAnsiTheme="minorHAnsi" w:cstheme="minorBidi"/>
                <w:noProof/>
                <w:lang w:eastAsia="fr-FR"/>
              </w:rPr>
              <w:tab/>
            </w:r>
            <w:r w:rsidRPr="00F12BDF">
              <w:rPr>
                <w:rStyle w:val="Lienhypertexte"/>
                <w:noProof/>
              </w:rPr>
              <w:t>Quelques recommandations</w:t>
            </w:r>
            <w:r>
              <w:rPr>
                <w:noProof/>
                <w:webHidden/>
              </w:rPr>
              <w:tab/>
            </w:r>
            <w:r>
              <w:rPr>
                <w:noProof/>
                <w:webHidden/>
              </w:rPr>
              <w:fldChar w:fldCharType="begin"/>
            </w:r>
            <w:r>
              <w:rPr>
                <w:noProof/>
                <w:webHidden/>
              </w:rPr>
              <w:instrText xml:space="preserve"> PAGEREF _Toc417299631 \h </w:instrText>
            </w:r>
            <w:r>
              <w:rPr>
                <w:noProof/>
                <w:webHidden/>
              </w:rPr>
            </w:r>
            <w:r>
              <w:rPr>
                <w:noProof/>
                <w:webHidden/>
              </w:rPr>
              <w:fldChar w:fldCharType="separate"/>
            </w:r>
            <w:r>
              <w:rPr>
                <w:noProof/>
                <w:webHidden/>
              </w:rPr>
              <w:t>132</w:t>
            </w:r>
            <w:r>
              <w:rPr>
                <w:noProof/>
                <w:webHidden/>
              </w:rPr>
              <w:fldChar w:fldCharType="end"/>
            </w:r>
          </w:hyperlink>
        </w:p>
        <w:p w:rsidR="005F5351" w:rsidRDefault="005F5351">
          <w:r>
            <w:rPr>
              <w:b/>
              <w:bCs/>
            </w:rPr>
            <w:fldChar w:fldCharType="end"/>
          </w:r>
        </w:p>
      </w:sdtContent>
    </w:sdt>
    <w:p w:rsidR="005F5351" w:rsidRPr="005F5351" w:rsidRDefault="005F5351" w:rsidP="005F5351">
      <w:pPr>
        <w:rPr>
          <w:lang w:eastAsia="en-US"/>
        </w:rPr>
      </w:pPr>
    </w:p>
    <w:p w:rsidR="00C13580" w:rsidRDefault="00935C09" w:rsidP="005F5351">
      <w:pPr>
        <w:pStyle w:val="TM1"/>
        <w:rPr>
          <w:rFonts w:asciiTheme="minorHAnsi" w:eastAsiaTheme="minorEastAsia" w:hAnsiTheme="minorHAnsi" w:cstheme="minorBidi"/>
          <w:lang w:val="en-US"/>
        </w:rPr>
      </w:pPr>
      <w:r w:rsidRPr="00E52091">
        <w:fldChar w:fldCharType="begin"/>
      </w:r>
      <w:r w:rsidR="00AB3EC7" w:rsidRPr="00E52091">
        <w:instrText xml:space="preserve"> TOC \o "1-3" \h \z \u </w:instrText>
      </w:r>
      <w:r w:rsidRPr="00E52091">
        <w:fldChar w:fldCharType="separate"/>
      </w:r>
    </w:p>
    <w:p w:rsidR="00BB019F" w:rsidRDefault="00BB019F" w:rsidP="00BB019F">
      <w:pPr>
        <w:rPr>
          <w:rFonts w:eastAsiaTheme="minorEastAsia"/>
          <w:lang w:eastAsia="en-US"/>
        </w:rPr>
      </w:pPr>
    </w:p>
    <w:p w:rsidR="00BB019F" w:rsidRDefault="00BB019F" w:rsidP="00BB019F">
      <w:pPr>
        <w:rPr>
          <w:rFonts w:eastAsiaTheme="minorEastAsia"/>
          <w:lang w:eastAsia="en-US"/>
        </w:rPr>
      </w:pPr>
    </w:p>
    <w:p w:rsidR="00BB019F" w:rsidRDefault="00BB019F" w:rsidP="00BB019F">
      <w:pPr>
        <w:rPr>
          <w:rFonts w:eastAsiaTheme="minorEastAsia"/>
          <w:lang w:eastAsia="en-US"/>
        </w:rPr>
        <w:sectPr w:rsidR="00BB019F" w:rsidSect="00CE4976">
          <w:headerReference w:type="default" r:id="rId8"/>
          <w:footerReference w:type="default" r:id="rId9"/>
          <w:pgSz w:w="12240" w:h="15840"/>
          <w:pgMar w:top="720" w:right="851" w:bottom="567" w:left="851" w:header="709" w:footer="709" w:gutter="0"/>
          <w:pgNumType w:fmt="upperRoman"/>
          <w:cols w:space="708"/>
          <w:titlePg/>
          <w:docGrid w:linePitch="360"/>
        </w:sectPr>
      </w:pPr>
    </w:p>
    <w:p w:rsidR="00931189" w:rsidRPr="00E52091" w:rsidRDefault="00935C09" w:rsidP="00BB019F">
      <w:pPr>
        <w:rPr>
          <w:szCs w:val="22"/>
        </w:rPr>
      </w:pPr>
      <w:r w:rsidRPr="00E52091">
        <w:rPr>
          <w:b/>
          <w:szCs w:val="22"/>
        </w:rPr>
        <w:lastRenderedPageBreak/>
        <w:fldChar w:fldCharType="end"/>
      </w:r>
    </w:p>
    <w:p w:rsidR="00931189" w:rsidRPr="00E52091" w:rsidRDefault="00931189" w:rsidP="00FD4DA2">
      <w:pPr>
        <w:pStyle w:val="Titre"/>
        <w:ind w:left="432" w:hanging="432"/>
      </w:pPr>
      <w:bookmarkStart w:id="65" w:name="_Toc411937248"/>
      <w:bookmarkStart w:id="66" w:name="_Toc417299540"/>
      <w:r w:rsidRPr="00E52091">
        <w:t>Introduction</w:t>
      </w:r>
      <w:bookmarkEnd w:id="65"/>
      <w:bookmarkEnd w:id="66"/>
      <w:r w:rsidRPr="00E52091">
        <w:t xml:space="preserve"> </w:t>
      </w:r>
    </w:p>
    <w:p w:rsidR="00FD4DA2" w:rsidRDefault="00FD4DA2" w:rsidP="001444FA">
      <w:pPr>
        <w:rPr>
          <w:szCs w:val="22"/>
        </w:rPr>
      </w:pPr>
    </w:p>
    <w:p w:rsidR="001444FA" w:rsidRDefault="001444FA" w:rsidP="001444FA">
      <w:pPr>
        <w:rPr>
          <w:szCs w:val="22"/>
        </w:rPr>
      </w:pPr>
      <w:r>
        <w:rPr>
          <w:szCs w:val="22"/>
        </w:rPr>
        <w:t>Ce document se subdivise en chapitre traitant chacun sur une procédure bien précise à appliquer sur une installation FMAO bien précise. Chacun de ces chapitres se suffit à lui-même et détient les informations suffisantes à la réalisation des procédures qu’il décrit, décrivant des démarches claires et précises, appuyées de captures pour aider à la compréhension de ce qu’il est demandé de réaliser pour chaque action.</w:t>
      </w:r>
    </w:p>
    <w:p w:rsidR="00A905F9" w:rsidRPr="00E52091" w:rsidRDefault="00A905F9" w:rsidP="008D31B4">
      <w:pPr>
        <w:rPr>
          <w:b/>
          <w:szCs w:val="22"/>
        </w:rPr>
      </w:pPr>
    </w:p>
    <w:p w:rsidR="00727F89" w:rsidRPr="00E52091" w:rsidRDefault="00727F89" w:rsidP="008D31B4">
      <w:pPr>
        <w:rPr>
          <w:szCs w:val="22"/>
        </w:rPr>
      </w:pPr>
      <w:r w:rsidRPr="00E52091">
        <w:rPr>
          <w:szCs w:val="22"/>
        </w:rPr>
        <w:t>Nous ra</w:t>
      </w:r>
      <w:r w:rsidR="0023730B" w:rsidRPr="00E52091">
        <w:rPr>
          <w:szCs w:val="22"/>
        </w:rPr>
        <w:t>ppelons quelques règles d’usage</w:t>
      </w:r>
      <w:r w:rsidRPr="00E52091">
        <w:rPr>
          <w:szCs w:val="22"/>
        </w:rPr>
        <w:t xml:space="preserve"> et de nommage à prendre en compte pour la compréhension de ce document :</w:t>
      </w:r>
    </w:p>
    <w:p w:rsidR="008013A9" w:rsidRPr="00E52091" w:rsidRDefault="008013A9" w:rsidP="008D31B4">
      <w:pPr>
        <w:rPr>
          <w:szCs w:val="22"/>
        </w:rPr>
      </w:pPr>
    </w:p>
    <w:p w:rsidR="006C4067" w:rsidRPr="00E52091" w:rsidRDefault="006C4067" w:rsidP="006C4067">
      <w:pPr>
        <w:numPr>
          <w:ilvl w:val="0"/>
          <w:numId w:val="9"/>
        </w:numPr>
        <w:rPr>
          <w:szCs w:val="22"/>
        </w:rPr>
      </w:pPr>
      <w:r w:rsidRPr="00E52091">
        <w:rPr>
          <w:szCs w:val="22"/>
        </w:rPr>
        <w:t xml:space="preserve">Une instance FMAO est désignée par </w:t>
      </w:r>
      <w:r w:rsidR="00727228">
        <w:rPr>
          <w:b/>
          <w:szCs w:val="22"/>
        </w:rPr>
        <w:t>[INS]_[ENV]</w:t>
      </w:r>
      <w:r w:rsidRPr="00E52091">
        <w:rPr>
          <w:szCs w:val="22"/>
        </w:rPr>
        <w:t xml:space="preserve"> où INS désigne le nom de l’instance (EXP, ITI, MIB…) et ENV son environnement (DEV, INT ou PROD)</w:t>
      </w:r>
      <w:r w:rsidR="0004475D" w:rsidRPr="00E52091">
        <w:rPr>
          <w:szCs w:val="22"/>
        </w:rPr>
        <w:t>.</w:t>
      </w:r>
    </w:p>
    <w:p w:rsidR="006C4067" w:rsidRPr="00E52091" w:rsidRDefault="006C4067" w:rsidP="006C4067">
      <w:pPr>
        <w:numPr>
          <w:ilvl w:val="0"/>
          <w:numId w:val="9"/>
        </w:numPr>
        <w:rPr>
          <w:szCs w:val="22"/>
        </w:rPr>
      </w:pPr>
      <w:r w:rsidRPr="00E52091">
        <w:rPr>
          <w:szCs w:val="22"/>
        </w:rPr>
        <w:t xml:space="preserve">Les services associés à une instance donnée </w:t>
      </w:r>
      <w:r w:rsidR="004C0F23" w:rsidRPr="00E52091">
        <w:rPr>
          <w:szCs w:val="22"/>
        </w:rPr>
        <w:t>possèdent</w:t>
      </w:r>
      <w:r w:rsidRPr="00E52091">
        <w:rPr>
          <w:szCs w:val="22"/>
        </w:rPr>
        <w:t xml:space="preserve"> dans leur nom le nom de l’instance qui les possède</w:t>
      </w:r>
      <w:r w:rsidR="00423436" w:rsidRPr="00E52091">
        <w:rPr>
          <w:szCs w:val="22"/>
        </w:rPr>
        <w:t>.</w:t>
      </w:r>
      <w:r w:rsidRPr="00E52091">
        <w:rPr>
          <w:szCs w:val="22"/>
        </w:rPr>
        <w:t xml:space="preserve"> </w:t>
      </w:r>
      <w:r w:rsidR="00423436" w:rsidRPr="00E52091">
        <w:rPr>
          <w:szCs w:val="22"/>
        </w:rPr>
        <w:t>Ainsi,</w:t>
      </w:r>
      <w:r w:rsidRPr="00E52091">
        <w:rPr>
          <w:szCs w:val="22"/>
        </w:rPr>
        <w:t xml:space="preserve"> les noms de services sont de la forme </w:t>
      </w:r>
      <w:r w:rsidRPr="00E52091">
        <w:rPr>
          <w:b/>
          <w:szCs w:val="22"/>
        </w:rPr>
        <w:t>FMAO_</w:t>
      </w:r>
      <w:r w:rsidR="00727228">
        <w:rPr>
          <w:b/>
          <w:szCs w:val="22"/>
        </w:rPr>
        <w:t>[INS]_[ENV]</w:t>
      </w:r>
      <w:r w:rsidRPr="00E52091">
        <w:rPr>
          <w:b/>
          <w:szCs w:val="22"/>
        </w:rPr>
        <w:t>_Service</w:t>
      </w:r>
    </w:p>
    <w:p w:rsidR="006C4067" w:rsidRPr="00E52091" w:rsidRDefault="006C4067" w:rsidP="006C4067">
      <w:pPr>
        <w:numPr>
          <w:ilvl w:val="0"/>
          <w:numId w:val="9"/>
        </w:numPr>
        <w:rPr>
          <w:szCs w:val="22"/>
        </w:rPr>
      </w:pPr>
      <w:r w:rsidRPr="00E52091">
        <w:rPr>
          <w:szCs w:val="22"/>
        </w:rPr>
        <w:t xml:space="preserve">La base de données associée à une instance possède le même nom que cette instance, en général sans la barre du milieu « _ ». </w:t>
      </w:r>
      <w:r w:rsidR="0015357C">
        <w:rPr>
          <w:b/>
          <w:szCs w:val="22"/>
        </w:rPr>
        <w:t>[INS]_[ENV]</w:t>
      </w:r>
    </w:p>
    <w:p w:rsidR="00A905F9" w:rsidRPr="00E52091" w:rsidRDefault="00A905F9" w:rsidP="00A905F9">
      <w:pPr>
        <w:rPr>
          <w:szCs w:val="22"/>
        </w:rPr>
      </w:pPr>
    </w:p>
    <w:p w:rsidR="00A905F9" w:rsidRPr="00E52091" w:rsidRDefault="00F0419C" w:rsidP="00A905F9">
      <w:pPr>
        <w:rPr>
          <w:b/>
          <w:szCs w:val="22"/>
        </w:rPr>
      </w:pPr>
      <w:r w:rsidRPr="00E52091">
        <w:rPr>
          <w:b/>
          <w:szCs w:val="22"/>
        </w:rPr>
        <w:t>L</w:t>
      </w:r>
      <w:r w:rsidR="00A905F9" w:rsidRPr="00E52091">
        <w:rPr>
          <w:b/>
          <w:szCs w:val="22"/>
        </w:rPr>
        <w:t xml:space="preserve">es diverses informations mentionnées </w:t>
      </w:r>
      <w:r w:rsidRPr="00E52091">
        <w:rPr>
          <w:b/>
          <w:szCs w:val="22"/>
        </w:rPr>
        <w:t>dans ce document sont valables pour n’importe quelle instance FMAO</w:t>
      </w:r>
      <w:r w:rsidR="00423436" w:rsidRPr="00E52091">
        <w:rPr>
          <w:b/>
          <w:szCs w:val="22"/>
        </w:rPr>
        <w:t>,</w:t>
      </w:r>
      <w:r w:rsidRPr="00E52091">
        <w:rPr>
          <w:b/>
          <w:szCs w:val="22"/>
        </w:rPr>
        <w:t xml:space="preserve"> à condition d’effectuer les équivalences et conversions de nom</w:t>
      </w:r>
      <w:r w:rsidR="00B84EE5" w:rsidRPr="00E52091">
        <w:rPr>
          <w:b/>
          <w:szCs w:val="22"/>
        </w:rPr>
        <w:t xml:space="preserve">s préalables par rapport à ceux (les noms) qui </w:t>
      </w:r>
      <w:r w:rsidR="00A905F9" w:rsidRPr="00E52091">
        <w:rPr>
          <w:b/>
          <w:szCs w:val="22"/>
        </w:rPr>
        <w:t>sont</w:t>
      </w:r>
      <w:r w:rsidR="00B84EE5" w:rsidRPr="00E52091">
        <w:rPr>
          <w:b/>
          <w:szCs w:val="22"/>
        </w:rPr>
        <w:t xml:space="preserve"> utilisés dans ce document</w:t>
      </w:r>
      <w:r w:rsidR="00A905F9" w:rsidRPr="00E52091">
        <w:rPr>
          <w:b/>
          <w:szCs w:val="22"/>
        </w:rPr>
        <w:t>.</w:t>
      </w:r>
    </w:p>
    <w:p w:rsidR="002C1F47" w:rsidRDefault="002C1F47" w:rsidP="002C1F47">
      <w:pPr>
        <w:rPr>
          <w:sz w:val="20"/>
        </w:rPr>
      </w:pPr>
    </w:p>
    <w:p w:rsidR="001444FA" w:rsidRPr="001444FA" w:rsidRDefault="001444FA" w:rsidP="002C1F47">
      <w:pPr>
        <w:rPr>
          <w:b/>
          <w:sz w:val="20"/>
        </w:rPr>
      </w:pPr>
      <w:r w:rsidRPr="001444FA">
        <w:rPr>
          <w:b/>
          <w:sz w:val="20"/>
        </w:rPr>
        <w:t>NB : La lecture de la totalité de ce document n’est absolument pas une obligation, prière de se référer directement au plan pour atteindre le chapitre qui détient les informations nécessaires à la réalisation d’une tâche donnée.</w:t>
      </w:r>
    </w:p>
    <w:p w:rsidR="007D65F7" w:rsidRDefault="007D65F7" w:rsidP="007D65F7">
      <w:r>
        <w:br w:type="page"/>
      </w:r>
    </w:p>
    <w:p w:rsidR="007D65F7" w:rsidRDefault="00FD4DA2" w:rsidP="00FD4DA2">
      <w:pPr>
        <w:pStyle w:val="Titre"/>
        <w:ind w:left="432" w:hanging="432"/>
      </w:pPr>
      <w:bookmarkStart w:id="67" w:name="_Toc411937249"/>
      <w:bookmarkStart w:id="68" w:name="_Toc417299541"/>
      <w:r>
        <w:lastRenderedPageBreak/>
        <w:t>GENERALITES</w:t>
      </w:r>
      <w:r w:rsidR="007D65F7">
        <w:t xml:space="preserve"> SUR L</w:t>
      </w:r>
      <w:r w:rsidR="005D16D8">
        <w:t xml:space="preserve">ES </w:t>
      </w:r>
      <w:r w:rsidR="007D65F7">
        <w:t>ENVIRONNEMENT</w:t>
      </w:r>
      <w:r w:rsidR="005D16D8">
        <w:t>S</w:t>
      </w:r>
      <w:r w:rsidR="007D65F7">
        <w:t xml:space="preserve"> FMAO</w:t>
      </w:r>
      <w:bookmarkEnd w:id="67"/>
      <w:bookmarkEnd w:id="68"/>
    </w:p>
    <w:p w:rsidR="00FD4DA2" w:rsidRPr="00FD4DA2" w:rsidRDefault="00FD4DA2" w:rsidP="00FD4DA2">
      <w:pPr>
        <w:pStyle w:val="Titre1"/>
      </w:pPr>
      <w:bookmarkStart w:id="69" w:name="_Toc417299542"/>
      <w:r>
        <w:t>Pré-Production</w:t>
      </w:r>
      <w:bookmarkEnd w:id="69"/>
    </w:p>
    <w:p w:rsidR="00F70B7E" w:rsidRPr="00F70B7E" w:rsidRDefault="00F70B7E" w:rsidP="00F70B7E"/>
    <w:tbl>
      <w:tblPr>
        <w:tblStyle w:val="Grilledutableau"/>
        <w:tblW w:w="0" w:type="auto"/>
        <w:tblLook w:val="04A0" w:firstRow="1" w:lastRow="0" w:firstColumn="1" w:lastColumn="0" w:noHBand="0" w:noVBand="1"/>
      </w:tblPr>
      <w:tblGrid>
        <w:gridCol w:w="3584"/>
        <w:gridCol w:w="3328"/>
      </w:tblGrid>
      <w:tr w:rsidR="00F70B7E" w:rsidTr="00F70B7E">
        <w:tc>
          <w:tcPr>
            <w:tcW w:w="3584" w:type="dxa"/>
            <w:shd w:val="clear" w:color="auto" w:fill="BFBFBF" w:themeFill="background1" w:themeFillShade="BF"/>
          </w:tcPr>
          <w:p w:rsidR="00F70B7E" w:rsidRDefault="00F70B7E" w:rsidP="007F1B8F">
            <w:r>
              <w:t>Serveur</w:t>
            </w:r>
          </w:p>
        </w:tc>
        <w:tc>
          <w:tcPr>
            <w:tcW w:w="3328" w:type="dxa"/>
          </w:tcPr>
          <w:p w:rsidR="00F70B7E" w:rsidRDefault="00083C7B" w:rsidP="007F1B8F">
            <w:r>
              <w:t>BCNSSRV926</w:t>
            </w:r>
          </w:p>
        </w:tc>
      </w:tr>
      <w:tr w:rsidR="00F70B7E" w:rsidTr="00F70B7E">
        <w:tc>
          <w:tcPr>
            <w:tcW w:w="3584" w:type="dxa"/>
            <w:shd w:val="clear" w:color="auto" w:fill="BFBFBF" w:themeFill="background1" w:themeFillShade="BF"/>
          </w:tcPr>
          <w:p w:rsidR="00F70B7E" w:rsidRDefault="00F70B7E" w:rsidP="007F1B8F">
            <w:r>
              <w:t>Instance SQL</w:t>
            </w:r>
          </w:p>
        </w:tc>
        <w:tc>
          <w:tcPr>
            <w:tcW w:w="3328" w:type="dxa"/>
          </w:tcPr>
          <w:p w:rsidR="00F70B7E" w:rsidRDefault="00083C7B" w:rsidP="007F1B8F">
            <w:r w:rsidRPr="00083C7B">
              <w:t>BCNSSRV926</w:t>
            </w:r>
            <w:r w:rsidR="00946B2B">
              <w:t>\</w:t>
            </w:r>
            <w:r w:rsidR="00F70B7E" w:rsidRPr="00F70B7E">
              <w:t>PRE_CP1_CI_AS</w:t>
            </w:r>
          </w:p>
        </w:tc>
      </w:tr>
    </w:tbl>
    <w:p w:rsidR="007F1B8F" w:rsidRDefault="007F1B8F" w:rsidP="007F1B8F"/>
    <w:tbl>
      <w:tblPr>
        <w:tblStyle w:val="Grilledutableau"/>
        <w:tblW w:w="0" w:type="auto"/>
        <w:tblLook w:val="04A0" w:firstRow="1" w:lastRow="0" w:firstColumn="1" w:lastColumn="0" w:noHBand="0" w:noVBand="1"/>
      </w:tblPr>
      <w:tblGrid>
        <w:gridCol w:w="2111"/>
        <w:gridCol w:w="3678"/>
        <w:gridCol w:w="2522"/>
        <w:gridCol w:w="2217"/>
      </w:tblGrid>
      <w:tr w:rsidR="00F70B7E" w:rsidRPr="00F70B7E" w:rsidTr="00F70B7E">
        <w:tc>
          <w:tcPr>
            <w:tcW w:w="2150" w:type="dxa"/>
            <w:shd w:val="clear" w:color="auto" w:fill="BFBFBF" w:themeFill="background1" w:themeFillShade="BF"/>
          </w:tcPr>
          <w:p w:rsidR="00F70B7E" w:rsidRPr="00F70B7E" w:rsidRDefault="00F70B7E" w:rsidP="00F70B7E">
            <w:pPr>
              <w:jc w:val="center"/>
              <w:rPr>
                <w:b/>
              </w:rPr>
            </w:pPr>
            <w:r w:rsidRPr="00F70B7E">
              <w:rPr>
                <w:b/>
              </w:rPr>
              <w:t>Instance FMAO</w:t>
            </w:r>
          </w:p>
        </w:tc>
        <w:tc>
          <w:tcPr>
            <w:tcW w:w="3770" w:type="dxa"/>
            <w:shd w:val="clear" w:color="auto" w:fill="BFBFBF" w:themeFill="background1" w:themeFillShade="BF"/>
          </w:tcPr>
          <w:p w:rsidR="00F70B7E" w:rsidRPr="00F70B7E" w:rsidRDefault="00F70B7E" w:rsidP="00F70B7E">
            <w:pPr>
              <w:jc w:val="center"/>
              <w:rPr>
                <w:b/>
              </w:rPr>
            </w:pPr>
            <w:r w:rsidRPr="00F70B7E">
              <w:rPr>
                <w:b/>
              </w:rPr>
              <w:t>Login SQL / Password</w:t>
            </w:r>
          </w:p>
        </w:tc>
        <w:tc>
          <w:tcPr>
            <w:tcW w:w="2552" w:type="dxa"/>
            <w:shd w:val="clear" w:color="auto" w:fill="BFBFBF" w:themeFill="background1" w:themeFillShade="BF"/>
          </w:tcPr>
          <w:p w:rsidR="00F70B7E" w:rsidRPr="00F70B7E" w:rsidRDefault="00F70B7E" w:rsidP="00F70B7E">
            <w:pPr>
              <w:jc w:val="center"/>
              <w:rPr>
                <w:b/>
              </w:rPr>
            </w:pPr>
            <w:r w:rsidRPr="00F70B7E">
              <w:rPr>
                <w:b/>
              </w:rPr>
              <w:t>Url privée</w:t>
            </w:r>
          </w:p>
        </w:tc>
        <w:tc>
          <w:tcPr>
            <w:tcW w:w="2268" w:type="dxa"/>
            <w:shd w:val="clear" w:color="auto" w:fill="BFBFBF" w:themeFill="background1" w:themeFillShade="BF"/>
          </w:tcPr>
          <w:p w:rsidR="00F70B7E" w:rsidRPr="00F70B7E" w:rsidRDefault="00F70B7E" w:rsidP="00F70B7E">
            <w:pPr>
              <w:jc w:val="center"/>
              <w:rPr>
                <w:b/>
              </w:rPr>
            </w:pPr>
            <w:r w:rsidRPr="00F70B7E">
              <w:rPr>
                <w:b/>
              </w:rPr>
              <w:t>Numéro de port</w:t>
            </w:r>
          </w:p>
          <w:p w:rsidR="00F70B7E" w:rsidRPr="00F70B7E" w:rsidRDefault="00F70B7E" w:rsidP="00F70B7E">
            <w:pPr>
              <w:jc w:val="center"/>
              <w:rPr>
                <w:b/>
              </w:rPr>
            </w:pPr>
          </w:p>
        </w:tc>
      </w:tr>
      <w:tr w:rsidR="00F70B7E" w:rsidRPr="00F70B7E" w:rsidTr="00F70B7E">
        <w:tc>
          <w:tcPr>
            <w:tcW w:w="2150" w:type="dxa"/>
            <w:shd w:val="clear" w:color="auto" w:fill="D9D9D9" w:themeFill="background1" w:themeFillShade="D9"/>
          </w:tcPr>
          <w:p w:rsidR="00F70B7E" w:rsidRPr="00F70B7E" w:rsidRDefault="00F70B7E" w:rsidP="00F70B7E">
            <w:pPr>
              <w:jc w:val="center"/>
              <w:rPr>
                <w:b/>
              </w:rPr>
            </w:pPr>
            <w:r w:rsidRPr="00F70B7E">
              <w:rPr>
                <w:b/>
              </w:rPr>
              <w:t>BAL_INT</w:t>
            </w:r>
          </w:p>
        </w:tc>
        <w:tc>
          <w:tcPr>
            <w:tcW w:w="3770" w:type="dxa"/>
          </w:tcPr>
          <w:p w:rsidR="00F70B7E" w:rsidRPr="00F70B7E" w:rsidRDefault="00F70B7E" w:rsidP="00F70B7E">
            <w:pPr>
              <w:jc w:val="center"/>
            </w:pPr>
            <w:r w:rsidRPr="00F70B7E">
              <w:t>baldba / b@ldba!</w:t>
            </w:r>
          </w:p>
        </w:tc>
        <w:tc>
          <w:tcPr>
            <w:tcW w:w="2552" w:type="dxa"/>
          </w:tcPr>
          <w:p w:rsidR="00F70B7E" w:rsidRPr="00F70B7E" w:rsidRDefault="00F70B7E" w:rsidP="00F70B7E">
            <w:pPr>
              <w:jc w:val="center"/>
            </w:pPr>
            <w:r w:rsidRPr="00F70B7E">
              <w:t>http://10.5.253.6</w:t>
            </w:r>
          </w:p>
        </w:tc>
        <w:tc>
          <w:tcPr>
            <w:tcW w:w="2268" w:type="dxa"/>
          </w:tcPr>
          <w:p w:rsidR="00F70B7E" w:rsidRPr="00F70B7E" w:rsidRDefault="00F70B7E" w:rsidP="00F70B7E">
            <w:pPr>
              <w:jc w:val="center"/>
            </w:pPr>
            <w:r w:rsidRPr="00F70B7E">
              <w:t>18070</w:t>
            </w:r>
          </w:p>
        </w:tc>
      </w:tr>
      <w:tr w:rsidR="00F70B7E" w:rsidRPr="00F70B7E" w:rsidTr="00F70B7E">
        <w:tc>
          <w:tcPr>
            <w:tcW w:w="2150" w:type="dxa"/>
            <w:shd w:val="clear" w:color="auto" w:fill="D9D9D9" w:themeFill="background1" w:themeFillShade="D9"/>
          </w:tcPr>
          <w:p w:rsidR="00F70B7E" w:rsidRPr="00F70B7E" w:rsidRDefault="003407EF" w:rsidP="003407EF">
            <w:pPr>
              <w:jc w:val="center"/>
              <w:rPr>
                <w:b/>
              </w:rPr>
            </w:pPr>
            <w:r>
              <w:rPr>
                <w:b/>
              </w:rPr>
              <w:t>EXP</w:t>
            </w:r>
            <w:r w:rsidR="005E4CEA">
              <w:rPr>
                <w:b/>
              </w:rPr>
              <w:t>_</w:t>
            </w:r>
            <w:r>
              <w:rPr>
                <w:b/>
              </w:rPr>
              <w:t>INT</w:t>
            </w:r>
          </w:p>
        </w:tc>
        <w:tc>
          <w:tcPr>
            <w:tcW w:w="3770" w:type="dxa"/>
          </w:tcPr>
          <w:p w:rsidR="00F70B7E" w:rsidRPr="00F70B7E" w:rsidRDefault="00F70B7E" w:rsidP="00F70B7E">
            <w:pPr>
              <w:jc w:val="center"/>
            </w:pPr>
            <w:r w:rsidRPr="00F70B7E">
              <w:t>intdba / dbaint</w:t>
            </w:r>
          </w:p>
        </w:tc>
        <w:tc>
          <w:tcPr>
            <w:tcW w:w="2552" w:type="dxa"/>
          </w:tcPr>
          <w:p w:rsidR="00F70B7E" w:rsidRPr="00F70B7E" w:rsidRDefault="00F70B7E" w:rsidP="00F70B7E">
            <w:pPr>
              <w:jc w:val="center"/>
            </w:pPr>
            <w:r w:rsidRPr="00F70B7E">
              <w:t>http://10.5.253.6</w:t>
            </w:r>
          </w:p>
        </w:tc>
        <w:tc>
          <w:tcPr>
            <w:tcW w:w="2268" w:type="dxa"/>
          </w:tcPr>
          <w:p w:rsidR="00F70B7E" w:rsidRPr="00F70B7E" w:rsidRDefault="00F70B7E" w:rsidP="00F70B7E">
            <w:pPr>
              <w:jc w:val="center"/>
            </w:pPr>
            <w:r w:rsidRPr="00F70B7E">
              <w:t>18170</w:t>
            </w:r>
          </w:p>
        </w:tc>
      </w:tr>
      <w:tr w:rsidR="00F70B7E" w:rsidRPr="00F70B7E" w:rsidTr="00F70B7E">
        <w:tc>
          <w:tcPr>
            <w:tcW w:w="2150" w:type="dxa"/>
            <w:shd w:val="clear" w:color="auto" w:fill="D9D9D9" w:themeFill="background1" w:themeFillShade="D9"/>
          </w:tcPr>
          <w:p w:rsidR="00F70B7E" w:rsidRPr="00F70B7E" w:rsidRDefault="003407EF" w:rsidP="00F70B7E">
            <w:pPr>
              <w:jc w:val="center"/>
              <w:rPr>
                <w:b/>
              </w:rPr>
            </w:pPr>
            <w:r>
              <w:rPr>
                <w:b/>
              </w:rPr>
              <w:t>ITI</w:t>
            </w:r>
            <w:r w:rsidR="002B7B60">
              <w:rPr>
                <w:b/>
              </w:rPr>
              <w:t>_</w:t>
            </w:r>
            <w:r>
              <w:rPr>
                <w:b/>
              </w:rPr>
              <w:t>INT</w:t>
            </w:r>
          </w:p>
        </w:tc>
        <w:tc>
          <w:tcPr>
            <w:tcW w:w="3770" w:type="dxa"/>
          </w:tcPr>
          <w:p w:rsidR="00F70B7E" w:rsidRPr="00F70B7E" w:rsidRDefault="00F70B7E" w:rsidP="00F70B7E">
            <w:pPr>
              <w:jc w:val="center"/>
            </w:pPr>
            <w:r w:rsidRPr="00F70B7E">
              <w:t>movintdba / W0viNT2B@</w:t>
            </w:r>
          </w:p>
        </w:tc>
        <w:tc>
          <w:tcPr>
            <w:tcW w:w="2552" w:type="dxa"/>
          </w:tcPr>
          <w:p w:rsidR="00F70B7E" w:rsidRPr="00F70B7E" w:rsidRDefault="00F70B7E" w:rsidP="00F70B7E">
            <w:pPr>
              <w:jc w:val="center"/>
            </w:pPr>
            <w:r w:rsidRPr="00F70B7E">
              <w:t>http://10.5.253.37</w:t>
            </w:r>
          </w:p>
        </w:tc>
        <w:tc>
          <w:tcPr>
            <w:tcW w:w="2268" w:type="dxa"/>
          </w:tcPr>
          <w:p w:rsidR="00F70B7E" w:rsidRPr="00F70B7E" w:rsidRDefault="00F70B7E" w:rsidP="00F70B7E">
            <w:pPr>
              <w:jc w:val="center"/>
            </w:pPr>
            <w:r w:rsidRPr="00F70B7E">
              <w:t>18370</w:t>
            </w:r>
          </w:p>
        </w:tc>
      </w:tr>
      <w:tr w:rsidR="00F70B7E" w:rsidRPr="00F70B7E" w:rsidTr="00F70B7E">
        <w:tc>
          <w:tcPr>
            <w:tcW w:w="2150" w:type="dxa"/>
            <w:shd w:val="clear" w:color="auto" w:fill="D9D9D9" w:themeFill="background1" w:themeFillShade="D9"/>
          </w:tcPr>
          <w:p w:rsidR="00F70B7E" w:rsidRPr="00F70B7E" w:rsidRDefault="00F70B7E" w:rsidP="00F70B7E">
            <w:pPr>
              <w:jc w:val="center"/>
              <w:rPr>
                <w:b/>
              </w:rPr>
            </w:pPr>
            <w:r w:rsidRPr="00F70B7E">
              <w:rPr>
                <w:b/>
              </w:rPr>
              <w:t>MIB_INT</w:t>
            </w:r>
          </w:p>
        </w:tc>
        <w:tc>
          <w:tcPr>
            <w:tcW w:w="3770" w:type="dxa"/>
          </w:tcPr>
          <w:p w:rsidR="00F70B7E" w:rsidRPr="00F70B7E" w:rsidRDefault="00F70B7E" w:rsidP="00F70B7E">
            <w:pPr>
              <w:jc w:val="center"/>
            </w:pPr>
            <w:r w:rsidRPr="00F70B7E">
              <w:t>intMIBdba / dbaMIBint</w:t>
            </w:r>
          </w:p>
        </w:tc>
        <w:tc>
          <w:tcPr>
            <w:tcW w:w="2552" w:type="dxa"/>
          </w:tcPr>
          <w:p w:rsidR="00F70B7E" w:rsidRPr="00F70B7E" w:rsidRDefault="00F70B7E" w:rsidP="00F70B7E">
            <w:pPr>
              <w:jc w:val="center"/>
            </w:pPr>
            <w:r w:rsidRPr="00F70B7E">
              <w:t>http://10.5.253.21</w:t>
            </w:r>
          </w:p>
        </w:tc>
        <w:tc>
          <w:tcPr>
            <w:tcW w:w="2268" w:type="dxa"/>
          </w:tcPr>
          <w:p w:rsidR="00F70B7E" w:rsidRPr="00F70B7E" w:rsidRDefault="00F70B7E" w:rsidP="00F70B7E">
            <w:pPr>
              <w:jc w:val="center"/>
            </w:pPr>
            <w:r w:rsidRPr="00F70B7E">
              <w:t>18270</w:t>
            </w:r>
          </w:p>
        </w:tc>
      </w:tr>
      <w:tr w:rsidR="00F70B7E" w:rsidRPr="00F70B7E" w:rsidTr="00F70B7E">
        <w:tc>
          <w:tcPr>
            <w:tcW w:w="2150" w:type="dxa"/>
            <w:shd w:val="clear" w:color="auto" w:fill="D9D9D9" w:themeFill="background1" w:themeFillShade="D9"/>
          </w:tcPr>
          <w:p w:rsidR="00F70B7E" w:rsidRPr="00F70B7E" w:rsidRDefault="00F70B7E" w:rsidP="00F70B7E">
            <w:pPr>
              <w:jc w:val="center"/>
              <w:rPr>
                <w:b/>
              </w:rPr>
            </w:pPr>
            <w:r w:rsidRPr="00F70B7E">
              <w:rPr>
                <w:b/>
              </w:rPr>
              <w:t>THE_INT</w:t>
            </w:r>
          </w:p>
        </w:tc>
        <w:tc>
          <w:tcPr>
            <w:tcW w:w="3770" w:type="dxa"/>
          </w:tcPr>
          <w:p w:rsidR="00F70B7E" w:rsidRPr="00F70B7E" w:rsidRDefault="00F70B7E" w:rsidP="00F70B7E">
            <w:pPr>
              <w:jc w:val="center"/>
            </w:pPr>
            <w:r w:rsidRPr="00F70B7E">
              <w:t>int2dba / dbaint</w:t>
            </w:r>
          </w:p>
        </w:tc>
        <w:tc>
          <w:tcPr>
            <w:tcW w:w="2552" w:type="dxa"/>
          </w:tcPr>
          <w:p w:rsidR="00F70B7E" w:rsidRPr="00F70B7E" w:rsidRDefault="00F70B7E" w:rsidP="00F70B7E">
            <w:pPr>
              <w:jc w:val="center"/>
            </w:pPr>
            <w:r w:rsidRPr="00F70B7E">
              <w:t>http://10.5.253.20</w:t>
            </w:r>
          </w:p>
        </w:tc>
        <w:tc>
          <w:tcPr>
            <w:tcW w:w="2268" w:type="dxa"/>
          </w:tcPr>
          <w:p w:rsidR="00F70B7E" w:rsidRPr="00F70B7E" w:rsidRDefault="00F70B7E" w:rsidP="00F70B7E">
            <w:pPr>
              <w:jc w:val="center"/>
            </w:pPr>
            <w:r w:rsidRPr="00F70B7E">
              <w:t>28170</w:t>
            </w:r>
          </w:p>
        </w:tc>
      </w:tr>
    </w:tbl>
    <w:p w:rsidR="00F70B7E" w:rsidRPr="007F1B8F" w:rsidRDefault="00F70B7E" w:rsidP="007F1B8F"/>
    <w:p w:rsidR="00F70B7E" w:rsidRDefault="00FD4DA2" w:rsidP="00FD4DA2">
      <w:pPr>
        <w:pStyle w:val="Titre1"/>
      </w:pPr>
      <w:bookmarkStart w:id="70" w:name="_Toc417299543"/>
      <w:r>
        <w:t>Production</w:t>
      </w:r>
      <w:bookmarkEnd w:id="70"/>
    </w:p>
    <w:p w:rsidR="00F70B7E" w:rsidRPr="00F70B7E" w:rsidRDefault="00F70B7E" w:rsidP="00F70B7E"/>
    <w:tbl>
      <w:tblPr>
        <w:tblStyle w:val="Grilledutableau"/>
        <w:tblW w:w="0" w:type="auto"/>
        <w:tblLook w:val="04A0" w:firstRow="1" w:lastRow="0" w:firstColumn="1" w:lastColumn="0" w:noHBand="0" w:noVBand="1"/>
      </w:tblPr>
      <w:tblGrid>
        <w:gridCol w:w="3584"/>
        <w:gridCol w:w="3328"/>
      </w:tblGrid>
      <w:tr w:rsidR="00F70B7E" w:rsidTr="00193222">
        <w:tc>
          <w:tcPr>
            <w:tcW w:w="3584" w:type="dxa"/>
            <w:shd w:val="clear" w:color="auto" w:fill="BFBFBF" w:themeFill="background1" w:themeFillShade="BF"/>
          </w:tcPr>
          <w:p w:rsidR="00F70B7E" w:rsidRDefault="00F70B7E" w:rsidP="00193222">
            <w:r>
              <w:t>Serveur</w:t>
            </w:r>
          </w:p>
        </w:tc>
        <w:tc>
          <w:tcPr>
            <w:tcW w:w="3328" w:type="dxa"/>
          </w:tcPr>
          <w:p w:rsidR="00F70B7E" w:rsidRDefault="00F70B7E" w:rsidP="00193222">
            <w:r w:rsidRPr="00F70B7E">
              <w:t>BCNVSRV048</w:t>
            </w:r>
          </w:p>
        </w:tc>
      </w:tr>
      <w:tr w:rsidR="00F70B7E" w:rsidTr="00193222">
        <w:tc>
          <w:tcPr>
            <w:tcW w:w="3584" w:type="dxa"/>
            <w:shd w:val="clear" w:color="auto" w:fill="BFBFBF" w:themeFill="background1" w:themeFillShade="BF"/>
          </w:tcPr>
          <w:p w:rsidR="00F70B7E" w:rsidRDefault="00F70B7E" w:rsidP="00193222">
            <w:r>
              <w:t>Instance SQL</w:t>
            </w:r>
          </w:p>
        </w:tc>
        <w:tc>
          <w:tcPr>
            <w:tcW w:w="3328" w:type="dxa"/>
          </w:tcPr>
          <w:p w:rsidR="00F70B7E" w:rsidRDefault="00F70B7E" w:rsidP="00193222">
            <w:r w:rsidRPr="00F70B7E">
              <w:t>BCNV3DBA042\CP1_CI_AS_2</w:t>
            </w:r>
          </w:p>
        </w:tc>
      </w:tr>
    </w:tbl>
    <w:p w:rsidR="00F70B7E" w:rsidRDefault="00F70B7E" w:rsidP="00F70B7E"/>
    <w:tbl>
      <w:tblPr>
        <w:tblStyle w:val="Grilledutableau"/>
        <w:tblW w:w="0" w:type="auto"/>
        <w:tblLook w:val="04A0" w:firstRow="1" w:lastRow="0" w:firstColumn="1" w:lastColumn="0" w:noHBand="0" w:noVBand="1"/>
      </w:tblPr>
      <w:tblGrid>
        <w:gridCol w:w="1608"/>
        <w:gridCol w:w="2194"/>
        <w:gridCol w:w="3755"/>
        <w:gridCol w:w="1838"/>
        <w:gridCol w:w="1133"/>
      </w:tblGrid>
      <w:tr w:rsidR="00C24D5F" w:rsidRPr="00F70B7E" w:rsidTr="00C24D5F">
        <w:tc>
          <w:tcPr>
            <w:tcW w:w="1629" w:type="dxa"/>
            <w:shd w:val="clear" w:color="auto" w:fill="BFBFBF" w:themeFill="background1" w:themeFillShade="BF"/>
          </w:tcPr>
          <w:p w:rsidR="00C24D5F" w:rsidRPr="00F70B7E" w:rsidRDefault="00C24D5F" w:rsidP="00193222">
            <w:pPr>
              <w:jc w:val="center"/>
              <w:rPr>
                <w:b/>
              </w:rPr>
            </w:pPr>
            <w:r w:rsidRPr="00F70B7E">
              <w:rPr>
                <w:b/>
              </w:rPr>
              <w:t>Instance FMAO</w:t>
            </w:r>
          </w:p>
        </w:tc>
        <w:tc>
          <w:tcPr>
            <w:tcW w:w="2307" w:type="dxa"/>
            <w:shd w:val="clear" w:color="auto" w:fill="BFBFBF" w:themeFill="background1" w:themeFillShade="BF"/>
          </w:tcPr>
          <w:p w:rsidR="00C24D5F" w:rsidRPr="00F70B7E" w:rsidRDefault="00C24D5F" w:rsidP="00C24D5F">
            <w:pPr>
              <w:jc w:val="center"/>
              <w:rPr>
                <w:b/>
              </w:rPr>
            </w:pPr>
            <w:r w:rsidRPr="00F70B7E">
              <w:rPr>
                <w:b/>
              </w:rPr>
              <w:t>Login SQL / Password</w:t>
            </w:r>
          </w:p>
        </w:tc>
        <w:tc>
          <w:tcPr>
            <w:tcW w:w="3827" w:type="dxa"/>
            <w:shd w:val="clear" w:color="auto" w:fill="BFBFBF" w:themeFill="background1" w:themeFillShade="BF"/>
          </w:tcPr>
          <w:p w:rsidR="00C24D5F" w:rsidRPr="00F70B7E" w:rsidRDefault="00C24D5F" w:rsidP="00C24D5F">
            <w:pPr>
              <w:jc w:val="center"/>
              <w:rPr>
                <w:b/>
              </w:rPr>
            </w:pPr>
            <w:r w:rsidRPr="00F70B7E">
              <w:rPr>
                <w:b/>
              </w:rPr>
              <w:t xml:space="preserve">Url </w:t>
            </w:r>
            <w:r>
              <w:rPr>
                <w:b/>
              </w:rPr>
              <w:t>publique</w:t>
            </w:r>
          </w:p>
        </w:tc>
        <w:tc>
          <w:tcPr>
            <w:tcW w:w="1843" w:type="dxa"/>
            <w:shd w:val="clear" w:color="auto" w:fill="BFBFBF" w:themeFill="background1" w:themeFillShade="BF"/>
          </w:tcPr>
          <w:p w:rsidR="00C24D5F" w:rsidRPr="00F70B7E" w:rsidRDefault="00C24D5F" w:rsidP="00C24D5F">
            <w:pPr>
              <w:jc w:val="center"/>
              <w:rPr>
                <w:b/>
              </w:rPr>
            </w:pPr>
            <w:r>
              <w:rPr>
                <w:b/>
              </w:rPr>
              <w:t>Url privée</w:t>
            </w:r>
          </w:p>
        </w:tc>
        <w:tc>
          <w:tcPr>
            <w:tcW w:w="1148" w:type="dxa"/>
            <w:shd w:val="clear" w:color="auto" w:fill="BFBFBF" w:themeFill="background1" w:themeFillShade="BF"/>
          </w:tcPr>
          <w:p w:rsidR="00C24D5F" w:rsidRPr="00F70B7E" w:rsidRDefault="00C24D5F" w:rsidP="00193222">
            <w:pPr>
              <w:jc w:val="center"/>
              <w:rPr>
                <w:b/>
              </w:rPr>
            </w:pPr>
            <w:r w:rsidRPr="00F70B7E">
              <w:rPr>
                <w:b/>
              </w:rPr>
              <w:t>Numéro de port</w:t>
            </w:r>
          </w:p>
          <w:p w:rsidR="00C24D5F" w:rsidRPr="00F70B7E" w:rsidRDefault="00C24D5F" w:rsidP="00193222">
            <w:pPr>
              <w:jc w:val="center"/>
              <w:rPr>
                <w:b/>
              </w:rPr>
            </w:pPr>
          </w:p>
        </w:tc>
      </w:tr>
      <w:tr w:rsidR="00C24D5F" w:rsidRPr="00F70B7E" w:rsidTr="00C24D5F">
        <w:trPr>
          <w:trHeight w:val="406"/>
        </w:trPr>
        <w:tc>
          <w:tcPr>
            <w:tcW w:w="1629" w:type="dxa"/>
            <w:shd w:val="clear" w:color="auto" w:fill="D9D9D9" w:themeFill="background1" w:themeFillShade="D9"/>
          </w:tcPr>
          <w:p w:rsidR="00C24D5F" w:rsidRPr="00F70B7E" w:rsidRDefault="00C24D5F" w:rsidP="00DC2294">
            <w:pPr>
              <w:jc w:val="center"/>
              <w:rPr>
                <w:b/>
              </w:rPr>
            </w:pPr>
            <w:r w:rsidRPr="00F70B7E">
              <w:rPr>
                <w:b/>
              </w:rPr>
              <w:t>EXP_</w:t>
            </w:r>
            <w:r>
              <w:rPr>
                <w:b/>
              </w:rPr>
              <w:t>PROD</w:t>
            </w:r>
          </w:p>
        </w:tc>
        <w:tc>
          <w:tcPr>
            <w:tcW w:w="2307" w:type="dxa"/>
          </w:tcPr>
          <w:p w:rsidR="00C24D5F" w:rsidRPr="00F70B7E" w:rsidRDefault="00C24D5F" w:rsidP="00C24D5F">
            <w:pPr>
              <w:tabs>
                <w:tab w:val="left" w:pos="2281"/>
              </w:tabs>
              <w:jc w:val="center"/>
            </w:pPr>
            <w:r w:rsidRPr="00C24D5F">
              <w:t>plandba / Pl@n$QL</w:t>
            </w:r>
          </w:p>
        </w:tc>
        <w:tc>
          <w:tcPr>
            <w:tcW w:w="3827" w:type="dxa"/>
          </w:tcPr>
          <w:p w:rsidR="00C24D5F" w:rsidRPr="00F70B7E" w:rsidRDefault="00C24D5F" w:rsidP="00193222">
            <w:pPr>
              <w:jc w:val="center"/>
            </w:pPr>
            <w:r w:rsidRPr="00C24D5F">
              <w:t>https://portailfmao.bouygues-es.com/</w:t>
            </w:r>
          </w:p>
        </w:tc>
        <w:tc>
          <w:tcPr>
            <w:tcW w:w="1843" w:type="dxa"/>
          </w:tcPr>
          <w:p w:rsidR="00C24D5F" w:rsidRPr="00C24D5F" w:rsidRDefault="00C24D5F" w:rsidP="00C24D5F">
            <w:pPr>
              <w:jc w:val="center"/>
            </w:pPr>
            <w:r w:rsidRPr="00C24D5F">
              <w:t>http://10.5.253.18</w:t>
            </w:r>
          </w:p>
        </w:tc>
        <w:tc>
          <w:tcPr>
            <w:tcW w:w="1148" w:type="dxa"/>
          </w:tcPr>
          <w:p w:rsidR="00C24D5F" w:rsidRPr="00F70B7E" w:rsidRDefault="00C24D5F" w:rsidP="00193222">
            <w:pPr>
              <w:jc w:val="center"/>
            </w:pPr>
            <w:r w:rsidRPr="00F70B7E">
              <w:t>18170</w:t>
            </w:r>
          </w:p>
        </w:tc>
      </w:tr>
      <w:tr w:rsidR="00C24D5F" w:rsidRPr="00F70B7E" w:rsidTr="00C24D5F">
        <w:trPr>
          <w:trHeight w:val="426"/>
        </w:trPr>
        <w:tc>
          <w:tcPr>
            <w:tcW w:w="1629" w:type="dxa"/>
            <w:shd w:val="clear" w:color="auto" w:fill="D9D9D9" w:themeFill="background1" w:themeFillShade="D9"/>
          </w:tcPr>
          <w:p w:rsidR="00C24D5F" w:rsidRPr="00F70B7E" w:rsidRDefault="00C24D5F" w:rsidP="00DC2294">
            <w:pPr>
              <w:jc w:val="center"/>
              <w:rPr>
                <w:b/>
              </w:rPr>
            </w:pPr>
            <w:r>
              <w:rPr>
                <w:b/>
              </w:rPr>
              <w:t>CEI</w:t>
            </w:r>
            <w:r w:rsidRPr="00F70B7E">
              <w:rPr>
                <w:b/>
              </w:rPr>
              <w:t>_</w:t>
            </w:r>
            <w:r>
              <w:rPr>
                <w:b/>
              </w:rPr>
              <w:t>PROD</w:t>
            </w:r>
          </w:p>
        </w:tc>
        <w:tc>
          <w:tcPr>
            <w:tcW w:w="2307" w:type="dxa"/>
          </w:tcPr>
          <w:p w:rsidR="00C24D5F" w:rsidRPr="00F70B7E" w:rsidRDefault="00C24D5F" w:rsidP="00C24D5F">
            <w:pPr>
              <w:jc w:val="center"/>
            </w:pPr>
            <w:r w:rsidRPr="00C24D5F">
              <w:t>ceidba / C3!db@</w:t>
            </w:r>
          </w:p>
        </w:tc>
        <w:tc>
          <w:tcPr>
            <w:tcW w:w="3827" w:type="dxa"/>
          </w:tcPr>
          <w:p w:rsidR="00C24D5F" w:rsidRPr="00F70B7E" w:rsidRDefault="00C24D5F" w:rsidP="00193222">
            <w:pPr>
              <w:jc w:val="center"/>
            </w:pPr>
            <w:r w:rsidRPr="00C24D5F">
              <w:t>https://portailfmao.iti.bouygues-es.com/</w:t>
            </w:r>
          </w:p>
        </w:tc>
        <w:tc>
          <w:tcPr>
            <w:tcW w:w="1843" w:type="dxa"/>
          </w:tcPr>
          <w:p w:rsidR="00C24D5F" w:rsidRPr="00F70B7E" w:rsidRDefault="00C24D5F" w:rsidP="00C24D5F">
            <w:pPr>
              <w:jc w:val="center"/>
            </w:pPr>
            <w:r w:rsidRPr="00C24D5F">
              <w:t>http://10.5.253.15</w:t>
            </w:r>
          </w:p>
        </w:tc>
        <w:tc>
          <w:tcPr>
            <w:tcW w:w="1148" w:type="dxa"/>
          </w:tcPr>
          <w:p w:rsidR="00C24D5F" w:rsidRPr="00F70B7E" w:rsidRDefault="00C24D5F" w:rsidP="00193222">
            <w:pPr>
              <w:jc w:val="center"/>
            </w:pPr>
            <w:r w:rsidRPr="00F70B7E">
              <w:t>18370</w:t>
            </w:r>
          </w:p>
        </w:tc>
      </w:tr>
      <w:tr w:rsidR="00C24D5F" w:rsidRPr="00F70B7E" w:rsidTr="00C24D5F">
        <w:trPr>
          <w:trHeight w:val="404"/>
        </w:trPr>
        <w:tc>
          <w:tcPr>
            <w:tcW w:w="1629" w:type="dxa"/>
            <w:shd w:val="clear" w:color="auto" w:fill="D9D9D9" w:themeFill="background1" w:themeFillShade="D9"/>
          </w:tcPr>
          <w:p w:rsidR="00C24D5F" w:rsidRPr="00F70B7E" w:rsidRDefault="00C24D5F" w:rsidP="00DC2294">
            <w:pPr>
              <w:jc w:val="center"/>
              <w:rPr>
                <w:b/>
              </w:rPr>
            </w:pPr>
            <w:r w:rsidRPr="00F70B7E">
              <w:rPr>
                <w:b/>
              </w:rPr>
              <w:t>MIB_</w:t>
            </w:r>
            <w:r>
              <w:rPr>
                <w:b/>
              </w:rPr>
              <w:t>PROD</w:t>
            </w:r>
          </w:p>
        </w:tc>
        <w:tc>
          <w:tcPr>
            <w:tcW w:w="2307" w:type="dxa"/>
          </w:tcPr>
          <w:p w:rsidR="00C24D5F" w:rsidRPr="00F70B7E" w:rsidRDefault="00C24D5F" w:rsidP="00C24D5F">
            <w:pPr>
              <w:tabs>
                <w:tab w:val="left" w:pos="2385"/>
              </w:tabs>
              <w:jc w:val="center"/>
            </w:pPr>
            <w:r w:rsidRPr="00C24D5F">
              <w:t>mibdba / m1Bdb@</w:t>
            </w:r>
          </w:p>
        </w:tc>
        <w:tc>
          <w:tcPr>
            <w:tcW w:w="3827" w:type="dxa"/>
          </w:tcPr>
          <w:p w:rsidR="00C24D5F" w:rsidRPr="00C24D5F" w:rsidRDefault="00C24D5F" w:rsidP="00C24D5F">
            <w:pPr>
              <w:jc w:val="center"/>
            </w:pPr>
            <w:r w:rsidRPr="00C24D5F">
              <w:t>https://portailfmao.bouygues-es.ch/</w:t>
            </w:r>
          </w:p>
        </w:tc>
        <w:tc>
          <w:tcPr>
            <w:tcW w:w="1843" w:type="dxa"/>
          </w:tcPr>
          <w:p w:rsidR="00C24D5F" w:rsidRPr="00F70B7E" w:rsidRDefault="00C24D5F" w:rsidP="00C24D5F">
            <w:pPr>
              <w:jc w:val="center"/>
            </w:pPr>
            <w:r w:rsidRPr="00C24D5F">
              <w:t>http://10.5.253.16</w:t>
            </w:r>
          </w:p>
        </w:tc>
        <w:tc>
          <w:tcPr>
            <w:tcW w:w="1148" w:type="dxa"/>
          </w:tcPr>
          <w:p w:rsidR="00C24D5F" w:rsidRPr="00F70B7E" w:rsidRDefault="00C24D5F" w:rsidP="00193222">
            <w:pPr>
              <w:jc w:val="center"/>
            </w:pPr>
            <w:r w:rsidRPr="00F70B7E">
              <w:t>18270</w:t>
            </w:r>
          </w:p>
        </w:tc>
      </w:tr>
      <w:tr w:rsidR="00C24D5F" w:rsidRPr="00F70B7E" w:rsidTr="00C24D5F">
        <w:trPr>
          <w:trHeight w:val="410"/>
        </w:trPr>
        <w:tc>
          <w:tcPr>
            <w:tcW w:w="1629" w:type="dxa"/>
            <w:shd w:val="clear" w:color="auto" w:fill="D9D9D9" w:themeFill="background1" w:themeFillShade="D9"/>
          </w:tcPr>
          <w:p w:rsidR="00C24D5F" w:rsidRPr="00F70B7E" w:rsidRDefault="00C24D5F" w:rsidP="00DC2294">
            <w:pPr>
              <w:jc w:val="center"/>
              <w:rPr>
                <w:b/>
              </w:rPr>
            </w:pPr>
            <w:r w:rsidRPr="00F70B7E">
              <w:rPr>
                <w:b/>
              </w:rPr>
              <w:t>THE_</w:t>
            </w:r>
            <w:r>
              <w:rPr>
                <w:b/>
              </w:rPr>
              <w:t>PROD</w:t>
            </w:r>
          </w:p>
        </w:tc>
        <w:tc>
          <w:tcPr>
            <w:tcW w:w="2307" w:type="dxa"/>
          </w:tcPr>
          <w:p w:rsidR="00C24D5F" w:rsidRPr="00F70B7E" w:rsidRDefault="00C24D5F" w:rsidP="00C24D5F">
            <w:pPr>
              <w:jc w:val="center"/>
            </w:pPr>
            <w:r w:rsidRPr="00C24D5F">
              <w:t>themisdba / them!$</w:t>
            </w:r>
          </w:p>
        </w:tc>
        <w:tc>
          <w:tcPr>
            <w:tcW w:w="3827" w:type="dxa"/>
          </w:tcPr>
          <w:p w:rsidR="00C24D5F" w:rsidRPr="00F70B7E" w:rsidRDefault="00C24D5F" w:rsidP="00193222">
            <w:pPr>
              <w:jc w:val="center"/>
            </w:pPr>
            <w:r w:rsidRPr="00C24D5F">
              <w:t>https://portail.themis-fm.fr/</w:t>
            </w:r>
          </w:p>
        </w:tc>
        <w:tc>
          <w:tcPr>
            <w:tcW w:w="1843" w:type="dxa"/>
          </w:tcPr>
          <w:p w:rsidR="00C24D5F" w:rsidRPr="00F70B7E" w:rsidRDefault="00C24D5F" w:rsidP="00C24D5F">
            <w:pPr>
              <w:jc w:val="center"/>
            </w:pPr>
            <w:r w:rsidRPr="00C24D5F">
              <w:t>http://10.5.253.29</w:t>
            </w:r>
          </w:p>
        </w:tc>
        <w:tc>
          <w:tcPr>
            <w:tcW w:w="1148" w:type="dxa"/>
          </w:tcPr>
          <w:p w:rsidR="00C24D5F" w:rsidRPr="00F70B7E" w:rsidRDefault="00C24D5F" w:rsidP="00193222">
            <w:pPr>
              <w:jc w:val="center"/>
            </w:pPr>
            <w:r w:rsidRPr="00F70B7E">
              <w:t>28170</w:t>
            </w:r>
          </w:p>
        </w:tc>
      </w:tr>
    </w:tbl>
    <w:p w:rsidR="00F70B7E" w:rsidRDefault="00F70B7E" w:rsidP="00F70B7E"/>
    <w:p w:rsidR="00984312" w:rsidRDefault="00984312" w:rsidP="00F70B7E"/>
    <w:p w:rsidR="00984312" w:rsidRDefault="00984312" w:rsidP="00F70B7E">
      <w:pPr>
        <w:sectPr w:rsidR="00984312" w:rsidSect="00190AAA">
          <w:footerReference w:type="default" r:id="rId10"/>
          <w:pgSz w:w="12240" w:h="15840"/>
          <w:pgMar w:top="720" w:right="851" w:bottom="567" w:left="851" w:header="709" w:footer="709" w:gutter="0"/>
          <w:pgNumType w:start="1"/>
          <w:cols w:space="708"/>
          <w:docGrid w:linePitch="360"/>
        </w:sectPr>
      </w:pPr>
    </w:p>
    <w:p w:rsidR="00EF6121" w:rsidRDefault="008F5A93" w:rsidP="00EF6121">
      <w:pPr>
        <w:pStyle w:val="Titre"/>
        <w:numPr>
          <w:ilvl w:val="0"/>
          <w:numId w:val="22"/>
        </w:numPr>
      </w:pPr>
      <w:bookmarkStart w:id="71" w:name="_Toc417299544"/>
      <w:r>
        <w:lastRenderedPageBreak/>
        <w:t>Procédure d’ins</w:t>
      </w:r>
      <w:r w:rsidR="00984312">
        <w:t>tallation</w:t>
      </w:r>
      <w:bookmarkEnd w:id="71"/>
      <w:r>
        <w:t xml:space="preserve"> </w:t>
      </w:r>
    </w:p>
    <w:p w:rsidR="00EF6121" w:rsidRPr="00E54B32" w:rsidRDefault="00EF6121" w:rsidP="00EF6121">
      <w:pPr>
        <w:pStyle w:val="BalardTitre1"/>
      </w:pPr>
      <w:bookmarkStart w:id="72" w:name="_Toc406502343"/>
      <w:bookmarkStart w:id="73" w:name="_Toc417299545"/>
      <w:r>
        <w:t>Introduction</w:t>
      </w:r>
      <w:bookmarkEnd w:id="72"/>
      <w:bookmarkEnd w:id="73"/>
    </w:p>
    <w:p w:rsidR="00EF6121" w:rsidRDefault="00EF6121" w:rsidP="00EF6121">
      <w:pPr>
        <w:pStyle w:val="BalardTitre2"/>
      </w:pPr>
      <w:bookmarkStart w:id="74" w:name="_Toc406502344"/>
      <w:bookmarkStart w:id="75" w:name="_Toc417299546"/>
      <w:r>
        <w:t>Conventions</w:t>
      </w:r>
      <w:bookmarkEnd w:id="74"/>
      <w:bookmarkEnd w:id="75"/>
    </w:p>
    <w:p w:rsidR="00EF6121" w:rsidRDefault="00EF6121" w:rsidP="00EF6121">
      <w:pPr>
        <w:pStyle w:val="BalardTitre3"/>
      </w:pPr>
      <w:bookmarkStart w:id="76" w:name="_Toc406502345"/>
      <w:bookmarkStart w:id="77" w:name="_Toc417299547"/>
      <w:r>
        <w:t>Conventions d’écriture</w:t>
      </w:r>
      <w:bookmarkEnd w:id="76"/>
      <w:bookmarkEnd w:id="77"/>
    </w:p>
    <w:p w:rsidR="00EF6121" w:rsidRPr="00642A3B" w:rsidRDefault="00EF6121" w:rsidP="00EF6121">
      <w:pPr>
        <w:rPr>
          <w:rFonts w:ascii="Cambria" w:hAnsi="Cambria"/>
          <w:i/>
          <w:color w:val="E36C0A"/>
        </w:rPr>
      </w:pPr>
      <w:r>
        <w:rPr>
          <w:rFonts w:ascii="Cambria" w:hAnsi="Cambria"/>
        </w:rPr>
        <w:t xml:space="preserve">Nom de l’application dans REFTECH : </w:t>
      </w:r>
      <w:r>
        <w:rPr>
          <w:rFonts w:ascii="Cambria" w:hAnsi="Cambria"/>
          <w:i/>
          <w:color w:val="E36C0A"/>
        </w:rPr>
        <w:t>FMAO</w:t>
      </w:r>
    </w:p>
    <w:p w:rsidR="00EF6121" w:rsidRDefault="00EF6121" w:rsidP="00EF6121">
      <w:pPr>
        <w:pStyle w:val="BalardTitre3"/>
      </w:pPr>
      <w:bookmarkStart w:id="78" w:name="_Toc406502346"/>
      <w:bookmarkStart w:id="79" w:name="_Toc417299548"/>
      <w:r>
        <w:t>Terminologie</w:t>
      </w:r>
      <w:bookmarkEnd w:id="78"/>
      <w:bookmarkEnd w:id="79"/>
      <w:r>
        <w:t xml:space="preserve"> </w:t>
      </w:r>
    </w:p>
    <w:p w:rsidR="00EF6121" w:rsidRPr="00CA7A7E" w:rsidRDefault="00EF6121" w:rsidP="00EF6121">
      <w:pPr>
        <w:rPr>
          <w:rFonts w:ascii="Cambria" w:hAnsi="Cambria"/>
        </w:rPr>
      </w:pPr>
      <w:r>
        <w:rPr>
          <w:rFonts w:ascii="Cambria" w:hAnsi="Cambria"/>
          <w:b/>
        </w:rPr>
        <w:t>RACI</w:t>
      </w:r>
      <w:r>
        <w:rPr>
          <w:rFonts w:ascii="Cambria" w:hAnsi="Cambria"/>
        </w:rPr>
        <w:t xml:space="preserve"> : </w:t>
      </w:r>
      <w:r>
        <w:rPr>
          <w:rFonts w:ascii="Cambria" w:hAnsi="Cambria"/>
          <w:b/>
        </w:rPr>
        <w:t>R</w:t>
      </w:r>
      <w:r>
        <w:rPr>
          <w:rFonts w:ascii="Cambria" w:hAnsi="Cambria"/>
        </w:rPr>
        <w:t xml:space="preserve">éalisateur </w:t>
      </w:r>
      <w:r>
        <w:rPr>
          <w:rFonts w:ascii="Cambria" w:hAnsi="Cambria"/>
          <w:b/>
        </w:rPr>
        <w:t>A</w:t>
      </w:r>
      <w:r>
        <w:rPr>
          <w:rFonts w:ascii="Cambria" w:hAnsi="Cambria"/>
        </w:rPr>
        <w:t xml:space="preserve">utorité(ou responsable) </w:t>
      </w:r>
      <w:r>
        <w:rPr>
          <w:rFonts w:ascii="Cambria" w:hAnsi="Cambria"/>
          <w:b/>
        </w:rPr>
        <w:t>C</w:t>
      </w:r>
      <w:r>
        <w:rPr>
          <w:rFonts w:ascii="Cambria" w:hAnsi="Cambria"/>
        </w:rPr>
        <w:t xml:space="preserve">onsulté </w:t>
      </w:r>
      <w:r>
        <w:rPr>
          <w:rFonts w:ascii="Cambria" w:hAnsi="Cambria"/>
          <w:b/>
        </w:rPr>
        <w:t>I</w:t>
      </w:r>
      <w:r>
        <w:rPr>
          <w:rFonts w:ascii="Cambria" w:hAnsi="Cambria"/>
        </w:rPr>
        <w:t>nformé</w:t>
      </w:r>
    </w:p>
    <w:p w:rsidR="00EF6121" w:rsidRDefault="00EF6121" w:rsidP="00EF6121">
      <w:pPr>
        <w:pStyle w:val="BalardTitre2"/>
      </w:pPr>
      <w:bookmarkStart w:id="80" w:name="_Toc406502347"/>
      <w:bookmarkStart w:id="81" w:name="_Toc417299549"/>
      <w:r>
        <w:t>Environnement documentaire</w:t>
      </w:r>
      <w:bookmarkEnd w:id="80"/>
      <w:bookmarkEnd w:id="81"/>
    </w:p>
    <w:p w:rsidR="00EF6121" w:rsidRDefault="00EF6121" w:rsidP="00EF6121">
      <w:pPr>
        <w:pStyle w:val="BalardTitre3"/>
      </w:pPr>
      <w:bookmarkStart w:id="82" w:name="_Toc406502348"/>
      <w:bookmarkStart w:id="83" w:name="_Toc417299550"/>
      <w:r>
        <w:t>But du document</w:t>
      </w:r>
      <w:bookmarkEnd w:id="82"/>
      <w:bookmarkEnd w:id="83"/>
    </w:p>
    <w:p w:rsidR="00EF6121" w:rsidRPr="00642A3B" w:rsidRDefault="00EF6121" w:rsidP="00EF6121">
      <w:pPr>
        <w:rPr>
          <w:rFonts w:ascii="Cambria" w:hAnsi="Cambria"/>
        </w:rPr>
      </w:pPr>
      <w:r w:rsidRPr="00FC535C">
        <w:rPr>
          <w:rFonts w:ascii="Cambria" w:hAnsi="Cambria"/>
        </w:rPr>
        <w:t>Ce document recense les informations utiles à l'installation de l’application en p</w:t>
      </w:r>
      <w:r w:rsidR="00642A3B">
        <w:rPr>
          <w:rFonts w:ascii="Cambria" w:hAnsi="Cambria"/>
        </w:rPr>
        <w:t>ré production et en production.</w:t>
      </w:r>
    </w:p>
    <w:p w:rsidR="00EF6121" w:rsidRDefault="00EF6121" w:rsidP="00EF6121">
      <w:pPr>
        <w:pStyle w:val="BalardTitre3"/>
      </w:pPr>
      <w:bookmarkStart w:id="84" w:name="_Toc355348584"/>
      <w:bookmarkStart w:id="85" w:name="_Toc406502349"/>
      <w:bookmarkStart w:id="86" w:name="_Toc417299551"/>
      <w:r>
        <w:t>Matrice de modification des documents (</w:t>
      </w:r>
      <w:bookmarkStart w:id="87" w:name="_Toc355261458"/>
      <w:bookmarkStart w:id="88" w:name="_Toc355261279"/>
      <w:bookmarkStart w:id="89" w:name="_Toc355260182"/>
      <w:bookmarkStart w:id="90" w:name="_Toc355260607"/>
      <w:bookmarkStart w:id="91" w:name="_Toc355262003"/>
      <w:bookmarkEnd w:id="87"/>
      <w:bookmarkEnd w:id="88"/>
      <w:bookmarkEnd w:id="89"/>
      <w:bookmarkEnd w:id="90"/>
      <w:bookmarkEnd w:id="91"/>
      <w:r>
        <w:t>RACI)</w:t>
      </w:r>
      <w:bookmarkEnd w:id="84"/>
      <w:bookmarkEnd w:id="85"/>
      <w:bookmarkEnd w:id="86"/>
    </w:p>
    <w:p w:rsidR="00EF6121" w:rsidRDefault="00EF6121" w:rsidP="00EF6121">
      <w:pPr>
        <w:rPr>
          <w:rFonts w:ascii="Cambria" w:hAnsi="Cambria"/>
        </w:rPr>
      </w:pPr>
      <w:r>
        <w:rPr>
          <w:rFonts w:ascii="Cambria" w:hAnsi="Cambria"/>
        </w:rPr>
        <w:t>Ce document fait partie du socle documentaire obligatoire des documents d’exploitation.</w:t>
      </w:r>
    </w:p>
    <w:p w:rsidR="00EF6121" w:rsidRDefault="00EF6121" w:rsidP="00EF6121">
      <w:pPr>
        <w:rPr>
          <w:rFonts w:ascii="Cambria" w:hAnsi="Cambria"/>
        </w:rPr>
      </w:pPr>
    </w:p>
    <w:p w:rsidR="00EF6121" w:rsidRPr="00C05D8A" w:rsidRDefault="00EF6121" w:rsidP="00EF6121">
      <w:pPr>
        <w:pStyle w:val="Paragraphedeliste"/>
        <w:numPr>
          <w:ilvl w:val="0"/>
          <w:numId w:val="34"/>
        </w:numPr>
        <w:contextualSpacing w:val="0"/>
        <w:jc w:val="left"/>
        <w:rPr>
          <w:rFonts w:ascii="Cambria" w:hAnsi="Cambria"/>
        </w:rPr>
      </w:pPr>
      <w:r w:rsidRPr="00C05D8A">
        <w:rPr>
          <w:rFonts w:ascii="Cambria" w:hAnsi="Cambria"/>
        </w:rPr>
        <w:t>R pour Responsable de la rédaction,</w:t>
      </w:r>
    </w:p>
    <w:p w:rsidR="00EF6121" w:rsidRPr="00C05D8A" w:rsidRDefault="00EF6121" w:rsidP="00EF6121">
      <w:pPr>
        <w:pStyle w:val="Paragraphedeliste"/>
        <w:numPr>
          <w:ilvl w:val="0"/>
          <w:numId w:val="34"/>
        </w:numPr>
        <w:contextualSpacing w:val="0"/>
        <w:jc w:val="left"/>
        <w:rPr>
          <w:rFonts w:ascii="Cambria" w:hAnsi="Cambria"/>
        </w:rPr>
      </w:pPr>
      <w:r w:rsidRPr="00C05D8A">
        <w:rPr>
          <w:rFonts w:ascii="Cambria" w:hAnsi="Cambria"/>
        </w:rPr>
        <w:t>A pour Autorité Responsable de la bonne réalisation,</w:t>
      </w:r>
    </w:p>
    <w:p w:rsidR="00EF6121" w:rsidRPr="00C05D8A" w:rsidRDefault="00EF6121" w:rsidP="00EF6121">
      <w:pPr>
        <w:pStyle w:val="Paragraphedeliste"/>
        <w:numPr>
          <w:ilvl w:val="0"/>
          <w:numId w:val="34"/>
        </w:numPr>
        <w:contextualSpacing w:val="0"/>
        <w:jc w:val="left"/>
        <w:rPr>
          <w:rFonts w:ascii="Cambria" w:hAnsi="Cambria"/>
        </w:rPr>
      </w:pPr>
      <w:r w:rsidRPr="00C05D8A">
        <w:rPr>
          <w:rFonts w:ascii="Cambria" w:hAnsi="Cambria"/>
        </w:rPr>
        <w:t>C pour contributeur,</w:t>
      </w:r>
    </w:p>
    <w:p w:rsidR="00EF6121" w:rsidRDefault="00EF6121" w:rsidP="00EF6121">
      <w:pPr>
        <w:pStyle w:val="Paragraphedeliste"/>
        <w:numPr>
          <w:ilvl w:val="0"/>
          <w:numId w:val="34"/>
        </w:numPr>
        <w:contextualSpacing w:val="0"/>
        <w:jc w:val="left"/>
        <w:rPr>
          <w:rFonts w:ascii="Cambria" w:hAnsi="Cambria"/>
        </w:rPr>
      </w:pPr>
      <w:r w:rsidRPr="00C05D8A">
        <w:rPr>
          <w:rFonts w:ascii="Cambria" w:hAnsi="Cambria"/>
        </w:rPr>
        <w:t>I pour Informé</w:t>
      </w:r>
    </w:p>
    <w:p w:rsidR="00EF6121" w:rsidRDefault="00EF6121" w:rsidP="00EF6121"/>
    <w:tbl>
      <w:tblPr>
        <w:tblW w:w="1042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5502"/>
        <w:gridCol w:w="983"/>
        <w:gridCol w:w="984"/>
        <w:gridCol w:w="984"/>
        <w:gridCol w:w="984"/>
        <w:gridCol w:w="984"/>
      </w:tblGrid>
      <w:tr w:rsidR="00EF6121" w:rsidTr="006E6E31">
        <w:tc>
          <w:tcPr>
            <w:tcW w:w="5502" w:type="dxa"/>
            <w:tcBorders>
              <w:top w:val="single" w:sz="8" w:space="0" w:color="7BA0CD"/>
              <w:left w:val="single" w:sz="8" w:space="0" w:color="7BA0CD"/>
              <w:bottom w:val="single" w:sz="8" w:space="0" w:color="7BA0CD"/>
              <w:right w:val="nil"/>
            </w:tcBorders>
            <w:shd w:val="clear" w:color="auto" w:fill="4F81BD"/>
            <w:hideMark/>
          </w:tcPr>
          <w:p w:rsidR="00EF6121" w:rsidRPr="004E2FEC" w:rsidRDefault="00EF6121" w:rsidP="006E6E31">
            <w:pPr>
              <w:rPr>
                <w:b/>
                <w:bCs/>
                <w:color w:val="FFFFFF"/>
                <w:lang w:eastAsia="ja-JP"/>
              </w:rPr>
            </w:pPr>
            <w:r w:rsidRPr="004E2FEC">
              <w:rPr>
                <w:b/>
                <w:bCs/>
                <w:color w:val="FFFFFF"/>
                <w:lang w:eastAsia="ja-JP"/>
              </w:rPr>
              <w:t>N° Processus</w:t>
            </w:r>
          </w:p>
        </w:tc>
        <w:tc>
          <w:tcPr>
            <w:tcW w:w="983" w:type="dxa"/>
            <w:tcBorders>
              <w:top w:val="single" w:sz="8" w:space="0" w:color="7BA0CD"/>
              <w:left w:val="nil"/>
              <w:bottom w:val="single" w:sz="8" w:space="0" w:color="7BA0CD"/>
              <w:right w:val="nil"/>
            </w:tcBorders>
            <w:shd w:val="clear" w:color="auto" w:fill="4F81BD"/>
            <w:hideMark/>
          </w:tcPr>
          <w:p w:rsidR="00EF6121" w:rsidRPr="004E2FEC" w:rsidRDefault="00EF6121" w:rsidP="006E6E31">
            <w:pPr>
              <w:rPr>
                <w:b/>
                <w:bCs/>
                <w:color w:val="FFFFFF"/>
                <w:lang w:eastAsia="ja-JP"/>
              </w:rPr>
            </w:pPr>
            <w:r w:rsidRPr="004E2FEC">
              <w:rPr>
                <w:b/>
                <w:bCs/>
                <w:color w:val="FFFFFF"/>
                <w:lang w:eastAsia="ja-JP"/>
              </w:rPr>
              <w:t>CPI</w:t>
            </w:r>
          </w:p>
        </w:tc>
        <w:tc>
          <w:tcPr>
            <w:tcW w:w="984" w:type="dxa"/>
            <w:tcBorders>
              <w:top w:val="single" w:sz="8" w:space="0" w:color="7BA0CD"/>
              <w:left w:val="nil"/>
              <w:bottom w:val="single" w:sz="8" w:space="0" w:color="7BA0CD"/>
              <w:right w:val="nil"/>
            </w:tcBorders>
            <w:shd w:val="clear" w:color="auto" w:fill="4F81BD"/>
            <w:hideMark/>
          </w:tcPr>
          <w:p w:rsidR="00EF6121" w:rsidRPr="004E2FEC" w:rsidRDefault="00EF6121" w:rsidP="006E6E31">
            <w:pPr>
              <w:rPr>
                <w:b/>
                <w:bCs/>
                <w:color w:val="FFFFFF"/>
                <w:lang w:eastAsia="ja-JP"/>
              </w:rPr>
            </w:pPr>
            <w:r w:rsidRPr="004E2FEC">
              <w:rPr>
                <w:b/>
                <w:bCs/>
                <w:color w:val="FFFFFF"/>
                <w:lang w:eastAsia="ja-JP"/>
              </w:rPr>
              <w:t>CPP</w:t>
            </w:r>
          </w:p>
        </w:tc>
        <w:tc>
          <w:tcPr>
            <w:tcW w:w="984" w:type="dxa"/>
            <w:tcBorders>
              <w:top w:val="single" w:sz="8" w:space="0" w:color="7BA0CD"/>
              <w:left w:val="nil"/>
              <w:bottom w:val="single" w:sz="8" w:space="0" w:color="7BA0CD"/>
              <w:right w:val="nil"/>
            </w:tcBorders>
            <w:shd w:val="clear" w:color="auto" w:fill="4F81BD"/>
          </w:tcPr>
          <w:p w:rsidR="00EF6121" w:rsidRPr="004E2FEC" w:rsidRDefault="00EF6121" w:rsidP="006E6E31">
            <w:pPr>
              <w:spacing w:beforeAutospacing="1" w:afterAutospacing="1"/>
              <w:rPr>
                <w:b/>
                <w:bCs/>
                <w:color w:val="FFFFFF"/>
                <w:lang w:eastAsia="ja-JP"/>
              </w:rPr>
            </w:pPr>
            <w:r w:rsidRPr="004E2FEC">
              <w:rPr>
                <w:b/>
                <w:bCs/>
                <w:color w:val="FFFFFF"/>
                <w:lang w:eastAsia="ja-JP"/>
              </w:rPr>
              <w:t>ARCH</w:t>
            </w:r>
          </w:p>
        </w:tc>
        <w:tc>
          <w:tcPr>
            <w:tcW w:w="984" w:type="dxa"/>
            <w:tcBorders>
              <w:top w:val="single" w:sz="8" w:space="0" w:color="7BA0CD"/>
              <w:left w:val="nil"/>
              <w:bottom w:val="single" w:sz="8" w:space="0" w:color="7BA0CD"/>
              <w:right w:val="nil"/>
            </w:tcBorders>
            <w:shd w:val="clear" w:color="auto" w:fill="4F81BD"/>
            <w:hideMark/>
          </w:tcPr>
          <w:p w:rsidR="00EF6121" w:rsidRPr="004E2FEC" w:rsidRDefault="00EF6121" w:rsidP="006E6E31">
            <w:pPr>
              <w:rPr>
                <w:b/>
                <w:bCs/>
                <w:color w:val="FFFFFF"/>
                <w:lang w:eastAsia="ja-JP"/>
              </w:rPr>
            </w:pPr>
            <w:r w:rsidRPr="004E2FEC">
              <w:rPr>
                <w:b/>
                <w:bCs/>
                <w:color w:val="FFFFFF"/>
                <w:lang w:eastAsia="ja-JP"/>
              </w:rPr>
              <w:t>INT</w:t>
            </w:r>
          </w:p>
        </w:tc>
        <w:tc>
          <w:tcPr>
            <w:tcW w:w="984" w:type="dxa"/>
            <w:tcBorders>
              <w:top w:val="single" w:sz="8" w:space="0" w:color="7BA0CD"/>
              <w:left w:val="nil"/>
              <w:bottom w:val="single" w:sz="8" w:space="0" w:color="7BA0CD"/>
              <w:right w:val="single" w:sz="8" w:space="0" w:color="7BA0CD"/>
            </w:tcBorders>
            <w:shd w:val="clear" w:color="auto" w:fill="4F81BD"/>
            <w:hideMark/>
          </w:tcPr>
          <w:p w:rsidR="00EF6121" w:rsidRPr="004E2FEC" w:rsidRDefault="00EF6121" w:rsidP="006E6E31">
            <w:pPr>
              <w:rPr>
                <w:b/>
                <w:bCs/>
                <w:color w:val="FFFFFF"/>
                <w:lang w:eastAsia="ja-JP"/>
              </w:rPr>
            </w:pPr>
            <w:r w:rsidRPr="004E2FEC">
              <w:rPr>
                <w:b/>
                <w:bCs/>
                <w:color w:val="FFFFFF"/>
                <w:lang w:eastAsia="ja-JP"/>
              </w:rPr>
              <w:t>BT</w:t>
            </w:r>
          </w:p>
        </w:tc>
      </w:tr>
      <w:tr w:rsidR="00EF6121" w:rsidTr="006E6E31">
        <w:tc>
          <w:tcPr>
            <w:tcW w:w="5502" w:type="dxa"/>
            <w:tcBorders>
              <w:top w:val="single" w:sz="8" w:space="0" w:color="7BA0CD"/>
              <w:left w:val="single" w:sz="8" w:space="0" w:color="7BA0CD"/>
              <w:bottom w:val="single" w:sz="8" w:space="0" w:color="7BA0CD"/>
              <w:right w:val="nil"/>
            </w:tcBorders>
            <w:shd w:val="clear" w:color="auto" w:fill="D3DFEE"/>
            <w:hideMark/>
          </w:tcPr>
          <w:p w:rsidR="00EF6121" w:rsidRPr="004E2FEC" w:rsidRDefault="00EF6121" w:rsidP="006E6E31">
            <w:pPr>
              <w:rPr>
                <w:b/>
                <w:bCs/>
                <w:lang w:eastAsia="ja-JP"/>
              </w:rPr>
            </w:pPr>
            <w:r w:rsidRPr="004E2FEC">
              <w:rPr>
                <w:bCs/>
                <w:lang w:eastAsia="ja-JP"/>
              </w:rPr>
              <w:t>Projets applicatifs</w:t>
            </w:r>
          </w:p>
        </w:tc>
        <w:tc>
          <w:tcPr>
            <w:tcW w:w="983" w:type="dxa"/>
            <w:tcBorders>
              <w:top w:val="single" w:sz="8" w:space="0" w:color="7BA0CD"/>
              <w:left w:val="nil"/>
              <w:bottom w:val="single" w:sz="8" w:space="0" w:color="7BA0CD"/>
              <w:right w:val="nil"/>
            </w:tcBorders>
            <w:shd w:val="clear" w:color="auto" w:fill="D3DFEE"/>
            <w:hideMark/>
          </w:tcPr>
          <w:p w:rsidR="00EF6121" w:rsidRPr="004E2FEC" w:rsidRDefault="00EF6121" w:rsidP="006E6E31">
            <w:pPr>
              <w:rPr>
                <w:b/>
                <w:lang w:eastAsia="ja-JP"/>
              </w:rPr>
            </w:pPr>
            <w:r w:rsidRPr="004E2FEC">
              <w:rPr>
                <w:b/>
                <w:lang w:eastAsia="ja-JP"/>
              </w:rPr>
              <w:t>A/R</w:t>
            </w:r>
          </w:p>
        </w:tc>
        <w:tc>
          <w:tcPr>
            <w:tcW w:w="984" w:type="dxa"/>
            <w:tcBorders>
              <w:top w:val="single" w:sz="8" w:space="0" w:color="7BA0CD"/>
              <w:left w:val="nil"/>
              <w:bottom w:val="single" w:sz="8" w:space="0" w:color="7BA0CD"/>
              <w:right w:val="nil"/>
            </w:tcBorders>
            <w:shd w:val="clear" w:color="auto" w:fill="D3DFEE"/>
            <w:hideMark/>
          </w:tcPr>
          <w:p w:rsidR="00EF6121" w:rsidRPr="004E2FEC" w:rsidRDefault="00EF6121" w:rsidP="006E6E31">
            <w:pPr>
              <w:rPr>
                <w:b/>
                <w:lang w:eastAsia="ja-JP"/>
              </w:rPr>
            </w:pPr>
            <w:r w:rsidRPr="004E2FEC">
              <w:rPr>
                <w:b/>
                <w:lang w:eastAsia="ja-JP"/>
              </w:rPr>
              <w:t>I</w:t>
            </w:r>
          </w:p>
        </w:tc>
        <w:tc>
          <w:tcPr>
            <w:tcW w:w="984" w:type="dxa"/>
            <w:tcBorders>
              <w:top w:val="single" w:sz="8" w:space="0" w:color="7BA0CD"/>
              <w:left w:val="nil"/>
              <w:bottom w:val="single" w:sz="8" w:space="0" w:color="7BA0CD"/>
              <w:right w:val="nil"/>
            </w:tcBorders>
            <w:shd w:val="thinDiagStripe" w:color="auto" w:fill="D3DFEE"/>
          </w:tcPr>
          <w:p w:rsidR="00EF6121" w:rsidRPr="004E2FEC" w:rsidRDefault="00EF6121" w:rsidP="006E6E31">
            <w:pPr>
              <w:rPr>
                <w:b/>
                <w:lang w:eastAsia="ja-JP"/>
              </w:rPr>
            </w:pPr>
          </w:p>
        </w:tc>
        <w:tc>
          <w:tcPr>
            <w:tcW w:w="984" w:type="dxa"/>
            <w:tcBorders>
              <w:top w:val="single" w:sz="8" w:space="0" w:color="7BA0CD"/>
              <w:left w:val="nil"/>
              <w:bottom w:val="single" w:sz="8" w:space="0" w:color="7BA0CD"/>
              <w:right w:val="nil"/>
            </w:tcBorders>
            <w:shd w:val="clear" w:color="auto" w:fill="D3DFEE"/>
            <w:hideMark/>
          </w:tcPr>
          <w:p w:rsidR="00EF6121" w:rsidRPr="004E2FEC" w:rsidRDefault="00EF6121" w:rsidP="006E6E31">
            <w:pPr>
              <w:rPr>
                <w:b/>
                <w:lang w:eastAsia="ja-JP"/>
              </w:rPr>
            </w:pPr>
            <w:r w:rsidRPr="004E2FEC">
              <w:rPr>
                <w:b/>
                <w:lang w:eastAsia="ja-JP"/>
              </w:rPr>
              <w:t>C</w:t>
            </w:r>
          </w:p>
        </w:tc>
        <w:tc>
          <w:tcPr>
            <w:tcW w:w="984" w:type="dxa"/>
            <w:tcBorders>
              <w:top w:val="single" w:sz="8" w:space="0" w:color="7BA0CD"/>
              <w:left w:val="nil"/>
              <w:bottom w:val="single" w:sz="8" w:space="0" w:color="7BA0CD"/>
              <w:right w:val="single" w:sz="8" w:space="0" w:color="7BA0CD"/>
            </w:tcBorders>
            <w:shd w:val="clear" w:color="auto" w:fill="D3DFEE"/>
            <w:hideMark/>
          </w:tcPr>
          <w:p w:rsidR="00EF6121" w:rsidRPr="004E2FEC" w:rsidRDefault="00EF6121" w:rsidP="006E6E31">
            <w:pPr>
              <w:rPr>
                <w:b/>
                <w:lang w:eastAsia="ja-JP"/>
              </w:rPr>
            </w:pPr>
            <w:r w:rsidRPr="004E2FEC">
              <w:rPr>
                <w:b/>
                <w:lang w:eastAsia="ja-JP"/>
              </w:rPr>
              <w:t>C/I</w:t>
            </w:r>
          </w:p>
        </w:tc>
      </w:tr>
    </w:tbl>
    <w:p w:rsidR="00EF6121" w:rsidRPr="00222C71" w:rsidRDefault="00EF6121" w:rsidP="00EF6121">
      <w:pPr>
        <w:pStyle w:val="Titre3"/>
        <w:numPr>
          <w:ilvl w:val="0"/>
          <w:numId w:val="0"/>
        </w:numPr>
      </w:pPr>
    </w:p>
    <w:p w:rsidR="00EF6121" w:rsidRPr="00AB10C5" w:rsidRDefault="00EF6121" w:rsidP="00EF6121">
      <w:pPr>
        <w:pStyle w:val="BalardTitre1"/>
      </w:pPr>
      <w:bookmarkStart w:id="92" w:name="_Toc406502350"/>
      <w:bookmarkStart w:id="93" w:name="_Toc417299552"/>
      <w:r>
        <w:t>Installation Client</w:t>
      </w:r>
      <w:bookmarkEnd w:id="92"/>
      <w:bookmarkEnd w:id="93"/>
    </w:p>
    <w:p w:rsidR="00EF6121" w:rsidRDefault="00EF6121" w:rsidP="00EF6121">
      <w:pPr>
        <w:pStyle w:val="BalardTitre2"/>
      </w:pPr>
      <w:bookmarkStart w:id="94" w:name="_Toc341785234"/>
      <w:bookmarkStart w:id="95" w:name="_Toc406502351"/>
      <w:bookmarkStart w:id="96" w:name="_Toc417299553"/>
      <w:r>
        <w:t>Composants logiciels</w:t>
      </w:r>
      <w:bookmarkEnd w:id="94"/>
      <w:bookmarkEnd w:id="95"/>
      <w:bookmarkEnd w:id="96"/>
      <w:r>
        <w:t xml:space="preserve"> </w:t>
      </w:r>
    </w:p>
    <w:p w:rsidR="00EF6121" w:rsidRDefault="00EF6121" w:rsidP="00EF6121">
      <w:pPr>
        <w:pStyle w:val="BalardTitre3"/>
      </w:pPr>
      <w:bookmarkStart w:id="97" w:name="_Toc341785235"/>
      <w:bookmarkStart w:id="98" w:name="_Toc406502352"/>
      <w:bookmarkStart w:id="99" w:name="_Toc417299554"/>
      <w:r w:rsidRPr="00A4180A">
        <w:t>Composants</w:t>
      </w:r>
      <w:r w:rsidRPr="00AE2658">
        <w:t xml:space="preserve"> Pré-requis sur le poste client</w:t>
      </w:r>
      <w:bookmarkEnd w:id="97"/>
      <w:bookmarkEnd w:id="98"/>
      <w:bookmarkEnd w:id="99"/>
    </w:p>
    <w:p w:rsidR="00EF6121" w:rsidRPr="00FC535C" w:rsidRDefault="00EF6121" w:rsidP="00EF6121">
      <w:pPr>
        <w:rPr>
          <w:rFonts w:ascii="Cambria" w:hAnsi="Cambria"/>
        </w:rPr>
      </w:pPr>
      <w:r w:rsidRPr="00FC535C">
        <w:rPr>
          <w:rFonts w:ascii="Cambria" w:hAnsi="Cambria"/>
        </w:rPr>
        <w:t>Aucun pré requis, le poste standard STRUCTIS permet de faire fonctionner l’application.</w:t>
      </w:r>
    </w:p>
    <w:p w:rsidR="00EF6121" w:rsidRDefault="00EF6121" w:rsidP="00EF6121">
      <w:pPr>
        <w:pStyle w:val="BalardTitre3"/>
      </w:pPr>
      <w:bookmarkStart w:id="100" w:name="_Toc341785236"/>
      <w:bookmarkStart w:id="101" w:name="_Toc406502353"/>
      <w:bookmarkStart w:id="102" w:name="_Toc417299555"/>
      <w:r w:rsidRPr="00AE2658">
        <w:lastRenderedPageBreak/>
        <w:t>Composants installés avec l'application sur le poste client</w:t>
      </w:r>
      <w:bookmarkEnd w:id="100"/>
      <w:bookmarkEnd w:id="101"/>
      <w:bookmarkEnd w:id="102"/>
    </w:p>
    <w:p w:rsidR="00EF6121" w:rsidRPr="00272B2A" w:rsidRDefault="00EF6121" w:rsidP="00EF6121">
      <w:pPr>
        <w:rPr>
          <w:rFonts w:ascii="Cambria" w:hAnsi="Cambria"/>
        </w:rPr>
      </w:pPr>
      <w:r w:rsidRPr="00272B2A">
        <w:rPr>
          <w:rFonts w:ascii="Cambria" w:hAnsi="Cambria"/>
        </w:rPr>
        <w:t>N/A</w:t>
      </w:r>
    </w:p>
    <w:p w:rsidR="00EF6121" w:rsidRPr="00AE2658" w:rsidRDefault="00EF6121" w:rsidP="00EF6121">
      <w:pPr>
        <w:pStyle w:val="BalardTitre3"/>
      </w:pPr>
      <w:bookmarkStart w:id="103" w:name="_Ref127771930"/>
      <w:bookmarkStart w:id="104" w:name="_Ref127771936"/>
      <w:bookmarkStart w:id="105" w:name="_Ref127771983"/>
      <w:bookmarkStart w:id="106" w:name="_Ref127771987"/>
      <w:bookmarkStart w:id="107" w:name="_Toc341785237"/>
      <w:bookmarkStart w:id="108" w:name="_Toc406502354"/>
      <w:bookmarkStart w:id="109" w:name="_Toc417299556"/>
      <w:r w:rsidRPr="00A4180A">
        <w:t>Configuration</w:t>
      </w:r>
      <w:r w:rsidRPr="00AE2658">
        <w:t xml:space="preserve"> système et réseau particulière</w:t>
      </w:r>
      <w:bookmarkEnd w:id="103"/>
      <w:bookmarkEnd w:id="104"/>
      <w:bookmarkEnd w:id="105"/>
      <w:bookmarkEnd w:id="106"/>
      <w:bookmarkEnd w:id="107"/>
      <w:bookmarkEnd w:id="108"/>
      <w:bookmarkEnd w:id="109"/>
    </w:p>
    <w:p w:rsidR="00EF6121" w:rsidRPr="00642A3B" w:rsidRDefault="00642A3B" w:rsidP="00EF6121">
      <w:pPr>
        <w:rPr>
          <w:rFonts w:ascii="Cambria" w:hAnsi="Cambria"/>
        </w:rPr>
      </w:pPr>
      <w:r>
        <w:rPr>
          <w:rFonts w:ascii="Cambria" w:hAnsi="Cambria"/>
        </w:rPr>
        <w:t>N/A</w:t>
      </w:r>
    </w:p>
    <w:p w:rsidR="00EF6121" w:rsidRPr="00D978F1" w:rsidRDefault="00EF6121" w:rsidP="00EF6121">
      <w:pPr>
        <w:pStyle w:val="BalardTitre3"/>
      </w:pPr>
      <w:bookmarkStart w:id="110" w:name="_Ref127772033"/>
      <w:bookmarkStart w:id="111" w:name="_Ref127772041"/>
      <w:bookmarkStart w:id="112" w:name="_Toc341785238"/>
      <w:bookmarkStart w:id="113" w:name="_Toc406502355"/>
      <w:bookmarkStart w:id="114" w:name="_Toc417299557"/>
      <w:r w:rsidRPr="00A4180A">
        <w:t>Incompatibilités</w:t>
      </w:r>
      <w:r w:rsidRPr="00AE2658">
        <w:t xml:space="preserve"> logicielles connues</w:t>
      </w:r>
      <w:bookmarkEnd w:id="110"/>
      <w:bookmarkEnd w:id="111"/>
      <w:bookmarkEnd w:id="112"/>
      <w:bookmarkEnd w:id="113"/>
      <w:bookmarkEnd w:id="114"/>
    </w:p>
    <w:p w:rsidR="00EF6121" w:rsidRDefault="00EF6121" w:rsidP="00642A3B">
      <w:pPr>
        <w:rPr>
          <w:i/>
          <w:iCs/>
        </w:rPr>
      </w:pPr>
      <w:r w:rsidRPr="00FC535C">
        <w:rPr>
          <w:rFonts w:ascii="Cambria" w:hAnsi="Cambria"/>
        </w:rPr>
        <w:t>Consulter le document Planon Supported Configurations fourni par PLANON :</w:t>
      </w:r>
      <w:hyperlink r:id="rId11" w:history="1">
        <w:r w:rsidRPr="00BC27CE">
          <w:rPr>
            <w:rStyle w:val="Lienhypertexte"/>
          </w:rPr>
          <w:t>http://gedeonsso.bouygues-construction.com:80/gedeonsso/compo/dl.do?id=09008d3d802b9d8d&amp;docbase=BDPBCN&amp;extview=yes</w:t>
        </w:r>
      </w:hyperlink>
    </w:p>
    <w:p w:rsidR="00EF6121" w:rsidRPr="00272B2A" w:rsidRDefault="00EF6121" w:rsidP="00EF6121"/>
    <w:p w:rsidR="00EF6121" w:rsidRDefault="00EF6121" w:rsidP="00EF6121">
      <w:pPr>
        <w:pStyle w:val="BalardTitre2"/>
      </w:pPr>
      <w:bookmarkStart w:id="115" w:name="_Toc406502356"/>
      <w:bookmarkStart w:id="116" w:name="_Toc417299558"/>
      <w:r>
        <w:t>Matériel et réseau</w:t>
      </w:r>
      <w:bookmarkEnd w:id="115"/>
      <w:bookmarkEnd w:id="116"/>
    </w:p>
    <w:p w:rsidR="00EF6121" w:rsidRPr="00F10394" w:rsidRDefault="00EF6121" w:rsidP="00EF6121">
      <w:pPr>
        <w:rPr>
          <w:rFonts w:ascii="Cambria" w:hAnsi="Cambria"/>
          <w:szCs w:val="22"/>
        </w:rPr>
      </w:pPr>
      <w:bookmarkStart w:id="117" w:name="_Toc341785240"/>
      <w:r w:rsidRPr="00F10394">
        <w:rPr>
          <w:rFonts w:ascii="Cambria" w:hAnsi="Cambria"/>
          <w:szCs w:val="22"/>
        </w:rPr>
        <w:t xml:space="preserve">Le poste standard de l’entreprise suffit à faire fonctionner l’application normalement. </w:t>
      </w:r>
    </w:p>
    <w:p w:rsidR="00EF6121" w:rsidRPr="00F10394" w:rsidRDefault="00EF6121" w:rsidP="00EF6121">
      <w:pPr>
        <w:rPr>
          <w:rFonts w:ascii="Cambria" w:hAnsi="Cambria" w:cs="Arial"/>
          <w:szCs w:val="22"/>
        </w:rPr>
      </w:pPr>
    </w:p>
    <w:p w:rsidR="00EF6121" w:rsidRPr="00F10394" w:rsidRDefault="00EF6121" w:rsidP="00EF6121">
      <w:pPr>
        <w:numPr>
          <w:ilvl w:val="0"/>
          <w:numId w:val="33"/>
        </w:numPr>
        <w:jc w:val="left"/>
        <w:rPr>
          <w:rFonts w:ascii="Cambria" w:hAnsi="Cambria"/>
          <w:i/>
          <w:szCs w:val="22"/>
          <w:u w:val="single"/>
        </w:rPr>
      </w:pPr>
      <w:r w:rsidRPr="00F10394">
        <w:rPr>
          <w:rFonts w:ascii="Cambria" w:hAnsi="Cambria"/>
          <w:i/>
          <w:szCs w:val="22"/>
          <w:u w:val="single"/>
        </w:rPr>
        <w:t>Pré-requis matériel nécessaire à l'application seule</w:t>
      </w:r>
    </w:p>
    <w:p w:rsidR="00EF6121" w:rsidRPr="00F10394" w:rsidRDefault="00EF6121" w:rsidP="00EF6121">
      <w:pPr>
        <w:rPr>
          <w:rFonts w:ascii="Cambria" w:hAnsi="Cambria"/>
          <w:szCs w:val="22"/>
        </w:rPr>
      </w:pPr>
    </w:p>
    <w:tbl>
      <w:tblPr>
        <w:tblW w:w="50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61"/>
        <w:gridCol w:w="5795"/>
      </w:tblGrid>
      <w:tr w:rsidR="00EF6121" w:rsidRPr="00F10394" w:rsidTr="006E6E31">
        <w:trPr>
          <w:jc w:val="center"/>
        </w:trPr>
        <w:tc>
          <w:tcPr>
            <w:tcW w:w="2281" w:type="pct"/>
            <w:shd w:val="clear" w:color="auto" w:fill="B3B3B3"/>
          </w:tcPr>
          <w:p w:rsidR="00EF6121" w:rsidRPr="00F10394" w:rsidRDefault="00EF6121" w:rsidP="006E6E31">
            <w:pPr>
              <w:jc w:val="left"/>
              <w:rPr>
                <w:rFonts w:ascii="Cambria" w:hAnsi="Cambria"/>
                <w:b/>
                <w:bCs/>
                <w:szCs w:val="22"/>
              </w:rPr>
            </w:pPr>
            <w:r w:rsidRPr="00F10394">
              <w:rPr>
                <w:rFonts w:ascii="Cambria" w:hAnsi="Cambria"/>
                <w:b/>
                <w:bCs/>
                <w:szCs w:val="22"/>
              </w:rPr>
              <w:t>CPU recommandée pour l'application</w:t>
            </w:r>
          </w:p>
        </w:tc>
        <w:tc>
          <w:tcPr>
            <w:tcW w:w="2719" w:type="pct"/>
          </w:tcPr>
          <w:p w:rsidR="00EF6121" w:rsidRPr="00F10394" w:rsidRDefault="00EF6121" w:rsidP="006E6E31">
            <w:pPr>
              <w:rPr>
                <w:rFonts w:ascii="Cambria" w:hAnsi="Cambria"/>
                <w:szCs w:val="22"/>
              </w:rPr>
            </w:pPr>
            <w:r w:rsidRPr="00F10394">
              <w:rPr>
                <w:rFonts w:ascii="Cambria" w:hAnsi="Cambria" w:cs="Arial"/>
                <w:szCs w:val="22"/>
              </w:rPr>
              <w:t>Pentium III, 500 MHz</w:t>
            </w:r>
          </w:p>
        </w:tc>
      </w:tr>
      <w:tr w:rsidR="00EF6121" w:rsidRPr="00F10394" w:rsidTr="006E6E31">
        <w:trPr>
          <w:jc w:val="center"/>
        </w:trPr>
        <w:tc>
          <w:tcPr>
            <w:tcW w:w="2281" w:type="pct"/>
            <w:shd w:val="clear" w:color="auto" w:fill="B3B3B3"/>
          </w:tcPr>
          <w:p w:rsidR="00EF6121" w:rsidRPr="00F10394" w:rsidRDefault="00EF6121" w:rsidP="006E6E31">
            <w:pPr>
              <w:jc w:val="left"/>
              <w:rPr>
                <w:rFonts w:ascii="Cambria" w:hAnsi="Cambria"/>
                <w:b/>
                <w:bCs/>
                <w:szCs w:val="22"/>
              </w:rPr>
            </w:pPr>
            <w:r w:rsidRPr="00F10394">
              <w:rPr>
                <w:rFonts w:ascii="Cambria" w:hAnsi="Cambria"/>
                <w:b/>
                <w:bCs/>
                <w:szCs w:val="22"/>
              </w:rPr>
              <w:t>Capacité mémoire consommée par l'application</w:t>
            </w:r>
          </w:p>
        </w:tc>
        <w:tc>
          <w:tcPr>
            <w:tcW w:w="2719" w:type="pct"/>
          </w:tcPr>
          <w:p w:rsidR="00EF6121" w:rsidRPr="00F10394" w:rsidRDefault="00EF6121" w:rsidP="006E6E31">
            <w:pPr>
              <w:rPr>
                <w:rFonts w:ascii="Cambria" w:hAnsi="Cambria"/>
                <w:szCs w:val="22"/>
              </w:rPr>
            </w:pPr>
            <w:r w:rsidRPr="00F10394">
              <w:rPr>
                <w:rFonts w:ascii="Cambria" w:hAnsi="Cambria" w:cs="Arial"/>
                <w:szCs w:val="22"/>
              </w:rPr>
              <w:t>256 Mo (Windows XP)</w:t>
            </w:r>
          </w:p>
        </w:tc>
      </w:tr>
      <w:tr w:rsidR="00EF6121" w:rsidRPr="00F10394" w:rsidTr="006E6E31">
        <w:trPr>
          <w:jc w:val="center"/>
        </w:trPr>
        <w:tc>
          <w:tcPr>
            <w:tcW w:w="2281" w:type="pct"/>
            <w:shd w:val="clear" w:color="auto" w:fill="B3B3B3"/>
          </w:tcPr>
          <w:p w:rsidR="00EF6121" w:rsidRPr="00F10394" w:rsidRDefault="00EF6121" w:rsidP="006E6E31">
            <w:pPr>
              <w:jc w:val="left"/>
              <w:rPr>
                <w:rFonts w:ascii="Cambria" w:hAnsi="Cambria"/>
                <w:b/>
                <w:bCs/>
                <w:szCs w:val="22"/>
              </w:rPr>
            </w:pPr>
            <w:r w:rsidRPr="00F10394">
              <w:rPr>
                <w:rFonts w:ascii="Cambria" w:hAnsi="Cambria"/>
                <w:b/>
                <w:bCs/>
                <w:szCs w:val="22"/>
              </w:rPr>
              <w:t>Espace disque consommé par l'application</w:t>
            </w:r>
          </w:p>
        </w:tc>
        <w:tc>
          <w:tcPr>
            <w:tcW w:w="2719" w:type="pct"/>
          </w:tcPr>
          <w:p w:rsidR="00EF6121" w:rsidRPr="00F10394" w:rsidRDefault="00EF6121" w:rsidP="006E6E31">
            <w:pPr>
              <w:rPr>
                <w:rFonts w:ascii="Cambria" w:hAnsi="Cambria"/>
                <w:szCs w:val="22"/>
              </w:rPr>
            </w:pPr>
            <w:r w:rsidRPr="00F10394">
              <w:rPr>
                <w:rFonts w:ascii="Cambria" w:hAnsi="Cambria" w:cs="Arial"/>
                <w:szCs w:val="22"/>
              </w:rPr>
              <w:t>100 Mo (Espace disque Minimum)</w:t>
            </w:r>
          </w:p>
        </w:tc>
      </w:tr>
      <w:tr w:rsidR="00EF6121" w:rsidRPr="00F10394" w:rsidTr="006E6E31">
        <w:trPr>
          <w:jc w:val="center"/>
        </w:trPr>
        <w:tc>
          <w:tcPr>
            <w:tcW w:w="2281" w:type="pct"/>
            <w:shd w:val="clear" w:color="auto" w:fill="B3B3B3"/>
          </w:tcPr>
          <w:p w:rsidR="00EF6121" w:rsidRPr="00F10394" w:rsidRDefault="00EF6121" w:rsidP="006E6E31">
            <w:pPr>
              <w:jc w:val="left"/>
              <w:rPr>
                <w:rFonts w:ascii="Cambria" w:hAnsi="Cambria"/>
                <w:b/>
                <w:bCs/>
                <w:szCs w:val="22"/>
              </w:rPr>
            </w:pPr>
            <w:r w:rsidRPr="00F10394">
              <w:rPr>
                <w:rFonts w:ascii="Cambria" w:hAnsi="Cambria"/>
                <w:b/>
                <w:bCs/>
                <w:szCs w:val="22"/>
              </w:rPr>
              <w:t>Périphériques nécessaires à l'application</w:t>
            </w:r>
          </w:p>
        </w:tc>
        <w:tc>
          <w:tcPr>
            <w:tcW w:w="2719" w:type="pct"/>
          </w:tcPr>
          <w:p w:rsidR="00EF6121" w:rsidRPr="00F10394" w:rsidRDefault="00EF6121" w:rsidP="006E6E31">
            <w:pPr>
              <w:rPr>
                <w:rFonts w:ascii="Cambria" w:hAnsi="Cambria"/>
                <w:szCs w:val="22"/>
              </w:rPr>
            </w:pPr>
            <w:r w:rsidRPr="00F10394">
              <w:rPr>
                <w:rFonts w:ascii="Cambria" w:hAnsi="Cambria"/>
                <w:szCs w:val="22"/>
              </w:rPr>
              <w:t>Carte graphique avec une résolution minimum de 800X600 (1024X768 recommandé) et 256 couleurs</w:t>
            </w:r>
          </w:p>
        </w:tc>
      </w:tr>
    </w:tbl>
    <w:p w:rsidR="00EF6121" w:rsidRPr="00F10394" w:rsidRDefault="00EF6121" w:rsidP="00EF6121">
      <w:pPr>
        <w:pStyle w:val="Aidelardaction"/>
        <w:rPr>
          <w:rFonts w:ascii="Cambria" w:hAnsi="Cambria"/>
          <w:sz w:val="22"/>
          <w:szCs w:val="22"/>
        </w:rPr>
      </w:pPr>
    </w:p>
    <w:p w:rsidR="00EF6121" w:rsidRPr="00F10394" w:rsidRDefault="00EF6121" w:rsidP="00EF6121">
      <w:pPr>
        <w:numPr>
          <w:ilvl w:val="0"/>
          <w:numId w:val="32"/>
        </w:numPr>
        <w:jc w:val="left"/>
        <w:rPr>
          <w:rFonts w:ascii="Cambria" w:hAnsi="Cambria"/>
          <w:i/>
          <w:szCs w:val="22"/>
          <w:u w:val="single"/>
        </w:rPr>
      </w:pPr>
      <w:r w:rsidRPr="00F10394">
        <w:rPr>
          <w:rFonts w:ascii="Cambria" w:hAnsi="Cambria"/>
          <w:i/>
          <w:szCs w:val="22"/>
          <w:u w:val="single"/>
        </w:rPr>
        <w:t>Pré-requis réseau nécessaire à l'application</w:t>
      </w:r>
    </w:p>
    <w:p w:rsidR="00EF6121" w:rsidRPr="00F10394" w:rsidRDefault="00EF6121" w:rsidP="00EF6121">
      <w:pPr>
        <w:rPr>
          <w:rFonts w:ascii="Cambria" w:hAnsi="Cambria"/>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33"/>
        <w:gridCol w:w="5795"/>
      </w:tblGrid>
      <w:tr w:rsidR="00EF6121" w:rsidRPr="00F10394" w:rsidTr="006E6E31">
        <w:trPr>
          <w:jc w:val="center"/>
        </w:trPr>
        <w:tc>
          <w:tcPr>
            <w:tcW w:w="2248" w:type="pct"/>
            <w:shd w:val="clear" w:color="auto" w:fill="B3B3B3"/>
          </w:tcPr>
          <w:p w:rsidR="00EF6121" w:rsidRPr="00F10394" w:rsidRDefault="00EF6121" w:rsidP="006E6E31">
            <w:pPr>
              <w:jc w:val="left"/>
              <w:rPr>
                <w:rFonts w:ascii="Cambria" w:hAnsi="Cambria"/>
                <w:b/>
                <w:bCs/>
                <w:szCs w:val="22"/>
              </w:rPr>
            </w:pPr>
            <w:r w:rsidRPr="00F10394">
              <w:rPr>
                <w:rFonts w:ascii="Cambria" w:hAnsi="Cambria"/>
                <w:b/>
                <w:bCs/>
                <w:szCs w:val="22"/>
              </w:rPr>
              <w:t>Bande passante consommée par utilisateur</w:t>
            </w:r>
          </w:p>
        </w:tc>
        <w:tc>
          <w:tcPr>
            <w:tcW w:w="2752" w:type="pct"/>
          </w:tcPr>
          <w:p w:rsidR="00EF6121" w:rsidRPr="00F10394" w:rsidRDefault="00EF6121" w:rsidP="006E6E31">
            <w:pPr>
              <w:rPr>
                <w:rFonts w:ascii="Cambria" w:hAnsi="Cambria"/>
                <w:szCs w:val="22"/>
              </w:rPr>
            </w:pPr>
            <w:r w:rsidRPr="00F10394">
              <w:rPr>
                <w:rFonts w:ascii="Cambria" w:hAnsi="Cambria"/>
                <w:szCs w:val="22"/>
              </w:rPr>
              <w:t>Dans le cas d’un réseau étendu (Wan) ou d’une liaison par Modem, il est nécessaire d’avoir une connexion à 56KBps minimum</w:t>
            </w:r>
          </w:p>
        </w:tc>
      </w:tr>
    </w:tbl>
    <w:p w:rsidR="00EF6121" w:rsidRDefault="00EF6121" w:rsidP="00EF6121">
      <w:pPr>
        <w:pStyle w:val="BalardTitre3"/>
      </w:pPr>
      <w:bookmarkStart w:id="118" w:name="_Toc406502357"/>
      <w:bookmarkStart w:id="119" w:name="_Toc417299559"/>
      <w:r w:rsidRPr="00AE2658">
        <w:t>Autre matériel</w:t>
      </w:r>
      <w:bookmarkEnd w:id="117"/>
      <w:bookmarkEnd w:id="118"/>
      <w:bookmarkEnd w:id="119"/>
    </w:p>
    <w:p w:rsidR="00EF6121" w:rsidRPr="00FC535C" w:rsidRDefault="00EF6121" w:rsidP="00EF6121">
      <w:pPr>
        <w:rPr>
          <w:rFonts w:ascii="Cambria" w:hAnsi="Cambria"/>
          <w:szCs w:val="22"/>
        </w:rPr>
      </w:pPr>
      <w:r w:rsidRPr="00FC535C">
        <w:rPr>
          <w:rFonts w:ascii="Cambria" w:hAnsi="Cambria"/>
          <w:szCs w:val="22"/>
        </w:rPr>
        <w:t>N/A</w:t>
      </w:r>
    </w:p>
    <w:p w:rsidR="00EF6121" w:rsidRDefault="00EF6121" w:rsidP="00EF6121">
      <w:pPr>
        <w:pStyle w:val="BalardTitre2"/>
      </w:pPr>
      <w:bookmarkStart w:id="120" w:name="_Toc406502358"/>
      <w:bookmarkStart w:id="121" w:name="_Toc417299560"/>
      <w:r>
        <w:t>Ordre des installations / désinstallation</w:t>
      </w:r>
      <w:bookmarkEnd w:id="120"/>
      <w:bookmarkEnd w:id="121"/>
    </w:p>
    <w:p w:rsidR="00EF6121" w:rsidRPr="006F743D" w:rsidRDefault="00EF6121" w:rsidP="00EF6121">
      <w:r w:rsidRPr="00FC535C">
        <w:rPr>
          <w:rFonts w:ascii="Cambria" w:hAnsi="Cambria"/>
          <w:szCs w:val="22"/>
        </w:rPr>
        <w:t>N/A</w:t>
      </w:r>
    </w:p>
    <w:p w:rsidR="00EF6121" w:rsidRPr="0055097A" w:rsidRDefault="00EF6121" w:rsidP="00EF6121">
      <w:pPr>
        <w:pStyle w:val="BalardTitre2"/>
      </w:pPr>
      <w:bookmarkStart w:id="122" w:name="_Toc406502359"/>
      <w:bookmarkStart w:id="123" w:name="_Toc417299561"/>
      <w:r w:rsidRPr="0055097A">
        <w:t>Procédure d’installation manuelle</w:t>
      </w:r>
      <w:bookmarkEnd w:id="122"/>
      <w:bookmarkEnd w:id="123"/>
    </w:p>
    <w:p w:rsidR="00EF6121" w:rsidRPr="00AA0EDE" w:rsidRDefault="00EF6121" w:rsidP="00EF6121">
      <w:pPr>
        <w:pStyle w:val="BalardTitre3"/>
      </w:pPr>
      <w:bookmarkStart w:id="124" w:name="_Toc183240968"/>
      <w:bookmarkStart w:id="125" w:name="_Toc406502360"/>
      <w:bookmarkStart w:id="126" w:name="_Toc169342329"/>
      <w:bookmarkStart w:id="127" w:name="_Toc417299562"/>
      <w:r w:rsidRPr="00AA0EDE">
        <w:t>Installation complète</w:t>
      </w:r>
      <w:bookmarkEnd w:id="124"/>
      <w:bookmarkEnd w:id="125"/>
      <w:bookmarkEnd w:id="127"/>
    </w:p>
    <w:p w:rsidR="00EF6121" w:rsidRPr="00047074" w:rsidRDefault="00EF6121" w:rsidP="00EF6121">
      <w:r w:rsidRPr="00FC535C">
        <w:rPr>
          <w:rFonts w:ascii="Cambria" w:hAnsi="Cambria"/>
          <w:szCs w:val="22"/>
        </w:rPr>
        <w:lastRenderedPageBreak/>
        <w:t>N/A</w:t>
      </w:r>
    </w:p>
    <w:p w:rsidR="00EF6121" w:rsidRPr="006B3A27" w:rsidRDefault="00EF6121" w:rsidP="00EF6121">
      <w:pPr>
        <w:pStyle w:val="BalardTitre3"/>
      </w:pPr>
      <w:bookmarkStart w:id="128" w:name="_Toc183240969"/>
      <w:bookmarkStart w:id="129" w:name="_Toc406502361"/>
      <w:bookmarkStart w:id="130" w:name="_Toc417299563"/>
      <w:r w:rsidRPr="006B3A27">
        <w:t>Mise à jour</w:t>
      </w:r>
      <w:bookmarkEnd w:id="128"/>
      <w:bookmarkEnd w:id="129"/>
      <w:bookmarkEnd w:id="130"/>
    </w:p>
    <w:p w:rsidR="00EF6121" w:rsidRPr="00272B2A" w:rsidRDefault="00EF6121" w:rsidP="00EF6121">
      <w:pPr>
        <w:pStyle w:val="Sous-titre"/>
        <w:rPr>
          <w:i w:val="0"/>
          <w:color w:val="auto"/>
        </w:rPr>
      </w:pPr>
      <w:r>
        <w:rPr>
          <w:i w:val="0"/>
          <w:color w:val="auto"/>
        </w:rPr>
        <w:t>N/A</w:t>
      </w:r>
    </w:p>
    <w:p w:rsidR="00EF6121" w:rsidRPr="006B3A27" w:rsidRDefault="00EF6121" w:rsidP="00EF6121">
      <w:pPr>
        <w:pStyle w:val="BalardTitre3"/>
      </w:pPr>
      <w:bookmarkStart w:id="131" w:name="_Toc183240970"/>
      <w:bookmarkStart w:id="132" w:name="_Toc406502362"/>
      <w:bookmarkStart w:id="133" w:name="_Toc417299564"/>
      <w:r w:rsidRPr="006B3A27">
        <w:t>Particularité de désinstallation</w:t>
      </w:r>
      <w:bookmarkEnd w:id="131"/>
      <w:bookmarkEnd w:id="132"/>
      <w:bookmarkEnd w:id="133"/>
    </w:p>
    <w:p w:rsidR="00EF6121" w:rsidRPr="00CA7A7E" w:rsidRDefault="00EF6121" w:rsidP="00CA7A7E">
      <w:pPr>
        <w:pStyle w:val="Sous-titre"/>
        <w:rPr>
          <w:i w:val="0"/>
          <w:color w:val="auto"/>
        </w:rPr>
      </w:pPr>
      <w:r w:rsidRPr="00272B2A">
        <w:rPr>
          <w:i w:val="0"/>
          <w:color w:val="auto"/>
        </w:rPr>
        <w:t>N/A</w:t>
      </w:r>
    </w:p>
    <w:p w:rsidR="00EF6121" w:rsidRPr="00AA0EDE" w:rsidRDefault="00EF6121" w:rsidP="00EF6121">
      <w:pPr>
        <w:pStyle w:val="BalardTitre2"/>
      </w:pPr>
      <w:bookmarkStart w:id="134" w:name="_Toc183240971"/>
      <w:bookmarkStart w:id="135" w:name="_Toc406502363"/>
      <w:bookmarkStart w:id="136" w:name="_Toc417299565"/>
      <w:bookmarkEnd w:id="126"/>
      <w:r w:rsidRPr="00AA0EDE">
        <w:t>Paramétrage</w:t>
      </w:r>
      <w:bookmarkEnd w:id="134"/>
      <w:r>
        <w:t>s</w:t>
      </w:r>
      <w:bookmarkEnd w:id="135"/>
      <w:bookmarkEnd w:id="136"/>
    </w:p>
    <w:p w:rsidR="00EF6121" w:rsidRDefault="00EF6121" w:rsidP="00EF6121">
      <w:pPr>
        <w:pStyle w:val="BalardTitre3"/>
      </w:pPr>
      <w:bookmarkStart w:id="137" w:name="_Toc406502364"/>
      <w:bookmarkStart w:id="138" w:name="_Toc183240972"/>
      <w:bookmarkStart w:id="139" w:name="_Toc417299566"/>
      <w:r>
        <w:t>Technique</w:t>
      </w:r>
      <w:bookmarkEnd w:id="137"/>
      <w:bookmarkEnd w:id="139"/>
    </w:p>
    <w:p w:rsidR="00EF6121" w:rsidRPr="00272B2A" w:rsidRDefault="00EF6121" w:rsidP="00EF6121">
      <w:pPr>
        <w:pStyle w:val="Sous-titre"/>
        <w:rPr>
          <w:i w:val="0"/>
          <w:color w:val="auto"/>
        </w:rPr>
      </w:pPr>
      <w:r>
        <w:rPr>
          <w:i w:val="0"/>
          <w:color w:val="auto"/>
        </w:rPr>
        <w:t>N/A</w:t>
      </w:r>
    </w:p>
    <w:p w:rsidR="00EF6121" w:rsidRDefault="00EF6121" w:rsidP="00EF6121">
      <w:pPr>
        <w:pStyle w:val="BalardTitre3"/>
      </w:pPr>
      <w:bookmarkStart w:id="140" w:name="_Toc406502365"/>
      <w:bookmarkStart w:id="141" w:name="_Toc417299567"/>
      <w:r w:rsidRPr="00AA0EDE">
        <w:t>Applicatif</w:t>
      </w:r>
      <w:bookmarkEnd w:id="138"/>
      <w:bookmarkEnd w:id="140"/>
      <w:bookmarkEnd w:id="141"/>
    </w:p>
    <w:p w:rsidR="00EF6121" w:rsidRPr="00272B2A" w:rsidRDefault="00EF6121" w:rsidP="00EF6121">
      <w:pPr>
        <w:pStyle w:val="Sous-titre"/>
        <w:rPr>
          <w:i w:val="0"/>
          <w:color w:val="auto"/>
        </w:rPr>
      </w:pPr>
      <w:r w:rsidRPr="00272B2A">
        <w:rPr>
          <w:i w:val="0"/>
          <w:color w:val="auto"/>
        </w:rPr>
        <w:t>N/A</w:t>
      </w:r>
    </w:p>
    <w:p w:rsidR="00EF6121" w:rsidRDefault="00EF6121" w:rsidP="00EF6121">
      <w:pPr>
        <w:pStyle w:val="BalardTitre3"/>
      </w:pPr>
      <w:bookmarkStart w:id="142" w:name="_Toc406502366"/>
      <w:bookmarkStart w:id="143" w:name="_Toc417299568"/>
      <w:r>
        <w:t>Base de configuration</w:t>
      </w:r>
      <w:bookmarkEnd w:id="142"/>
      <w:bookmarkEnd w:id="143"/>
    </w:p>
    <w:p w:rsidR="00EF6121" w:rsidRPr="00272B2A" w:rsidRDefault="00EF6121" w:rsidP="00EF6121">
      <w:pPr>
        <w:pStyle w:val="Sous-titre"/>
        <w:rPr>
          <w:i w:val="0"/>
          <w:color w:val="auto"/>
        </w:rPr>
      </w:pPr>
      <w:r w:rsidRPr="00272B2A">
        <w:rPr>
          <w:i w:val="0"/>
          <w:color w:val="auto"/>
        </w:rPr>
        <w:t>N/A</w:t>
      </w:r>
    </w:p>
    <w:p w:rsidR="00EF6121" w:rsidRPr="00AB10C5" w:rsidRDefault="00EF6121" w:rsidP="00EF6121">
      <w:pPr>
        <w:pStyle w:val="BalardTitre1"/>
      </w:pPr>
      <w:bookmarkStart w:id="144" w:name="_Toc406502367"/>
      <w:bookmarkStart w:id="145" w:name="_Toc417299569"/>
      <w:r w:rsidRPr="0055097A">
        <w:t>Installation Serveur</w:t>
      </w:r>
      <w:bookmarkEnd w:id="144"/>
      <w:bookmarkEnd w:id="145"/>
    </w:p>
    <w:p w:rsidR="00EF6121" w:rsidRDefault="00EF6121" w:rsidP="00EF6121">
      <w:pPr>
        <w:pStyle w:val="BalardTitre2"/>
      </w:pPr>
      <w:bookmarkStart w:id="146" w:name="_Toc341785253"/>
      <w:bookmarkStart w:id="147" w:name="_Toc406502368"/>
      <w:bookmarkStart w:id="148" w:name="_Toc417299570"/>
      <w:r>
        <w:t>Composants logiciels</w:t>
      </w:r>
      <w:bookmarkEnd w:id="146"/>
      <w:bookmarkEnd w:id="147"/>
      <w:bookmarkEnd w:id="148"/>
      <w:r>
        <w:t> </w:t>
      </w:r>
    </w:p>
    <w:p w:rsidR="00EF6121" w:rsidRPr="00CF1D6F" w:rsidRDefault="00EF6121" w:rsidP="00EF6121">
      <w:pPr>
        <w:pStyle w:val="BalardTitre3"/>
      </w:pPr>
      <w:bookmarkStart w:id="149" w:name="_Toc406502369"/>
      <w:bookmarkStart w:id="150" w:name="_Toc417299571"/>
      <w:r w:rsidRPr="00A4180A">
        <w:t>Composants</w:t>
      </w:r>
      <w:r w:rsidRPr="00AE2658">
        <w:t xml:space="preserve"> Pré-requis sur le </w:t>
      </w:r>
      <w:r>
        <w:t>serveur</w:t>
      </w:r>
      <w:bookmarkEnd w:id="149"/>
      <w:bookmarkEnd w:id="150"/>
    </w:p>
    <w:p w:rsidR="00EF6121" w:rsidRPr="00FC535C" w:rsidRDefault="00EF6121" w:rsidP="00EF6121">
      <w:pPr>
        <w:rPr>
          <w:rFonts w:ascii="Cambria" w:hAnsi="Cambria"/>
          <w:b/>
          <w:szCs w:val="22"/>
        </w:rPr>
      </w:pPr>
      <w:r w:rsidRPr="00FC535C">
        <w:rPr>
          <w:rFonts w:ascii="Cambria" w:hAnsi="Cambria"/>
          <w:b/>
          <w:szCs w:val="22"/>
        </w:rPr>
        <w:t>Serveur Applicatif :</w:t>
      </w:r>
    </w:p>
    <w:p w:rsidR="00EF6121" w:rsidRPr="00FC535C" w:rsidRDefault="00EF6121" w:rsidP="00EF6121">
      <w:pPr>
        <w:rPr>
          <w:rFonts w:ascii="Cambria" w:hAnsi="Cambria"/>
          <w:szCs w:val="22"/>
        </w:rPr>
      </w:pPr>
      <w:r w:rsidRPr="00FC535C">
        <w:rPr>
          <w:rFonts w:ascii="Cambria" w:hAnsi="Cambria"/>
          <w:szCs w:val="22"/>
        </w:rPr>
        <w:t>Adresse IP dédiée à l’instance applicative déclarée sur la carte réseau du serveur</w:t>
      </w:r>
    </w:p>
    <w:p w:rsidR="00EF6121" w:rsidRDefault="00EF6121" w:rsidP="00CA7A7E"/>
    <w:p w:rsidR="00EF6121" w:rsidRPr="00FC535C" w:rsidRDefault="00EF6121" w:rsidP="00EF6121">
      <w:pPr>
        <w:rPr>
          <w:rFonts w:ascii="Cambria" w:hAnsi="Cambria"/>
          <w:b/>
          <w:szCs w:val="22"/>
        </w:rPr>
      </w:pPr>
      <w:r w:rsidRPr="00FC535C">
        <w:rPr>
          <w:rFonts w:ascii="Cambria" w:hAnsi="Cambria"/>
          <w:b/>
          <w:szCs w:val="22"/>
        </w:rPr>
        <w:t>Réseau :</w:t>
      </w:r>
    </w:p>
    <w:p w:rsidR="00EF6121" w:rsidRPr="00FC535C" w:rsidRDefault="00EF6121" w:rsidP="00EF6121">
      <w:pPr>
        <w:rPr>
          <w:rFonts w:ascii="Cambria" w:hAnsi="Cambria"/>
          <w:szCs w:val="22"/>
        </w:rPr>
      </w:pPr>
      <w:r w:rsidRPr="00FC535C">
        <w:rPr>
          <w:rFonts w:ascii="Cambria" w:hAnsi="Cambria"/>
          <w:szCs w:val="22"/>
        </w:rPr>
        <w:t>Ouverture de flux sur le FW BYCN (Par exemple cf. FDT 66475) :</w:t>
      </w:r>
    </w:p>
    <w:p w:rsidR="00EF6121" w:rsidRPr="00FC535C" w:rsidRDefault="00EF6121" w:rsidP="00EF6121">
      <w:pPr>
        <w:rPr>
          <w:rFonts w:ascii="Cambria" w:hAnsi="Cambria"/>
          <w:szCs w:val="22"/>
        </w:rPr>
      </w:pPr>
      <w:r w:rsidRPr="00FC535C">
        <w:rPr>
          <w:rFonts w:ascii="Cambria" w:hAnsi="Cambria"/>
          <w:szCs w:val="22"/>
        </w:rPr>
        <w:t>Source : Serveur Applicatif</w:t>
      </w:r>
    </w:p>
    <w:p w:rsidR="00EF6121" w:rsidRPr="00FC535C" w:rsidRDefault="00EF6121" w:rsidP="00EF6121">
      <w:pPr>
        <w:rPr>
          <w:rFonts w:ascii="Cambria" w:hAnsi="Cambria"/>
          <w:szCs w:val="22"/>
        </w:rPr>
      </w:pPr>
      <w:r w:rsidRPr="00FC535C">
        <w:rPr>
          <w:rFonts w:ascii="Cambria" w:hAnsi="Cambria"/>
          <w:szCs w:val="22"/>
        </w:rPr>
        <w:t>Destination : Serveur SQL</w:t>
      </w:r>
    </w:p>
    <w:p w:rsidR="00EF6121" w:rsidRPr="00AA3D92" w:rsidRDefault="00EF6121" w:rsidP="00EF6121"/>
    <w:tbl>
      <w:tblPr>
        <w:tblW w:w="49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9"/>
        <w:gridCol w:w="852"/>
        <w:gridCol w:w="1374"/>
        <w:gridCol w:w="1661"/>
        <w:gridCol w:w="941"/>
        <w:gridCol w:w="3908"/>
      </w:tblGrid>
      <w:tr w:rsidR="00EF6121" w:rsidRPr="00AE2658" w:rsidTr="006E6E31">
        <w:trPr>
          <w:tblHeader/>
          <w:jc w:val="center"/>
        </w:trPr>
        <w:tc>
          <w:tcPr>
            <w:tcW w:w="777" w:type="pct"/>
            <w:shd w:val="clear" w:color="auto" w:fill="C0C0C0"/>
          </w:tcPr>
          <w:p w:rsidR="00EF6121" w:rsidRPr="00B21F14" w:rsidRDefault="00EF6121" w:rsidP="006E6E31">
            <w:pPr>
              <w:jc w:val="center"/>
              <w:rPr>
                <w:b/>
                <w:bCs/>
                <w:szCs w:val="22"/>
              </w:rPr>
            </w:pPr>
            <w:r w:rsidRPr="00B21F14">
              <w:rPr>
                <w:b/>
                <w:bCs/>
                <w:szCs w:val="22"/>
              </w:rPr>
              <w:t>Type de serveur</w:t>
            </w:r>
          </w:p>
        </w:tc>
        <w:tc>
          <w:tcPr>
            <w:tcW w:w="412" w:type="pct"/>
            <w:shd w:val="clear" w:color="auto" w:fill="C0C0C0"/>
            <w:vAlign w:val="center"/>
          </w:tcPr>
          <w:p w:rsidR="00EF6121" w:rsidRPr="00B21F14" w:rsidRDefault="00EF6121" w:rsidP="006E6E31">
            <w:pPr>
              <w:jc w:val="center"/>
              <w:rPr>
                <w:b/>
                <w:bCs/>
                <w:szCs w:val="22"/>
              </w:rPr>
            </w:pPr>
            <w:r w:rsidRPr="00B21F14">
              <w:rPr>
                <w:b/>
                <w:bCs/>
                <w:szCs w:val="22"/>
              </w:rPr>
              <w:t>Ordre Install.</w:t>
            </w:r>
          </w:p>
        </w:tc>
        <w:tc>
          <w:tcPr>
            <w:tcW w:w="664" w:type="pct"/>
            <w:shd w:val="clear" w:color="auto" w:fill="C0C0C0"/>
            <w:vAlign w:val="center"/>
          </w:tcPr>
          <w:p w:rsidR="00EF6121" w:rsidRPr="00B21F14" w:rsidRDefault="00EF6121" w:rsidP="006E6E31">
            <w:pPr>
              <w:jc w:val="center"/>
              <w:rPr>
                <w:b/>
                <w:bCs/>
                <w:szCs w:val="22"/>
              </w:rPr>
            </w:pPr>
            <w:r w:rsidRPr="00B21F14">
              <w:rPr>
                <w:b/>
                <w:bCs/>
                <w:szCs w:val="22"/>
              </w:rPr>
              <w:t>Composant</w:t>
            </w:r>
          </w:p>
          <w:p w:rsidR="00EF6121" w:rsidRPr="00B21F14" w:rsidRDefault="00EF6121" w:rsidP="006E6E31">
            <w:pPr>
              <w:jc w:val="center"/>
              <w:rPr>
                <w:b/>
                <w:bCs/>
                <w:szCs w:val="22"/>
              </w:rPr>
            </w:pPr>
          </w:p>
        </w:tc>
        <w:tc>
          <w:tcPr>
            <w:tcW w:w="803" w:type="pct"/>
            <w:shd w:val="clear" w:color="auto" w:fill="C0C0C0"/>
            <w:vAlign w:val="center"/>
          </w:tcPr>
          <w:p w:rsidR="00EF6121" w:rsidRPr="00B21F14" w:rsidRDefault="00EF6121" w:rsidP="006E6E31">
            <w:pPr>
              <w:jc w:val="center"/>
              <w:rPr>
                <w:b/>
                <w:bCs/>
                <w:szCs w:val="22"/>
              </w:rPr>
            </w:pPr>
            <w:r w:rsidRPr="00B21F14">
              <w:rPr>
                <w:b/>
                <w:bCs/>
                <w:szCs w:val="22"/>
              </w:rPr>
              <w:t>Version recommandée</w:t>
            </w:r>
          </w:p>
        </w:tc>
        <w:tc>
          <w:tcPr>
            <w:tcW w:w="455" w:type="pct"/>
            <w:shd w:val="clear" w:color="auto" w:fill="C0C0C0"/>
            <w:vAlign w:val="center"/>
          </w:tcPr>
          <w:p w:rsidR="00EF6121" w:rsidRPr="00B21F14" w:rsidRDefault="00EF6121" w:rsidP="006E6E31">
            <w:pPr>
              <w:jc w:val="center"/>
              <w:rPr>
                <w:b/>
                <w:bCs/>
                <w:szCs w:val="22"/>
              </w:rPr>
            </w:pPr>
            <w:r w:rsidRPr="00B21F14">
              <w:rPr>
                <w:b/>
                <w:bCs/>
                <w:szCs w:val="22"/>
              </w:rPr>
              <w:t>Langue</w:t>
            </w:r>
          </w:p>
        </w:tc>
        <w:tc>
          <w:tcPr>
            <w:tcW w:w="1890" w:type="pct"/>
            <w:shd w:val="clear" w:color="auto" w:fill="C0C0C0"/>
            <w:vAlign w:val="center"/>
          </w:tcPr>
          <w:p w:rsidR="00EF6121" w:rsidRPr="00B21F14" w:rsidRDefault="00EF6121" w:rsidP="006E6E31">
            <w:pPr>
              <w:jc w:val="center"/>
              <w:rPr>
                <w:b/>
                <w:bCs/>
                <w:szCs w:val="22"/>
              </w:rPr>
            </w:pPr>
            <w:r w:rsidRPr="00B21F14">
              <w:rPr>
                <w:b/>
                <w:bCs/>
                <w:szCs w:val="22"/>
              </w:rPr>
              <w:t>Configuration ou remarques</w:t>
            </w:r>
          </w:p>
        </w:tc>
      </w:tr>
      <w:tr w:rsidR="00EF6121" w:rsidRPr="00AE2658" w:rsidTr="006E6E31">
        <w:trPr>
          <w:jc w:val="center"/>
        </w:trPr>
        <w:tc>
          <w:tcPr>
            <w:tcW w:w="777" w:type="pct"/>
          </w:tcPr>
          <w:p w:rsidR="00EF6121" w:rsidRPr="00B21F14" w:rsidRDefault="00EF6121" w:rsidP="006E6E31">
            <w:pPr>
              <w:pStyle w:val="dessin"/>
              <w:tabs>
                <w:tab w:val="clear" w:pos="-720"/>
              </w:tabs>
              <w:suppressAutoHyphens w:val="0"/>
              <w:spacing w:before="0" w:after="0"/>
              <w:rPr>
                <w:rFonts w:cs="Arial"/>
                <w:sz w:val="22"/>
                <w:szCs w:val="22"/>
              </w:rPr>
            </w:pPr>
            <w:r>
              <w:rPr>
                <w:rFonts w:cs="Arial"/>
                <w:sz w:val="22"/>
                <w:szCs w:val="22"/>
              </w:rPr>
              <w:t>Web</w:t>
            </w:r>
          </w:p>
        </w:tc>
        <w:tc>
          <w:tcPr>
            <w:tcW w:w="412" w:type="pct"/>
          </w:tcPr>
          <w:p w:rsidR="00EF6121" w:rsidRPr="00B21F14" w:rsidRDefault="00EF6121" w:rsidP="006E6E31">
            <w:pPr>
              <w:pStyle w:val="dessin"/>
              <w:tabs>
                <w:tab w:val="clear" w:pos="-720"/>
              </w:tabs>
              <w:suppressAutoHyphens w:val="0"/>
              <w:spacing w:before="0" w:after="0"/>
              <w:rPr>
                <w:rFonts w:cs="Arial"/>
                <w:sz w:val="22"/>
                <w:szCs w:val="22"/>
              </w:rPr>
            </w:pPr>
            <w:r>
              <w:rPr>
                <w:rFonts w:cs="Arial"/>
                <w:sz w:val="22"/>
                <w:szCs w:val="22"/>
              </w:rPr>
              <w:t>1</w:t>
            </w:r>
          </w:p>
        </w:tc>
        <w:tc>
          <w:tcPr>
            <w:tcW w:w="664" w:type="pct"/>
          </w:tcPr>
          <w:p w:rsidR="00EF6121" w:rsidRPr="00B21F14" w:rsidRDefault="00EF6121" w:rsidP="006E6E31">
            <w:pPr>
              <w:rPr>
                <w:rFonts w:cs="Arial"/>
                <w:szCs w:val="22"/>
              </w:rPr>
            </w:pPr>
            <w:r>
              <w:rPr>
                <w:rFonts w:cs="Arial"/>
                <w:szCs w:val="22"/>
              </w:rPr>
              <w:t xml:space="preserve">Windows Server </w:t>
            </w:r>
          </w:p>
        </w:tc>
        <w:tc>
          <w:tcPr>
            <w:tcW w:w="803" w:type="pct"/>
          </w:tcPr>
          <w:p w:rsidR="00EF6121" w:rsidRPr="00B21F14" w:rsidRDefault="00EF6121" w:rsidP="006E6E31">
            <w:pPr>
              <w:jc w:val="center"/>
              <w:rPr>
                <w:rFonts w:cs="Arial"/>
                <w:szCs w:val="22"/>
              </w:rPr>
            </w:pPr>
            <w:r>
              <w:rPr>
                <w:rFonts w:cs="Arial"/>
                <w:szCs w:val="22"/>
              </w:rPr>
              <w:t>2008 R2 Enterprise Edition x64</w:t>
            </w:r>
          </w:p>
        </w:tc>
        <w:tc>
          <w:tcPr>
            <w:tcW w:w="455" w:type="pct"/>
          </w:tcPr>
          <w:p w:rsidR="00EF6121" w:rsidRDefault="00EF6121" w:rsidP="006E6E31">
            <w:pPr>
              <w:jc w:val="center"/>
              <w:rPr>
                <w:rFonts w:cs="Arial"/>
                <w:szCs w:val="22"/>
              </w:rPr>
            </w:pPr>
          </w:p>
          <w:p w:rsidR="00EF6121" w:rsidRPr="00B21F14" w:rsidRDefault="00EF6121" w:rsidP="006E6E31">
            <w:pPr>
              <w:jc w:val="center"/>
              <w:rPr>
                <w:rFonts w:cs="Arial"/>
                <w:szCs w:val="22"/>
              </w:rPr>
            </w:pPr>
            <w:r>
              <w:rPr>
                <w:rFonts w:cs="Arial"/>
                <w:szCs w:val="22"/>
              </w:rPr>
              <w:t>US</w:t>
            </w:r>
          </w:p>
        </w:tc>
        <w:tc>
          <w:tcPr>
            <w:tcW w:w="1890" w:type="pct"/>
          </w:tcPr>
          <w:p w:rsidR="00EF6121" w:rsidRPr="00B21F14" w:rsidRDefault="00EF6121" w:rsidP="006E6E31">
            <w:pPr>
              <w:rPr>
                <w:rFonts w:cs="Arial"/>
                <w:szCs w:val="22"/>
              </w:rPr>
            </w:pPr>
          </w:p>
        </w:tc>
      </w:tr>
      <w:tr w:rsidR="00EF6121" w:rsidRPr="00AE2658" w:rsidTr="006E6E31">
        <w:trPr>
          <w:jc w:val="center"/>
        </w:trPr>
        <w:tc>
          <w:tcPr>
            <w:tcW w:w="777" w:type="pct"/>
          </w:tcPr>
          <w:p w:rsidR="00EF6121" w:rsidRPr="00B21F14" w:rsidRDefault="00EF6121" w:rsidP="006E6E31">
            <w:pPr>
              <w:pStyle w:val="dessin"/>
              <w:tabs>
                <w:tab w:val="clear" w:pos="-720"/>
              </w:tabs>
              <w:suppressAutoHyphens w:val="0"/>
              <w:spacing w:before="0" w:after="0"/>
              <w:rPr>
                <w:rFonts w:cs="Arial"/>
                <w:sz w:val="22"/>
                <w:szCs w:val="22"/>
              </w:rPr>
            </w:pPr>
            <w:r>
              <w:rPr>
                <w:rFonts w:cs="Arial"/>
                <w:sz w:val="22"/>
                <w:szCs w:val="22"/>
              </w:rPr>
              <w:t>Web</w:t>
            </w:r>
          </w:p>
        </w:tc>
        <w:tc>
          <w:tcPr>
            <w:tcW w:w="412" w:type="pct"/>
          </w:tcPr>
          <w:p w:rsidR="00EF6121" w:rsidRPr="00B21F14" w:rsidRDefault="00EF6121" w:rsidP="006E6E31">
            <w:pPr>
              <w:pStyle w:val="dessin"/>
              <w:tabs>
                <w:tab w:val="clear" w:pos="-720"/>
              </w:tabs>
              <w:suppressAutoHyphens w:val="0"/>
              <w:spacing w:before="0" w:after="0"/>
              <w:rPr>
                <w:rFonts w:cs="Arial"/>
                <w:sz w:val="22"/>
                <w:szCs w:val="22"/>
              </w:rPr>
            </w:pPr>
            <w:r>
              <w:rPr>
                <w:rFonts w:cs="Arial"/>
                <w:sz w:val="22"/>
                <w:szCs w:val="22"/>
              </w:rPr>
              <w:t>2</w:t>
            </w:r>
          </w:p>
        </w:tc>
        <w:tc>
          <w:tcPr>
            <w:tcW w:w="664" w:type="pct"/>
          </w:tcPr>
          <w:p w:rsidR="00EF6121" w:rsidRPr="00B21F14" w:rsidRDefault="00EF6121" w:rsidP="006E6E31">
            <w:pPr>
              <w:rPr>
                <w:rFonts w:cs="Arial"/>
                <w:szCs w:val="22"/>
              </w:rPr>
            </w:pPr>
            <w:r>
              <w:rPr>
                <w:rFonts w:cs="Arial"/>
                <w:szCs w:val="22"/>
              </w:rPr>
              <w:t>Internet Explorer</w:t>
            </w:r>
          </w:p>
        </w:tc>
        <w:tc>
          <w:tcPr>
            <w:tcW w:w="803" w:type="pct"/>
          </w:tcPr>
          <w:p w:rsidR="00EF6121" w:rsidRPr="00B21F14" w:rsidRDefault="00EF6121" w:rsidP="006E6E31">
            <w:pPr>
              <w:jc w:val="center"/>
              <w:rPr>
                <w:rFonts w:cs="Arial"/>
                <w:szCs w:val="22"/>
              </w:rPr>
            </w:pPr>
            <w:r>
              <w:rPr>
                <w:rFonts w:cs="Arial"/>
                <w:szCs w:val="22"/>
              </w:rPr>
              <w:t>8.0</w:t>
            </w:r>
          </w:p>
        </w:tc>
        <w:tc>
          <w:tcPr>
            <w:tcW w:w="455" w:type="pct"/>
          </w:tcPr>
          <w:p w:rsidR="00EF6121" w:rsidRPr="00B21F14" w:rsidRDefault="00EF6121" w:rsidP="006E6E31">
            <w:pPr>
              <w:jc w:val="center"/>
              <w:rPr>
                <w:rFonts w:cs="Arial"/>
                <w:szCs w:val="22"/>
              </w:rPr>
            </w:pPr>
            <w:r>
              <w:rPr>
                <w:rFonts w:cs="Arial"/>
                <w:szCs w:val="22"/>
              </w:rPr>
              <w:t>Toutes</w:t>
            </w:r>
          </w:p>
        </w:tc>
        <w:tc>
          <w:tcPr>
            <w:tcW w:w="1890" w:type="pct"/>
          </w:tcPr>
          <w:p w:rsidR="00EF6121" w:rsidRPr="00B21F14" w:rsidRDefault="00EF6121" w:rsidP="006E6E31">
            <w:pPr>
              <w:rPr>
                <w:rFonts w:cs="Arial"/>
                <w:szCs w:val="22"/>
              </w:rPr>
            </w:pPr>
          </w:p>
        </w:tc>
      </w:tr>
      <w:tr w:rsidR="00EF6121" w:rsidRPr="00AE2658" w:rsidTr="006E6E31">
        <w:trPr>
          <w:jc w:val="center"/>
        </w:trPr>
        <w:tc>
          <w:tcPr>
            <w:tcW w:w="777" w:type="pct"/>
          </w:tcPr>
          <w:p w:rsidR="00EF6121" w:rsidRPr="00B21F14" w:rsidRDefault="00EF6121" w:rsidP="006E6E31">
            <w:pPr>
              <w:pStyle w:val="dessin"/>
              <w:tabs>
                <w:tab w:val="clear" w:pos="-720"/>
              </w:tabs>
              <w:suppressAutoHyphens w:val="0"/>
              <w:spacing w:before="0" w:after="0"/>
              <w:rPr>
                <w:rFonts w:cs="Arial"/>
                <w:sz w:val="22"/>
                <w:szCs w:val="22"/>
              </w:rPr>
            </w:pPr>
            <w:r>
              <w:rPr>
                <w:rFonts w:cs="Arial"/>
                <w:sz w:val="22"/>
                <w:szCs w:val="22"/>
              </w:rPr>
              <w:lastRenderedPageBreak/>
              <w:t>SQL</w:t>
            </w:r>
          </w:p>
        </w:tc>
        <w:tc>
          <w:tcPr>
            <w:tcW w:w="412" w:type="pct"/>
          </w:tcPr>
          <w:p w:rsidR="00EF6121" w:rsidRPr="00B21F14" w:rsidRDefault="00EF6121" w:rsidP="006E6E31">
            <w:pPr>
              <w:pStyle w:val="dessin"/>
              <w:tabs>
                <w:tab w:val="clear" w:pos="-720"/>
              </w:tabs>
              <w:suppressAutoHyphens w:val="0"/>
              <w:spacing w:before="0" w:after="0"/>
              <w:rPr>
                <w:rFonts w:cs="Arial"/>
                <w:sz w:val="22"/>
                <w:szCs w:val="22"/>
              </w:rPr>
            </w:pPr>
            <w:r w:rsidRPr="00B21F14">
              <w:rPr>
                <w:rFonts w:cs="Arial"/>
                <w:sz w:val="22"/>
                <w:szCs w:val="22"/>
              </w:rPr>
              <w:t>2</w:t>
            </w:r>
          </w:p>
        </w:tc>
        <w:tc>
          <w:tcPr>
            <w:tcW w:w="664" w:type="pct"/>
          </w:tcPr>
          <w:p w:rsidR="00EF6121" w:rsidRPr="00B21F14" w:rsidRDefault="00EF6121" w:rsidP="006E6E31">
            <w:pPr>
              <w:rPr>
                <w:rFonts w:cs="Arial"/>
                <w:szCs w:val="22"/>
              </w:rPr>
            </w:pPr>
            <w:r w:rsidRPr="00B21F14">
              <w:rPr>
                <w:rFonts w:cs="Arial"/>
                <w:szCs w:val="22"/>
              </w:rPr>
              <w:t>SQL Serveur</w:t>
            </w:r>
          </w:p>
        </w:tc>
        <w:tc>
          <w:tcPr>
            <w:tcW w:w="803" w:type="pct"/>
          </w:tcPr>
          <w:p w:rsidR="00EF6121" w:rsidRPr="00B21F14" w:rsidRDefault="00EF6121" w:rsidP="006E6E31">
            <w:pPr>
              <w:jc w:val="center"/>
              <w:rPr>
                <w:rFonts w:cs="Arial"/>
                <w:szCs w:val="22"/>
              </w:rPr>
            </w:pPr>
            <w:r w:rsidRPr="00B21F14">
              <w:rPr>
                <w:rFonts w:cs="Arial"/>
                <w:szCs w:val="22"/>
              </w:rPr>
              <w:t>2008 R2 Standard Edition x64</w:t>
            </w:r>
          </w:p>
        </w:tc>
        <w:tc>
          <w:tcPr>
            <w:tcW w:w="455" w:type="pct"/>
          </w:tcPr>
          <w:p w:rsidR="00EF6121" w:rsidRPr="00B21F14" w:rsidRDefault="00EF6121" w:rsidP="006E6E31">
            <w:pPr>
              <w:jc w:val="center"/>
              <w:rPr>
                <w:rFonts w:cs="Arial"/>
                <w:szCs w:val="22"/>
              </w:rPr>
            </w:pPr>
            <w:r w:rsidRPr="00B21F14">
              <w:rPr>
                <w:rFonts w:cs="Arial"/>
                <w:szCs w:val="22"/>
              </w:rPr>
              <w:t>US</w:t>
            </w:r>
          </w:p>
        </w:tc>
        <w:tc>
          <w:tcPr>
            <w:tcW w:w="1890" w:type="pct"/>
          </w:tcPr>
          <w:p w:rsidR="00EF6121" w:rsidRPr="00B21F14" w:rsidRDefault="00EF6121" w:rsidP="006E6E31">
            <w:pPr>
              <w:rPr>
                <w:rFonts w:cs="Arial"/>
                <w:szCs w:val="22"/>
              </w:rPr>
            </w:pPr>
            <w:r w:rsidRPr="00B21F14">
              <w:rPr>
                <w:szCs w:val="22"/>
              </w:rPr>
              <w:t>Classement SQL_Latin1_General_CP1_CI_AS</w:t>
            </w:r>
          </w:p>
        </w:tc>
      </w:tr>
      <w:tr w:rsidR="00EF6121" w:rsidRPr="00AE2658" w:rsidTr="006E6E31">
        <w:trPr>
          <w:jc w:val="center"/>
        </w:trPr>
        <w:tc>
          <w:tcPr>
            <w:tcW w:w="777" w:type="pct"/>
          </w:tcPr>
          <w:p w:rsidR="00EF6121" w:rsidRPr="00B21F14" w:rsidRDefault="00EF6121" w:rsidP="006E6E31">
            <w:pPr>
              <w:pStyle w:val="dessin"/>
              <w:tabs>
                <w:tab w:val="clear" w:pos="-720"/>
              </w:tabs>
              <w:suppressAutoHyphens w:val="0"/>
              <w:spacing w:before="0" w:after="0"/>
              <w:rPr>
                <w:rFonts w:cs="Arial"/>
                <w:sz w:val="22"/>
                <w:szCs w:val="22"/>
              </w:rPr>
            </w:pPr>
          </w:p>
        </w:tc>
        <w:tc>
          <w:tcPr>
            <w:tcW w:w="412" w:type="pct"/>
          </w:tcPr>
          <w:p w:rsidR="00EF6121" w:rsidRPr="00B21F14" w:rsidRDefault="00EF6121" w:rsidP="006E6E31">
            <w:pPr>
              <w:pStyle w:val="dessin"/>
              <w:tabs>
                <w:tab w:val="clear" w:pos="-720"/>
              </w:tabs>
              <w:suppressAutoHyphens w:val="0"/>
              <w:spacing w:before="0" w:after="0"/>
              <w:rPr>
                <w:rFonts w:cs="Arial"/>
                <w:sz w:val="22"/>
                <w:szCs w:val="22"/>
              </w:rPr>
            </w:pPr>
          </w:p>
        </w:tc>
        <w:tc>
          <w:tcPr>
            <w:tcW w:w="664" w:type="pct"/>
          </w:tcPr>
          <w:p w:rsidR="00EF6121" w:rsidRPr="00B21F14" w:rsidRDefault="00EF6121" w:rsidP="006E6E31">
            <w:pPr>
              <w:rPr>
                <w:rFonts w:cs="Arial"/>
                <w:szCs w:val="22"/>
              </w:rPr>
            </w:pPr>
          </w:p>
        </w:tc>
        <w:tc>
          <w:tcPr>
            <w:tcW w:w="803" w:type="pct"/>
          </w:tcPr>
          <w:p w:rsidR="00EF6121" w:rsidRPr="00B21F14" w:rsidRDefault="00EF6121" w:rsidP="006E6E31">
            <w:pPr>
              <w:jc w:val="center"/>
              <w:rPr>
                <w:rFonts w:cs="Arial"/>
                <w:szCs w:val="22"/>
              </w:rPr>
            </w:pPr>
          </w:p>
        </w:tc>
        <w:tc>
          <w:tcPr>
            <w:tcW w:w="455" w:type="pct"/>
          </w:tcPr>
          <w:p w:rsidR="00EF6121" w:rsidRPr="00B21F14" w:rsidRDefault="00EF6121" w:rsidP="006E6E31">
            <w:pPr>
              <w:jc w:val="center"/>
              <w:rPr>
                <w:rFonts w:cs="Arial"/>
                <w:szCs w:val="22"/>
              </w:rPr>
            </w:pPr>
          </w:p>
        </w:tc>
        <w:tc>
          <w:tcPr>
            <w:tcW w:w="1890" w:type="pct"/>
          </w:tcPr>
          <w:p w:rsidR="00EF6121" w:rsidRPr="00B21F14" w:rsidRDefault="00EF6121" w:rsidP="006E6E31">
            <w:pPr>
              <w:rPr>
                <w:rFonts w:cs="Arial"/>
                <w:szCs w:val="22"/>
              </w:rPr>
            </w:pPr>
          </w:p>
        </w:tc>
      </w:tr>
    </w:tbl>
    <w:p w:rsidR="00EF6121" w:rsidRPr="00CA3BB1" w:rsidRDefault="00EF6121" w:rsidP="00EF6121">
      <w:pPr>
        <w:pStyle w:val="BalardTitre3"/>
      </w:pPr>
      <w:bookmarkStart w:id="151" w:name="_Toc406502370"/>
      <w:bookmarkStart w:id="152" w:name="_Toc341785256"/>
      <w:bookmarkStart w:id="153" w:name="_Toc417299572"/>
      <w:r w:rsidRPr="00CA3BB1">
        <w:t>Configuration réseau</w:t>
      </w:r>
      <w:bookmarkEnd w:id="151"/>
      <w:bookmarkEnd w:id="153"/>
      <w:r w:rsidRPr="00CA3BB1">
        <w:t xml:space="preserve"> </w:t>
      </w:r>
      <w:bookmarkEnd w:id="152"/>
    </w:p>
    <w:p w:rsidR="00EF6121" w:rsidRPr="00FC535C" w:rsidRDefault="00EF6121" w:rsidP="00EF6121">
      <w:pPr>
        <w:rPr>
          <w:rFonts w:ascii="Cambria" w:hAnsi="Cambria"/>
          <w:szCs w:val="22"/>
        </w:rPr>
      </w:pPr>
      <w:r w:rsidRPr="00FC535C">
        <w:rPr>
          <w:rFonts w:ascii="Cambria" w:hAnsi="Cambria"/>
          <w:szCs w:val="22"/>
        </w:rPr>
        <w:t>Le débit minimum requis en bande passante pour avoir un fonctionnement acceptable, varie en fonction des modules FMAO (Source Planon) :</w:t>
      </w:r>
    </w:p>
    <w:p w:rsidR="00EF6121" w:rsidRPr="0026469C" w:rsidRDefault="00EF6121" w:rsidP="00EF6121">
      <w:pPr>
        <w:rPr>
          <w:rFonts w:cs="Arial"/>
        </w:rPr>
      </w:pPr>
    </w:p>
    <w:p w:rsidR="00EF6121" w:rsidRPr="00FC535C" w:rsidRDefault="00EF6121" w:rsidP="00EF6121">
      <w:pPr>
        <w:numPr>
          <w:ilvl w:val="0"/>
          <w:numId w:val="32"/>
        </w:numPr>
        <w:rPr>
          <w:rFonts w:ascii="Cambria" w:hAnsi="Cambria"/>
          <w:szCs w:val="22"/>
        </w:rPr>
      </w:pPr>
      <w:r w:rsidRPr="00FC535C">
        <w:rPr>
          <w:rFonts w:ascii="Cambria" w:hAnsi="Cambria"/>
          <w:szCs w:val="22"/>
        </w:rPr>
        <w:t>PPJC (Client Java) : 1024 kbps</w:t>
      </w:r>
    </w:p>
    <w:p w:rsidR="00EF6121" w:rsidRPr="00FC535C" w:rsidRDefault="00EF6121" w:rsidP="00EF6121">
      <w:pPr>
        <w:numPr>
          <w:ilvl w:val="0"/>
          <w:numId w:val="32"/>
        </w:numPr>
        <w:rPr>
          <w:rFonts w:ascii="Cambria" w:hAnsi="Cambria"/>
          <w:szCs w:val="22"/>
        </w:rPr>
      </w:pPr>
      <w:r w:rsidRPr="00FC535C">
        <w:rPr>
          <w:rFonts w:ascii="Cambria" w:hAnsi="Cambria"/>
          <w:szCs w:val="22"/>
        </w:rPr>
        <w:t>Web2 : 256 kbps</w:t>
      </w:r>
    </w:p>
    <w:p w:rsidR="00EF6121" w:rsidRPr="00CA7A7E" w:rsidRDefault="00EF6121" w:rsidP="00EF6121">
      <w:pPr>
        <w:numPr>
          <w:ilvl w:val="0"/>
          <w:numId w:val="32"/>
        </w:numPr>
        <w:rPr>
          <w:rFonts w:ascii="Cambria" w:hAnsi="Cambria"/>
          <w:szCs w:val="22"/>
        </w:rPr>
      </w:pPr>
      <w:r w:rsidRPr="00FC535C">
        <w:rPr>
          <w:rFonts w:ascii="Cambria" w:hAnsi="Cambria"/>
          <w:szCs w:val="22"/>
        </w:rPr>
        <w:t>PSS : 128 kbps</w:t>
      </w:r>
    </w:p>
    <w:p w:rsidR="00EF6121" w:rsidRPr="009A1874" w:rsidRDefault="00EF6121" w:rsidP="00EF6121">
      <w:pPr>
        <w:pStyle w:val="BalardTitre3"/>
      </w:pPr>
      <w:bookmarkStart w:id="154" w:name="_Toc406502371"/>
      <w:bookmarkStart w:id="155" w:name="_Ref214249221"/>
      <w:bookmarkStart w:id="156" w:name="_Toc341785257"/>
      <w:bookmarkStart w:id="157" w:name="_Toc417299573"/>
      <w:r w:rsidRPr="009A1874">
        <w:t>Configuration des dossiers partagés</w:t>
      </w:r>
      <w:bookmarkEnd w:id="154"/>
      <w:bookmarkEnd w:id="157"/>
      <w:r w:rsidRPr="009A1874">
        <w:t xml:space="preserve"> </w:t>
      </w:r>
      <w:bookmarkEnd w:id="155"/>
      <w:bookmarkEnd w:id="156"/>
    </w:p>
    <w:p w:rsidR="00EF6121" w:rsidRPr="00FC535C" w:rsidRDefault="00EF6121" w:rsidP="00EF6121">
      <w:pPr>
        <w:rPr>
          <w:rFonts w:ascii="Cambria" w:hAnsi="Cambria"/>
          <w:szCs w:val="22"/>
        </w:rPr>
      </w:pPr>
      <w:r w:rsidRPr="00FC535C">
        <w:rPr>
          <w:rFonts w:ascii="Cambria" w:hAnsi="Cambria"/>
          <w:szCs w:val="22"/>
        </w:rPr>
        <w:t>N/A</w:t>
      </w:r>
    </w:p>
    <w:p w:rsidR="00EF6121" w:rsidRPr="009A1874" w:rsidRDefault="00EF6121" w:rsidP="00EF6121">
      <w:pPr>
        <w:pStyle w:val="BalardTitre3"/>
      </w:pPr>
      <w:bookmarkStart w:id="158" w:name="_Ref214249205"/>
      <w:bookmarkStart w:id="159" w:name="_Toc341785259"/>
      <w:bookmarkStart w:id="160" w:name="_Toc406502372"/>
      <w:bookmarkStart w:id="161" w:name="_Toc417299574"/>
      <w:r w:rsidRPr="009A1874">
        <w:t>Configuration des services Windows</w:t>
      </w:r>
      <w:bookmarkEnd w:id="158"/>
      <w:bookmarkEnd w:id="159"/>
      <w:bookmarkEnd w:id="160"/>
      <w:bookmarkEnd w:id="161"/>
    </w:p>
    <w:tbl>
      <w:tblPr>
        <w:tblW w:w="106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tblCellMar>
        <w:tblLook w:val="01E0" w:firstRow="1" w:lastRow="1" w:firstColumn="1" w:lastColumn="1" w:noHBand="0" w:noVBand="0"/>
      </w:tblPr>
      <w:tblGrid>
        <w:gridCol w:w="1364"/>
        <w:gridCol w:w="2664"/>
        <w:gridCol w:w="1584"/>
        <w:gridCol w:w="1564"/>
        <w:gridCol w:w="1813"/>
        <w:gridCol w:w="1675"/>
      </w:tblGrid>
      <w:tr w:rsidR="00EF6121" w:rsidRPr="009A1874" w:rsidTr="006E6E31">
        <w:trPr>
          <w:trHeight w:val="345"/>
          <w:tblHeader/>
          <w:jc w:val="center"/>
        </w:trPr>
        <w:tc>
          <w:tcPr>
            <w:tcW w:w="1364" w:type="dxa"/>
            <w:tcBorders>
              <w:top w:val="single" w:sz="4" w:space="0" w:color="auto"/>
              <w:left w:val="single" w:sz="4" w:space="0" w:color="auto"/>
              <w:bottom w:val="single" w:sz="4" w:space="0" w:color="auto"/>
              <w:right w:val="single" w:sz="4" w:space="0" w:color="auto"/>
            </w:tcBorders>
            <w:shd w:val="clear" w:color="auto" w:fill="D9D9D9"/>
          </w:tcPr>
          <w:p w:rsidR="00EF6121" w:rsidRPr="00D323EF" w:rsidRDefault="00EF6121" w:rsidP="006E6E31">
            <w:pPr>
              <w:spacing w:line="360" w:lineRule="auto"/>
              <w:ind w:left="200" w:hanging="200"/>
              <w:jc w:val="center"/>
              <w:rPr>
                <w:rFonts w:cs="Arial"/>
                <w:b/>
                <w:szCs w:val="22"/>
              </w:rPr>
            </w:pPr>
          </w:p>
          <w:p w:rsidR="00EF6121" w:rsidRPr="00D323EF" w:rsidRDefault="00EF6121" w:rsidP="006E6E31">
            <w:pPr>
              <w:spacing w:line="360" w:lineRule="auto"/>
              <w:ind w:left="200" w:hanging="200"/>
              <w:jc w:val="center"/>
              <w:rPr>
                <w:rFonts w:cs="Arial"/>
                <w:b/>
                <w:szCs w:val="22"/>
              </w:rPr>
            </w:pPr>
            <w:r w:rsidRPr="00D323EF">
              <w:rPr>
                <w:rFonts w:cs="Arial"/>
                <w:b/>
                <w:szCs w:val="22"/>
              </w:rPr>
              <w:t>Type de serveur</w:t>
            </w:r>
          </w:p>
        </w:tc>
        <w:tc>
          <w:tcPr>
            <w:tcW w:w="2664" w:type="dxa"/>
            <w:tcBorders>
              <w:top w:val="single" w:sz="4" w:space="0" w:color="auto"/>
              <w:left w:val="single" w:sz="4" w:space="0" w:color="auto"/>
              <w:bottom w:val="single" w:sz="4" w:space="0" w:color="auto"/>
              <w:right w:val="single" w:sz="4" w:space="0" w:color="auto"/>
            </w:tcBorders>
            <w:shd w:val="clear" w:color="auto" w:fill="D9D9D9"/>
            <w:vAlign w:val="center"/>
          </w:tcPr>
          <w:p w:rsidR="00EF6121" w:rsidRPr="00D323EF" w:rsidRDefault="00EF6121" w:rsidP="006E6E31">
            <w:pPr>
              <w:spacing w:line="360" w:lineRule="auto"/>
              <w:ind w:left="200" w:hanging="200"/>
              <w:jc w:val="center"/>
              <w:rPr>
                <w:rFonts w:cs="Arial"/>
                <w:b/>
                <w:szCs w:val="22"/>
              </w:rPr>
            </w:pPr>
            <w:r w:rsidRPr="00D323EF">
              <w:rPr>
                <w:rFonts w:cs="Arial"/>
                <w:b/>
                <w:szCs w:val="22"/>
              </w:rPr>
              <w:t>Service</w:t>
            </w:r>
          </w:p>
        </w:tc>
        <w:tc>
          <w:tcPr>
            <w:tcW w:w="1584" w:type="dxa"/>
            <w:tcBorders>
              <w:top w:val="single" w:sz="4" w:space="0" w:color="auto"/>
              <w:left w:val="single" w:sz="4" w:space="0" w:color="auto"/>
              <w:bottom w:val="single" w:sz="4" w:space="0" w:color="auto"/>
              <w:right w:val="single" w:sz="4" w:space="0" w:color="auto"/>
            </w:tcBorders>
            <w:shd w:val="clear" w:color="auto" w:fill="D9D9D9"/>
            <w:vAlign w:val="center"/>
          </w:tcPr>
          <w:p w:rsidR="00EF6121" w:rsidRPr="00D323EF" w:rsidRDefault="00EF6121" w:rsidP="006E6E31">
            <w:pPr>
              <w:spacing w:line="360" w:lineRule="auto"/>
              <w:ind w:left="200" w:hanging="200"/>
              <w:jc w:val="center"/>
              <w:rPr>
                <w:rFonts w:cs="Arial"/>
                <w:b/>
                <w:szCs w:val="22"/>
              </w:rPr>
            </w:pPr>
            <w:r w:rsidRPr="00D323EF">
              <w:rPr>
                <w:rFonts w:cs="Arial"/>
                <w:b/>
                <w:szCs w:val="22"/>
              </w:rPr>
              <w:t>Etat</w:t>
            </w:r>
          </w:p>
        </w:tc>
        <w:tc>
          <w:tcPr>
            <w:tcW w:w="1564" w:type="dxa"/>
            <w:tcBorders>
              <w:top w:val="single" w:sz="4" w:space="0" w:color="auto"/>
              <w:left w:val="single" w:sz="4" w:space="0" w:color="auto"/>
              <w:bottom w:val="single" w:sz="4" w:space="0" w:color="auto"/>
              <w:right w:val="single" w:sz="4" w:space="0" w:color="auto"/>
            </w:tcBorders>
            <w:shd w:val="clear" w:color="auto" w:fill="D9D9D9"/>
            <w:vAlign w:val="center"/>
          </w:tcPr>
          <w:p w:rsidR="00EF6121" w:rsidRPr="00D323EF" w:rsidRDefault="00EF6121" w:rsidP="006E6E31">
            <w:pPr>
              <w:spacing w:line="360" w:lineRule="auto"/>
              <w:ind w:left="80" w:right="-12"/>
              <w:jc w:val="center"/>
              <w:rPr>
                <w:rFonts w:cs="Arial"/>
                <w:b/>
                <w:szCs w:val="22"/>
              </w:rPr>
            </w:pPr>
            <w:r w:rsidRPr="00D323EF">
              <w:rPr>
                <w:rFonts w:cs="Arial"/>
                <w:b/>
                <w:szCs w:val="22"/>
              </w:rPr>
              <w:t>Mode de démarrage</w:t>
            </w:r>
          </w:p>
        </w:tc>
        <w:tc>
          <w:tcPr>
            <w:tcW w:w="1813" w:type="dxa"/>
            <w:tcBorders>
              <w:top w:val="single" w:sz="4" w:space="0" w:color="auto"/>
              <w:left w:val="single" w:sz="4" w:space="0" w:color="auto"/>
              <w:bottom w:val="single" w:sz="4" w:space="0" w:color="auto"/>
              <w:right w:val="single" w:sz="4" w:space="0" w:color="auto"/>
            </w:tcBorders>
            <w:shd w:val="clear" w:color="auto" w:fill="D9D9D9"/>
          </w:tcPr>
          <w:p w:rsidR="00EF6121" w:rsidRPr="00D323EF" w:rsidRDefault="00EF6121" w:rsidP="006E6E31">
            <w:pPr>
              <w:spacing w:line="360" w:lineRule="auto"/>
              <w:ind w:left="200" w:hanging="200"/>
              <w:jc w:val="center"/>
              <w:rPr>
                <w:b/>
                <w:szCs w:val="22"/>
              </w:rPr>
            </w:pPr>
            <w:r w:rsidRPr="00D323EF">
              <w:rPr>
                <w:b/>
                <w:szCs w:val="22"/>
              </w:rPr>
              <w:t>Compte de Connexion Service</w:t>
            </w:r>
          </w:p>
        </w:tc>
        <w:tc>
          <w:tcPr>
            <w:tcW w:w="1675" w:type="dxa"/>
            <w:tcBorders>
              <w:top w:val="single" w:sz="4" w:space="0" w:color="auto"/>
              <w:left w:val="single" w:sz="4" w:space="0" w:color="auto"/>
              <w:bottom w:val="single" w:sz="4" w:space="0" w:color="auto"/>
              <w:right w:val="single" w:sz="4" w:space="0" w:color="auto"/>
            </w:tcBorders>
            <w:shd w:val="clear" w:color="auto" w:fill="D9D9D9"/>
          </w:tcPr>
          <w:p w:rsidR="00EF6121" w:rsidRDefault="00EF6121" w:rsidP="006E6E31">
            <w:pPr>
              <w:spacing w:line="360" w:lineRule="auto"/>
              <w:ind w:left="200" w:right="-63" w:hanging="200"/>
              <w:jc w:val="center"/>
              <w:rPr>
                <w:b/>
                <w:szCs w:val="22"/>
              </w:rPr>
            </w:pPr>
          </w:p>
          <w:p w:rsidR="00EF6121" w:rsidRPr="00D323EF" w:rsidRDefault="00EF6121" w:rsidP="006E6E31">
            <w:pPr>
              <w:spacing w:line="360" w:lineRule="auto"/>
              <w:ind w:left="200" w:right="-63" w:hanging="200"/>
              <w:jc w:val="center"/>
              <w:rPr>
                <w:b/>
                <w:szCs w:val="22"/>
              </w:rPr>
            </w:pPr>
            <w:r w:rsidRPr="00D323EF">
              <w:rPr>
                <w:b/>
                <w:szCs w:val="22"/>
              </w:rPr>
              <w:t>Commentaire</w:t>
            </w:r>
          </w:p>
        </w:tc>
      </w:tr>
      <w:tr w:rsidR="00EF6121" w:rsidRPr="009A1874" w:rsidTr="006E6E31">
        <w:trPr>
          <w:trHeight w:val="345"/>
          <w:jc w:val="center"/>
        </w:trPr>
        <w:tc>
          <w:tcPr>
            <w:tcW w:w="1364" w:type="dxa"/>
            <w:tcBorders>
              <w:top w:val="single" w:sz="4" w:space="0" w:color="auto"/>
              <w:left w:val="single" w:sz="4" w:space="0" w:color="auto"/>
              <w:bottom w:val="single" w:sz="4" w:space="0" w:color="auto"/>
              <w:right w:val="single" w:sz="4" w:space="0" w:color="auto"/>
            </w:tcBorders>
          </w:tcPr>
          <w:p w:rsidR="00EF6121" w:rsidRPr="00F665AD" w:rsidRDefault="00EF6121" w:rsidP="006E6E31">
            <w:pPr>
              <w:ind w:left="200" w:hanging="200"/>
              <w:jc w:val="center"/>
              <w:rPr>
                <w:rFonts w:cs="Arial"/>
                <w:sz w:val="20"/>
                <w:lang w:val="en-US"/>
              </w:rPr>
            </w:pPr>
            <w:r w:rsidRPr="00F665AD">
              <w:rPr>
                <w:rFonts w:cs="Arial"/>
                <w:sz w:val="20"/>
                <w:lang w:val="en-US"/>
              </w:rPr>
              <w:t>WEB (Instance BYES FM France)</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FMAO_EXP_PROD_Jboss</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r w:rsidRPr="00D323EF">
              <w:rPr>
                <w:sz w:val="20"/>
              </w:rPr>
              <w:t>Service JBoss</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F665AD" w:rsidRDefault="00EF6121" w:rsidP="006E6E31">
            <w:pPr>
              <w:jc w:val="center"/>
              <w:rPr>
                <w:sz w:val="20"/>
                <w:lang w:val="en-US"/>
              </w:rPr>
            </w:pPr>
            <w:r w:rsidRPr="00F665AD">
              <w:rPr>
                <w:rFonts w:cs="Arial"/>
                <w:sz w:val="20"/>
                <w:lang w:val="en-US"/>
              </w:rPr>
              <w:t>WEB (Instance BYES FM France)</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FMAO_EXP_PROD_Tomcat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Tomcat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F665AD" w:rsidRDefault="00EF6121" w:rsidP="006E6E31">
            <w:pPr>
              <w:jc w:val="center"/>
              <w:rPr>
                <w:sz w:val="20"/>
                <w:lang w:val="en-US"/>
              </w:rPr>
            </w:pPr>
            <w:r w:rsidRPr="00F665AD">
              <w:rPr>
                <w:rFonts w:cs="Arial"/>
                <w:sz w:val="20"/>
                <w:lang w:val="en-US"/>
              </w:rPr>
              <w:t>WEB (Instance BYES FM France)</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FMAO_EXP_PROD_MNT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MNT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rFonts w:cs="Arial"/>
                <w:sz w:val="20"/>
              </w:rPr>
            </w:pPr>
            <w:r w:rsidRPr="00D323EF">
              <w:rPr>
                <w:rFonts w:cs="Arial"/>
                <w:sz w:val="20"/>
              </w:rPr>
              <w:t>WEB (Instance BYES FM Suisse)</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FMAO_MIB_PROD_Jboss</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r w:rsidRPr="00D323EF">
              <w:rPr>
                <w:sz w:val="20"/>
              </w:rPr>
              <w:t>Service JBoss</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jc w:val="center"/>
              <w:rPr>
                <w:sz w:val="20"/>
              </w:rPr>
            </w:pPr>
            <w:r w:rsidRPr="00D323EF">
              <w:rPr>
                <w:rFonts w:cs="Arial"/>
                <w:sz w:val="20"/>
              </w:rPr>
              <w:t xml:space="preserve">WEB (Instance </w:t>
            </w:r>
            <w:r w:rsidRPr="00D323EF">
              <w:rPr>
                <w:rFonts w:cs="Arial"/>
                <w:sz w:val="20"/>
              </w:rPr>
              <w:lastRenderedPageBreak/>
              <w:t>BYES FM Suisse)</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lastRenderedPageBreak/>
              <w:t>FMAO_MIB_PROD_Tomcat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Tomcat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jc w:val="center"/>
              <w:rPr>
                <w:sz w:val="20"/>
              </w:rPr>
            </w:pPr>
            <w:r w:rsidRPr="00D323EF">
              <w:rPr>
                <w:rFonts w:cs="Arial"/>
                <w:sz w:val="20"/>
              </w:rPr>
              <w:lastRenderedPageBreak/>
              <w:t>WEB (Instance BYES FM Suisse)</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FMAO_MIB_PROD_MNT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MNT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rFonts w:cs="Arial"/>
                <w:sz w:val="20"/>
              </w:rPr>
            </w:pPr>
            <w:r w:rsidRPr="00D323EF">
              <w:rPr>
                <w:rFonts w:cs="Arial"/>
                <w:sz w:val="20"/>
              </w:rPr>
              <w:t xml:space="preserve">WEB (Instance </w:t>
            </w:r>
            <w:r>
              <w:rPr>
                <w:rFonts w:cs="Arial"/>
                <w:sz w:val="20"/>
              </w:rPr>
              <w:t>ITIFM</w:t>
            </w:r>
            <w:r w:rsidRPr="00D323EF">
              <w:rPr>
                <w:rFonts w:cs="Arial"/>
                <w:sz w:val="20"/>
              </w:rPr>
              <w:t>)</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w:t>
            </w:r>
            <w:r>
              <w:rPr>
                <w:rFonts w:cs="Arial"/>
                <w:sz w:val="20"/>
              </w:rPr>
              <w:t>CEI</w:t>
            </w:r>
            <w:r w:rsidRPr="00D323EF">
              <w:rPr>
                <w:rFonts w:cs="Arial"/>
                <w:sz w:val="20"/>
              </w:rPr>
              <w:t>_PROD_Jboss</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r w:rsidRPr="00D323EF">
              <w:rPr>
                <w:sz w:val="20"/>
              </w:rPr>
              <w:t>Service JBoss</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jc w:val="center"/>
              <w:rPr>
                <w:sz w:val="20"/>
              </w:rPr>
            </w:pPr>
            <w:r w:rsidRPr="00D323EF">
              <w:rPr>
                <w:rFonts w:cs="Arial"/>
                <w:sz w:val="20"/>
              </w:rPr>
              <w:t xml:space="preserve">WEB (Instance </w:t>
            </w:r>
            <w:r>
              <w:rPr>
                <w:rFonts w:cs="Arial"/>
                <w:sz w:val="20"/>
              </w:rPr>
              <w:t>ITIFM</w:t>
            </w:r>
            <w:r w:rsidRPr="00D323EF">
              <w:rPr>
                <w:rFonts w:cs="Arial"/>
                <w:sz w:val="20"/>
              </w:rPr>
              <w:t>)</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w:t>
            </w:r>
            <w:r>
              <w:rPr>
                <w:rFonts w:cs="Arial"/>
                <w:sz w:val="20"/>
              </w:rPr>
              <w:t>CEI</w:t>
            </w:r>
            <w:r w:rsidRPr="00D323EF">
              <w:rPr>
                <w:rFonts w:cs="Arial"/>
                <w:sz w:val="20"/>
              </w:rPr>
              <w:t>_PROD_Tomcat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Tomcat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jc w:val="center"/>
              <w:rPr>
                <w:sz w:val="20"/>
              </w:rPr>
            </w:pPr>
            <w:r w:rsidRPr="00D323EF">
              <w:rPr>
                <w:rFonts w:cs="Arial"/>
                <w:sz w:val="20"/>
              </w:rPr>
              <w:t xml:space="preserve">WEB (Instance </w:t>
            </w:r>
            <w:r>
              <w:rPr>
                <w:rFonts w:cs="Arial"/>
                <w:sz w:val="20"/>
              </w:rPr>
              <w:t>ITIFM</w:t>
            </w:r>
            <w:r w:rsidRPr="00D323EF">
              <w:rPr>
                <w:rFonts w:cs="Arial"/>
                <w:sz w:val="20"/>
              </w:rPr>
              <w:t>)</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w:t>
            </w:r>
            <w:r>
              <w:rPr>
                <w:rFonts w:cs="Arial"/>
                <w:sz w:val="20"/>
              </w:rPr>
              <w:t>CEI</w:t>
            </w:r>
            <w:r w:rsidRPr="00D323EF">
              <w:rPr>
                <w:rFonts w:cs="Arial"/>
                <w:sz w:val="20"/>
              </w:rPr>
              <w:t>_PROD_MNT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MNT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rFonts w:cs="Arial"/>
                <w:sz w:val="20"/>
              </w:rPr>
            </w:pPr>
            <w:r w:rsidRPr="00D323EF">
              <w:rPr>
                <w:rFonts w:cs="Arial"/>
                <w:sz w:val="20"/>
              </w:rPr>
              <w:t xml:space="preserve">WEB (Instance </w:t>
            </w:r>
            <w:r>
              <w:rPr>
                <w:rFonts w:cs="Arial"/>
                <w:sz w:val="20"/>
              </w:rPr>
              <w:t>THEMIS FM</w:t>
            </w:r>
            <w:r w:rsidRPr="00D323EF">
              <w:rPr>
                <w:rFonts w:cs="Arial"/>
                <w:sz w:val="20"/>
              </w:rPr>
              <w:t>)</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w:t>
            </w:r>
            <w:r>
              <w:rPr>
                <w:rFonts w:cs="Arial"/>
                <w:sz w:val="20"/>
              </w:rPr>
              <w:t>THE</w:t>
            </w:r>
            <w:r w:rsidRPr="00D323EF">
              <w:rPr>
                <w:rFonts w:cs="Arial"/>
                <w:sz w:val="20"/>
              </w:rPr>
              <w:t>_PROD_Jboss</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p>
          <w:p w:rsidR="00EF6121" w:rsidRPr="00D323EF" w:rsidRDefault="00EF6121" w:rsidP="006E6E31">
            <w:pPr>
              <w:ind w:left="200" w:hanging="200"/>
              <w:jc w:val="center"/>
              <w:rPr>
                <w:sz w:val="20"/>
              </w:rPr>
            </w:pPr>
            <w:r w:rsidRPr="00D323EF">
              <w:rPr>
                <w:sz w:val="20"/>
              </w:rPr>
              <w:t>Service JBoss</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jc w:val="center"/>
              <w:rPr>
                <w:sz w:val="20"/>
              </w:rPr>
            </w:pPr>
            <w:r w:rsidRPr="00D323EF">
              <w:rPr>
                <w:rFonts w:cs="Arial"/>
                <w:sz w:val="20"/>
              </w:rPr>
              <w:t xml:space="preserve">WEB (Instance </w:t>
            </w:r>
            <w:r>
              <w:rPr>
                <w:rFonts w:cs="Arial"/>
                <w:sz w:val="20"/>
              </w:rPr>
              <w:t>THEMIS FM</w:t>
            </w:r>
            <w:r w:rsidRPr="00D323EF">
              <w:rPr>
                <w:rFonts w:cs="Arial"/>
                <w:sz w:val="20"/>
              </w:rPr>
              <w:t>)</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w:t>
            </w:r>
            <w:r>
              <w:rPr>
                <w:rFonts w:cs="Arial"/>
                <w:sz w:val="20"/>
              </w:rPr>
              <w:t>THE</w:t>
            </w:r>
            <w:r w:rsidRPr="00D323EF">
              <w:rPr>
                <w:rFonts w:cs="Arial"/>
                <w:sz w:val="20"/>
              </w:rPr>
              <w:t>_PROD_Tomcat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Tomcat</w:t>
            </w:r>
          </w:p>
        </w:tc>
      </w:tr>
      <w:tr w:rsidR="00EF6121" w:rsidRPr="009A1874" w:rsidTr="006E6E31">
        <w:trPr>
          <w:trHeight w:val="346"/>
          <w:jc w:val="center"/>
        </w:trPr>
        <w:tc>
          <w:tcPr>
            <w:tcW w:w="1364" w:type="dxa"/>
            <w:tcBorders>
              <w:top w:val="single" w:sz="4" w:space="0" w:color="auto"/>
              <w:left w:val="single" w:sz="4" w:space="0" w:color="auto"/>
              <w:bottom w:val="single" w:sz="4" w:space="0" w:color="auto"/>
              <w:right w:val="single" w:sz="4" w:space="0" w:color="auto"/>
            </w:tcBorders>
          </w:tcPr>
          <w:p w:rsidR="00EF6121" w:rsidRPr="00D323EF" w:rsidRDefault="00EF6121" w:rsidP="006E6E31">
            <w:pPr>
              <w:jc w:val="center"/>
              <w:rPr>
                <w:sz w:val="20"/>
              </w:rPr>
            </w:pPr>
            <w:r w:rsidRPr="00D323EF">
              <w:rPr>
                <w:rFonts w:cs="Arial"/>
                <w:sz w:val="20"/>
              </w:rPr>
              <w:t xml:space="preserve">WEB (Instance </w:t>
            </w:r>
            <w:r>
              <w:rPr>
                <w:rFonts w:cs="Arial"/>
                <w:sz w:val="20"/>
              </w:rPr>
              <w:t>THEMIS FM</w:t>
            </w:r>
            <w:r w:rsidRPr="00D323EF">
              <w:rPr>
                <w:rFonts w:cs="Arial"/>
                <w:sz w:val="20"/>
              </w:rPr>
              <w:t>)</w:t>
            </w:r>
          </w:p>
        </w:tc>
        <w:tc>
          <w:tcPr>
            <w:tcW w:w="26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FMAO_</w:t>
            </w:r>
            <w:r>
              <w:rPr>
                <w:rFonts w:cs="Arial"/>
                <w:sz w:val="20"/>
              </w:rPr>
              <w:t>THE</w:t>
            </w:r>
            <w:r w:rsidRPr="00D323EF">
              <w:rPr>
                <w:rFonts w:cs="Arial"/>
                <w:sz w:val="20"/>
              </w:rPr>
              <w:t>_PROD_MNT</w:t>
            </w:r>
          </w:p>
        </w:tc>
        <w:tc>
          <w:tcPr>
            <w:tcW w:w="158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Démarré</w:t>
            </w:r>
          </w:p>
        </w:tc>
        <w:tc>
          <w:tcPr>
            <w:tcW w:w="1564"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Pr>
                <w:rFonts w:cs="Arial"/>
                <w:sz w:val="20"/>
              </w:rPr>
              <w:t>A</w:t>
            </w:r>
            <w:r w:rsidRPr="00D323EF">
              <w:rPr>
                <w:rFonts w:cs="Arial"/>
                <w:sz w:val="20"/>
              </w:rPr>
              <w:t>utomatic</w:t>
            </w:r>
          </w:p>
        </w:tc>
        <w:tc>
          <w:tcPr>
            <w:tcW w:w="1813"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sz w:val="20"/>
              </w:rPr>
            </w:pPr>
            <w:r w:rsidRPr="00D323EF">
              <w:rPr>
                <w:sz w:val="20"/>
              </w:rPr>
              <w:t>Local system</w:t>
            </w:r>
          </w:p>
        </w:tc>
        <w:tc>
          <w:tcPr>
            <w:tcW w:w="1675" w:type="dxa"/>
            <w:tcBorders>
              <w:top w:val="single" w:sz="4" w:space="0" w:color="auto"/>
              <w:left w:val="single" w:sz="4" w:space="0" w:color="auto"/>
              <w:bottom w:val="single" w:sz="4" w:space="0" w:color="auto"/>
              <w:right w:val="single" w:sz="4" w:space="0" w:color="auto"/>
            </w:tcBorders>
            <w:vAlign w:val="center"/>
          </w:tcPr>
          <w:p w:rsidR="00EF6121" w:rsidRPr="00D323EF" w:rsidRDefault="00EF6121" w:rsidP="006E6E31">
            <w:pPr>
              <w:ind w:left="200" w:hanging="200"/>
              <w:jc w:val="center"/>
              <w:rPr>
                <w:rFonts w:cs="Arial"/>
                <w:sz w:val="20"/>
              </w:rPr>
            </w:pPr>
            <w:r w:rsidRPr="00D323EF">
              <w:rPr>
                <w:rFonts w:cs="Arial"/>
                <w:sz w:val="20"/>
              </w:rPr>
              <w:t>Service MNT</w:t>
            </w:r>
          </w:p>
        </w:tc>
      </w:tr>
    </w:tbl>
    <w:p w:rsidR="00EF6121" w:rsidRDefault="00EF6121" w:rsidP="00EF6121">
      <w:pPr>
        <w:pStyle w:val="BalardTitre2"/>
      </w:pPr>
      <w:bookmarkStart w:id="162" w:name="_Toc406502373"/>
      <w:bookmarkStart w:id="163" w:name="_Toc417299575"/>
      <w:r>
        <w:t>Ordre des installations / désinstallation</w:t>
      </w:r>
      <w:bookmarkEnd w:id="162"/>
      <w:bookmarkEnd w:id="163"/>
    </w:p>
    <w:p w:rsidR="00EF6121" w:rsidRPr="00FC535C" w:rsidRDefault="00EF6121" w:rsidP="00EF6121">
      <w:pPr>
        <w:rPr>
          <w:rFonts w:ascii="Cambria" w:hAnsi="Cambria"/>
          <w:szCs w:val="22"/>
        </w:rPr>
      </w:pPr>
      <w:r w:rsidRPr="00FC535C">
        <w:rPr>
          <w:rFonts w:ascii="Cambria" w:hAnsi="Cambria"/>
          <w:szCs w:val="22"/>
        </w:rPr>
        <w:t>Le serveur Applicatif FMAO héberge Planon ProCenter Java Client, Planon ProCenter Web Client, JBoss et Tomcat.</w:t>
      </w:r>
    </w:p>
    <w:p w:rsidR="00EF6121" w:rsidRPr="00FC535C" w:rsidRDefault="00EF6121" w:rsidP="00EF6121">
      <w:pPr>
        <w:rPr>
          <w:rFonts w:ascii="Cambria" w:hAnsi="Cambria"/>
          <w:szCs w:val="22"/>
        </w:rPr>
      </w:pPr>
    </w:p>
    <w:p w:rsidR="00EF6121" w:rsidRPr="00FC535C" w:rsidRDefault="00EF6121" w:rsidP="00EF6121">
      <w:pPr>
        <w:rPr>
          <w:rFonts w:ascii="Cambria" w:hAnsi="Cambria"/>
          <w:szCs w:val="22"/>
        </w:rPr>
      </w:pPr>
      <w:r w:rsidRPr="00FC535C">
        <w:rPr>
          <w:rFonts w:ascii="Cambria" w:hAnsi="Cambria"/>
          <w:szCs w:val="22"/>
        </w:rPr>
        <w:t>Cette procédure décrit l’installation des composants Serveur Planon ProCenter suivants :</w:t>
      </w:r>
    </w:p>
    <w:p w:rsidR="00EF6121" w:rsidRPr="003C39B8" w:rsidRDefault="00EF6121" w:rsidP="00EF6121"/>
    <w:p w:rsidR="00EF6121" w:rsidRPr="00FC535C" w:rsidRDefault="00EF6121" w:rsidP="00EF6121">
      <w:pPr>
        <w:numPr>
          <w:ilvl w:val="0"/>
          <w:numId w:val="32"/>
        </w:numPr>
        <w:rPr>
          <w:rFonts w:ascii="Cambria" w:hAnsi="Cambria"/>
          <w:szCs w:val="22"/>
        </w:rPr>
      </w:pPr>
      <w:r w:rsidRPr="00FC535C">
        <w:rPr>
          <w:rFonts w:ascii="Cambria" w:hAnsi="Cambria"/>
          <w:szCs w:val="22"/>
        </w:rPr>
        <w:t>Planon ProCenter Java Client 2011.A</w:t>
      </w:r>
    </w:p>
    <w:p w:rsidR="00EF6121" w:rsidRPr="005C713F" w:rsidRDefault="00EF6121" w:rsidP="00EF6121">
      <w:pPr>
        <w:numPr>
          <w:ilvl w:val="0"/>
          <w:numId w:val="32"/>
        </w:numPr>
        <w:rPr>
          <w:rFonts w:ascii="Cambria" w:hAnsi="Cambria"/>
          <w:szCs w:val="22"/>
          <w:lang w:val="en-US"/>
        </w:rPr>
      </w:pPr>
      <w:r w:rsidRPr="005C713F">
        <w:rPr>
          <w:rFonts w:ascii="Cambria" w:hAnsi="Cambria"/>
          <w:szCs w:val="22"/>
          <w:lang w:val="en-US"/>
        </w:rPr>
        <w:t>Planon ProCenter Web Client (WEB2)</w:t>
      </w:r>
    </w:p>
    <w:p w:rsidR="00EF6121" w:rsidRPr="00FC535C" w:rsidRDefault="00EF6121" w:rsidP="00EF6121">
      <w:pPr>
        <w:numPr>
          <w:ilvl w:val="0"/>
          <w:numId w:val="32"/>
        </w:numPr>
        <w:rPr>
          <w:rFonts w:ascii="Cambria" w:hAnsi="Cambria"/>
          <w:szCs w:val="22"/>
        </w:rPr>
      </w:pPr>
      <w:r w:rsidRPr="00FC535C">
        <w:rPr>
          <w:rFonts w:ascii="Cambria" w:hAnsi="Cambria"/>
          <w:szCs w:val="22"/>
        </w:rPr>
        <w:t xml:space="preserve">JBoss </w:t>
      </w:r>
    </w:p>
    <w:p w:rsidR="00EF6121" w:rsidRPr="00FC535C" w:rsidRDefault="00EF6121" w:rsidP="00EF6121">
      <w:pPr>
        <w:numPr>
          <w:ilvl w:val="0"/>
          <w:numId w:val="32"/>
        </w:numPr>
        <w:rPr>
          <w:rFonts w:ascii="Cambria" w:hAnsi="Cambria"/>
          <w:szCs w:val="22"/>
        </w:rPr>
      </w:pPr>
      <w:r w:rsidRPr="00FC535C">
        <w:rPr>
          <w:rFonts w:ascii="Cambria" w:hAnsi="Cambria"/>
          <w:szCs w:val="22"/>
        </w:rPr>
        <w:t xml:space="preserve">Tomcat </w:t>
      </w:r>
    </w:p>
    <w:p w:rsidR="00EF6121" w:rsidRPr="003C39B8" w:rsidRDefault="00EF6121" w:rsidP="00EF6121"/>
    <w:p w:rsidR="00EF6121" w:rsidRPr="00A045B5" w:rsidRDefault="00EF6121" w:rsidP="00EF6121">
      <w:pPr>
        <w:rPr>
          <w:rFonts w:ascii="Cambria" w:hAnsi="Cambria"/>
          <w:b/>
          <w:szCs w:val="22"/>
        </w:rPr>
      </w:pPr>
      <w:r w:rsidRPr="00FC535C">
        <w:rPr>
          <w:rFonts w:ascii="Cambria" w:hAnsi="Cambria"/>
          <w:b/>
          <w:szCs w:val="22"/>
        </w:rPr>
        <w:t>IMPORTANT ! La base de données FMAO doit avoir été installée avant de débuter l’inst</w:t>
      </w:r>
      <w:r w:rsidR="00A045B5">
        <w:rPr>
          <w:rFonts w:ascii="Cambria" w:hAnsi="Cambria"/>
          <w:b/>
          <w:szCs w:val="22"/>
        </w:rPr>
        <w:t>allation du serveur Applicatif.</w:t>
      </w:r>
    </w:p>
    <w:p w:rsidR="00EF6121" w:rsidRDefault="00EF6121" w:rsidP="00EF6121">
      <w:pPr>
        <w:pStyle w:val="BalardTitre2"/>
      </w:pPr>
      <w:bookmarkStart w:id="164" w:name="_Toc406502374"/>
      <w:bookmarkStart w:id="165" w:name="_Toc417299576"/>
      <w:r>
        <w:lastRenderedPageBreak/>
        <w:t>Procédure d’installation de la base de données</w:t>
      </w:r>
      <w:bookmarkEnd w:id="164"/>
      <w:bookmarkEnd w:id="165"/>
    </w:p>
    <w:p w:rsidR="00EF6121" w:rsidRPr="00A045B5" w:rsidRDefault="00EF6121" w:rsidP="00EF6121">
      <w:pPr>
        <w:rPr>
          <w:rFonts w:ascii="Cambria" w:hAnsi="Cambria"/>
          <w:szCs w:val="22"/>
        </w:rPr>
      </w:pPr>
      <w:r w:rsidRPr="00FC535C">
        <w:rPr>
          <w:rFonts w:ascii="Cambria" w:hAnsi="Cambria"/>
          <w:szCs w:val="22"/>
        </w:rPr>
        <w:t>Cf. partie installation applicative</w:t>
      </w:r>
    </w:p>
    <w:p w:rsidR="00EF6121" w:rsidRPr="00C91E34" w:rsidRDefault="00EF6121" w:rsidP="00EF6121">
      <w:pPr>
        <w:pStyle w:val="BalardTitre2"/>
      </w:pPr>
      <w:bookmarkStart w:id="166" w:name="_Toc406502375"/>
      <w:bookmarkStart w:id="167" w:name="_Toc417299577"/>
      <w:r w:rsidRPr="00C91E34">
        <w:t>Serveur Web</w:t>
      </w:r>
      <w:bookmarkEnd w:id="166"/>
      <w:bookmarkEnd w:id="167"/>
    </w:p>
    <w:p w:rsidR="00EF6121" w:rsidRPr="00A045B5" w:rsidRDefault="00EF6121" w:rsidP="00EF6121">
      <w:pPr>
        <w:rPr>
          <w:rFonts w:ascii="Cambria" w:hAnsi="Cambria"/>
          <w:szCs w:val="22"/>
        </w:rPr>
      </w:pPr>
      <w:r w:rsidRPr="00FC535C">
        <w:rPr>
          <w:rFonts w:ascii="Cambria" w:hAnsi="Cambria"/>
          <w:szCs w:val="22"/>
        </w:rPr>
        <w:t>N/A</w:t>
      </w:r>
    </w:p>
    <w:p w:rsidR="00EF6121" w:rsidRPr="00C91E34" w:rsidRDefault="00EF6121" w:rsidP="00EF6121">
      <w:pPr>
        <w:pStyle w:val="BalardTitre2"/>
      </w:pPr>
      <w:bookmarkStart w:id="168" w:name="_Toc406502376"/>
      <w:bookmarkStart w:id="169" w:name="_Toc417299578"/>
      <w:r w:rsidRPr="00C91E34">
        <w:t>Serveur Tomcat</w:t>
      </w:r>
      <w:bookmarkEnd w:id="168"/>
      <w:bookmarkEnd w:id="169"/>
    </w:p>
    <w:p w:rsidR="00EF6121" w:rsidRPr="00A045B5" w:rsidRDefault="00EF6121" w:rsidP="00EF6121">
      <w:pPr>
        <w:rPr>
          <w:rFonts w:ascii="Cambria" w:hAnsi="Cambria"/>
          <w:szCs w:val="22"/>
        </w:rPr>
      </w:pPr>
      <w:r w:rsidRPr="00FC535C">
        <w:rPr>
          <w:rFonts w:ascii="Cambria" w:hAnsi="Cambria"/>
          <w:szCs w:val="22"/>
        </w:rPr>
        <w:t>N/A</w:t>
      </w:r>
    </w:p>
    <w:p w:rsidR="00EF6121" w:rsidRPr="00C91E34" w:rsidRDefault="00EF6121" w:rsidP="00EF6121">
      <w:pPr>
        <w:pStyle w:val="BalardTitre2"/>
      </w:pPr>
      <w:bookmarkStart w:id="170" w:name="_Toc406502377"/>
      <w:bookmarkStart w:id="171" w:name="_Toc417299579"/>
      <w:r>
        <w:t>Compte kerberos</w:t>
      </w:r>
      <w:bookmarkEnd w:id="170"/>
      <w:bookmarkEnd w:id="171"/>
    </w:p>
    <w:p w:rsidR="00EF6121" w:rsidRDefault="00EF6121" w:rsidP="00EF6121">
      <w:pPr>
        <w:rPr>
          <w:rFonts w:ascii="Cambria" w:hAnsi="Cambria"/>
          <w:szCs w:val="22"/>
        </w:rPr>
      </w:pPr>
      <w:r w:rsidRPr="00FC535C">
        <w:rPr>
          <w:rFonts w:ascii="Cambria" w:hAnsi="Cambria"/>
          <w:szCs w:val="22"/>
        </w:rPr>
        <w:t>N/A</w:t>
      </w:r>
    </w:p>
    <w:p w:rsidR="008E11F4" w:rsidRPr="00FC535C" w:rsidRDefault="008E11F4" w:rsidP="00EF6121">
      <w:pPr>
        <w:rPr>
          <w:rFonts w:ascii="Cambria" w:hAnsi="Cambria"/>
          <w:szCs w:val="22"/>
        </w:rPr>
      </w:pPr>
    </w:p>
    <w:p w:rsidR="00EF6121" w:rsidRDefault="00EF6121" w:rsidP="00EF6121">
      <w:pPr>
        <w:pStyle w:val="BalardTitre1"/>
      </w:pPr>
      <w:bookmarkStart w:id="172" w:name="_Toc406502378"/>
      <w:bookmarkStart w:id="173" w:name="_Toc341785247"/>
      <w:bookmarkStart w:id="174" w:name="_Toc417299580"/>
      <w:r>
        <w:t>Installation applicative</w:t>
      </w:r>
      <w:bookmarkEnd w:id="172"/>
      <w:bookmarkEnd w:id="174"/>
    </w:p>
    <w:p w:rsidR="00EF6121" w:rsidRPr="00CA7A7E" w:rsidRDefault="00EF6121" w:rsidP="00EF6121">
      <w:pPr>
        <w:pStyle w:val="BalardTitre2"/>
      </w:pPr>
      <w:bookmarkStart w:id="175" w:name="_Toc406502379"/>
      <w:bookmarkStart w:id="176" w:name="_Toc417299581"/>
      <w:r>
        <w:t>Base de données FMAO</w:t>
      </w:r>
      <w:bookmarkEnd w:id="175"/>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EF6121" w:rsidRPr="00F87921" w:rsidTr="006E6E31">
        <w:tc>
          <w:tcPr>
            <w:tcW w:w="5211" w:type="dxa"/>
            <w:shd w:val="clear" w:color="auto" w:fill="auto"/>
          </w:tcPr>
          <w:p w:rsidR="00EF6121" w:rsidRPr="00F87921" w:rsidRDefault="00EF6121" w:rsidP="006E6E31">
            <w:pPr>
              <w:rPr>
                <w:rFonts w:ascii="Cambria" w:hAnsi="Cambria"/>
                <w:szCs w:val="22"/>
              </w:rPr>
            </w:pPr>
            <w:r w:rsidRPr="00F87921">
              <w:rPr>
                <w:rFonts w:ascii="Cambria" w:hAnsi="Cambria"/>
                <w:szCs w:val="22"/>
              </w:rPr>
              <w:t>Se connecter au serveur source pour récupérer la dernière sauvegarde de la base FMAO à installer.</w:t>
            </w:r>
          </w:p>
        </w:tc>
        <w:tc>
          <w:tcPr>
            <w:tcW w:w="5210" w:type="dxa"/>
            <w:shd w:val="clear" w:color="auto" w:fill="auto"/>
          </w:tcPr>
          <w:p w:rsidR="00EF6121" w:rsidRPr="00F87921" w:rsidRDefault="00EF6121" w:rsidP="006E6E31">
            <w:pPr>
              <w:rPr>
                <w:rFonts w:ascii="Cambria" w:hAnsi="Cambria"/>
                <w:szCs w:val="22"/>
              </w:rPr>
            </w:pPr>
            <w:r>
              <w:rPr>
                <w:noProof/>
              </w:rPr>
              <w:drawing>
                <wp:inline distT="0" distB="0" distL="0" distR="0" wp14:anchorId="4A6F8515" wp14:editId="33514528">
                  <wp:extent cx="3190875" cy="2724150"/>
                  <wp:effectExtent l="0" t="0" r="9525"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0875" cy="27241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rPr>
                <w:rFonts w:ascii="Cambria" w:hAnsi="Cambria"/>
                <w:szCs w:val="22"/>
              </w:rPr>
            </w:pPr>
            <w:r w:rsidRPr="00F87921">
              <w:rPr>
                <w:rFonts w:ascii="Cambria" w:hAnsi="Cambria"/>
                <w:szCs w:val="22"/>
              </w:rPr>
              <w:lastRenderedPageBreak/>
              <w:t>Si l’écran ci-contre s’affiche, cliquer sur « </w:t>
            </w:r>
            <w:r w:rsidRPr="00F87921">
              <w:rPr>
                <w:rFonts w:ascii="Cambria" w:hAnsi="Cambria"/>
                <w:b/>
                <w:szCs w:val="22"/>
              </w:rPr>
              <w:t>Oui</w:t>
            </w:r>
            <w:r w:rsidRPr="00F87921">
              <w:rPr>
                <w:rFonts w:ascii="Cambria" w:hAnsi="Cambria"/>
                <w:szCs w:val="22"/>
              </w:rPr>
              <w:t> »</w:t>
            </w:r>
          </w:p>
          <w:p w:rsidR="00EF6121" w:rsidRPr="00F87921" w:rsidRDefault="00EF6121" w:rsidP="006E6E31">
            <w:pPr>
              <w:rPr>
                <w:rFonts w:ascii="Cambria" w:hAnsi="Cambria"/>
                <w:szCs w:val="22"/>
              </w:rPr>
            </w:pPr>
          </w:p>
          <w:p w:rsidR="00EF6121" w:rsidRPr="00F87921" w:rsidRDefault="00EF6121" w:rsidP="006E6E31">
            <w:pPr>
              <w:rPr>
                <w:rFonts w:ascii="Cambria" w:hAnsi="Cambria"/>
                <w:szCs w:val="22"/>
              </w:rPr>
            </w:pPr>
          </w:p>
        </w:tc>
        <w:tc>
          <w:tcPr>
            <w:tcW w:w="5210" w:type="dxa"/>
            <w:shd w:val="clear" w:color="auto" w:fill="auto"/>
          </w:tcPr>
          <w:p w:rsidR="00EF6121" w:rsidRDefault="00EF6121" w:rsidP="006E6E31">
            <w:r w:rsidRPr="00F87921">
              <w:rPr>
                <w:i/>
                <w:noProof/>
              </w:rPr>
              <w:drawing>
                <wp:inline distT="0" distB="0" distL="0" distR="0" wp14:anchorId="4FD6D0CB" wp14:editId="7F14DD99">
                  <wp:extent cx="3228975" cy="2581275"/>
                  <wp:effectExtent l="0" t="0" r="9525"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8975" cy="25812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Récupérer la dernière sauvegarde de la base FMAO à installer, se trouvant dans le répertoire : « </w:t>
            </w:r>
            <w:r w:rsidRPr="00F87921">
              <w:rPr>
                <w:rFonts w:ascii="Cambria" w:hAnsi="Cambria"/>
                <w:b/>
                <w:szCs w:val="22"/>
              </w:rPr>
              <w:t>M:\MSSQL10_50.PRE_CP1_CI_AS\MSSQL\Backup\InstanceFMAO</w:t>
            </w:r>
            <w:r w:rsidRPr="00F87921">
              <w:rPr>
                <w:rFonts w:ascii="Cambria" w:hAnsi="Cambria"/>
                <w:szCs w:val="22"/>
              </w:rPr>
              <w:t> » en copiant le fichier .bak sur un poste local car le serveur est en DMZ</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rPr>
                <w:i/>
              </w:rPr>
            </w:pPr>
            <w:r>
              <w:rPr>
                <w:noProof/>
              </w:rPr>
              <w:drawing>
                <wp:inline distT="0" distB="0" distL="0" distR="0" wp14:anchorId="5E863F53" wp14:editId="5F384006">
                  <wp:extent cx="3228975" cy="2333625"/>
                  <wp:effectExtent l="0" t="0" r="9525"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8975" cy="23336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Se connecter au serveur de base de données pour créer l’utilisateur et charger le dump de la base FMAO à installer</w:t>
            </w:r>
          </w:p>
        </w:tc>
        <w:tc>
          <w:tcPr>
            <w:tcW w:w="5210" w:type="dxa"/>
            <w:shd w:val="clear" w:color="auto" w:fill="auto"/>
          </w:tcPr>
          <w:p w:rsidR="00EF6121" w:rsidRDefault="00EF6121" w:rsidP="006E6E31">
            <w:r>
              <w:rPr>
                <w:noProof/>
              </w:rPr>
              <w:drawing>
                <wp:inline distT="0" distB="0" distL="0" distR="0" wp14:anchorId="0BFCFD1A" wp14:editId="03867689">
                  <wp:extent cx="3228975" cy="2543175"/>
                  <wp:effectExtent l="0" t="0" r="9525"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8975" cy="25431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lang w:val="en-US"/>
              </w:rPr>
            </w:pPr>
            <w:r w:rsidRPr="00F87921">
              <w:rPr>
                <w:rFonts w:ascii="Cambria" w:hAnsi="Cambria"/>
                <w:szCs w:val="22"/>
                <w:lang w:val="en-US"/>
              </w:rPr>
              <w:t xml:space="preserve">Lancer « SQL Server Management Studio » en cliquant sur « Start» « All Programs » « Microsoft SQL Server 2008 R2 » </w:t>
            </w:r>
          </w:p>
        </w:tc>
        <w:tc>
          <w:tcPr>
            <w:tcW w:w="5210" w:type="dxa"/>
            <w:shd w:val="clear" w:color="auto" w:fill="auto"/>
          </w:tcPr>
          <w:p w:rsidR="00EF6121" w:rsidRPr="00F87921" w:rsidRDefault="00EF6121" w:rsidP="006E6E31">
            <w:pPr>
              <w:rPr>
                <w:lang w:val="en-US"/>
              </w:rPr>
            </w:pPr>
            <w:r w:rsidRPr="00F87921">
              <w:rPr>
                <w:b/>
                <w:noProof/>
              </w:rPr>
              <w:drawing>
                <wp:inline distT="0" distB="0" distL="0" distR="0" wp14:anchorId="587E2010" wp14:editId="79A0EBC9">
                  <wp:extent cx="3238500" cy="2371725"/>
                  <wp:effectExtent l="0" t="0" r="0"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23717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lang w:val="en-US"/>
              </w:rPr>
            </w:pPr>
            <w:r w:rsidRPr="00F87921">
              <w:rPr>
                <w:rFonts w:ascii="Cambria" w:hAnsi="Cambria"/>
                <w:szCs w:val="22"/>
                <w:lang w:val="en-US"/>
              </w:rPr>
              <w:t>L’écran ci-contre s’affiche</w:t>
            </w:r>
          </w:p>
        </w:tc>
        <w:tc>
          <w:tcPr>
            <w:tcW w:w="5210" w:type="dxa"/>
            <w:shd w:val="clear" w:color="auto" w:fill="auto"/>
          </w:tcPr>
          <w:p w:rsidR="00EF6121" w:rsidRPr="00F87921" w:rsidRDefault="00EF6121" w:rsidP="006E6E31">
            <w:pPr>
              <w:rPr>
                <w:b/>
              </w:rPr>
            </w:pPr>
            <w:r>
              <w:rPr>
                <w:noProof/>
              </w:rPr>
              <w:drawing>
                <wp:inline distT="0" distB="0" distL="0" distR="0" wp14:anchorId="2D828664" wp14:editId="036A7449">
                  <wp:extent cx="3238500" cy="2276475"/>
                  <wp:effectExtent l="0" t="0" r="0"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8500" cy="22764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S</w:t>
            </w:r>
            <w:r>
              <w:rPr>
                <w:rFonts w:ascii="Cambria" w:hAnsi="Cambria"/>
                <w:szCs w:val="22"/>
              </w:rPr>
              <w:t>e positionner dans « Sécurité », clic droit</w:t>
            </w:r>
            <w:r w:rsidRPr="00F87921">
              <w:rPr>
                <w:rFonts w:ascii="Cambria" w:hAnsi="Cambria"/>
                <w:szCs w:val="22"/>
              </w:rPr>
              <w:t xml:space="preserve"> « </w:t>
            </w:r>
            <w:r>
              <w:rPr>
                <w:rFonts w:ascii="Cambria" w:hAnsi="Cambria"/>
                <w:szCs w:val="22"/>
              </w:rPr>
              <w:t>Nouveau</w:t>
            </w:r>
            <w:r w:rsidRPr="00F87921">
              <w:rPr>
                <w:rFonts w:ascii="Cambria" w:hAnsi="Cambria"/>
                <w:szCs w:val="22"/>
              </w:rPr>
              <w:t> » puis « </w:t>
            </w:r>
            <w:r>
              <w:rPr>
                <w:rFonts w:ascii="Cambria" w:hAnsi="Cambria"/>
                <w:szCs w:val="22"/>
              </w:rPr>
              <w:t>Connexion</w:t>
            </w:r>
            <w:r w:rsidRPr="00F87921">
              <w:rPr>
                <w:rFonts w:ascii="Cambria" w:hAnsi="Cambria"/>
                <w:szCs w:val="22"/>
              </w:rPr>
              <w:t> »</w:t>
            </w:r>
          </w:p>
          <w:p w:rsidR="00EF6121" w:rsidRPr="00F87921" w:rsidRDefault="00EF6121" w:rsidP="006E6E31">
            <w:pPr>
              <w:rPr>
                <w:rFonts w:ascii="Cambria" w:hAnsi="Cambria"/>
                <w:szCs w:val="22"/>
              </w:rPr>
            </w:pPr>
          </w:p>
          <w:p w:rsidR="00EF6121" w:rsidRPr="00F87921" w:rsidRDefault="00EF6121" w:rsidP="006E6E31">
            <w:pPr>
              <w:rPr>
                <w:rFonts w:ascii="Cambria" w:hAnsi="Cambria"/>
                <w:szCs w:val="22"/>
              </w:rPr>
            </w:pPr>
            <w:r w:rsidRPr="00F87921">
              <w:rPr>
                <w:rFonts w:ascii="Cambria" w:hAnsi="Cambria"/>
                <w:szCs w:val="22"/>
              </w:rPr>
              <w:t>L’écran ci-contre apparaît</w:t>
            </w:r>
          </w:p>
          <w:p w:rsidR="00EF6121" w:rsidRPr="00F87921" w:rsidRDefault="00EF6121" w:rsidP="006E6E31">
            <w:pPr>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 xml:space="preserve">Renseigner les champs suivants :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b/>
                <w:szCs w:val="22"/>
              </w:rPr>
              <w:t>Nom d’accès :</w:t>
            </w:r>
            <w:r w:rsidRPr="00F87921">
              <w:rPr>
                <w:rFonts w:ascii="Cambria" w:hAnsi="Cambria"/>
                <w:szCs w:val="22"/>
              </w:rPr>
              <w:t xml:space="preserve"> Login de connexion de la base de données</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Cocher « </w:t>
            </w:r>
            <w:r w:rsidRPr="00F87921">
              <w:rPr>
                <w:rFonts w:ascii="Cambria" w:hAnsi="Cambria"/>
                <w:b/>
                <w:szCs w:val="22"/>
              </w:rPr>
              <w:t>Authentification SQL Server</w:t>
            </w:r>
            <w:r w:rsidRPr="00F87921">
              <w:rPr>
                <w:rFonts w:ascii="Cambria" w:hAnsi="Cambria"/>
                <w:szCs w:val="22"/>
              </w:rPr>
              <w:t> » puis entrez le mot de passe de l’utilisateur</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Cliquer « </w:t>
            </w:r>
            <w:r w:rsidRPr="00F87921">
              <w:rPr>
                <w:rFonts w:ascii="Cambria" w:hAnsi="Cambria"/>
                <w:b/>
                <w:szCs w:val="22"/>
              </w:rPr>
              <w:t>OK</w:t>
            </w:r>
            <w:r w:rsidRPr="00F87921">
              <w:rPr>
                <w:rFonts w:ascii="Cambria" w:hAnsi="Cambria"/>
                <w:szCs w:val="22"/>
              </w:rPr>
              <w:t> »</w:t>
            </w:r>
          </w:p>
        </w:tc>
        <w:tc>
          <w:tcPr>
            <w:tcW w:w="5210" w:type="dxa"/>
            <w:shd w:val="clear" w:color="auto" w:fill="auto"/>
          </w:tcPr>
          <w:p w:rsidR="00EF6121" w:rsidRDefault="00EF6121" w:rsidP="006E6E31">
            <w:r w:rsidRPr="00F87921">
              <w:rPr>
                <w:b/>
                <w:noProof/>
              </w:rPr>
              <w:drawing>
                <wp:inline distT="0" distB="0" distL="0" distR="0" wp14:anchorId="25FBD2B6" wp14:editId="48CF60D1">
                  <wp:extent cx="3228975" cy="2752725"/>
                  <wp:effectExtent l="0" t="0" r="9525"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8975" cy="27527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Copier le fichier dump de la base FMAO sur le serveur de base de données dans le répertoire temporaire : « </w:t>
            </w:r>
            <w:r w:rsidRPr="00F87921">
              <w:rPr>
                <w:rFonts w:ascii="Cambria" w:hAnsi="Cambria"/>
                <w:b/>
                <w:szCs w:val="22"/>
              </w:rPr>
              <w:t>D:\temp</w:t>
            </w:r>
            <w:r w:rsidRPr="00F87921">
              <w:rPr>
                <w:rFonts w:ascii="Cambria" w:hAnsi="Cambria"/>
                <w:szCs w:val="22"/>
              </w:rPr>
              <w:t> »</w:t>
            </w:r>
          </w:p>
        </w:tc>
        <w:tc>
          <w:tcPr>
            <w:tcW w:w="5210" w:type="dxa"/>
            <w:shd w:val="clear" w:color="auto" w:fill="auto"/>
          </w:tcPr>
          <w:p w:rsidR="00EF6121" w:rsidRPr="00F87921" w:rsidRDefault="00EF6121" w:rsidP="006E6E31">
            <w:pPr>
              <w:rPr>
                <w:b/>
              </w:rPr>
            </w:pPr>
            <w:r>
              <w:rPr>
                <w:noProof/>
              </w:rPr>
              <w:drawing>
                <wp:inline distT="0" distB="0" distL="0" distR="0" wp14:anchorId="56C1FD74" wp14:editId="6B252893">
                  <wp:extent cx="3228975" cy="2238375"/>
                  <wp:effectExtent l="0" t="0" r="9525"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8975" cy="22383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Dans « </w:t>
            </w:r>
            <w:r w:rsidRPr="00F87921">
              <w:rPr>
                <w:rFonts w:ascii="Cambria" w:hAnsi="Cambria"/>
                <w:b/>
                <w:szCs w:val="22"/>
              </w:rPr>
              <w:t>SQL Server Management Studio</w:t>
            </w:r>
            <w:r w:rsidRPr="00F87921">
              <w:rPr>
                <w:rFonts w:ascii="Cambria" w:hAnsi="Cambria"/>
                <w:szCs w:val="22"/>
              </w:rPr>
              <w:t xml:space="preserve"> », se positionner sur « </w:t>
            </w:r>
            <w:r w:rsidRPr="00F87921">
              <w:rPr>
                <w:rFonts w:ascii="Cambria" w:hAnsi="Cambria"/>
                <w:b/>
                <w:szCs w:val="22"/>
              </w:rPr>
              <w:t>Base de données</w:t>
            </w:r>
            <w:r w:rsidRPr="00F87921">
              <w:rPr>
                <w:rFonts w:ascii="Cambria" w:hAnsi="Cambria"/>
                <w:szCs w:val="22"/>
              </w:rPr>
              <w:t> » puis clic droit sur « </w:t>
            </w:r>
            <w:r w:rsidRPr="00F87921">
              <w:rPr>
                <w:rFonts w:ascii="Cambria" w:hAnsi="Cambria"/>
                <w:b/>
                <w:szCs w:val="22"/>
              </w:rPr>
              <w:t>Restaurer la base de données</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La fenêtre ci-contre apparaît</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Cocher « </w:t>
            </w:r>
            <w:r w:rsidRPr="00F87921">
              <w:rPr>
                <w:rFonts w:ascii="Cambria" w:hAnsi="Cambria"/>
                <w:b/>
                <w:szCs w:val="22"/>
              </w:rPr>
              <w:t>A partir de l’unité</w:t>
            </w:r>
            <w:r w:rsidRPr="00F87921">
              <w:rPr>
                <w:rFonts w:ascii="Cambria" w:hAnsi="Cambria"/>
                <w:szCs w:val="22"/>
              </w:rPr>
              <w:t> » pour sélectionner le fichier de backup de la base à restaurer</w:t>
            </w:r>
          </w:p>
        </w:tc>
        <w:tc>
          <w:tcPr>
            <w:tcW w:w="5210" w:type="dxa"/>
            <w:shd w:val="clear" w:color="auto" w:fill="auto"/>
          </w:tcPr>
          <w:p w:rsidR="00EF6121" w:rsidRDefault="00EF6121" w:rsidP="006E6E31">
            <w:r w:rsidRPr="00F87921">
              <w:rPr>
                <w:b/>
                <w:noProof/>
              </w:rPr>
              <w:drawing>
                <wp:inline distT="0" distB="0" distL="0" distR="0" wp14:anchorId="0B927CA7" wp14:editId="0DC4BFDA">
                  <wp:extent cx="3238500" cy="2581275"/>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500" cy="25812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 xml:space="preserve">La fenêtre ci-contre apparaît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Cliquer sur « </w:t>
            </w:r>
            <w:r w:rsidRPr="00F87921">
              <w:rPr>
                <w:rFonts w:ascii="Cambria" w:hAnsi="Cambria"/>
                <w:b/>
                <w:szCs w:val="22"/>
              </w:rPr>
              <w:t>Ajouter</w:t>
            </w:r>
            <w:r w:rsidRPr="00F87921">
              <w:rPr>
                <w:rFonts w:ascii="Cambria" w:hAnsi="Cambria"/>
                <w:szCs w:val="22"/>
              </w:rPr>
              <w:t> »</w:t>
            </w:r>
          </w:p>
        </w:tc>
        <w:tc>
          <w:tcPr>
            <w:tcW w:w="5210" w:type="dxa"/>
            <w:shd w:val="clear" w:color="auto" w:fill="auto"/>
          </w:tcPr>
          <w:p w:rsidR="00EF6121" w:rsidRPr="00F87921" w:rsidRDefault="00EF6121" w:rsidP="006E6E31">
            <w:pPr>
              <w:rPr>
                <w:b/>
              </w:rPr>
            </w:pPr>
            <w:r w:rsidRPr="00F87921">
              <w:rPr>
                <w:b/>
                <w:noProof/>
              </w:rPr>
              <w:drawing>
                <wp:inline distT="0" distB="0" distL="0" distR="0" wp14:anchorId="5000D5FA" wp14:editId="4B1DB21C">
                  <wp:extent cx="3238500" cy="2505075"/>
                  <wp:effectExtent l="0" t="0" r="0" b="952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5050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Choisissez le fichier dump dans l’écran suivant puis cliquez sur « </w:t>
            </w:r>
            <w:r w:rsidRPr="00F87921">
              <w:rPr>
                <w:rFonts w:ascii="Cambria" w:hAnsi="Cambria"/>
                <w:b/>
                <w:szCs w:val="22"/>
              </w:rPr>
              <w:t>OK</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rPr>
                <w:b/>
              </w:rPr>
            </w:pPr>
            <w:r>
              <w:rPr>
                <w:noProof/>
              </w:rPr>
              <w:drawing>
                <wp:inline distT="0" distB="0" distL="0" distR="0" wp14:anchorId="4D46B14A" wp14:editId="2C0C4AE9">
                  <wp:extent cx="3228975" cy="2514600"/>
                  <wp:effectExtent l="0" t="0" r="9525"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8975" cy="2514600"/>
                          </a:xfrm>
                          <a:prstGeom prst="rect">
                            <a:avLst/>
                          </a:prstGeom>
                          <a:noFill/>
                          <a:ln>
                            <a:noFill/>
                          </a:ln>
                        </pic:spPr>
                      </pic:pic>
                    </a:graphicData>
                  </a:graphic>
                </wp:inline>
              </w:drawing>
            </w:r>
          </w:p>
        </w:tc>
      </w:tr>
      <w:tr w:rsidR="00EF6121" w:rsidRPr="00F87921" w:rsidTr="006E6E31">
        <w:trPr>
          <w:trHeight w:val="3688"/>
        </w:trPr>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A cet écran cliquez sur « </w:t>
            </w:r>
            <w:r w:rsidRPr="00F87921">
              <w:rPr>
                <w:rFonts w:ascii="Cambria" w:hAnsi="Cambria"/>
                <w:b/>
                <w:szCs w:val="22"/>
              </w:rPr>
              <w:t>OK</w:t>
            </w:r>
            <w:r w:rsidRPr="00F87921">
              <w:rPr>
                <w:rFonts w:ascii="Cambria" w:hAnsi="Cambria"/>
                <w:szCs w:val="22"/>
              </w:rPr>
              <w:t> »</w:t>
            </w:r>
          </w:p>
        </w:tc>
        <w:tc>
          <w:tcPr>
            <w:tcW w:w="5210" w:type="dxa"/>
            <w:shd w:val="clear" w:color="auto" w:fill="auto"/>
          </w:tcPr>
          <w:p w:rsidR="00EF6121" w:rsidRDefault="00EF6121" w:rsidP="006E6E31">
            <w:r>
              <w:rPr>
                <w:noProof/>
              </w:rPr>
              <w:drawing>
                <wp:inline distT="0" distB="0" distL="0" distR="0" wp14:anchorId="6EA29D1D" wp14:editId="6F7264E2">
                  <wp:extent cx="3219450" cy="2286000"/>
                  <wp:effectExtent l="0" t="0" r="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9450" cy="22860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La fenêtre suivante s’affiche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Dans le champ « </w:t>
            </w:r>
            <w:r w:rsidRPr="00F87921">
              <w:rPr>
                <w:rFonts w:ascii="Cambria" w:hAnsi="Cambria"/>
                <w:b/>
                <w:szCs w:val="22"/>
              </w:rPr>
              <w:t>Vers la base de données</w:t>
            </w:r>
            <w:r w:rsidRPr="00F87921">
              <w:rPr>
                <w:rFonts w:ascii="Cambria" w:hAnsi="Cambria"/>
                <w:szCs w:val="22"/>
              </w:rPr>
              <w:t> », renseigner le nom de la base de données FMAO à restaurer</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Dans « </w:t>
            </w:r>
            <w:r w:rsidRPr="00F87921">
              <w:rPr>
                <w:rFonts w:ascii="Cambria" w:hAnsi="Cambria"/>
                <w:b/>
                <w:szCs w:val="22"/>
              </w:rPr>
              <w:t>Sélectionnez les jeux de sauvegarde à restaurer</w:t>
            </w:r>
            <w:r w:rsidRPr="00F87921">
              <w:rPr>
                <w:rFonts w:ascii="Cambria" w:hAnsi="Cambria"/>
                <w:szCs w:val="22"/>
              </w:rPr>
              <w:t> », cocher le fichier à restaurer</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OK</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r>
              <w:rPr>
                <w:noProof/>
              </w:rPr>
              <w:drawing>
                <wp:inline distT="0" distB="0" distL="0" distR="0" wp14:anchorId="12951BFA" wp14:editId="7D5F129E">
                  <wp:extent cx="3228975" cy="2590800"/>
                  <wp:effectExtent l="0" t="0" r="9525"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8975" cy="25908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Dans « </w:t>
            </w:r>
            <w:r w:rsidRPr="00F87921">
              <w:rPr>
                <w:rFonts w:ascii="Cambria" w:hAnsi="Cambria"/>
                <w:b/>
                <w:szCs w:val="22"/>
              </w:rPr>
              <w:t>Options</w:t>
            </w:r>
            <w:r w:rsidRPr="00F87921">
              <w:rPr>
                <w:rFonts w:ascii="Cambria" w:hAnsi="Cambria"/>
                <w:szCs w:val="22"/>
              </w:rPr>
              <w:t> », cocher le premier choix dans la partie « </w:t>
            </w:r>
            <w:r w:rsidRPr="00F87921">
              <w:rPr>
                <w:rFonts w:ascii="Cambria" w:hAnsi="Cambria"/>
                <w:b/>
                <w:szCs w:val="22"/>
              </w:rPr>
              <w:t>Etat de récupération</w:t>
            </w:r>
            <w:r w:rsidRPr="00F87921">
              <w:rPr>
                <w:rFonts w:ascii="Cambria" w:hAnsi="Cambria"/>
                <w:szCs w:val="22"/>
              </w:rPr>
              <w:t> » puis « </w:t>
            </w:r>
            <w:r w:rsidRPr="00F87921">
              <w:rPr>
                <w:rFonts w:ascii="Cambria" w:hAnsi="Cambria"/>
                <w:b/>
                <w:szCs w:val="22"/>
              </w:rPr>
              <w:t>OK</w:t>
            </w:r>
            <w:r w:rsidRPr="00F87921">
              <w:rPr>
                <w:rFonts w:ascii="Cambria" w:hAnsi="Cambria"/>
                <w:szCs w:val="22"/>
              </w:rPr>
              <w:t> »</w:t>
            </w:r>
          </w:p>
        </w:tc>
        <w:tc>
          <w:tcPr>
            <w:tcW w:w="5210" w:type="dxa"/>
            <w:shd w:val="clear" w:color="auto" w:fill="auto"/>
          </w:tcPr>
          <w:p w:rsidR="00EF6121" w:rsidRDefault="00EF6121" w:rsidP="006E6E31">
            <w:r w:rsidRPr="00F87921">
              <w:rPr>
                <w:b/>
                <w:noProof/>
              </w:rPr>
              <w:drawing>
                <wp:inline distT="0" distB="0" distL="0" distR="0" wp14:anchorId="435A3E92" wp14:editId="781F3496">
                  <wp:extent cx="3228975" cy="2419350"/>
                  <wp:effectExtent l="0" t="0" r="9525"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24193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Vous voyez la base créée apparaître dans l’explorateur de base de données</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rPr>
                <w:b/>
              </w:rPr>
            </w:pPr>
            <w:r w:rsidRPr="00F87921">
              <w:rPr>
                <w:b/>
                <w:noProof/>
              </w:rPr>
              <w:drawing>
                <wp:inline distT="0" distB="0" distL="0" distR="0" wp14:anchorId="60315E9E" wp14:editId="6107C49D">
                  <wp:extent cx="3209925" cy="2895600"/>
                  <wp:effectExtent l="0" t="0" r="9525"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9925" cy="28956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Lancer la requête de synchronisation  « </w:t>
            </w:r>
            <w:r w:rsidRPr="00F87921">
              <w:rPr>
                <w:rFonts w:ascii="Cambria" w:hAnsi="Cambria"/>
                <w:b/>
                <w:szCs w:val="22"/>
              </w:rPr>
              <w:t>sp_changedbowner 'Nom utilisateur créé';</w:t>
            </w:r>
            <w:r w:rsidRPr="00F87921">
              <w:rPr>
                <w:rFonts w:ascii="Cambria" w:hAnsi="Cambria"/>
                <w:szCs w:val="22"/>
              </w:rPr>
              <w:t> » pour modifier le propriétaire de la base de données restaurée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Vérifiez le changement de propriétaire en se positionnant sur « </w:t>
            </w:r>
            <w:r w:rsidRPr="00F87921">
              <w:rPr>
                <w:rFonts w:ascii="Cambria" w:hAnsi="Cambria"/>
                <w:b/>
                <w:szCs w:val="22"/>
              </w:rPr>
              <w:t>Sécurité</w:t>
            </w:r>
            <w:r w:rsidRPr="00F87921">
              <w:rPr>
                <w:rFonts w:ascii="Cambria" w:hAnsi="Cambria"/>
                <w:szCs w:val="22"/>
              </w:rPr>
              <w:t> » et faire un clic droit sur l’utilisateur crée, puis « </w:t>
            </w:r>
            <w:r w:rsidRPr="00F87921">
              <w:rPr>
                <w:rFonts w:ascii="Cambria" w:hAnsi="Cambria"/>
                <w:b/>
                <w:szCs w:val="22"/>
              </w:rPr>
              <w:t>propriété</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rPr>
                <w:b/>
              </w:rPr>
            </w:pPr>
            <w:r>
              <w:rPr>
                <w:noProof/>
              </w:rPr>
              <w:drawing>
                <wp:inline distT="0" distB="0" distL="0" distR="0" wp14:anchorId="020EA67D" wp14:editId="0715A8A9">
                  <wp:extent cx="3228975" cy="2095500"/>
                  <wp:effectExtent l="0" t="0" r="9525"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975" cy="20955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Dans l’onglet « </w:t>
            </w:r>
            <w:r w:rsidRPr="00F87921">
              <w:rPr>
                <w:rFonts w:ascii="Cambria" w:hAnsi="Cambria"/>
                <w:b/>
                <w:szCs w:val="22"/>
              </w:rPr>
              <w:t>Général</w:t>
            </w:r>
            <w:r w:rsidRPr="00F87921">
              <w:rPr>
                <w:rFonts w:ascii="Cambria" w:hAnsi="Cambria"/>
                <w:szCs w:val="22"/>
              </w:rPr>
              <w:t> » remplacer la base de données par défaut « </w:t>
            </w:r>
            <w:r w:rsidRPr="00F87921">
              <w:rPr>
                <w:rFonts w:ascii="Cambria" w:hAnsi="Cambria"/>
                <w:b/>
                <w:szCs w:val="22"/>
              </w:rPr>
              <w:t>master</w:t>
            </w:r>
            <w:r w:rsidRPr="00F87921">
              <w:rPr>
                <w:rFonts w:ascii="Cambria" w:hAnsi="Cambria"/>
                <w:szCs w:val="22"/>
              </w:rPr>
              <w:t xml:space="preserve"> », </w:t>
            </w:r>
            <w:r>
              <w:rPr>
                <w:rFonts w:ascii="Cambria" w:hAnsi="Cambria"/>
                <w:szCs w:val="22"/>
              </w:rPr>
              <w:t>par la base de données correspondant à votre instance.</w:t>
            </w:r>
          </w:p>
        </w:tc>
        <w:tc>
          <w:tcPr>
            <w:tcW w:w="5210" w:type="dxa"/>
            <w:shd w:val="clear" w:color="auto" w:fill="auto"/>
          </w:tcPr>
          <w:p w:rsidR="00EF6121" w:rsidRDefault="00EF6121" w:rsidP="006E6E31">
            <w:r>
              <w:rPr>
                <w:noProof/>
              </w:rPr>
              <w:drawing>
                <wp:inline distT="0" distB="0" distL="0" distR="0" wp14:anchorId="64F4050E" wp14:editId="0072DAA0">
                  <wp:extent cx="3238500" cy="2571750"/>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25717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par la base de données restaurée</w:t>
            </w:r>
          </w:p>
          <w:p w:rsidR="00EF6121" w:rsidRPr="00F87921" w:rsidRDefault="00EF6121" w:rsidP="006E6E31">
            <w:pPr>
              <w:jc w:val="left"/>
              <w:rPr>
                <w:rFonts w:ascii="Cambria" w:hAnsi="Cambria"/>
                <w:szCs w:val="22"/>
              </w:rPr>
            </w:pPr>
          </w:p>
          <w:p w:rsidR="00EF6121" w:rsidRDefault="00EF6121" w:rsidP="006E6E31"/>
          <w:p w:rsidR="00EF6121" w:rsidRPr="00F87921" w:rsidRDefault="00EF6121" w:rsidP="006E6E31">
            <w:pPr>
              <w:jc w:val="left"/>
              <w:rPr>
                <w:rFonts w:ascii="Cambria" w:hAnsi="Cambria"/>
                <w:szCs w:val="22"/>
              </w:rPr>
            </w:pPr>
            <w:r w:rsidRPr="00F87921">
              <w:rPr>
                <w:rFonts w:ascii="Cambria" w:hAnsi="Cambria"/>
                <w:szCs w:val="22"/>
              </w:rPr>
              <w:t>Cliquer sur « </w:t>
            </w:r>
            <w:r w:rsidRPr="00F87921">
              <w:rPr>
                <w:rFonts w:ascii="Cambria" w:hAnsi="Cambria"/>
                <w:b/>
                <w:szCs w:val="22"/>
              </w:rPr>
              <w:t>OK</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r>
              <w:rPr>
                <w:noProof/>
              </w:rPr>
              <w:drawing>
                <wp:inline distT="0" distB="0" distL="0" distR="0" wp14:anchorId="5139C992" wp14:editId="30F6CEA4">
                  <wp:extent cx="3228975" cy="2638425"/>
                  <wp:effectExtent l="0" t="0" r="9525"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8975" cy="2638425"/>
                          </a:xfrm>
                          <a:prstGeom prst="rect">
                            <a:avLst/>
                          </a:prstGeom>
                          <a:noFill/>
                          <a:ln>
                            <a:noFill/>
                          </a:ln>
                        </pic:spPr>
                      </pic:pic>
                    </a:graphicData>
                  </a:graphic>
                </wp:inline>
              </w:drawing>
            </w:r>
          </w:p>
        </w:tc>
      </w:tr>
    </w:tbl>
    <w:p w:rsidR="00EF6121" w:rsidRDefault="00EF6121" w:rsidP="00EF6121"/>
    <w:p w:rsidR="00EF6121" w:rsidRDefault="00EF6121" w:rsidP="00EF6121">
      <w:pPr>
        <w:pStyle w:val="BalardTitre2"/>
      </w:pPr>
      <w:bookmarkStart w:id="177" w:name="_Toc406502380"/>
      <w:bookmarkStart w:id="178" w:name="_Toc417299582"/>
      <w:r>
        <w:t>Installation du serveur applicatif FMAO</w:t>
      </w:r>
      <w:bookmarkEnd w:id="177"/>
      <w:bookmarkEnd w:id="178"/>
    </w:p>
    <w:p w:rsidR="00EF6121" w:rsidRPr="00AB10C5" w:rsidRDefault="00EF6121" w:rsidP="00EF6121">
      <w:pPr>
        <w:pStyle w:val="BalardTitre3"/>
      </w:pPr>
      <w:bookmarkStart w:id="179" w:name="_Toc406502381"/>
      <w:bookmarkStart w:id="180" w:name="_Toc417299583"/>
      <w:r w:rsidRPr="00AB10C5">
        <w:t>Installation de Planon</w:t>
      </w:r>
      <w:bookmarkEnd w:id="179"/>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Mapper le lecteur réseau où se trouvent les sources d’installation pour une instance FMAO en faisant un clic droit sur « </w:t>
            </w:r>
            <w:r w:rsidRPr="00F87921">
              <w:rPr>
                <w:rFonts w:ascii="Cambria" w:hAnsi="Cambria"/>
                <w:b/>
                <w:szCs w:val="22"/>
              </w:rPr>
              <w:t>Computer</w:t>
            </w:r>
            <w:r w:rsidRPr="00F87921">
              <w:rPr>
                <w:rFonts w:ascii="Cambria" w:hAnsi="Cambria"/>
                <w:szCs w:val="22"/>
              </w:rPr>
              <w:t> » puis « </w:t>
            </w:r>
            <w:r w:rsidRPr="00F87921">
              <w:rPr>
                <w:rFonts w:ascii="Cambria" w:hAnsi="Cambria"/>
                <w:b/>
                <w:szCs w:val="22"/>
              </w:rPr>
              <w:t>Map network drive</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pPr>
              <w:rPr>
                <w:b/>
              </w:rPr>
            </w:pPr>
            <w:r w:rsidRPr="00F87921">
              <w:rPr>
                <w:b/>
                <w:noProof/>
              </w:rPr>
              <w:drawing>
                <wp:inline distT="0" distB="0" distL="0" distR="0" wp14:anchorId="07623E67" wp14:editId="5F009A35">
                  <wp:extent cx="3248025" cy="1181100"/>
                  <wp:effectExtent l="0" t="0" r="9525"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181100"/>
                          </a:xfrm>
                          <a:prstGeom prst="rect">
                            <a:avLst/>
                          </a:prstGeom>
                          <a:noFill/>
                          <a:ln>
                            <a:noFill/>
                          </a:ln>
                        </pic:spPr>
                      </pic:pic>
                    </a:graphicData>
                  </a:graphic>
                </wp:inline>
              </w:drawing>
            </w:r>
          </w:p>
          <w:p w:rsidR="00EF6121" w:rsidRDefault="00EF6121" w:rsidP="006E6E31"/>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Indiquez el chemin « </w:t>
            </w:r>
            <w:hyperlink r:id="rId31" w:history="1">
              <w:r w:rsidRPr="00F87921">
                <w:rPr>
                  <w:rFonts w:ascii="Cambria" w:hAnsi="Cambria"/>
                  <w:b/>
                  <w:szCs w:val="22"/>
                </w:rPr>
                <w:t>\\bcnvdat007\refbin\dos\fmao</w:t>
              </w:r>
            </w:hyperlink>
            <w:r w:rsidRPr="00F87921">
              <w:rPr>
                <w:rFonts w:ascii="Cambria" w:hAnsi="Cambria"/>
                <w:szCs w:val="22"/>
              </w:rPr>
              <w:t xml:space="preserve"> »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Cliquer sur « </w:t>
            </w:r>
            <w:r w:rsidRPr="00F87921">
              <w:rPr>
                <w:rFonts w:ascii="Cambria" w:hAnsi="Cambria"/>
                <w:b/>
                <w:szCs w:val="22"/>
              </w:rPr>
              <w:t>Finish</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rPr>
                <w:b/>
              </w:rPr>
            </w:pPr>
            <w:r w:rsidRPr="00F87921">
              <w:rPr>
                <w:b/>
                <w:noProof/>
              </w:rPr>
              <w:drawing>
                <wp:inline distT="0" distB="0" distL="0" distR="0" wp14:anchorId="3528C436" wp14:editId="77FC271A">
                  <wp:extent cx="3228975" cy="2143125"/>
                  <wp:effectExtent l="0" t="0" r="9525" b="9525"/>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8975" cy="21431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A partir des sources d’installation de Planon livrées dans : « </w:t>
            </w:r>
            <w:hyperlink r:id="rId33" w:history="1">
              <w:r w:rsidRPr="00F87921">
                <w:rPr>
                  <w:rFonts w:ascii="Cambria" w:hAnsi="Cambria"/>
                  <w:b/>
                  <w:szCs w:val="22"/>
                </w:rPr>
                <w:t>\\bcnvdat007\refbin\dos\fmao\Sources\2011.A\Planon</w:t>
              </w:r>
            </w:hyperlink>
            <w:r w:rsidRPr="00F87921">
              <w:rPr>
                <w:rFonts w:ascii="Cambria" w:hAnsi="Cambria"/>
                <w:b/>
                <w:szCs w:val="22"/>
              </w:rPr>
              <w:t xml:space="preserve"> ProCenter\64 Bit</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Lancez l’exécutable « </w:t>
            </w:r>
            <w:r w:rsidRPr="00F87921">
              <w:rPr>
                <w:rFonts w:ascii="Cambria" w:hAnsi="Cambria"/>
                <w:b/>
                <w:szCs w:val="22"/>
              </w:rPr>
              <w:t>ProCenter_FullInstaller_windows_64</w:t>
            </w:r>
            <w:r w:rsidRPr="00F87921">
              <w:rPr>
                <w:rFonts w:ascii="Cambria" w:hAnsi="Cambria"/>
                <w:szCs w:val="22"/>
              </w:rPr>
              <w:t> » pour démarrer l’installation de Planon</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rPr>
                <w:b/>
              </w:rPr>
            </w:pPr>
            <w:r>
              <w:rPr>
                <w:noProof/>
              </w:rPr>
              <w:drawing>
                <wp:inline distT="0" distB="0" distL="0" distR="0" wp14:anchorId="1F750855" wp14:editId="67CD7054">
                  <wp:extent cx="3238500" cy="1733550"/>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8500" cy="17335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L’écran ci-contre s’affiche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Cliquer sur « </w:t>
            </w:r>
            <w:r w:rsidRPr="00F87921">
              <w:rPr>
                <w:rFonts w:ascii="Cambria" w:hAnsi="Cambria"/>
                <w:b/>
                <w:szCs w:val="22"/>
              </w:rPr>
              <w:t>Run</w:t>
            </w:r>
            <w:r w:rsidRPr="00F87921">
              <w:rPr>
                <w:rFonts w:ascii="Cambria" w:hAnsi="Cambria"/>
                <w:szCs w:val="22"/>
              </w:rPr>
              <w:t> »</w:t>
            </w:r>
          </w:p>
        </w:tc>
        <w:tc>
          <w:tcPr>
            <w:tcW w:w="5210" w:type="dxa"/>
            <w:shd w:val="clear" w:color="auto" w:fill="auto"/>
          </w:tcPr>
          <w:p w:rsidR="00EF6121" w:rsidRDefault="00EF6121" w:rsidP="006E6E31">
            <w:r>
              <w:rPr>
                <w:noProof/>
              </w:rPr>
              <w:drawing>
                <wp:inline distT="0" distB="0" distL="0" distR="0" wp14:anchorId="4F5B4358" wp14:editId="7B337855">
                  <wp:extent cx="3228975" cy="2105025"/>
                  <wp:effectExtent l="0" t="0" r="9525"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8975" cy="21050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L’installation commence</w:t>
            </w:r>
          </w:p>
        </w:tc>
        <w:tc>
          <w:tcPr>
            <w:tcW w:w="5210" w:type="dxa"/>
            <w:shd w:val="clear" w:color="auto" w:fill="auto"/>
          </w:tcPr>
          <w:p w:rsidR="00EF6121" w:rsidRDefault="00EF6121" w:rsidP="006E6E31">
            <w:r>
              <w:rPr>
                <w:noProof/>
              </w:rPr>
              <w:drawing>
                <wp:inline distT="0" distB="0" distL="0" distR="0" wp14:anchorId="009C4E44" wp14:editId="07734413">
                  <wp:extent cx="3238500" cy="1219200"/>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12192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r w:rsidRPr="00E23BE6">
              <w:rPr>
                <w:noProof/>
              </w:rPr>
              <w:drawing>
                <wp:inline distT="0" distB="0" distL="0" distR="0" wp14:anchorId="6C073750" wp14:editId="6BE1D60F">
                  <wp:extent cx="3228975" cy="2000250"/>
                  <wp:effectExtent l="0" t="0" r="952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20002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Renseigner le nom du répertoire qui correspond au nom de l’instance FMAO, sur « </w:t>
            </w:r>
            <w:r w:rsidRPr="00F87921">
              <w:rPr>
                <w:rFonts w:ascii="Cambria" w:hAnsi="Cambria"/>
                <w:b/>
                <w:szCs w:val="22"/>
              </w:rPr>
              <w:t>D:\</w:t>
            </w:r>
            <w:r w:rsidRPr="00F87921">
              <w:rPr>
                <w:rFonts w:ascii="Cambria" w:hAnsi="Cambria"/>
                <w:szCs w:val="22"/>
              </w:rPr>
              <w:t> », en utilisant la nomenclature suivante « </w:t>
            </w:r>
            <w:r w:rsidRPr="00F87921">
              <w:rPr>
                <w:rFonts w:ascii="Cambria" w:hAnsi="Cambria"/>
                <w:b/>
                <w:szCs w:val="22"/>
              </w:rPr>
              <w:t>[ENT]_[INS]</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ENT étant l’entité concernée sur trois caractères, INS étant le type d’instance à installer (INT pour intégration, DEV pour développement, PROD pour Production), exemple « EXP_PROD » pour l’instance BYES de Production.</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51DDE586" wp14:editId="48BB2B0F">
                  <wp:extent cx="3238500" cy="2562225"/>
                  <wp:effectExtent l="0" t="0" r="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5622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L’écran ci-contre apparait</w:t>
            </w: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4F6FAF12" wp14:editId="0A9C3077">
                  <wp:extent cx="3162300" cy="2714625"/>
                  <wp:effectExtent l="0" t="0" r="0" b="9525"/>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300" cy="27146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Cocher les cases ci-contre puis cliquez sur « </w:t>
            </w:r>
            <w:r w:rsidRPr="00F87921">
              <w:rPr>
                <w:rFonts w:ascii="Cambria" w:hAnsi="Cambria"/>
                <w:b/>
                <w:szCs w:val="22"/>
              </w:rPr>
              <w:t>Next</w:t>
            </w:r>
            <w:r w:rsidRPr="00F87921">
              <w:rPr>
                <w:rFonts w:ascii="Cambria" w:hAnsi="Cambria"/>
                <w:szCs w:val="22"/>
              </w:rPr>
              <w:t> »</w:t>
            </w: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24FC006D" wp14:editId="72A91C1A">
                  <wp:extent cx="2400300" cy="222885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22288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Si vous ne possedez pas de clé de licence, il faut cocher dans la fenêtre de gestion des licences, « </w:t>
            </w:r>
            <w:r w:rsidRPr="00F87921">
              <w:rPr>
                <w:rFonts w:ascii="Cambria" w:hAnsi="Cambria"/>
                <w:b/>
                <w:szCs w:val="22"/>
              </w:rPr>
              <w:t>Continue without license key</w:t>
            </w:r>
            <w:r w:rsidRPr="00F87921">
              <w:rPr>
                <w:rFonts w:ascii="Cambria" w:hAnsi="Cambria"/>
                <w:szCs w:val="22"/>
              </w:rPr>
              <w:t> » pour continuer l’installation</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Puis 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Pr>
                <w:noProof/>
              </w:rPr>
              <w:drawing>
                <wp:inline distT="0" distB="0" distL="0" distR="0" wp14:anchorId="5CA80EB9" wp14:editId="3649C405">
                  <wp:extent cx="3228975" cy="2352675"/>
                  <wp:effectExtent l="0" t="0" r="9525"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23526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Sinon, une clé de licence fournie pour le serveur apparaît dans la fenêtre comme ci-contre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Copiez la « </w:t>
            </w:r>
            <w:r w:rsidRPr="00F87921">
              <w:rPr>
                <w:rFonts w:ascii="Cambria" w:hAnsi="Cambria"/>
                <w:b/>
                <w:szCs w:val="22"/>
              </w:rPr>
              <w:t>Key License ProCenter Java Client</w:t>
            </w:r>
            <w:r w:rsidRPr="00F87921">
              <w:rPr>
                <w:rFonts w:ascii="Cambria" w:hAnsi="Cambria"/>
                <w:szCs w:val="22"/>
              </w:rPr>
              <w:t> » livrée dans le fichier « </w:t>
            </w:r>
            <w:r w:rsidRPr="00F87921">
              <w:rPr>
                <w:rFonts w:ascii="Cambria" w:hAnsi="Cambria"/>
                <w:b/>
                <w:szCs w:val="22"/>
              </w:rPr>
              <w:t>HDNL_Delivery_Planon_License</w:t>
            </w:r>
            <w:r w:rsidRPr="00F87921">
              <w:rPr>
                <w:rFonts w:ascii="Cambria" w:hAnsi="Cambria"/>
                <w:szCs w:val="22"/>
              </w:rPr>
              <w:t> » dans la zone « </w:t>
            </w:r>
            <w:r w:rsidRPr="00F87921">
              <w:rPr>
                <w:rFonts w:ascii="Cambria" w:hAnsi="Cambria"/>
                <w:b/>
                <w:szCs w:val="22"/>
              </w:rPr>
              <w:t>License key</w:t>
            </w:r>
            <w:r w:rsidRPr="00F87921">
              <w:rPr>
                <w:rFonts w:ascii="Cambria" w:hAnsi="Cambria"/>
                <w:szCs w:val="22"/>
              </w:rPr>
              <w:t> » ci-contre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Puis cliquez sur « </w:t>
            </w:r>
            <w:r w:rsidRPr="00F87921">
              <w:rPr>
                <w:rFonts w:ascii="Cambria" w:hAnsi="Cambria"/>
                <w:b/>
                <w:szCs w:val="22"/>
              </w:rPr>
              <w:t>Next</w:t>
            </w:r>
            <w:r w:rsidRPr="00F87921">
              <w:rPr>
                <w:rFonts w:ascii="Cambria" w:hAnsi="Cambria"/>
                <w:szCs w:val="22"/>
              </w:rPr>
              <w:t> »</w:t>
            </w:r>
          </w:p>
        </w:tc>
        <w:tc>
          <w:tcPr>
            <w:tcW w:w="5210" w:type="dxa"/>
            <w:shd w:val="clear" w:color="auto" w:fill="auto"/>
          </w:tcPr>
          <w:p w:rsidR="00EF6121" w:rsidRDefault="00EF6121" w:rsidP="006E6E31">
            <w:r w:rsidRPr="00E23BE6">
              <w:rPr>
                <w:noProof/>
              </w:rPr>
              <w:drawing>
                <wp:inline distT="0" distB="0" distL="0" distR="0" wp14:anchorId="46F1D479" wp14:editId="46710BEF">
                  <wp:extent cx="3248025" cy="2743200"/>
                  <wp:effectExtent l="0" t="0" r="952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8025" cy="27432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Dans la liste déroulante « </w:t>
            </w:r>
            <w:r w:rsidRPr="00F87921">
              <w:rPr>
                <w:rFonts w:ascii="Cambria" w:hAnsi="Cambria"/>
                <w:b/>
                <w:szCs w:val="22"/>
              </w:rPr>
              <w:t>Port set to use</w:t>
            </w:r>
            <w:r w:rsidRPr="00F87921">
              <w:rPr>
                <w:rFonts w:ascii="Cambria" w:hAnsi="Cambria"/>
                <w:szCs w:val="22"/>
              </w:rPr>
              <w:t xml:space="preserve"> », sélectionnez le « </w:t>
            </w:r>
            <w:r w:rsidRPr="00F87921">
              <w:rPr>
                <w:rFonts w:ascii="Cambria" w:hAnsi="Cambria"/>
                <w:b/>
                <w:szCs w:val="22"/>
              </w:rPr>
              <w:t>Port set</w:t>
            </w:r>
            <w:r w:rsidRPr="00F87921">
              <w:rPr>
                <w:rFonts w:ascii="Cambria" w:hAnsi="Cambria"/>
                <w:szCs w:val="22"/>
              </w:rPr>
              <w:t xml:space="preserve"> » qui vous convient, par défaut c’est le « </w:t>
            </w:r>
            <w:r w:rsidRPr="00F87921">
              <w:rPr>
                <w:rFonts w:ascii="Cambria" w:hAnsi="Cambria"/>
                <w:b/>
                <w:szCs w:val="22"/>
              </w:rPr>
              <w:t>Port set 1</w:t>
            </w:r>
            <w:r w:rsidRPr="00F87921">
              <w:rPr>
                <w:rFonts w:ascii="Cambria" w:hAnsi="Cambria"/>
                <w:szCs w:val="22"/>
              </w:rPr>
              <w:t xml:space="preserve"> » qui est sélectionné.</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 xml:space="preserve">Si </w:t>
            </w:r>
            <w:r w:rsidRPr="00F87921">
              <w:rPr>
                <w:rFonts w:ascii="Cambria" w:hAnsi="Cambria"/>
                <w:noProof/>
                <w:szCs w:val="22"/>
              </w:rPr>
              <w:drawing>
                <wp:inline distT="0" distB="0" distL="0" distR="0" wp14:anchorId="79E3B1D4" wp14:editId="2F2A0256">
                  <wp:extent cx="1771650" cy="209550"/>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1650" cy="209550"/>
                          </a:xfrm>
                          <a:prstGeom prst="rect">
                            <a:avLst/>
                          </a:prstGeom>
                          <a:noFill/>
                          <a:ln>
                            <a:noFill/>
                          </a:ln>
                        </pic:spPr>
                      </pic:pic>
                    </a:graphicData>
                  </a:graphic>
                </wp:inline>
              </w:drawing>
            </w:r>
            <w:r w:rsidRPr="00F87921">
              <w:rPr>
                <w:rFonts w:ascii="Cambria" w:hAnsi="Cambria"/>
                <w:szCs w:val="22"/>
              </w:rPr>
              <w:t xml:space="preserve"> apparaît cela signifie que le « </w:t>
            </w:r>
            <w:r w:rsidRPr="00F87921">
              <w:rPr>
                <w:rFonts w:ascii="Cambria" w:hAnsi="Cambria"/>
                <w:b/>
                <w:szCs w:val="22"/>
              </w:rPr>
              <w:t>Port set</w:t>
            </w:r>
            <w:r w:rsidRPr="00F87921">
              <w:rPr>
                <w:rFonts w:ascii="Cambria" w:hAnsi="Cambria"/>
                <w:szCs w:val="22"/>
              </w:rPr>
              <w:t xml:space="preserve"> » est déjà utilisé par une autre instance FMAO, sélectionnez alors un autre « </w:t>
            </w:r>
            <w:r w:rsidRPr="00F87921">
              <w:rPr>
                <w:rFonts w:ascii="Cambria" w:hAnsi="Cambria"/>
                <w:b/>
                <w:szCs w:val="22"/>
              </w:rPr>
              <w:t>Port set</w:t>
            </w:r>
            <w:r w:rsidRPr="00F87921">
              <w:rPr>
                <w:rFonts w:ascii="Cambria" w:hAnsi="Cambria"/>
                <w:szCs w:val="22"/>
              </w:rPr>
              <w:t xml:space="preserve"> » dans la liste.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Faites une copie d’écran, car ces ports serviront plus tard dans l’installation.</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79A85B81" wp14:editId="4ACB61E4">
                  <wp:extent cx="3324225" cy="2990850"/>
                  <wp:effectExtent l="0" t="0" r="9525"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4225" cy="29908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Compléter les champs ci-contre :</w:t>
            </w:r>
          </w:p>
          <w:p w:rsidR="00EF6121" w:rsidRPr="00F87921" w:rsidRDefault="00EF6121" w:rsidP="006E6E31">
            <w:pPr>
              <w:jc w:val="left"/>
              <w:rPr>
                <w:rFonts w:ascii="Cambria" w:hAnsi="Cambria"/>
                <w:b/>
                <w:szCs w:val="22"/>
              </w:rPr>
            </w:pPr>
          </w:p>
          <w:p w:rsidR="00EF6121" w:rsidRPr="00F87921" w:rsidRDefault="00EF6121" w:rsidP="006E6E31">
            <w:pPr>
              <w:jc w:val="left"/>
              <w:rPr>
                <w:rFonts w:ascii="Cambria" w:hAnsi="Cambria"/>
                <w:szCs w:val="22"/>
              </w:rPr>
            </w:pPr>
            <w:r w:rsidRPr="00F87921">
              <w:rPr>
                <w:rFonts w:ascii="Cambria" w:hAnsi="Cambria"/>
                <w:b/>
                <w:szCs w:val="22"/>
              </w:rPr>
              <w:t>Host Name</w:t>
            </w:r>
            <w:r w:rsidRPr="00F87921">
              <w:rPr>
                <w:rFonts w:ascii="Cambria" w:hAnsi="Cambria"/>
                <w:szCs w:val="22"/>
              </w:rPr>
              <w:t> = Nom du serveur hébergeant la BDD FMAO*</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*Renseigner en plus, le port de l’instance SQL s’il ne s’agit pas de l’instance par défaut</w:t>
            </w:r>
          </w:p>
          <w:p w:rsidR="00EF6121" w:rsidRPr="00F87921" w:rsidRDefault="00EF6121" w:rsidP="006E6E31">
            <w:pPr>
              <w:jc w:val="left"/>
              <w:rPr>
                <w:rFonts w:ascii="Cambria" w:hAnsi="Cambria"/>
                <w:szCs w:val="22"/>
              </w:rPr>
            </w:pPr>
            <w:r w:rsidRPr="00F87921">
              <w:rPr>
                <w:rFonts w:ascii="Cambria" w:hAnsi="Cambria"/>
                <w:szCs w:val="22"/>
              </w:rPr>
              <w:t xml:space="preserve"> </w:t>
            </w:r>
          </w:p>
          <w:p w:rsidR="00EF6121" w:rsidRPr="00F87921" w:rsidRDefault="00EF6121" w:rsidP="006E6E31">
            <w:pPr>
              <w:jc w:val="left"/>
              <w:rPr>
                <w:rFonts w:ascii="Cambria" w:hAnsi="Cambria"/>
                <w:szCs w:val="22"/>
              </w:rPr>
            </w:pPr>
            <w:r w:rsidRPr="00F87921">
              <w:rPr>
                <w:rFonts w:ascii="Cambria" w:hAnsi="Cambria"/>
                <w:b/>
                <w:szCs w:val="22"/>
              </w:rPr>
              <w:t>Database Instance Name</w:t>
            </w:r>
            <w:r w:rsidRPr="00F87921">
              <w:rPr>
                <w:rFonts w:ascii="Cambria" w:hAnsi="Cambria"/>
                <w:szCs w:val="22"/>
              </w:rPr>
              <w:t xml:space="preserve"> = Nom de l’instance SQL Server hébergeant la BDD FMAO*</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*S’il s’agit d’une instance SQL Server par défaut, renseigner « </w:t>
            </w:r>
            <w:r w:rsidRPr="00F87921">
              <w:rPr>
                <w:rFonts w:ascii="Cambria" w:hAnsi="Cambria"/>
                <w:b/>
                <w:szCs w:val="22"/>
              </w:rPr>
              <w:t>MSSQLSERVER</w:t>
            </w:r>
            <w:r w:rsidRPr="00F87921">
              <w:rPr>
                <w:rFonts w:ascii="Cambria" w:hAnsi="Cambria"/>
                <w:szCs w:val="22"/>
              </w:rPr>
              <w:t> », sinon le nom de l’instance nommée, par exemple « </w:t>
            </w:r>
            <w:r w:rsidRPr="00F87921">
              <w:rPr>
                <w:rFonts w:ascii="Cambria" w:hAnsi="Cambria"/>
                <w:b/>
                <w:szCs w:val="22"/>
              </w:rPr>
              <w:t>CP1_CI_AS</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b/>
                <w:szCs w:val="22"/>
              </w:rPr>
              <w:t>User Name</w:t>
            </w:r>
            <w:r w:rsidRPr="00F87921">
              <w:rPr>
                <w:rFonts w:ascii="Cambria" w:hAnsi="Cambria"/>
                <w:szCs w:val="22"/>
              </w:rPr>
              <w:t xml:space="preserve"> = Nom du login SQL dont la base par défaut est la base FMAO</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b/>
                <w:szCs w:val="22"/>
              </w:rPr>
              <w:t>Password</w:t>
            </w:r>
            <w:r w:rsidRPr="00F87921">
              <w:rPr>
                <w:rFonts w:ascii="Cambria" w:hAnsi="Cambria"/>
                <w:szCs w:val="22"/>
              </w:rPr>
              <w:t xml:space="preserve"> = Mot de passe du login SQL</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Ne pas modifier la valeur des champs « </w:t>
            </w:r>
            <w:r w:rsidRPr="00F87921">
              <w:rPr>
                <w:rFonts w:ascii="Cambria" w:hAnsi="Cambria"/>
                <w:b/>
                <w:szCs w:val="22"/>
              </w:rPr>
              <w:t>Min Pool size</w:t>
            </w:r>
            <w:r w:rsidRPr="00F87921">
              <w:rPr>
                <w:rFonts w:ascii="Cambria" w:hAnsi="Cambria"/>
                <w:szCs w:val="22"/>
              </w:rPr>
              <w:t> » et « </w:t>
            </w:r>
            <w:r w:rsidRPr="00F87921">
              <w:rPr>
                <w:rFonts w:ascii="Cambria" w:hAnsi="Cambria"/>
                <w:b/>
                <w:szCs w:val="22"/>
              </w:rPr>
              <w:t>Max Pool size</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Pr>
                <w:noProof/>
              </w:rPr>
              <w:drawing>
                <wp:inline distT="0" distB="0" distL="0" distR="0" wp14:anchorId="777755BF" wp14:editId="38216C22">
                  <wp:extent cx="3238500" cy="2724150"/>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Dans le champ « </w:t>
            </w:r>
            <w:r w:rsidRPr="00F87921">
              <w:rPr>
                <w:rFonts w:ascii="Cambria" w:hAnsi="Cambria"/>
                <w:b/>
                <w:szCs w:val="22"/>
              </w:rPr>
              <w:t>Application server hostname</w:t>
            </w:r>
            <w:r w:rsidRPr="00F87921">
              <w:rPr>
                <w:rFonts w:ascii="Cambria" w:hAnsi="Cambria"/>
                <w:szCs w:val="22"/>
              </w:rPr>
              <w:t> », renseigner l’@ IP de l’instance applicative FMAO, qui doit-être enregistrée sur la carte réseau du serveur Applicatif au préalable.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r w:rsidRPr="00E23BE6">
              <w:rPr>
                <w:noProof/>
              </w:rPr>
              <w:drawing>
                <wp:inline distT="0" distB="0" distL="0" distR="0" wp14:anchorId="753E35FB" wp14:editId="6EA9D205">
                  <wp:extent cx="3228975" cy="2076450"/>
                  <wp:effectExtent l="0" t="0" r="9525"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8975" cy="20764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Dans le champ « </w:t>
            </w:r>
            <w:r w:rsidRPr="00F87921">
              <w:rPr>
                <w:rFonts w:ascii="Cambria" w:hAnsi="Cambria"/>
                <w:b/>
                <w:szCs w:val="22"/>
              </w:rPr>
              <w:t>Application server service name</w:t>
            </w:r>
            <w:r w:rsidRPr="00F87921">
              <w:rPr>
                <w:rFonts w:ascii="Cambria" w:hAnsi="Cambria"/>
                <w:szCs w:val="22"/>
              </w:rPr>
              <w:t> », renseigner le nom du service JBOSS sous la forme [XXX]_[YYYY}_JBOSS, où XXX correspond au 3 premières lettres du nom de l’instance FMAO et YYYY au 4 premières lettres du type d’environnement FMAO (Exemple : EXP_PROD_JBOSS).</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Dans le gestionnaire des services Windows, le nom du service JBOSS apparaîtra sous la forme « </w:t>
            </w:r>
            <w:r w:rsidRPr="00F87921">
              <w:rPr>
                <w:rFonts w:ascii="Cambria" w:hAnsi="Cambria"/>
                <w:b/>
                <w:szCs w:val="22"/>
              </w:rPr>
              <w:t>PlanonApplicationServer_XXX_YYY_JBOSS</w:t>
            </w:r>
            <w:r w:rsidRPr="00F87921">
              <w:rPr>
                <w:rFonts w:ascii="Cambria" w:hAnsi="Cambria"/>
                <w:szCs w:val="22"/>
              </w:rPr>
              <w:t>»</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03EB0321" wp14:editId="69E3BF75">
                  <wp:extent cx="3238500" cy="2667000"/>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Dans le champ « </w:t>
            </w:r>
            <w:r w:rsidRPr="00F87921">
              <w:rPr>
                <w:rFonts w:ascii="Cambria" w:hAnsi="Cambria"/>
                <w:b/>
                <w:szCs w:val="22"/>
              </w:rPr>
              <w:t>Web2 client service name</w:t>
            </w:r>
            <w:r w:rsidRPr="00F87921">
              <w:rPr>
                <w:rFonts w:ascii="Cambria" w:hAnsi="Cambria"/>
                <w:szCs w:val="22"/>
              </w:rPr>
              <w:t> », renseigner le nom du service TOMCAT sous la forme [XXX]_[YYYY]_TOMCAT, où XXX correspond au 3 premières lettres du nom de l’instance FMAO et YYYY au 4 premières lettres du type d’environnement FMAO (Exemple : EXP_PROD_TOMCAT).</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Dans le gestionnaire des services Windows, le nom du service TOMCAT apparaîtra sous la forme « </w:t>
            </w:r>
            <w:r w:rsidRPr="00F87921">
              <w:rPr>
                <w:rFonts w:ascii="Cambria" w:hAnsi="Cambria"/>
                <w:b/>
                <w:szCs w:val="22"/>
              </w:rPr>
              <w:t>PlanonWebServer_XXX_YYY_TOMCAT</w:t>
            </w:r>
            <w:r w:rsidRPr="00F87921">
              <w:rPr>
                <w:rFonts w:ascii="Cambria" w:hAnsi="Cambria"/>
                <w:szCs w:val="22"/>
              </w:rPr>
              <w:t>»</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6134EDBA" wp14:editId="4690ECEF">
                  <wp:extent cx="3238500" cy="257175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25717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26627C" w:rsidP="006E6E31">
            <w:pPr>
              <w:jc w:val="left"/>
              <w:rPr>
                <w:rFonts w:ascii="Cambria" w:hAnsi="Cambria"/>
                <w:szCs w:val="22"/>
              </w:rPr>
            </w:pPr>
            <w:r>
              <w:rPr>
                <w:rFonts w:ascii="Cambria" w:hAnsi="Cambria"/>
                <w:szCs w:val="22"/>
              </w:rPr>
              <w:lastRenderedPageBreak/>
              <w:t>Ne pas modifier le nom du champ</w:t>
            </w:r>
            <w:r w:rsidR="00EF6121" w:rsidRPr="00F87921">
              <w:rPr>
                <w:rFonts w:ascii="Cambria" w:hAnsi="Cambria"/>
                <w:szCs w:val="22"/>
              </w:rPr>
              <w:t xml:space="preserve"> « </w:t>
            </w:r>
            <w:r w:rsidR="00EF6121" w:rsidRPr="00F87921">
              <w:rPr>
                <w:rFonts w:ascii="Cambria" w:hAnsi="Cambria"/>
                <w:b/>
                <w:szCs w:val="22"/>
              </w:rPr>
              <w:t>Shutdown Command identifier</w:t>
            </w:r>
            <w:r w:rsidR="00EF6121"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40DE6A09" wp14:editId="2F96B39C">
                  <wp:extent cx="3248025" cy="2400300"/>
                  <wp:effectExtent l="0" t="0" r="952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8025" cy="24003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Cocher la case « </w:t>
            </w:r>
            <w:r w:rsidRPr="00F87921">
              <w:rPr>
                <w:rFonts w:ascii="Cambria" w:hAnsi="Cambria"/>
                <w:b/>
                <w:szCs w:val="22"/>
              </w:rPr>
              <w:t>Start Planon Web 2.0 Client Service… </w:t>
            </w:r>
            <w:r w:rsidRPr="00F87921">
              <w:rPr>
                <w:rFonts w:ascii="Cambria" w:hAnsi="Cambria"/>
                <w:szCs w:val="22"/>
              </w:rPr>
              <w:t>»</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4375476E" wp14:editId="0542260D">
                  <wp:extent cx="3238500" cy="2590800"/>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8500" cy="25908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Renseigner le mot de passe du compte « </w:t>
            </w:r>
            <w:r w:rsidRPr="00F87921">
              <w:rPr>
                <w:rFonts w:ascii="Cambria" w:hAnsi="Cambria"/>
                <w:b/>
                <w:szCs w:val="22"/>
              </w:rPr>
              <w:t>admin</w:t>
            </w:r>
            <w:r w:rsidRPr="00F87921">
              <w:rPr>
                <w:rFonts w:ascii="Cambria" w:hAnsi="Cambria"/>
                <w:szCs w:val="22"/>
              </w:rPr>
              <w:t> » pour le Webservice dans le champ « </w:t>
            </w:r>
            <w:r w:rsidRPr="00F87921">
              <w:rPr>
                <w:rFonts w:ascii="Cambria" w:hAnsi="Cambria"/>
                <w:b/>
                <w:szCs w:val="22"/>
              </w:rPr>
              <w:t>Webservice client admin password</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55BA6117" wp14:editId="6A2B9B2D">
                  <wp:extent cx="3238500" cy="2362200"/>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8500" cy="23622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Cocher la case « </w:t>
            </w:r>
            <w:r w:rsidRPr="00F87921">
              <w:rPr>
                <w:rFonts w:ascii="Cambria" w:hAnsi="Cambria"/>
                <w:b/>
                <w:szCs w:val="22"/>
              </w:rPr>
              <w:t>Create a desktop icon for Planon Java Client</w:t>
            </w:r>
            <w:r w:rsidRPr="00F87921">
              <w:rPr>
                <w:rFonts w:ascii="Cambria" w:hAnsi="Cambria"/>
                <w:szCs w:val="22"/>
              </w:rPr>
              <w:t> » et renseigner le nom du raccourci dans le champ « </w:t>
            </w:r>
            <w:r w:rsidRPr="00F87921">
              <w:rPr>
                <w:rFonts w:ascii="Cambria" w:hAnsi="Cambria"/>
                <w:b/>
                <w:szCs w:val="22"/>
              </w:rPr>
              <w:t>Java Client shortcut name on Desktop</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25ECF5CD" wp14:editId="0E9E74E5">
                  <wp:extent cx="3238500" cy="2409825"/>
                  <wp:effectExtent l="0" t="0" r="0" b="952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240982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Cocher la case « </w:t>
            </w:r>
            <w:r w:rsidRPr="00F87921">
              <w:rPr>
                <w:rFonts w:ascii="Cambria" w:hAnsi="Cambria"/>
                <w:b/>
                <w:szCs w:val="22"/>
              </w:rPr>
              <w:t>Create a desktop icon for Planon Web Client</w:t>
            </w:r>
            <w:r w:rsidRPr="00F87921">
              <w:rPr>
                <w:rFonts w:ascii="Cambria" w:hAnsi="Cambria"/>
                <w:szCs w:val="22"/>
              </w:rPr>
              <w:t> » et renseigner le nom du raccourci dans le champ « </w:t>
            </w:r>
            <w:r w:rsidRPr="00F87921">
              <w:rPr>
                <w:rFonts w:ascii="Cambria" w:hAnsi="Cambria"/>
                <w:b/>
                <w:szCs w:val="22"/>
              </w:rPr>
              <w:t>Web Client shortcut name on Desktop</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Next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6FF72A3D" wp14:editId="781C5713">
                  <wp:extent cx="3238500" cy="2533650"/>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25336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Install</w:t>
            </w:r>
            <w:r w:rsidRPr="00F87921">
              <w:rPr>
                <w:rFonts w:ascii="Cambria" w:hAnsi="Cambria"/>
                <w:szCs w:val="22"/>
              </w:rPr>
              <w:t> » pour lancer l’installation de l’instance FMAO.</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724569E9" wp14:editId="6BFD1324">
                  <wp:extent cx="3238500" cy="2428875"/>
                  <wp:effectExtent l="0" t="0" r="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Cliquez sur « </w:t>
            </w:r>
            <w:r w:rsidRPr="00F87921">
              <w:rPr>
                <w:rFonts w:ascii="Cambria" w:hAnsi="Cambria"/>
                <w:b/>
                <w:szCs w:val="22"/>
              </w:rPr>
              <w:t>Finish</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66D443E3" wp14:editId="783D4662">
                  <wp:extent cx="3228975" cy="1847850"/>
                  <wp:effectExtent l="0" t="0" r="952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8975" cy="18478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Validation de l’installation du serveur applicatif FMAO</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b/>
                <w:szCs w:val="22"/>
              </w:rPr>
              <w:t>Java Client</w:t>
            </w:r>
            <w:r w:rsidRPr="00F87921">
              <w:rPr>
                <w:rFonts w:ascii="Cambria" w:hAnsi="Cambria"/>
                <w:szCs w:val="22"/>
              </w:rPr>
              <w:t> : Lancer le Client Java via le raccourci présent sur le bureau, le raccourci porte le nom créé au point 13).</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Saisissez votre « </w:t>
            </w:r>
            <w:r w:rsidRPr="00F87921">
              <w:rPr>
                <w:rFonts w:ascii="Cambria" w:hAnsi="Cambria"/>
                <w:b/>
                <w:szCs w:val="22"/>
              </w:rPr>
              <w:t>Username</w:t>
            </w:r>
            <w:r w:rsidRPr="00F87921">
              <w:rPr>
                <w:rFonts w:ascii="Cambria" w:hAnsi="Cambria"/>
                <w:szCs w:val="22"/>
              </w:rPr>
              <w:t> » et « </w:t>
            </w:r>
            <w:r w:rsidRPr="00F87921">
              <w:rPr>
                <w:rFonts w:ascii="Cambria" w:hAnsi="Cambria"/>
                <w:b/>
                <w:szCs w:val="22"/>
              </w:rPr>
              <w:t>Password</w:t>
            </w:r>
            <w:r w:rsidRPr="00F87921">
              <w:rPr>
                <w:rFonts w:ascii="Cambria" w:hAnsi="Cambria"/>
                <w:szCs w:val="22"/>
              </w:rPr>
              <w:t xml:space="preserve"> », </w:t>
            </w: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OK</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61C22585" wp14:editId="70264C56">
                  <wp:extent cx="3248025" cy="2609850"/>
                  <wp:effectExtent l="0" t="0" r="9525"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8025" cy="26098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Vérifier que l’application s’est correctement chargée</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084B6419" wp14:editId="4F4BD970">
                  <wp:extent cx="3238500" cy="2781300"/>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8500" cy="27813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Quitter l’application : Menu « Planon ProCenter » « Quitter » « OK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2BE18D08" wp14:editId="06EC429A">
                  <wp:extent cx="3238500" cy="1295400"/>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8500" cy="12954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keepLines/>
              <w:spacing w:before="60" w:after="60"/>
              <w:jc w:val="left"/>
              <w:rPr>
                <w:rFonts w:ascii="Cambria" w:hAnsi="Cambria"/>
                <w:szCs w:val="22"/>
              </w:rPr>
            </w:pPr>
            <w:r w:rsidRPr="00F87921">
              <w:rPr>
                <w:rFonts w:ascii="Cambria" w:hAnsi="Cambria"/>
                <w:szCs w:val="22"/>
              </w:rPr>
              <w:t>Web Client (WEB2) : Ouvrir un navigateur Web, et accédez à l’URL :</w:t>
            </w:r>
          </w:p>
          <w:p w:rsidR="00EF6121" w:rsidRPr="00F87921" w:rsidRDefault="00EB586E" w:rsidP="006E6E31">
            <w:pPr>
              <w:keepLines/>
              <w:spacing w:before="60" w:after="60"/>
              <w:jc w:val="left"/>
              <w:rPr>
                <w:rFonts w:ascii="Cambria" w:hAnsi="Cambria"/>
                <w:szCs w:val="22"/>
              </w:rPr>
            </w:pPr>
            <w:hyperlink r:id="rId59" w:history="1">
              <w:r w:rsidR="00EF6121" w:rsidRPr="00F87921">
                <w:rPr>
                  <w:rFonts w:ascii="Cambria" w:hAnsi="Cambria"/>
                  <w:szCs w:val="22"/>
                </w:rPr>
                <w:t>http://@IP:Port/webclient/client/login</w:t>
              </w:r>
            </w:hyperlink>
          </w:p>
          <w:p w:rsidR="00EF6121" w:rsidRPr="00F87921" w:rsidRDefault="00EF6121" w:rsidP="006E6E31">
            <w:pPr>
              <w:jc w:val="left"/>
              <w:rPr>
                <w:rFonts w:ascii="Cambria" w:hAnsi="Cambria"/>
                <w:szCs w:val="22"/>
              </w:rPr>
            </w:pPr>
          </w:p>
          <w:p w:rsidR="00EF6121" w:rsidRPr="00F87921" w:rsidRDefault="00EF6121" w:rsidP="00EF6121">
            <w:pPr>
              <w:keepLines/>
              <w:numPr>
                <w:ilvl w:val="0"/>
                <w:numId w:val="37"/>
              </w:numPr>
              <w:spacing w:before="60" w:after="60"/>
              <w:jc w:val="left"/>
              <w:rPr>
                <w:rFonts w:ascii="Cambria" w:hAnsi="Cambria"/>
                <w:szCs w:val="22"/>
              </w:rPr>
            </w:pPr>
            <w:r w:rsidRPr="00F87921">
              <w:rPr>
                <w:rFonts w:ascii="Cambria" w:hAnsi="Cambria"/>
                <w:szCs w:val="22"/>
              </w:rPr>
              <w:t>@IP = Adresse IP renseignée au point 7</w:t>
            </w:r>
          </w:p>
          <w:p w:rsidR="00EF6121" w:rsidRPr="00F87921" w:rsidRDefault="00EF6121" w:rsidP="00EF6121">
            <w:pPr>
              <w:keepLines/>
              <w:numPr>
                <w:ilvl w:val="0"/>
                <w:numId w:val="37"/>
              </w:numPr>
              <w:spacing w:before="60" w:after="60"/>
              <w:jc w:val="left"/>
              <w:rPr>
                <w:rFonts w:ascii="Cambria" w:hAnsi="Cambria"/>
                <w:szCs w:val="22"/>
              </w:rPr>
            </w:pPr>
            <w:r w:rsidRPr="00F87921">
              <w:rPr>
                <w:rFonts w:ascii="Cambria" w:hAnsi="Cambria"/>
                <w:szCs w:val="22"/>
              </w:rPr>
              <w:t> :Port = Port http dédié au WebClient, voir La valeur du port « Webclient HTTP » attribué lors de la sélection du « Port set » au point 5</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Exemple :</w:t>
            </w:r>
          </w:p>
          <w:p w:rsidR="00EF6121" w:rsidRPr="00F87921" w:rsidRDefault="00EF6121" w:rsidP="006E6E31">
            <w:pPr>
              <w:jc w:val="left"/>
              <w:rPr>
                <w:rFonts w:ascii="Cambria" w:hAnsi="Cambria"/>
                <w:szCs w:val="22"/>
              </w:rPr>
            </w:pPr>
          </w:p>
          <w:p w:rsidR="00EF6121" w:rsidRPr="00F87921" w:rsidRDefault="00EB586E" w:rsidP="006E6E31">
            <w:pPr>
              <w:jc w:val="left"/>
              <w:rPr>
                <w:rFonts w:ascii="Cambria" w:hAnsi="Cambria"/>
                <w:szCs w:val="22"/>
              </w:rPr>
            </w:pPr>
            <w:hyperlink r:id="rId60" w:history="1">
              <w:r w:rsidR="00EF6121" w:rsidRPr="00F87921">
                <w:rPr>
                  <w:rFonts w:ascii="Cambria" w:hAnsi="Cambria"/>
                  <w:szCs w:val="22"/>
                </w:rPr>
                <w:t>http://10.5.253.6:18070/webclient/client/login</w:t>
              </w:r>
            </w:hyperlink>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Saisissez votre « </w:t>
            </w:r>
            <w:r w:rsidRPr="00F87921">
              <w:rPr>
                <w:rFonts w:ascii="Cambria" w:hAnsi="Cambria"/>
                <w:b/>
                <w:szCs w:val="22"/>
              </w:rPr>
              <w:t>Username</w:t>
            </w:r>
            <w:r w:rsidRPr="00F87921">
              <w:rPr>
                <w:rFonts w:ascii="Cambria" w:hAnsi="Cambria"/>
                <w:szCs w:val="22"/>
              </w:rPr>
              <w:t> » et « </w:t>
            </w:r>
            <w:r w:rsidRPr="00F87921">
              <w:rPr>
                <w:rFonts w:ascii="Cambria" w:hAnsi="Cambria"/>
                <w:b/>
                <w:szCs w:val="22"/>
              </w:rPr>
              <w:t>Password</w:t>
            </w:r>
            <w:r w:rsidRPr="00F87921">
              <w:rPr>
                <w:rFonts w:ascii="Cambria" w:hAnsi="Cambria"/>
                <w:szCs w:val="22"/>
              </w:rPr>
              <w:t xml:space="preserve"> », ces éléments sont disponibles auprès de l’équipe BYES SIFM. </w:t>
            </w:r>
          </w:p>
          <w:p w:rsidR="00EF6121" w:rsidRPr="00F87921" w:rsidRDefault="00EF6121" w:rsidP="006E6E31">
            <w:pPr>
              <w:jc w:val="left"/>
              <w:rPr>
                <w:rFonts w:ascii="Cambria" w:hAnsi="Cambria"/>
                <w:szCs w:val="22"/>
              </w:rPr>
            </w:pPr>
            <w:r w:rsidRPr="00F87921">
              <w:rPr>
                <w:rFonts w:ascii="Cambria" w:hAnsi="Cambria"/>
                <w:szCs w:val="22"/>
              </w:rPr>
              <w:t>Cliquez sur « </w:t>
            </w:r>
            <w:r w:rsidRPr="00F87921">
              <w:rPr>
                <w:rFonts w:ascii="Cambria" w:hAnsi="Cambria"/>
                <w:b/>
                <w:szCs w:val="22"/>
              </w:rPr>
              <w:t>OK</w:t>
            </w:r>
            <w:r w:rsidRPr="00F87921">
              <w:rPr>
                <w:rFonts w:ascii="Cambria" w:hAnsi="Cambria"/>
                <w:szCs w:val="22"/>
              </w:rPr>
              <w:t>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30C3C77E" wp14:editId="61C8F36E">
                  <wp:extent cx="3238500" cy="2228850"/>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38500" cy="22288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Vérifier que l’application s’est correctement chargée.</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Quitter l’application : Menu « </w:t>
            </w:r>
            <w:r w:rsidRPr="00F87921">
              <w:rPr>
                <w:rFonts w:ascii="Cambria" w:hAnsi="Cambria"/>
                <w:b/>
                <w:szCs w:val="22"/>
              </w:rPr>
              <w:t>Planon ProCenter</w:t>
            </w:r>
            <w:r w:rsidRPr="00F87921">
              <w:rPr>
                <w:rFonts w:ascii="Cambria" w:hAnsi="Cambria"/>
                <w:szCs w:val="22"/>
              </w:rPr>
              <w:t> » « </w:t>
            </w:r>
            <w:r w:rsidRPr="00F87921">
              <w:rPr>
                <w:rFonts w:ascii="Cambria" w:hAnsi="Cambria"/>
                <w:b/>
                <w:szCs w:val="22"/>
              </w:rPr>
              <w:t>Déconnecter</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E23BE6" w:rsidRDefault="00EF6121" w:rsidP="006E6E31">
            <w:pPr>
              <w:rPr>
                <w:noProof/>
              </w:rPr>
            </w:pPr>
            <w:r w:rsidRPr="00E23BE6">
              <w:rPr>
                <w:noProof/>
              </w:rPr>
              <w:drawing>
                <wp:inline distT="0" distB="0" distL="0" distR="0" wp14:anchorId="752FA7D0" wp14:editId="4045C322">
                  <wp:extent cx="3238500" cy="2819400"/>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8500" cy="28194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lastRenderedPageBreak/>
              <w:t>Vérification des versions des composants Planon installés</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Regarder dans le fichier « </w:t>
            </w:r>
            <w:r w:rsidRPr="00F87921">
              <w:rPr>
                <w:rFonts w:ascii="Cambria" w:hAnsi="Cambria"/>
                <w:b/>
                <w:szCs w:val="22"/>
              </w:rPr>
              <w:t>wrapper-default</w:t>
            </w:r>
            <w:r w:rsidRPr="00F87921">
              <w:rPr>
                <w:rFonts w:ascii="Cambria" w:hAnsi="Cambria"/>
                <w:szCs w:val="22"/>
              </w:rPr>
              <w:t> » présent dans le répertoire « </w:t>
            </w:r>
            <w:r w:rsidRPr="00F87921">
              <w:rPr>
                <w:rFonts w:ascii="Cambria" w:hAnsi="Cambria"/>
                <w:b/>
                <w:szCs w:val="22"/>
              </w:rPr>
              <w:t>D:\[InstanceFMAO]\PlanonEE201012\Server\jboss-4.2.3.GA\tanuki\logs\</w:t>
            </w:r>
            <w:r w:rsidRPr="00F87921">
              <w:rPr>
                <w:rFonts w:ascii="Cambria" w:hAnsi="Cambria"/>
                <w:szCs w:val="22"/>
              </w:rPr>
              <w:t> »</w:t>
            </w:r>
          </w:p>
        </w:tc>
        <w:tc>
          <w:tcPr>
            <w:tcW w:w="5210"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Voici un extrait du fichier « wrapper-default »</w:t>
            </w:r>
          </w:p>
          <w:p w:rsidR="00EF6121" w:rsidRPr="005C713F" w:rsidRDefault="00EF6121" w:rsidP="006E6E31">
            <w:pPr>
              <w:ind w:left="708" w:hanging="708"/>
              <w:jc w:val="left"/>
              <w:rPr>
                <w:rFonts w:ascii="Cambria" w:hAnsi="Cambria"/>
                <w:szCs w:val="22"/>
                <w:lang w:val="en-US"/>
              </w:rPr>
            </w:pPr>
            <w:r w:rsidRPr="005C713F">
              <w:rPr>
                <w:rFonts w:ascii="Cambria" w:hAnsi="Cambria"/>
                <w:szCs w:val="22"/>
                <w:lang w:val="en-US"/>
              </w:rPr>
              <w:t>INFO   | jvm 1    | 2013/10/16 17:02:15 | 16:02:15,443 INFO  [AppServerInit] Expected version of the Planon database: 201012.00.</w:t>
            </w:r>
            <w:r w:rsidRPr="005C713F">
              <w:rPr>
                <w:rFonts w:ascii="Cambria" w:hAnsi="Cambria"/>
                <w:b/>
                <w:szCs w:val="22"/>
                <w:lang w:val="en-US"/>
              </w:rPr>
              <w:t xml:space="preserve">06.00 </w:t>
            </w:r>
            <w:r w:rsidRPr="00F87921">
              <w:rPr>
                <w:rFonts w:ascii="Cambria" w:hAnsi="Cambria"/>
                <w:b/>
                <w:szCs w:val="22"/>
              </w:rPr>
              <w:sym w:font="Wingdings" w:char="F0E0"/>
            </w:r>
            <w:r w:rsidRPr="005C713F">
              <w:rPr>
                <w:rFonts w:ascii="Cambria" w:hAnsi="Cambria"/>
                <w:b/>
                <w:szCs w:val="22"/>
                <w:lang w:val="en-US"/>
              </w:rPr>
              <w:t xml:space="preserve"> Version service pack database Planon</w:t>
            </w:r>
          </w:p>
          <w:p w:rsidR="00EF6121" w:rsidRPr="005C713F" w:rsidRDefault="00EF6121" w:rsidP="006E6E31">
            <w:pPr>
              <w:ind w:left="708" w:hanging="708"/>
              <w:jc w:val="left"/>
              <w:rPr>
                <w:rFonts w:ascii="Cambria" w:hAnsi="Cambria"/>
                <w:szCs w:val="22"/>
                <w:lang w:val="en-US"/>
              </w:rPr>
            </w:pPr>
            <w:r w:rsidRPr="005C713F">
              <w:rPr>
                <w:rFonts w:ascii="Cambria" w:hAnsi="Cambria"/>
                <w:szCs w:val="22"/>
                <w:lang w:val="en-US"/>
              </w:rPr>
              <w:t>INFO   | jvm 1    | 2013/10/16 17:02:15 | 16:02:15,443 INFO  [AppServerInit] Actual version of the Planon database: 201012.00.</w:t>
            </w:r>
            <w:r w:rsidRPr="005C713F">
              <w:rPr>
                <w:rFonts w:ascii="Cambria" w:hAnsi="Cambria"/>
                <w:b/>
                <w:szCs w:val="22"/>
                <w:lang w:val="en-US"/>
              </w:rPr>
              <w:t xml:space="preserve">06.00 </w:t>
            </w:r>
            <w:r w:rsidRPr="00F87921">
              <w:rPr>
                <w:rFonts w:ascii="Cambria" w:hAnsi="Cambria"/>
                <w:b/>
                <w:szCs w:val="22"/>
              </w:rPr>
              <w:sym w:font="Wingdings" w:char="F0E0"/>
            </w:r>
            <w:r w:rsidRPr="005C713F">
              <w:rPr>
                <w:rFonts w:ascii="Cambria" w:hAnsi="Cambria"/>
                <w:b/>
                <w:szCs w:val="22"/>
                <w:lang w:val="en-US"/>
              </w:rPr>
              <w:t xml:space="preserve"> Version service pack database Planon installé</w:t>
            </w:r>
          </w:p>
          <w:p w:rsidR="00EF6121" w:rsidRPr="005C713F" w:rsidRDefault="00EF6121" w:rsidP="006E6E31">
            <w:pPr>
              <w:ind w:left="708" w:hanging="708"/>
              <w:jc w:val="left"/>
              <w:rPr>
                <w:rFonts w:ascii="Cambria" w:hAnsi="Cambria"/>
                <w:szCs w:val="22"/>
                <w:lang w:val="en-US"/>
              </w:rPr>
            </w:pPr>
            <w:r w:rsidRPr="005C713F">
              <w:rPr>
                <w:rFonts w:ascii="Cambria" w:hAnsi="Cambria"/>
                <w:szCs w:val="22"/>
                <w:lang w:val="en-US"/>
              </w:rPr>
              <w:t>INFO   | jvm 1    | 2013/10/16 17:02:15 | 16:02:15,443 INFO  [AppServerInit] Expected version of Planon EE metadata: 201012.00.</w:t>
            </w:r>
            <w:r w:rsidRPr="005C713F">
              <w:rPr>
                <w:rFonts w:ascii="Cambria" w:hAnsi="Cambria"/>
                <w:b/>
                <w:szCs w:val="22"/>
                <w:lang w:val="en-US"/>
              </w:rPr>
              <w:t xml:space="preserve">10.00 </w:t>
            </w:r>
            <w:r w:rsidRPr="00F87921">
              <w:rPr>
                <w:rFonts w:ascii="Cambria" w:hAnsi="Cambria"/>
                <w:b/>
                <w:szCs w:val="22"/>
              </w:rPr>
              <w:sym w:font="Wingdings" w:char="F0E0"/>
            </w:r>
            <w:r w:rsidRPr="005C713F">
              <w:rPr>
                <w:rFonts w:ascii="Cambria" w:hAnsi="Cambria"/>
                <w:b/>
                <w:szCs w:val="22"/>
                <w:lang w:val="en-US"/>
              </w:rPr>
              <w:t xml:space="preserve"> Version service pack du moteur Planon</w:t>
            </w:r>
          </w:p>
          <w:p w:rsidR="00EF6121" w:rsidRPr="005C713F" w:rsidRDefault="00EF6121" w:rsidP="006E6E31">
            <w:pPr>
              <w:ind w:left="708" w:hanging="708"/>
              <w:jc w:val="left"/>
              <w:rPr>
                <w:rFonts w:ascii="Cambria" w:hAnsi="Cambria"/>
                <w:szCs w:val="22"/>
                <w:lang w:val="en-US"/>
              </w:rPr>
            </w:pPr>
            <w:r w:rsidRPr="005C713F">
              <w:rPr>
                <w:rFonts w:ascii="Cambria" w:hAnsi="Cambria"/>
                <w:szCs w:val="22"/>
                <w:lang w:val="en-US"/>
              </w:rPr>
              <w:t>INFO   | jvm 1    | 2013/10/16 17:02:15 | 16:02:15,443 INFO  [AppServerInit] Actual version of Planon EE metadata: 201012.00.</w:t>
            </w:r>
            <w:r w:rsidRPr="005C713F">
              <w:rPr>
                <w:rFonts w:ascii="Cambria" w:hAnsi="Cambria"/>
                <w:b/>
                <w:szCs w:val="22"/>
                <w:lang w:val="en-US"/>
              </w:rPr>
              <w:t xml:space="preserve">10.00 </w:t>
            </w:r>
            <w:r w:rsidRPr="00F87921">
              <w:rPr>
                <w:rFonts w:ascii="Cambria" w:hAnsi="Cambria"/>
                <w:b/>
                <w:szCs w:val="22"/>
              </w:rPr>
              <w:sym w:font="Wingdings" w:char="F0E0"/>
            </w:r>
            <w:r w:rsidRPr="005C713F">
              <w:rPr>
                <w:rFonts w:ascii="Cambria" w:hAnsi="Cambria"/>
                <w:b/>
                <w:szCs w:val="22"/>
                <w:lang w:val="en-US"/>
              </w:rPr>
              <w:t xml:space="preserve"> Version service pack du moteur Planon installé</w:t>
            </w:r>
          </w:p>
          <w:p w:rsidR="00EF6121" w:rsidRPr="00F87921" w:rsidRDefault="00EF6121" w:rsidP="006E6E31">
            <w:pPr>
              <w:jc w:val="left"/>
              <w:rPr>
                <w:rFonts w:ascii="Cambria" w:hAnsi="Cambria"/>
                <w:b/>
                <w:szCs w:val="22"/>
              </w:rPr>
            </w:pPr>
            <w:r w:rsidRPr="005C713F">
              <w:rPr>
                <w:rFonts w:ascii="Cambria" w:hAnsi="Cambria"/>
                <w:szCs w:val="22"/>
                <w:lang w:val="en-US"/>
              </w:rPr>
              <w:t xml:space="preserve">INFO   | jvm 1    | 2013/10/16 17:02:15 | 16:02:15,443 INFO  [AppServerInit] Determined runmode NORMAL_MODE, reason: </w:t>
            </w:r>
            <w:r w:rsidRPr="005C713F">
              <w:rPr>
                <w:rFonts w:ascii="Cambria" w:hAnsi="Cambria"/>
                <w:b/>
                <w:szCs w:val="22"/>
                <w:lang w:val="en-US"/>
              </w:rPr>
              <w:t xml:space="preserve">Database is up to date. </w:t>
            </w:r>
            <w:r w:rsidRPr="00F87921">
              <w:rPr>
                <w:rFonts w:ascii="Cambria" w:hAnsi="Cambria"/>
                <w:b/>
                <w:szCs w:val="22"/>
              </w:rPr>
              <w:sym w:font="Wingdings" w:char="F0E0"/>
            </w:r>
            <w:r w:rsidRPr="005C713F">
              <w:rPr>
                <w:rFonts w:ascii="Cambria" w:hAnsi="Cambria"/>
                <w:b/>
                <w:szCs w:val="22"/>
                <w:lang w:val="en-US"/>
              </w:rPr>
              <w:t xml:space="preserve"> </w:t>
            </w:r>
            <w:r w:rsidRPr="00F87921">
              <w:rPr>
                <w:rFonts w:ascii="Cambria" w:hAnsi="Cambria"/>
                <w:b/>
                <w:szCs w:val="22"/>
              </w:rPr>
              <w:t xml:space="preserve">Version Jboss est identique à celle de </w:t>
            </w:r>
          </w:p>
          <w:p w:rsidR="00EF6121" w:rsidRPr="00F87921" w:rsidRDefault="00EF6121" w:rsidP="006E6E31">
            <w:pPr>
              <w:jc w:val="left"/>
              <w:rPr>
                <w:rFonts w:ascii="Cambria" w:hAnsi="Cambria"/>
                <w:szCs w:val="22"/>
              </w:rPr>
            </w:pPr>
            <w:r w:rsidRPr="00F87921">
              <w:rPr>
                <w:rFonts w:ascii="Cambria" w:hAnsi="Cambria"/>
                <w:b/>
                <w:szCs w:val="22"/>
              </w:rPr>
              <w:t>la database</w:t>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Voici un autre moyen de vérifier les versions des composants Planon installé</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Se connecter au client java de l’instance FMAO installée (raccourci sur le bureau)</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jc w:val="left"/>
              <w:rPr>
                <w:rFonts w:ascii="Cambria" w:hAnsi="Cambria"/>
                <w:szCs w:val="22"/>
              </w:rPr>
            </w:pPr>
            <w:r>
              <w:rPr>
                <w:noProof/>
              </w:rPr>
              <w:drawing>
                <wp:inline distT="0" distB="0" distL="0" distR="0" wp14:anchorId="4F5BD0D5" wp14:editId="10676149">
                  <wp:extent cx="3228975" cy="2324100"/>
                  <wp:effectExtent l="0" t="0" r="9525"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8975" cy="23241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Aller dans le menu « </w:t>
            </w:r>
            <w:r w:rsidRPr="00F87921">
              <w:rPr>
                <w:rFonts w:ascii="Cambria" w:hAnsi="Cambria"/>
                <w:b/>
                <w:szCs w:val="22"/>
              </w:rPr>
              <w:t>Aide</w:t>
            </w:r>
            <w:r w:rsidRPr="00F87921">
              <w:rPr>
                <w:rFonts w:ascii="Cambria" w:hAnsi="Cambria"/>
                <w:szCs w:val="22"/>
              </w:rPr>
              <w:t> »  « </w:t>
            </w:r>
            <w:r w:rsidRPr="00F87921">
              <w:rPr>
                <w:rFonts w:ascii="Cambria" w:hAnsi="Cambria"/>
                <w:b/>
                <w:szCs w:val="22"/>
              </w:rPr>
              <w:t>A propos de Planon ProCenter</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pPr>
              <w:jc w:val="left"/>
            </w:pPr>
            <w:r>
              <w:rPr>
                <w:noProof/>
              </w:rPr>
              <w:drawing>
                <wp:inline distT="0" distB="0" distL="0" distR="0" wp14:anchorId="690BE231" wp14:editId="07F1663E">
                  <wp:extent cx="3228975" cy="781050"/>
                  <wp:effectExtent l="0" t="0" r="9525"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8975" cy="7810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jc w:val="left"/>
              <w:rPr>
                <w:rFonts w:ascii="Cambria" w:hAnsi="Cambria"/>
                <w:szCs w:val="22"/>
              </w:rPr>
            </w:pPr>
            <w:r w:rsidRPr="00F87921">
              <w:rPr>
                <w:rFonts w:ascii="Cambria" w:hAnsi="Cambria"/>
                <w:b/>
                <w:szCs w:val="22"/>
              </w:rPr>
              <w:lastRenderedPageBreak/>
              <w:t>Suite release</w:t>
            </w:r>
            <w:r w:rsidRPr="00F87921">
              <w:rPr>
                <w:rFonts w:ascii="Cambria" w:hAnsi="Cambria"/>
                <w:szCs w:val="22"/>
              </w:rPr>
              <w:t> : numéro de la release installée</w:t>
            </w:r>
          </w:p>
          <w:p w:rsidR="00EF6121" w:rsidRPr="00F87921" w:rsidRDefault="00EF6121" w:rsidP="006E6E31">
            <w:pPr>
              <w:jc w:val="left"/>
              <w:rPr>
                <w:rFonts w:ascii="Cambria" w:hAnsi="Cambria"/>
                <w:szCs w:val="22"/>
              </w:rPr>
            </w:pPr>
            <w:r w:rsidRPr="00F87921">
              <w:rPr>
                <w:rFonts w:ascii="Cambria" w:hAnsi="Cambria"/>
                <w:b/>
                <w:szCs w:val="22"/>
              </w:rPr>
              <w:t>Service Pack</w:t>
            </w:r>
            <w:r w:rsidRPr="00F87921">
              <w:rPr>
                <w:rFonts w:ascii="Cambria" w:hAnsi="Cambria"/>
                <w:szCs w:val="22"/>
              </w:rPr>
              <w:t> : Version service pack du moteur Planon</w:t>
            </w:r>
          </w:p>
          <w:p w:rsidR="00EF6121" w:rsidRPr="00F87921" w:rsidRDefault="00EF6121" w:rsidP="006E6E31">
            <w:pPr>
              <w:jc w:val="left"/>
              <w:rPr>
                <w:rFonts w:ascii="Cambria" w:hAnsi="Cambria"/>
                <w:szCs w:val="22"/>
              </w:rPr>
            </w:pPr>
            <w:r w:rsidRPr="00F87921">
              <w:rPr>
                <w:rFonts w:ascii="Cambria" w:hAnsi="Cambria"/>
                <w:b/>
                <w:szCs w:val="22"/>
              </w:rPr>
              <w:t>Service pack database</w:t>
            </w:r>
            <w:r w:rsidRPr="00F87921">
              <w:rPr>
                <w:rFonts w:ascii="Cambria" w:hAnsi="Cambria"/>
                <w:szCs w:val="22"/>
              </w:rPr>
              <w:t> : Version service pack database Planon</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Comparer les versions installées (Service Pack et Service pack database) sur le serveur de destination avec ceux du serveur source.</w:t>
            </w:r>
          </w:p>
          <w:p w:rsidR="00EF6121" w:rsidRPr="00F87921" w:rsidRDefault="00EF6121" w:rsidP="006E6E31">
            <w:pPr>
              <w:jc w:val="left"/>
              <w:rPr>
                <w:rFonts w:ascii="Cambria" w:hAnsi="Cambria"/>
                <w:szCs w:val="22"/>
              </w:rPr>
            </w:pPr>
            <w:r w:rsidRPr="00F87921">
              <w:rPr>
                <w:rFonts w:ascii="Cambria" w:hAnsi="Cambria"/>
                <w:szCs w:val="22"/>
              </w:rPr>
              <w:t>Si elles sont différentes, il faudra faire une mise à jour en installant les services packs fourni sur le site de Planon.</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pPr>
              <w:jc w:val="left"/>
            </w:pPr>
            <w:r>
              <w:rPr>
                <w:noProof/>
              </w:rPr>
              <w:drawing>
                <wp:inline distT="0" distB="0" distL="0" distR="0" wp14:anchorId="52EC1657" wp14:editId="4621DBD3">
                  <wp:extent cx="3248025" cy="2314575"/>
                  <wp:effectExtent l="0" t="0" r="9525"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8025" cy="23145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EF6121">
            <w:pPr>
              <w:numPr>
                <w:ilvl w:val="0"/>
                <w:numId w:val="42"/>
              </w:numPr>
              <w:jc w:val="left"/>
              <w:rPr>
                <w:rFonts w:ascii="Cambria" w:hAnsi="Cambria"/>
                <w:szCs w:val="22"/>
              </w:rPr>
            </w:pPr>
            <w:r w:rsidRPr="00F87921">
              <w:rPr>
                <w:rFonts w:ascii="Cambria" w:hAnsi="Cambria"/>
                <w:szCs w:val="22"/>
              </w:rPr>
              <w:t>Modifier le nom des services « </w:t>
            </w:r>
            <w:r w:rsidRPr="00F87921">
              <w:rPr>
                <w:rFonts w:ascii="Cambria" w:hAnsi="Cambria"/>
                <w:b/>
                <w:szCs w:val="22"/>
              </w:rPr>
              <w:t>JBoss</w:t>
            </w:r>
            <w:r w:rsidRPr="00F87921">
              <w:rPr>
                <w:rFonts w:ascii="Cambria" w:hAnsi="Cambria"/>
                <w:szCs w:val="22"/>
              </w:rPr>
              <w:t> » et « </w:t>
            </w:r>
            <w:r w:rsidRPr="00F87921">
              <w:rPr>
                <w:rFonts w:ascii="Cambria" w:hAnsi="Cambria"/>
                <w:b/>
                <w:szCs w:val="22"/>
              </w:rPr>
              <w:t>Tomcat</w:t>
            </w:r>
            <w:r w:rsidRPr="00F87921">
              <w:rPr>
                <w:rFonts w:ascii="Cambria" w:hAnsi="Cambria"/>
                <w:szCs w:val="22"/>
              </w:rPr>
              <w:t> » avec Tanuki</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Suite à l’installation de la version 2011.A SP4 de PLANON, il est nécessaire de renommer les services « </w:t>
            </w:r>
            <w:r w:rsidRPr="00F87921">
              <w:rPr>
                <w:rFonts w:ascii="Cambria" w:hAnsi="Cambria"/>
                <w:b/>
                <w:szCs w:val="22"/>
              </w:rPr>
              <w:t>JBoss</w:t>
            </w:r>
            <w:r w:rsidRPr="00F87921">
              <w:rPr>
                <w:rFonts w:ascii="Cambria" w:hAnsi="Cambria"/>
                <w:szCs w:val="22"/>
              </w:rPr>
              <w:t> » et « </w:t>
            </w:r>
            <w:r w:rsidRPr="00F87921">
              <w:rPr>
                <w:rFonts w:ascii="Cambria" w:hAnsi="Cambria"/>
                <w:b/>
                <w:szCs w:val="22"/>
              </w:rPr>
              <w:t>Tomcat</w:t>
            </w:r>
            <w:r w:rsidRPr="00F87921">
              <w:rPr>
                <w:rFonts w:ascii="Cambria" w:hAnsi="Cambria"/>
                <w:szCs w:val="22"/>
              </w:rPr>
              <w:t> » afin de respecter le plan de nommage établit.</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sidRPr="00F87921">
              <w:rPr>
                <w:rFonts w:ascii="Cambria" w:hAnsi="Cambria"/>
                <w:szCs w:val="22"/>
              </w:rPr>
              <w:t>Dans la procédure suivante, [XXX]_[YYYY] représente le dossier d’une instance FMAO (Ex :  « </w:t>
            </w:r>
            <w:r w:rsidRPr="00F87921">
              <w:rPr>
                <w:rFonts w:ascii="Cambria" w:hAnsi="Cambria"/>
                <w:b/>
                <w:szCs w:val="22"/>
              </w:rPr>
              <w:t>D:\EXP_INT</w:t>
            </w:r>
            <w:r w:rsidRPr="00F87921">
              <w:rPr>
                <w:rFonts w:ascii="Cambria" w:hAnsi="Cambria"/>
                <w:szCs w:val="22"/>
              </w:rPr>
              <w:t> »)</w:t>
            </w:r>
          </w:p>
          <w:p w:rsidR="00EF6121" w:rsidRPr="00F87921" w:rsidRDefault="00EF6121" w:rsidP="006E6E31">
            <w:pPr>
              <w:jc w:val="left"/>
              <w:rPr>
                <w:rFonts w:ascii="Cambria" w:hAnsi="Cambria"/>
                <w:szCs w:val="22"/>
              </w:rPr>
            </w:pPr>
          </w:p>
        </w:tc>
        <w:tc>
          <w:tcPr>
            <w:tcW w:w="5210" w:type="dxa"/>
            <w:shd w:val="clear" w:color="auto" w:fill="auto"/>
          </w:tcPr>
          <w:p w:rsidR="00EF6121" w:rsidRDefault="00EF6121" w:rsidP="006E6E31">
            <w:pPr>
              <w:jc w:val="left"/>
            </w:pPr>
            <w:r w:rsidRPr="00F87921">
              <w:rPr>
                <w:i/>
                <w:noProof/>
              </w:rPr>
              <w:drawing>
                <wp:inline distT="0" distB="0" distL="0" distR="0" wp14:anchorId="1BFB0DCA" wp14:editId="094CB396">
                  <wp:extent cx="3238500" cy="20955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8500" cy="209550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EF6121">
            <w:pPr>
              <w:numPr>
                <w:ilvl w:val="0"/>
                <w:numId w:val="41"/>
              </w:numPr>
              <w:jc w:val="left"/>
              <w:rPr>
                <w:rFonts w:ascii="Cambria" w:hAnsi="Cambria"/>
                <w:szCs w:val="22"/>
              </w:rPr>
            </w:pPr>
            <w:r w:rsidRPr="00F87921">
              <w:rPr>
                <w:rFonts w:ascii="Cambria" w:hAnsi="Cambria"/>
                <w:szCs w:val="22"/>
              </w:rPr>
              <w:t>Supprimer le service « </w:t>
            </w:r>
            <w:r w:rsidRPr="00F87921">
              <w:rPr>
                <w:rFonts w:ascii="Cambria" w:hAnsi="Cambria"/>
                <w:b/>
                <w:szCs w:val="22"/>
              </w:rPr>
              <w:t>JBoss</w:t>
            </w:r>
            <w:r w:rsidRPr="00F87921">
              <w:rPr>
                <w:rFonts w:ascii="Cambria" w:hAnsi="Cambria"/>
                <w:szCs w:val="22"/>
              </w:rPr>
              <w:t> » crée par défaut</w:t>
            </w:r>
          </w:p>
          <w:p w:rsidR="00EF6121" w:rsidRPr="00F87921" w:rsidRDefault="00EF6121" w:rsidP="006E6E31">
            <w:pPr>
              <w:jc w:val="left"/>
              <w:rPr>
                <w:rFonts w:ascii="Cambria" w:hAnsi="Cambria"/>
                <w:szCs w:val="22"/>
              </w:rPr>
            </w:pPr>
          </w:p>
          <w:p w:rsidR="00EF6121" w:rsidRPr="00F87921" w:rsidRDefault="00EF6121" w:rsidP="006E6E31">
            <w:pPr>
              <w:pStyle w:val="Paragraphedeliste"/>
              <w:ind w:left="0"/>
              <w:rPr>
                <w:rFonts w:ascii="Cambria" w:hAnsi="Cambria"/>
              </w:rPr>
            </w:pPr>
            <w:r w:rsidRPr="00F87921">
              <w:rPr>
                <w:rFonts w:ascii="Cambria" w:hAnsi="Cambria"/>
              </w:rPr>
              <w:t>Sur la ressource « </w:t>
            </w:r>
            <w:r w:rsidRPr="00F87921">
              <w:rPr>
                <w:rFonts w:ascii="Cambria" w:hAnsi="Cambria"/>
                <w:b/>
              </w:rPr>
              <w:t>E:\XXX_YYYY\PlanonEE201012\Server\jboss-4.2.3.GA\tanuki\bin</w:t>
            </w:r>
            <w:r w:rsidRPr="00F87921">
              <w:rPr>
                <w:rFonts w:ascii="Cambria" w:hAnsi="Cambria"/>
              </w:rPr>
              <w:t> », éditez le fichier « </w:t>
            </w:r>
            <w:r w:rsidRPr="00F87921">
              <w:rPr>
                <w:rFonts w:ascii="Cambria" w:hAnsi="Cambria"/>
                <w:b/>
              </w:rPr>
              <w:t>UninstallTestWrapper-NT.bat</w:t>
            </w:r>
            <w:r w:rsidRPr="00F87921">
              <w:rPr>
                <w:rFonts w:ascii="Cambria" w:hAnsi="Cambria"/>
              </w:rPr>
              <w:t> » et modifier la ligne suivante :</w:t>
            </w:r>
          </w:p>
          <w:p w:rsidR="00EF6121" w:rsidRPr="00F87921" w:rsidRDefault="00EF6121" w:rsidP="006E6E31">
            <w:pPr>
              <w:pStyle w:val="Paragraphedeliste"/>
              <w:ind w:left="0"/>
              <w:rPr>
                <w:rFonts w:ascii="Cambria" w:hAnsi="Cambria"/>
                <w:lang w:val="en-US"/>
              </w:rPr>
            </w:pPr>
            <w:r w:rsidRPr="00F87921">
              <w:rPr>
                <w:rFonts w:ascii="Cambria" w:hAnsi="Cambria"/>
                <w:lang w:val="en-US"/>
              </w:rPr>
              <w:t>« </w:t>
            </w:r>
            <w:r w:rsidRPr="00F87921">
              <w:rPr>
                <w:rFonts w:ascii="Cambria" w:hAnsi="Cambria"/>
                <w:b/>
                <w:lang w:val="en-US"/>
              </w:rPr>
              <w:t>set _WRAPPER_CONF="%_REALPATH%..\conf\wrapper.conf</w:t>
            </w:r>
            <w:r w:rsidRPr="00F87921">
              <w:rPr>
                <w:rFonts w:ascii="Cambria" w:hAnsi="Cambria"/>
                <w:lang w:val="en-US"/>
              </w:rPr>
              <w:t xml:space="preserve"> »</w:t>
            </w:r>
          </w:p>
          <w:p w:rsidR="00EF6121" w:rsidRPr="00F87921" w:rsidRDefault="00EF6121" w:rsidP="006E6E31">
            <w:pPr>
              <w:pStyle w:val="Paragraphedeliste"/>
              <w:ind w:left="0"/>
              <w:rPr>
                <w:rFonts w:ascii="Cambria" w:hAnsi="Cambria"/>
                <w:lang w:val="en-US"/>
              </w:rPr>
            </w:pPr>
          </w:p>
          <w:p w:rsidR="00EF6121" w:rsidRPr="00F87921" w:rsidRDefault="00EF6121" w:rsidP="006E6E31">
            <w:pPr>
              <w:pStyle w:val="Paragraphedeliste"/>
              <w:ind w:left="0"/>
              <w:rPr>
                <w:rFonts w:ascii="Cambria" w:hAnsi="Cambria"/>
                <w:lang w:val="en-US"/>
              </w:rPr>
            </w:pPr>
            <w:r w:rsidRPr="00F87921">
              <w:rPr>
                <w:rFonts w:ascii="Cambria" w:hAnsi="Cambria"/>
                <w:lang w:val="en-US"/>
              </w:rPr>
              <w:t>par</w:t>
            </w:r>
          </w:p>
          <w:p w:rsidR="00EF6121" w:rsidRPr="00F87921" w:rsidRDefault="00EF6121" w:rsidP="006E6E31">
            <w:pPr>
              <w:pStyle w:val="Paragraphedeliste"/>
              <w:rPr>
                <w:rFonts w:ascii="Cambria" w:hAnsi="Cambria"/>
                <w:lang w:val="en-US"/>
              </w:rPr>
            </w:pPr>
          </w:p>
          <w:p w:rsidR="00EF6121" w:rsidRPr="00F87921" w:rsidRDefault="00EF6121" w:rsidP="006E6E31">
            <w:pPr>
              <w:pStyle w:val="Paragraphedeliste"/>
              <w:ind w:left="0"/>
              <w:rPr>
                <w:rFonts w:ascii="Cambria" w:hAnsi="Cambria"/>
                <w:lang w:val="en-US"/>
              </w:rPr>
            </w:pPr>
            <w:r w:rsidRPr="00F87921">
              <w:rPr>
                <w:rFonts w:ascii="Cambria" w:hAnsi="Cambria"/>
                <w:lang w:val="en-US"/>
              </w:rPr>
              <w:t xml:space="preserve">« </w:t>
            </w:r>
            <w:r w:rsidRPr="00F87921">
              <w:rPr>
                <w:rFonts w:ascii="Cambria" w:hAnsi="Cambria"/>
                <w:b/>
                <w:lang w:val="en-US"/>
              </w:rPr>
              <w:t>set _WRAPPER_CONF="%_REALPATH%..\conf\jboss-wrapper-default.conf</w:t>
            </w:r>
            <w:r w:rsidRPr="00F87921">
              <w:rPr>
                <w:rFonts w:ascii="Cambria" w:hAnsi="Cambria"/>
                <w:lang w:val="en-US"/>
              </w:rPr>
              <w:t xml:space="preserve"> »</w:t>
            </w:r>
          </w:p>
          <w:p w:rsidR="00EF6121" w:rsidRPr="00F87921" w:rsidRDefault="00EF6121" w:rsidP="006E6E31">
            <w:pPr>
              <w:pStyle w:val="Paragraphedeliste"/>
              <w:rPr>
                <w:rFonts w:ascii="Cambria" w:hAnsi="Cambria"/>
                <w:lang w:val="en-US"/>
              </w:rPr>
            </w:pP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Enregistrer et exécuter le fichier « </w:t>
            </w:r>
            <w:r w:rsidRPr="00F87921">
              <w:rPr>
                <w:rFonts w:ascii="Cambria" w:hAnsi="Cambria"/>
                <w:b/>
              </w:rPr>
              <w:t>UninstallTestWrapper-NT.bat</w:t>
            </w:r>
            <w:r w:rsidRPr="00F87921">
              <w:rPr>
                <w:rFonts w:ascii="Cambria" w:hAnsi="Cambria"/>
              </w:rPr>
              <w:t> »</w:t>
            </w:r>
          </w:p>
          <w:p w:rsidR="00EF6121" w:rsidRPr="00F87921" w:rsidRDefault="00EF6121" w:rsidP="006E6E31">
            <w:pPr>
              <w:jc w:val="left"/>
              <w:rPr>
                <w:rFonts w:ascii="Cambria" w:hAnsi="Cambria"/>
                <w:szCs w:val="22"/>
              </w:rPr>
            </w:pPr>
          </w:p>
        </w:tc>
        <w:tc>
          <w:tcPr>
            <w:tcW w:w="5210" w:type="dxa"/>
            <w:shd w:val="clear" w:color="auto" w:fill="auto"/>
          </w:tcPr>
          <w:p w:rsidR="00EF6121" w:rsidRPr="00F87921" w:rsidRDefault="00EF6121" w:rsidP="006E6E31">
            <w:pPr>
              <w:jc w:val="left"/>
              <w:rPr>
                <w:i/>
              </w:rPr>
            </w:pPr>
          </w:p>
        </w:tc>
      </w:tr>
      <w:tr w:rsidR="00EF6121" w:rsidRPr="00905FDF" w:rsidTr="006E6E31">
        <w:tc>
          <w:tcPr>
            <w:tcW w:w="5211" w:type="dxa"/>
            <w:shd w:val="clear" w:color="auto" w:fill="auto"/>
          </w:tcPr>
          <w:p w:rsidR="00EF6121" w:rsidRPr="00F87921" w:rsidRDefault="00EF6121" w:rsidP="00EF6121">
            <w:pPr>
              <w:pStyle w:val="Paragraphedeliste"/>
              <w:numPr>
                <w:ilvl w:val="0"/>
                <w:numId w:val="43"/>
              </w:numPr>
              <w:spacing w:after="200" w:line="276" w:lineRule="auto"/>
              <w:jc w:val="left"/>
              <w:rPr>
                <w:rFonts w:ascii="Cambria" w:hAnsi="Cambria"/>
              </w:rPr>
            </w:pPr>
            <w:r w:rsidRPr="00F87921">
              <w:rPr>
                <w:rFonts w:ascii="Cambria" w:hAnsi="Cambria"/>
              </w:rPr>
              <w:lastRenderedPageBreak/>
              <w:t>Renommer le service JBoss</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Sur la ressource « </w:t>
            </w:r>
            <w:r w:rsidRPr="00F87921">
              <w:rPr>
                <w:rFonts w:ascii="Cambria" w:hAnsi="Cambria"/>
                <w:b/>
              </w:rPr>
              <w:t>D:\XXX_YYYY\PlanonEE201012\Server\jboss-4.2.3.GA\tanuki\conf</w:t>
            </w:r>
            <w:r w:rsidRPr="00F87921">
              <w:rPr>
                <w:rFonts w:ascii="Cambria" w:hAnsi="Cambria"/>
              </w:rPr>
              <w:t> », éditez le fichier « </w:t>
            </w:r>
            <w:r w:rsidRPr="00F87921">
              <w:rPr>
                <w:rFonts w:ascii="Cambria" w:hAnsi="Cambria"/>
                <w:b/>
              </w:rPr>
              <w:t>jboss-wrapper-default.conf</w:t>
            </w:r>
            <w:r w:rsidRPr="00F87921">
              <w:rPr>
                <w:rFonts w:ascii="Cambria" w:hAnsi="Cambria"/>
              </w:rPr>
              <w:t> » et modifier le « </w:t>
            </w:r>
            <w:r w:rsidRPr="00F87921">
              <w:rPr>
                <w:rFonts w:ascii="Cambria" w:hAnsi="Cambria"/>
                <w:b/>
              </w:rPr>
              <w:t>Name of the service</w:t>
            </w:r>
            <w:r w:rsidRPr="00F87921">
              <w:rPr>
                <w:rFonts w:ascii="Cambria" w:hAnsi="Cambria"/>
              </w:rPr>
              <w:t> » en « </w:t>
            </w:r>
            <w:r w:rsidRPr="00F87921">
              <w:rPr>
                <w:rFonts w:ascii="Cambria" w:hAnsi="Cambria"/>
                <w:b/>
              </w:rPr>
              <w:t>FMAO_XXX_YYYY_Jboss</w:t>
            </w:r>
            <w:r w:rsidRPr="00F87921">
              <w:rPr>
                <w:rFonts w:ascii="Cambria" w:hAnsi="Cambria"/>
              </w:rPr>
              <w:t> » , ainsi que « </w:t>
            </w:r>
            <w:r w:rsidRPr="00F87921">
              <w:rPr>
                <w:rFonts w:ascii="Cambria" w:hAnsi="Cambria"/>
                <w:b/>
              </w:rPr>
              <w:t>Display Name of the service</w:t>
            </w:r>
            <w:r w:rsidRPr="00F87921">
              <w:rPr>
                <w:rFonts w:ascii="Cambria" w:hAnsi="Cambria"/>
              </w:rPr>
              <w:t> » et le « </w:t>
            </w:r>
            <w:r w:rsidRPr="00F87921">
              <w:rPr>
                <w:rFonts w:ascii="Cambria" w:hAnsi="Cambria"/>
                <w:b/>
              </w:rPr>
              <w:t>Description of the service</w:t>
            </w:r>
            <w:r w:rsidRPr="00F87921">
              <w:rPr>
                <w:rFonts w:ascii="Cambria" w:hAnsi="Cambria"/>
              </w:rPr>
              <w:t> » en « </w:t>
            </w:r>
            <w:r w:rsidRPr="00F87921">
              <w:rPr>
                <w:rFonts w:ascii="Cambria" w:hAnsi="Cambria"/>
                <w:b/>
              </w:rPr>
              <w:t>Service FMAO_XXX_YYYY_Jboss;</w:t>
            </w:r>
            <w:r w:rsidRPr="00F87921">
              <w:rPr>
                <w:rFonts w:ascii="Cambria" w:hAnsi="Cambria"/>
              </w:rPr>
              <w:t> » , puis enregistrer le fichier</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65B99" w:rsidRDefault="00EF6121" w:rsidP="006E6E31">
            <w:pPr>
              <w:pStyle w:val="Paragraphedeliste"/>
              <w:spacing w:after="200" w:line="276" w:lineRule="auto"/>
              <w:ind w:left="0"/>
              <w:rPr>
                <w:rFonts w:ascii="Cambria" w:hAnsi="Cambria"/>
                <w:b/>
              </w:rPr>
            </w:pPr>
            <w:r w:rsidRPr="00F65B99">
              <w:rPr>
                <w:rFonts w:ascii="Cambria" w:hAnsi="Cambria"/>
                <w:b/>
              </w:rPr>
              <w:t>Exemple d’extrait du fichier « jboss-wrapper-default.conf » :</w:t>
            </w:r>
          </w:p>
          <w:p w:rsidR="00EF6121" w:rsidRPr="00F87921" w:rsidRDefault="00EF6121" w:rsidP="006E6E31">
            <w:pPr>
              <w:pStyle w:val="Paragraphedeliste"/>
              <w:spacing w:after="200" w:line="276" w:lineRule="auto"/>
              <w:ind w:left="0"/>
              <w:rPr>
                <w:rFonts w:ascii="Cambria" w:hAnsi="Cambria"/>
                <w:i/>
                <w:lang w:val="en-US"/>
              </w:rPr>
            </w:pPr>
            <w:r w:rsidRPr="00F87921">
              <w:rPr>
                <w:rFonts w:ascii="Cambria" w:hAnsi="Cambria"/>
                <w:i/>
                <w:lang w:val="en-US"/>
              </w:rPr>
              <w:t># Name of the service</w:t>
            </w:r>
          </w:p>
          <w:p w:rsidR="00EF6121" w:rsidRPr="00F87921" w:rsidRDefault="00EF6121" w:rsidP="006E6E31">
            <w:pPr>
              <w:pStyle w:val="Paragraphedeliste"/>
              <w:spacing w:after="200" w:line="276" w:lineRule="auto"/>
              <w:ind w:left="0"/>
              <w:rPr>
                <w:rFonts w:ascii="Cambria" w:hAnsi="Cambria"/>
                <w:i/>
                <w:lang w:val="en-US"/>
              </w:rPr>
            </w:pPr>
            <w:r w:rsidRPr="00F87921">
              <w:rPr>
                <w:rFonts w:ascii="Cambria" w:hAnsi="Cambria"/>
                <w:i/>
                <w:lang w:val="en-US"/>
              </w:rPr>
              <w:t>wrapper.ntservice.name=FMAO_EXP_INT_JBOSS</w:t>
            </w:r>
          </w:p>
          <w:p w:rsidR="00EF6121" w:rsidRPr="00F87921" w:rsidRDefault="00EF6121" w:rsidP="006E6E31">
            <w:pPr>
              <w:pStyle w:val="Paragraphedeliste"/>
              <w:spacing w:after="200" w:line="276" w:lineRule="auto"/>
              <w:ind w:left="0"/>
              <w:rPr>
                <w:rFonts w:ascii="Cambria" w:hAnsi="Cambria"/>
                <w:i/>
                <w:lang w:val="en-US"/>
              </w:rPr>
            </w:pPr>
            <w:r w:rsidRPr="00F87921">
              <w:rPr>
                <w:rFonts w:ascii="Cambria" w:hAnsi="Cambria"/>
                <w:i/>
                <w:lang w:val="en-US"/>
              </w:rPr>
              <w:t># Display name of the service</w:t>
            </w:r>
          </w:p>
          <w:p w:rsidR="00EF6121" w:rsidRPr="00F87921" w:rsidRDefault="00EF6121" w:rsidP="006E6E31">
            <w:pPr>
              <w:pStyle w:val="Paragraphedeliste"/>
              <w:spacing w:after="200" w:line="276" w:lineRule="auto"/>
              <w:ind w:left="0"/>
              <w:rPr>
                <w:rFonts w:ascii="Cambria" w:hAnsi="Cambria"/>
                <w:i/>
                <w:lang w:val="en-US"/>
              </w:rPr>
            </w:pPr>
            <w:r w:rsidRPr="00F87921">
              <w:rPr>
                <w:rFonts w:ascii="Cambria" w:hAnsi="Cambria"/>
                <w:i/>
                <w:lang w:val="en-US"/>
              </w:rPr>
              <w:t>wrapper.ntservice.displayname=FMAO_EXP_INT_JBOSS</w:t>
            </w:r>
          </w:p>
          <w:p w:rsidR="00EF6121" w:rsidRPr="00F87921" w:rsidRDefault="00EF6121" w:rsidP="006E6E31">
            <w:pPr>
              <w:pStyle w:val="Paragraphedeliste"/>
              <w:spacing w:after="200" w:line="276" w:lineRule="auto"/>
              <w:ind w:left="0"/>
              <w:rPr>
                <w:rFonts w:ascii="Cambria" w:hAnsi="Cambria"/>
                <w:i/>
                <w:lang w:val="en-US"/>
              </w:rPr>
            </w:pPr>
            <w:r w:rsidRPr="00F87921">
              <w:rPr>
                <w:rFonts w:ascii="Cambria" w:hAnsi="Cambria"/>
                <w:i/>
                <w:lang w:val="en-US"/>
              </w:rPr>
              <w:t># Description of the service</w:t>
            </w:r>
          </w:p>
          <w:p w:rsidR="00EF6121" w:rsidRPr="00F87921" w:rsidRDefault="00EF6121" w:rsidP="006E6E31">
            <w:pPr>
              <w:spacing w:after="200" w:line="276" w:lineRule="auto"/>
              <w:contextualSpacing/>
              <w:jc w:val="left"/>
              <w:rPr>
                <w:rFonts w:ascii="Cambria" w:hAnsi="Cambria"/>
                <w:szCs w:val="22"/>
                <w:lang w:val="en-US"/>
              </w:rPr>
            </w:pPr>
            <w:r w:rsidRPr="00F87921">
              <w:rPr>
                <w:rFonts w:ascii="Cambria" w:hAnsi="Cambria"/>
                <w:i/>
                <w:szCs w:val="22"/>
                <w:lang w:val="en-US"/>
              </w:rPr>
              <w:t>wrapper.ntservice.description=Service FMAO_EXP_INT_JBOSS</w:t>
            </w:r>
          </w:p>
        </w:tc>
      </w:tr>
      <w:tr w:rsidR="00EF6121" w:rsidRPr="00905FDF" w:rsidTr="006E6E31">
        <w:trPr>
          <w:trHeight w:val="5439"/>
        </w:trPr>
        <w:tc>
          <w:tcPr>
            <w:tcW w:w="5211" w:type="dxa"/>
            <w:shd w:val="clear" w:color="auto" w:fill="auto"/>
          </w:tcPr>
          <w:p w:rsidR="00EF6121" w:rsidRPr="00F87921" w:rsidRDefault="00EF6121" w:rsidP="00EF6121">
            <w:pPr>
              <w:pStyle w:val="Paragraphedeliste"/>
              <w:numPr>
                <w:ilvl w:val="0"/>
                <w:numId w:val="43"/>
              </w:numPr>
              <w:spacing w:after="200" w:line="276" w:lineRule="auto"/>
              <w:jc w:val="left"/>
              <w:rPr>
                <w:rFonts w:ascii="Cambria" w:hAnsi="Cambria"/>
              </w:rPr>
            </w:pPr>
            <w:r w:rsidRPr="00F87921">
              <w:rPr>
                <w:rFonts w:ascii="Cambria" w:hAnsi="Cambria"/>
              </w:rPr>
              <w:t>Installation du nouveau service JBoss</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Sur la ressource « </w:t>
            </w:r>
            <w:r w:rsidRPr="00F87921">
              <w:rPr>
                <w:rFonts w:ascii="Cambria" w:hAnsi="Cambria"/>
                <w:b/>
              </w:rPr>
              <w:t>D:\XXX_YYYY\PlanonEE201012\Server\jboss-4.2.3.GA\tanuki\bin</w:t>
            </w:r>
            <w:r w:rsidRPr="00F87921">
              <w:rPr>
                <w:rFonts w:ascii="Cambria" w:hAnsi="Cambria"/>
              </w:rPr>
              <w:t> », éditez le fichier « </w:t>
            </w:r>
            <w:r w:rsidRPr="00F87921">
              <w:rPr>
                <w:rFonts w:ascii="Cambria" w:hAnsi="Cambria"/>
                <w:b/>
              </w:rPr>
              <w:t>InstallTestWrapper-NT.bat</w:t>
            </w:r>
            <w:r w:rsidRPr="00F87921">
              <w:rPr>
                <w:rFonts w:ascii="Cambria" w:hAnsi="Cambria"/>
              </w:rPr>
              <w:t xml:space="preserve"> » et modifier la ligne suivante </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 set _WRAPPER_CONF="%_REALPATH%..\conf\wrapper.conf »</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par</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 set _WRAPPER_CONF="%_REALPATH%..\conf\jboss-wrapper-default.conf »</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Enregister et exécuter le fichier « </w:t>
            </w:r>
            <w:r w:rsidRPr="00F87921">
              <w:rPr>
                <w:rFonts w:ascii="Cambria" w:hAnsi="Cambria"/>
                <w:b/>
              </w:rPr>
              <w:t>InstallTestWrapper-NT.bat</w:t>
            </w:r>
            <w:r w:rsidRPr="00F87921">
              <w:rPr>
                <w:rFonts w:ascii="Cambria" w:hAnsi="Cambria"/>
              </w:rPr>
              <w:t> »</w:t>
            </w:r>
          </w:p>
        </w:tc>
        <w:tc>
          <w:tcPr>
            <w:tcW w:w="5210"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Exemple d’extrait du fichier « InstallTestWrapper-NT.bat » :</w:t>
            </w:r>
          </w:p>
          <w:p w:rsidR="00EF6121" w:rsidRPr="00F87921" w:rsidRDefault="00EF6121" w:rsidP="006E6E31">
            <w:pPr>
              <w:pStyle w:val="Paragraphedeliste"/>
              <w:spacing w:after="200" w:line="276" w:lineRule="auto"/>
              <w:ind w:left="0"/>
              <w:rPr>
                <w:rFonts w:ascii="Cambria" w:hAnsi="Cambria"/>
              </w:rPr>
            </w:pPr>
          </w:p>
          <w:p w:rsidR="00EF6121" w:rsidRPr="005C713F" w:rsidRDefault="00EF6121" w:rsidP="006E6E31">
            <w:pPr>
              <w:pStyle w:val="Paragraphedeliste"/>
              <w:spacing w:after="200" w:line="276" w:lineRule="auto"/>
              <w:ind w:left="0"/>
              <w:rPr>
                <w:rFonts w:ascii="Cambria" w:hAnsi="Cambria"/>
                <w:i/>
                <w:lang w:val="en-US"/>
              </w:rPr>
            </w:pPr>
            <w:r w:rsidRPr="005C713F">
              <w:rPr>
                <w:rFonts w:ascii="Cambria" w:hAnsi="Cambria"/>
                <w:i/>
                <w:lang w:val="en-US"/>
              </w:rPr>
              <w:t>set _WRAPPER_CONF="%~f1"</w:t>
            </w:r>
          </w:p>
          <w:p w:rsidR="00EF6121" w:rsidRPr="005C713F" w:rsidRDefault="00EF6121" w:rsidP="006E6E31">
            <w:pPr>
              <w:pStyle w:val="Paragraphedeliste"/>
              <w:spacing w:after="200" w:line="276" w:lineRule="auto"/>
              <w:ind w:left="0"/>
              <w:rPr>
                <w:rFonts w:ascii="Cambria" w:hAnsi="Cambria"/>
                <w:i/>
                <w:lang w:val="en-US"/>
              </w:rPr>
            </w:pPr>
            <w:r w:rsidRPr="005C713F">
              <w:rPr>
                <w:rFonts w:ascii="Cambria" w:hAnsi="Cambria"/>
                <w:i/>
                <w:lang w:val="en-US"/>
              </w:rPr>
              <w:t>if not %_WRAPPER_CONF%=="" goto startup</w:t>
            </w:r>
          </w:p>
          <w:p w:rsidR="00EF6121" w:rsidRPr="005C713F" w:rsidRDefault="00EF6121" w:rsidP="006E6E31">
            <w:pPr>
              <w:pStyle w:val="Paragraphedeliste"/>
              <w:spacing w:after="200" w:line="276" w:lineRule="auto"/>
              <w:ind w:left="0"/>
              <w:rPr>
                <w:rFonts w:ascii="Cambria" w:hAnsi="Cambria"/>
                <w:lang w:val="en-US"/>
              </w:rPr>
            </w:pPr>
            <w:r w:rsidRPr="005C713F">
              <w:rPr>
                <w:rFonts w:ascii="Cambria" w:hAnsi="Cambria"/>
                <w:i/>
                <w:lang w:val="en-US"/>
              </w:rPr>
              <w:t>set _WRAPPER_CONF="%_REALPATH%..\conf\jboss-wrapper-default.conf"</w:t>
            </w: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Une fois le service installé, il faudra le démarrer manuellement à partir de « </w:t>
            </w:r>
            <w:r w:rsidRPr="00F87921">
              <w:rPr>
                <w:rFonts w:ascii="Cambria" w:hAnsi="Cambria"/>
                <w:b/>
              </w:rPr>
              <w:t>Server Manager</w:t>
            </w:r>
            <w:r w:rsidRPr="00F87921">
              <w:rPr>
                <w:rFonts w:ascii="Cambria" w:hAnsi="Cambria"/>
              </w:rPr>
              <w:t> » car il ne se lance automatiquement</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cs="Arial"/>
                <w:noProof/>
              </w:rPr>
              <w:drawing>
                <wp:inline distT="0" distB="0" distL="0" distR="0" wp14:anchorId="5E92339E" wp14:editId="29D32218">
                  <wp:extent cx="3238500" cy="234315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38500" cy="23431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EF6121">
            <w:pPr>
              <w:pStyle w:val="Paragraphedeliste"/>
              <w:numPr>
                <w:ilvl w:val="0"/>
                <w:numId w:val="43"/>
              </w:numPr>
              <w:spacing w:after="200" w:line="276" w:lineRule="auto"/>
              <w:jc w:val="left"/>
              <w:rPr>
                <w:rFonts w:ascii="Cambria" w:hAnsi="Cambria"/>
              </w:rPr>
            </w:pPr>
            <w:r w:rsidRPr="00F87921">
              <w:rPr>
                <w:rFonts w:ascii="Cambria" w:hAnsi="Cambria"/>
              </w:rPr>
              <w:t xml:space="preserve"> Supprimer le service Tomcat crée par défaut</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Sur la ressource « </w:t>
            </w:r>
            <w:r w:rsidRPr="00F87921">
              <w:rPr>
                <w:rFonts w:ascii="Cambria" w:hAnsi="Cambria"/>
                <w:b/>
              </w:rPr>
              <w:t>D:\XXX_YYY\PlanonEE201012\Server\tomcat-5.5\tanuki\bin</w:t>
            </w:r>
            <w:r w:rsidRPr="00F87921">
              <w:rPr>
                <w:rFonts w:ascii="Cambria" w:hAnsi="Cambria"/>
              </w:rPr>
              <w:t> », éditez le fichier « </w:t>
            </w:r>
            <w:r w:rsidRPr="00F87921">
              <w:rPr>
                <w:rFonts w:ascii="Cambria" w:hAnsi="Cambria"/>
                <w:b/>
              </w:rPr>
              <w:t>UninstallTestWrapper-NT.bat</w:t>
            </w:r>
            <w:r w:rsidRPr="00F87921">
              <w:rPr>
                <w:rFonts w:ascii="Cambria" w:hAnsi="Cambria"/>
              </w:rPr>
              <w:t xml:space="preserve"> » et modifier la ligne suivante </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 </w:t>
            </w:r>
            <w:r w:rsidRPr="00F87921">
              <w:rPr>
                <w:rFonts w:ascii="Cambria" w:hAnsi="Cambria"/>
                <w:b/>
                <w:lang w:val="en-US"/>
              </w:rPr>
              <w:t>set _WRAPPER_CONF="%_REALPATH%..\conf\wrapper.conf</w:t>
            </w:r>
            <w:r w:rsidRPr="00F87921">
              <w:rPr>
                <w:rFonts w:ascii="Cambria" w:hAnsi="Cambria"/>
                <w:lang w:val="en-US"/>
              </w:rPr>
              <w:t xml:space="preserve"> »  </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par</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 </w:t>
            </w:r>
            <w:r w:rsidRPr="00F87921">
              <w:rPr>
                <w:rFonts w:ascii="Cambria" w:hAnsi="Cambria"/>
                <w:b/>
                <w:lang w:val="en-US"/>
              </w:rPr>
              <w:t>set _WRAPPER_CONF="%_REALPATH%..\conf\tomcat-wrapper-default.conf</w:t>
            </w:r>
            <w:r w:rsidRPr="00F87921">
              <w:rPr>
                <w:rFonts w:ascii="Cambria" w:hAnsi="Cambria"/>
                <w:lang w:val="en-US"/>
              </w:rPr>
              <w:t xml:space="preserve"> »</w:t>
            </w:r>
          </w:p>
          <w:p w:rsidR="00EF6121" w:rsidRPr="00F87921" w:rsidRDefault="00EF6121" w:rsidP="006E6E31">
            <w:pPr>
              <w:pStyle w:val="Paragraphedeliste"/>
              <w:spacing w:after="200" w:line="276" w:lineRule="auto"/>
              <w:ind w:left="0"/>
              <w:rPr>
                <w:rFonts w:ascii="Cambria" w:hAnsi="Cambria"/>
                <w:lang w:val="en-US"/>
              </w:rPr>
            </w:pP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Enregistrer et exécuter le fichier « </w:t>
            </w:r>
            <w:r w:rsidRPr="00F87921">
              <w:rPr>
                <w:rFonts w:ascii="Cambria" w:hAnsi="Cambria"/>
                <w:b/>
              </w:rPr>
              <w:t>UninstallTestWrapper-NT.bat</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pStyle w:val="Paragraphedeliste"/>
              <w:spacing w:after="200" w:line="276" w:lineRule="auto"/>
              <w:ind w:left="0"/>
              <w:rPr>
                <w:rFonts w:cs="Arial"/>
              </w:rPr>
            </w:pPr>
          </w:p>
        </w:tc>
      </w:tr>
      <w:tr w:rsidR="00EF6121" w:rsidRPr="00905FDF" w:rsidTr="006E6E31">
        <w:tc>
          <w:tcPr>
            <w:tcW w:w="5211" w:type="dxa"/>
            <w:shd w:val="clear" w:color="auto" w:fill="auto"/>
          </w:tcPr>
          <w:p w:rsidR="00EF6121" w:rsidRPr="00F87921" w:rsidRDefault="00EF6121" w:rsidP="00EF6121">
            <w:pPr>
              <w:pStyle w:val="Paragraphedeliste"/>
              <w:numPr>
                <w:ilvl w:val="0"/>
                <w:numId w:val="43"/>
              </w:numPr>
              <w:spacing w:after="200" w:line="276" w:lineRule="auto"/>
              <w:jc w:val="left"/>
              <w:rPr>
                <w:rFonts w:ascii="Cambria" w:hAnsi="Cambria"/>
              </w:rPr>
            </w:pPr>
            <w:r w:rsidRPr="00F87921">
              <w:rPr>
                <w:rFonts w:ascii="Cambria" w:hAnsi="Cambria"/>
              </w:rPr>
              <w:t xml:space="preserve"> Renommer le service Tomcat</w:t>
            </w:r>
          </w:p>
          <w:p w:rsidR="00EF6121" w:rsidRPr="00F87921" w:rsidRDefault="00EF6121" w:rsidP="006E6E31">
            <w:pPr>
              <w:pStyle w:val="Paragraphedeliste"/>
              <w:ind w:left="0"/>
              <w:rPr>
                <w:rFonts w:ascii="Cambria" w:hAnsi="Cambria"/>
              </w:rPr>
            </w:pPr>
            <w:r w:rsidRPr="00F87921">
              <w:rPr>
                <w:rFonts w:ascii="Cambria" w:hAnsi="Cambria"/>
              </w:rPr>
              <w:t>Sur la ressource « </w:t>
            </w:r>
            <w:r w:rsidRPr="00F87921">
              <w:rPr>
                <w:rFonts w:ascii="Cambria" w:hAnsi="Cambria"/>
                <w:b/>
              </w:rPr>
              <w:t>D:\XXX_YYYY\PlanonEE201012\Server\tomcat-5.5\tanuki\conf</w:t>
            </w:r>
            <w:r w:rsidRPr="00F87921">
              <w:rPr>
                <w:rFonts w:ascii="Cambria" w:hAnsi="Cambria"/>
              </w:rPr>
              <w:t> », éditez le fichier</w:t>
            </w:r>
          </w:p>
          <w:p w:rsidR="00EF6121" w:rsidRPr="00F87921" w:rsidRDefault="00EF6121" w:rsidP="006E6E31">
            <w:pPr>
              <w:pStyle w:val="Paragraphedeliste"/>
              <w:ind w:left="0"/>
              <w:rPr>
                <w:rFonts w:ascii="Cambria" w:hAnsi="Cambria"/>
              </w:rPr>
            </w:pPr>
            <w:r w:rsidRPr="00F87921">
              <w:rPr>
                <w:rFonts w:ascii="Cambria" w:hAnsi="Cambria"/>
              </w:rPr>
              <w:t>« </w:t>
            </w:r>
            <w:r w:rsidRPr="00F87921">
              <w:rPr>
                <w:rFonts w:ascii="Cambria" w:hAnsi="Cambria"/>
                <w:b/>
              </w:rPr>
              <w:t>tomcat-wrapper-default.conf</w:t>
            </w:r>
            <w:r w:rsidRPr="00F87921">
              <w:rPr>
                <w:rFonts w:ascii="Cambria" w:hAnsi="Cambria"/>
              </w:rPr>
              <w:t> » et modifier le « </w:t>
            </w:r>
            <w:r w:rsidRPr="00F87921">
              <w:rPr>
                <w:rFonts w:ascii="Cambria" w:hAnsi="Cambria"/>
                <w:b/>
              </w:rPr>
              <w:t>Name of the service</w:t>
            </w:r>
            <w:r w:rsidRPr="00F87921">
              <w:rPr>
                <w:rFonts w:ascii="Cambria" w:hAnsi="Cambria"/>
              </w:rPr>
              <w:t> » en « </w:t>
            </w:r>
            <w:r w:rsidRPr="00F87921">
              <w:rPr>
                <w:rFonts w:ascii="Cambria" w:hAnsi="Cambria"/>
                <w:b/>
              </w:rPr>
              <w:t>FMAO_XXX_YYYY_Tomcat</w:t>
            </w:r>
            <w:r w:rsidRPr="00F87921">
              <w:rPr>
                <w:rFonts w:ascii="Cambria" w:hAnsi="Cambria"/>
              </w:rPr>
              <w:t> » , ainsi que « </w:t>
            </w:r>
            <w:r w:rsidRPr="00F87921">
              <w:rPr>
                <w:rFonts w:ascii="Cambria" w:hAnsi="Cambria"/>
                <w:b/>
              </w:rPr>
              <w:t>Display Name of the service</w:t>
            </w:r>
            <w:r w:rsidRPr="00F87921">
              <w:rPr>
                <w:rFonts w:ascii="Cambria" w:hAnsi="Cambria"/>
              </w:rPr>
              <w:t> » et le « </w:t>
            </w:r>
            <w:r w:rsidRPr="00F87921">
              <w:rPr>
                <w:rFonts w:ascii="Cambria" w:hAnsi="Cambria"/>
                <w:b/>
              </w:rPr>
              <w:t>Description of the service</w:t>
            </w:r>
            <w:r w:rsidRPr="00F87921">
              <w:rPr>
                <w:rFonts w:ascii="Cambria" w:hAnsi="Cambria"/>
              </w:rPr>
              <w:t> » en Service « </w:t>
            </w:r>
            <w:r w:rsidRPr="00F87921">
              <w:rPr>
                <w:rFonts w:ascii="Cambria" w:hAnsi="Cambria"/>
                <w:b/>
              </w:rPr>
              <w:t>FMAO_XXX_YYYY_Tomcat;</w:t>
            </w:r>
            <w:r w:rsidRPr="00F87921">
              <w:rPr>
                <w:rFonts w:ascii="Cambria" w:hAnsi="Cambria"/>
              </w:rPr>
              <w:t xml:space="preserve"> » </w:t>
            </w:r>
          </w:p>
          <w:p w:rsidR="00EF6121" w:rsidRPr="00F87921" w:rsidRDefault="00EF6121" w:rsidP="006E6E31">
            <w:pPr>
              <w:pStyle w:val="Paragraphedeliste"/>
              <w:ind w:left="0"/>
              <w:rPr>
                <w:rFonts w:ascii="Cambria" w:hAnsi="Cambria"/>
              </w:rPr>
            </w:pPr>
          </w:p>
          <w:p w:rsidR="00EF6121" w:rsidRPr="00F87921" w:rsidRDefault="00EF6121" w:rsidP="006E6E31">
            <w:pPr>
              <w:pStyle w:val="Paragraphedeliste"/>
              <w:ind w:left="0"/>
              <w:rPr>
                <w:rFonts w:ascii="Cambria" w:hAnsi="Cambria"/>
              </w:rPr>
            </w:pPr>
            <w:r w:rsidRPr="00F87921">
              <w:rPr>
                <w:rFonts w:ascii="Cambria" w:hAnsi="Cambria"/>
              </w:rPr>
              <w:lastRenderedPageBreak/>
              <w:t>Enregistrer le fichier.</w:t>
            </w:r>
          </w:p>
          <w:p w:rsidR="00EF6121" w:rsidRPr="00F87921" w:rsidRDefault="00EF6121" w:rsidP="006E6E31">
            <w:pPr>
              <w:rPr>
                <w:rFonts w:ascii="Cambria" w:hAnsi="Cambria"/>
                <w:szCs w:val="22"/>
              </w:rPr>
            </w:pPr>
          </w:p>
        </w:tc>
        <w:tc>
          <w:tcPr>
            <w:tcW w:w="5210" w:type="dxa"/>
            <w:shd w:val="clear" w:color="auto" w:fill="auto"/>
          </w:tcPr>
          <w:p w:rsidR="00EF6121" w:rsidRPr="00F87921" w:rsidRDefault="00EF6121" w:rsidP="006E6E31">
            <w:pPr>
              <w:pStyle w:val="Paragraphedeliste"/>
              <w:ind w:left="0"/>
              <w:rPr>
                <w:rFonts w:ascii="Cambria" w:hAnsi="Cambria"/>
              </w:rPr>
            </w:pPr>
            <w:r w:rsidRPr="00F87921">
              <w:rPr>
                <w:rFonts w:ascii="Cambria" w:hAnsi="Cambria"/>
              </w:rPr>
              <w:lastRenderedPageBreak/>
              <w:t>Exemple d’extrait du fichier « </w:t>
            </w:r>
            <w:r w:rsidRPr="00F87921">
              <w:rPr>
                <w:rFonts w:ascii="Cambria" w:hAnsi="Cambria"/>
                <w:b/>
              </w:rPr>
              <w:t>tomcat-wrapper-default.conf</w:t>
            </w:r>
            <w:r w:rsidRPr="00F87921">
              <w:rPr>
                <w:rFonts w:ascii="Cambria" w:hAnsi="Cambria"/>
              </w:rPr>
              <w:t xml:space="preserve"> » :</w:t>
            </w:r>
          </w:p>
          <w:p w:rsidR="00EF6121" w:rsidRPr="00F87921" w:rsidRDefault="00EF6121" w:rsidP="006E6E31">
            <w:pPr>
              <w:pStyle w:val="Paragraphedeliste"/>
              <w:ind w:left="0"/>
              <w:rPr>
                <w:rFonts w:ascii="Cambria" w:hAnsi="Cambria"/>
              </w:rPr>
            </w:pPr>
          </w:p>
          <w:p w:rsidR="00EF6121" w:rsidRPr="005C713F" w:rsidRDefault="00EF6121" w:rsidP="006E6E31">
            <w:pPr>
              <w:pStyle w:val="Paragraphedeliste"/>
              <w:ind w:left="0"/>
              <w:rPr>
                <w:rFonts w:ascii="Cambria" w:hAnsi="Cambria"/>
                <w:i/>
                <w:lang w:val="en-US"/>
              </w:rPr>
            </w:pPr>
            <w:r w:rsidRPr="005C713F">
              <w:rPr>
                <w:rFonts w:ascii="Cambria" w:hAnsi="Cambria"/>
                <w:i/>
                <w:lang w:val="en-US"/>
              </w:rPr>
              <w:t># Name of the service</w:t>
            </w:r>
          </w:p>
          <w:p w:rsidR="00EF6121" w:rsidRPr="005C713F" w:rsidRDefault="00EF6121" w:rsidP="006E6E31">
            <w:pPr>
              <w:pStyle w:val="Paragraphedeliste"/>
              <w:ind w:left="0"/>
              <w:rPr>
                <w:rFonts w:ascii="Cambria" w:hAnsi="Cambria"/>
                <w:i/>
                <w:lang w:val="en-US"/>
              </w:rPr>
            </w:pPr>
            <w:r w:rsidRPr="005C713F">
              <w:rPr>
                <w:rFonts w:ascii="Cambria" w:hAnsi="Cambria"/>
                <w:i/>
                <w:lang w:val="en-US"/>
              </w:rPr>
              <w:t>wrapper.ntservice.name=FMAO_EXP_INT_TOMCAT</w:t>
            </w:r>
          </w:p>
          <w:p w:rsidR="00EF6121" w:rsidRPr="005C713F" w:rsidRDefault="00EF6121" w:rsidP="006E6E31">
            <w:pPr>
              <w:pStyle w:val="Paragraphedeliste"/>
              <w:ind w:left="0"/>
              <w:rPr>
                <w:rFonts w:ascii="Cambria" w:hAnsi="Cambria"/>
                <w:i/>
                <w:lang w:val="en-US"/>
              </w:rPr>
            </w:pPr>
          </w:p>
          <w:p w:rsidR="00EF6121" w:rsidRPr="005C713F" w:rsidRDefault="00EF6121" w:rsidP="006E6E31">
            <w:pPr>
              <w:pStyle w:val="Paragraphedeliste"/>
              <w:ind w:left="0"/>
              <w:rPr>
                <w:rFonts w:ascii="Cambria" w:hAnsi="Cambria"/>
                <w:i/>
                <w:lang w:val="en-US"/>
              </w:rPr>
            </w:pPr>
            <w:r w:rsidRPr="005C713F">
              <w:rPr>
                <w:rFonts w:ascii="Cambria" w:hAnsi="Cambria"/>
                <w:i/>
                <w:lang w:val="en-US"/>
              </w:rPr>
              <w:t># Display name of the service</w:t>
            </w:r>
          </w:p>
          <w:p w:rsidR="00EF6121" w:rsidRPr="005C713F" w:rsidRDefault="00EF6121" w:rsidP="006E6E31">
            <w:pPr>
              <w:pStyle w:val="Paragraphedeliste"/>
              <w:ind w:left="0"/>
              <w:rPr>
                <w:rFonts w:ascii="Cambria" w:hAnsi="Cambria"/>
                <w:i/>
                <w:lang w:val="en-US"/>
              </w:rPr>
            </w:pPr>
            <w:r w:rsidRPr="005C713F">
              <w:rPr>
                <w:rFonts w:ascii="Cambria" w:hAnsi="Cambria"/>
                <w:i/>
                <w:lang w:val="en-US"/>
              </w:rPr>
              <w:t>wrapper.ntservice.displayname=FMAO_EXP_INT_TOMCAT</w:t>
            </w:r>
          </w:p>
          <w:p w:rsidR="00EF6121" w:rsidRPr="005C713F" w:rsidRDefault="00EF6121" w:rsidP="006E6E31">
            <w:pPr>
              <w:pStyle w:val="Paragraphedeliste"/>
              <w:ind w:left="0"/>
              <w:rPr>
                <w:rFonts w:ascii="Cambria" w:hAnsi="Cambria"/>
                <w:i/>
                <w:lang w:val="en-US"/>
              </w:rPr>
            </w:pPr>
          </w:p>
          <w:p w:rsidR="00EF6121" w:rsidRPr="005C713F" w:rsidRDefault="00EF6121" w:rsidP="006E6E31">
            <w:pPr>
              <w:pStyle w:val="Paragraphedeliste"/>
              <w:ind w:left="0"/>
              <w:rPr>
                <w:rFonts w:ascii="Cambria" w:hAnsi="Cambria"/>
                <w:i/>
                <w:lang w:val="en-US"/>
              </w:rPr>
            </w:pPr>
            <w:r w:rsidRPr="005C713F">
              <w:rPr>
                <w:rFonts w:ascii="Cambria" w:hAnsi="Cambria"/>
                <w:i/>
                <w:lang w:val="en-US"/>
              </w:rPr>
              <w:lastRenderedPageBreak/>
              <w:t># Description of the service</w:t>
            </w:r>
          </w:p>
          <w:p w:rsidR="00EF6121" w:rsidRPr="005C713F" w:rsidRDefault="00EF6121" w:rsidP="006E6E31">
            <w:pPr>
              <w:pStyle w:val="Paragraphedeliste"/>
              <w:ind w:left="0"/>
              <w:rPr>
                <w:rFonts w:ascii="Cambria" w:hAnsi="Cambria"/>
                <w:lang w:val="en-US"/>
              </w:rPr>
            </w:pPr>
            <w:r w:rsidRPr="005C713F">
              <w:rPr>
                <w:rFonts w:ascii="Cambria" w:hAnsi="Cambria"/>
                <w:i/>
                <w:lang w:val="en-US"/>
              </w:rPr>
              <w:t>wrapper.ntservice.description=Service FMAO_EXP_INT_TOMCAT</w:t>
            </w:r>
          </w:p>
          <w:p w:rsidR="00EF6121" w:rsidRPr="005C713F" w:rsidRDefault="00EF6121" w:rsidP="006E6E31">
            <w:pPr>
              <w:pStyle w:val="Paragraphedeliste"/>
              <w:spacing w:after="200" w:line="276" w:lineRule="auto"/>
              <w:ind w:left="0"/>
              <w:rPr>
                <w:rFonts w:ascii="Cambria" w:hAnsi="Cambria"/>
                <w:lang w:val="en-US"/>
              </w:rPr>
            </w:pPr>
          </w:p>
        </w:tc>
      </w:tr>
      <w:tr w:rsidR="00EF6121" w:rsidRPr="00905FDF" w:rsidTr="006E6E31">
        <w:tc>
          <w:tcPr>
            <w:tcW w:w="5211" w:type="dxa"/>
            <w:shd w:val="clear" w:color="auto" w:fill="auto"/>
          </w:tcPr>
          <w:p w:rsidR="00EF6121" w:rsidRPr="00F87921" w:rsidRDefault="00EF6121" w:rsidP="00EF6121">
            <w:pPr>
              <w:pStyle w:val="Paragraphedeliste"/>
              <w:numPr>
                <w:ilvl w:val="0"/>
                <w:numId w:val="43"/>
              </w:numPr>
              <w:spacing w:after="200" w:line="276" w:lineRule="auto"/>
              <w:jc w:val="left"/>
              <w:rPr>
                <w:rFonts w:ascii="Cambria" w:hAnsi="Cambria"/>
              </w:rPr>
            </w:pPr>
            <w:r w:rsidRPr="005C713F">
              <w:rPr>
                <w:rFonts w:ascii="Cambria" w:hAnsi="Cambria"/>
                <w:lang w:val="en-US"/>
              </w:rPr>
              <w:lastRenderedPageBreak/>
              <w:t xml:space="preserve"> </w:t>
            </w:r>
            <w:r w:rsidRPr="00F87921">
              <w:rPr>
                <w:rFonts w:ascii="Cambria" w:hAnsi="Cambria"/>
              </w:rPr>
              <w:t>Installation du nouveau service Tomcat</w:t>
            </w:r>
          </w:p>
          <w:p w:rsidR="00EF6121" w:rsidRPr="00F87921" w:rsidRDefault="00EF6121" w:rsidP="00EF6121">
            <w:pPr>
              <w:pStyle w:val="Paragraphedeliste"/>
              <w:numPr>
                <w:ilvl w:val="0"/>
                <w:numId w:val="38"/>
              </w:numPr>
              <w:spacing w:after="200" w:line="276" w:lineRule="auto"/>
              <w:ind w:left="0"/>
              <w:jc w:val="left"/>
              <w:rPr>
                <w:rFonts w:ascii="Cambria" w:hAnsi="Cambria"/>
              </w:rPr>
            </w:pPr>
            <w:r w:rsidRPr="00F87921">
              <w:rPr>
                <w:rFonts w:ascii="Cambria" w:hAnsi="Cambria"/>
              </w:rPr>
              <w:t>Sur la ressource « </w:t>
            </w:r>
            <w:r w:rsidRPr="00F87921">
              <w:rPr>
                <w:rFonts w:ascii="Cambria" w:hAnsi="Cambria"/>
                <w:b/>
              </w:rPr>
              <w:t>D:\XXX_YYYY\PlanonEE201012\Server\tomcat-5.5\tanuki\bin</w:t>
            </w:r>
            <w:r w:rsidRPr="00F87921">
              <w:rPr>
                <w:rFonts w:ascii="Cambria" w:hAnsi="Cambria"/>
              </w:rPr>
              <w:t> », éditer le fichier « </w:t>
            </w:r>
            <w:r w:rsidRPr="00F87921">
              <w:rPr>
                <w:rFonts w:ascii="Cambria" w:hAnsi="Cambria"/>
                <w:b/>
              </w:rPr>
              <w:t>InstallTestWrapper-NT.bat</w:t>
            </w:r>
            <w:r w:rsidRPr="00F87921">
              <w:rPr>
                <w:rFonts w:ascii="Cambria" w:hAnsi="Cambria"/>
              </w:rPr>
              <w:t> » et modifier la ligne suivante :</w:t>
            </w:r>
          </w:p>
          <w:p w:rsidR="00EF6121" w:rsidRPr="00F87921" w:rsidRDefault="00EF6121" w:rsidP="00EF6121">
            <w:pPr>
              <w:pStyle w:val="Paragraphedeliste"/>
              <w:numPr>
                <w:ilvl w:val="0"/>
                <w:numId w:val="38"/>
              </w:numPr>
              <w:spacing w:after="200" w:line="276" w:lineRule="auto"/>
              <w:ind w:left="0"/>
              <w:jc w:val="left"/>
              <w:rPr>
                <w:rFonts w:ascii="Cambria" w:hAnsi="Cambria"/>
                <w:lang w:val="en-US"/>
              </w:rPr>
            </w:pPr>
            <w:r w:rsidRPr="00F87921">
              <w:rPr>
                <w:rFonts w:ascii="Cambria" w:hAnsi="Cambria"/>
                <w:lang w:val="en-US"/>
              </w:rPr>
              <w:t>« </w:t>
            </w:r>
            <w:r w:rsidRPr="00F87921">
              <w:rPr>
                <w:rFonts w:ascii="Cambria" w:hAnsi="Cambria"/>
                <w:b/>
                <w:lang w:val="en-US"/>
              </w:rPr>
              <w:t>set _WRAPPER_CONF="%_REALPATH%..\conf\wrapper.conf</w:t>
            </w:r>
            <w:r w:rsidRPr="00F87921">
              <w:rPr>
                <w:rFonts w:ascii="Cambria" w:hAnsi="Cambria"/>
                <w:lang w:val="en-US"/>
              </w:rPr>
              <w:t xml:space="preserve"> » </w:t>
            </w:r>
          </w:p>
          <w:p w:rsidR="00EF6121" w:rsidRPr="00F87921" w:rsidRDefault="00EF6121" w:rsidP="00EF6121">
            <w:pPr>
              <w:pStyle w:val="Paragraphedeliste"/>
              <w:numPr>
                <w:ilvl w:val="0"/>
                <w:numId w:val="38"/>
              </w:numPr>
              <w:spacing w:after="200" w:line="276" w:lineRule="auto"/>
              <w:ind w:left="0"/>
              <w:jc w:val="left"/>
              <w:rPr>
                <w:rFonts w:ascii="Cambria" w:hAnsi="Cambria"/>
                <w:lang w:val="en-US"/>
              </w:rPr>
            </w:pPr>
            <w:r w:rsidRPr="00F87921">
              <w:rPr>
                <w:rFonts w:ascii="Cambria" w:hAnsi="Cambria"/>
                <w:lang w:val="en-US"/>
              </w:rPr>
              <w:t>par</w:t>
            </w:r>
          </w:p>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 </w:t>
            </w:r>
            <w:r w:rsidRPr="00F87921">
              <w:rPr>
                <w:rFonts w:ascii="Cambria" w:hAnsi="Cambria"/>
                <w:b/>
                <w:lang w:val="en-US"/>
              </w:rPr>
              <w:t>set _WRAPPER_CONF="%_REALPATH%..\conf\tomcat-wrapper-default.conf</w:t>
            </w:r>
            <w:r w:rsidRPr="00F87921">
              <w:rPr>
                <w:rFonts w:ascii="Cambria" w:hAnsi="Cambria"/>
                <w:lang w:val="en-US"/>
              </w:rPr>
              <w:t xml:space="preserve"> »</w:t>
            </w:r>
          </w:p>
          <w:p w:rsidR="00EF6121" w:rsidRPr="00F87921" w:rsidRDefault="00EF6121" w:rsidP="00EF6121">
            <w:pPr>
              <w:pStyle w:val="Paragraphedeliste"/>
              <w:numPr>
                <w:ilvl w:val="0"/>
                <w:numId w:val="38"/>
              </w:numPr>
              <w:spacing w:after="200" w:line="276" w:lineRule="auto"/>
              <w:ind w:left="0"/>
              <w:jc w:val="left"/>
              <w:rPr>
                <w:rFonts w:ascii="Cambria" w:hAnsi="Cambria"/>
                <w:lang w:val="en-US"/>
              </w:rPr>
            </w:pPr>
            <w:r w:rsidRPr="00F87921">
              <w:rPr>
                <w:rFonts w:ascii="Cambria" w:hAnsi="Cambria"/>
                <w:lang w:val="en-US"/>
              </w:rPr>
              <w:t>Enregistrer et exécuter le fichier</w:t>
            </w:r>
          </w:p>
          <w:p w:rsidR="00EF6121" w:rsidRPr="00F87921" w:rsidRDefault="00EF6121" w:rsidP="006E6E31">
            <w:pPr>
              <w:pStyle w:val="Paragraphedeliste"/>
              <w:spacing w:after="200" w:line="276" w:lineRule="auto"/>
              <w:ind w:left="0"/>
              <w:rPr>
                <w:rFonts w:ascii="Cambria" w:hAnsi="Cambria"/>
                <w:lang w:val="en-US"/>
              </w:rPr>
            </w:pPr>
          </w:p>
        </w:tc>
        <w:tc>
          <w:tcPr>
            <w:tcW w:w="5210" w:type="dxa"/>
            <w:shd w:val="clear" w:color="auto" w:fill="auto"/>
          </w:tcPr>
          <w:p w:rsidR="00EF6121" w:rsidRPr="00F87921" w:rsidRDefault="00EF6121" w:rsidP="006E6E31">
            <w:pPr>
              <w:pStyle w:val="Paragraphedeliste"/>
              <w:ind w:left="0"/>
              <w:rPr>
                <w:rFonts w:ascii="Cambria" w:hAnsi="Cambria"/>
              </w:rPr>
            </w:pPr>
            <w:r w:rsidRPr="00F87921">
              <w:rPr>
                <w:rFonts w:ascii="Cambria" w:hAnsi="Cambria"/>
              </w:rPr>
              <w:t>Exemple d’extrait du fichier « </w:t>
            </w:r>
            <w:r w:rsidRPr="00F87921">
              <w:rPr>
                <w:rFonts w:ascii="Cambria" w:hAnsi="Cambria"/>
                <w:b/>
              </w:rPr>
              <w:t>InstallTestWrapper-NT.bat</w:t>
            </w:r>
            <w:r w:rsidRPr="00F87921">
              <w:rPr>
                <w:rFonts w:ascii="Cambria" w:hAnsi="Cambria"/>
              </w:rPr>
              <w:t xml:space="preserve"> » :</w:t>
            </w:r>
          </w:p>
          <w:p w:rsidR="00EF6121" w:rsidRPr="00F87921" w:rsidRDefault="00EF6121" w:rsidP="006E6E31">
            <w:pPr>
              <w:ind w:firstLine="708"/>
              <w:jc w:val="left"/>
              <w:rPr>
                <w:rFonts w:cs="Arial"/>
              </w:rPr>
            </w:pPr>
          </w:p>
          <w:p w:rsidR="00EF6121" w:rsidRPr="005C713F" w:rsidRDefault="00EF6121" w:rsidP="006E6E31">
            <w:pPr>
              <w:pStyle w:val="Paragraphedeliste"/>
              <w:ind w:left="0"/>
              <w:rPr>
                <w:rFonts w:ascii="Cambria" w:hAnsi="Cambria"/>
                <w:i/>
                <w:lang w:val="en-US"/>
              </w:rPr>
            </w:pPr>
            <w:r w:rsidRPr="005C713F">
              <w:rPr>
                <w:rFonts w:ascii="Cambria" w:hAnsi="Cambria"/>
                <w:i/>
                <w:lang w:val="en-US"/>
              </w:rPr>
              <w:t>set _WRAPPER_CONF="%~f1"</w:t>
            </w:r>
          </w:p>
          <w:p w:rsidR="00EF6121" w:rsidRPr="005C713F" w:rsidRDefault="00EF6121" w:rsidP="006E6E31">
            <w:pPr>
              <w:pStyle w:val="Paragraphedeliste"/>
              <w:ind w:left="0"/>
              <w:rPr>
                <w:rFonts w:ascii="Cambria" w:hAnsi="Cambria"/>
                <w:i/>
                <w:lang w:val="en-US"/>
              </w:rPr>
            </w:pPr>
            <w:r w:rsidRPr="005C713F">
              <w:rPr>
                <w:rFonts w:ascii="Cambria" w:hAnsi="Cambria"/>
                <w:i/>
                <w:lang w:val="en-US"/>
              </w:rPr>
              <w:t>if not %_WRAPPER_CONF%=="" goto startup</w:t>
            </w:r>
          </w:p>
          <w:p w:rsidR="00EF6121" w:rsidRPr="005C713F" w:rsidRDefault="00EF6121" w:rsidP="006E6E31">
            <w:pPr>
              <w:pStyle w:val="Paragraphedeliste"/>
              <w:ind w:left="0"/>
              <w:rPr>
                <w:rFonts w:ascii="Cambria" w:hAnsi="Cambria"/>
                <w:i/>
                <w:lang w:val="en-US"/>
              </w:rPr>
            </w:pPr>
            <w:r w:rsidRPr="005C713F">
              <w:rPr>
                <w:rFonts w:ascii="Cambria" w:hAnsi="Cambria"/>
                <w:i/>
                <w:lang w:val="en-US"/>
              </w:rPr>
              <w:t>set _WRAPPER_CONF="%_REALPATH%..\conf\tomcat-wrapper-default.conf"</w:t>
            </w:r>
          </w:p>
          <w:p w:rsidR="00EF6121" w:rsidRPr="00F87921" w:rsidRDefault="00EF6121" w:rsidP="006E6E31">
            <w:pPr>
              <w:pStyle w:val="Paragraphedeliste"/>
              <w:rPr>
                <w:rFonts w:ascii="Arial" w:hAnsi="Arial" w:cs="Arial"/>
                <w:sz w:val="24"/>
                <w:szCs w:val="24"/>
                <w:u w:val="single"/>
                <w:lang w:val="en-US"/>
              </w:rPr>
            </w:pP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Une fois le service installé, il faudra le démarrer manuellement à partir de « Server Manager » car il ne se lance automatiquement.</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jc w:val="left"/>
              <w:rPr>
                <w:rFonts w:cs="Arial"/>
                <w:u w:val="single"/>
              </w:rPr>
            </w:pPr>
            <w:r w:rsidRPr="00F87921">
              <w:rPr>
                <w:rFonts w:cs="Arial"/>
                <w:b/>
                <w:noProof/>
              </w:rPr>
              <w:drawing>
                <wp:inline distT="0" distB="0" distL="0" distR="0" wp14:anchorId="23CFC990" wp14:editId="757460CB">
                  <wp:extent cx="3238500" cy="238125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38500" cy="2381250"/>
                          </a:xfrm>
                          <a:prstGeom prst="rect">
                            <a:avLst/>
                          </a:prstGeom>
                          <a:noFill/>
                          <a:ln>
                            <a:noFill/>
                          </a:ln>
                        </pic:spPr>
                      </pic:pic>
                    </a:graphicData>
                  </a:graphic>
                </wp:inline>
              </w:drawing>
            </w:r>
          </w:p>
        </w:tc>
      </w:tr>
    </w:tbl>
    <w:p w:rsidR="00EF6121" w:rsidRPr="004C7553" w:rsidRDefault="00EF6121" w:rsidP="00EF6121">
      <w:pPr>
        <w:ind w:left="720"/>
        <w:rPr>
          <w:rFonts w:cs="Arial"/>
        </w:rPr>
      </w:pPr>
    </w:p>
    <w:p w:rsidR="00EF6121" w:rsidRPr="0026627C" w:rsidRDefault="00EF6121" w:rsidP="00EF6121">
      <w:pPr>
        <w:pStyle w:val="BalardTitre3"/>
      </w:pPr>
      <w:bookmarkStart w:id="181" w:name="_Toc406502382"/>
      <w:bookmarkStart w:id="182" w:name="_Toc417299584"/>
      <w:r w:rsidRPr="002E0790">
        <w:t>Installation du serveur de Présentation (IIS)</w:t>
      </w:r>
      <w:bookmarkEnd w:id="181"/>
      <w:bookmarkEnd w:id="182"/>
    </w:p>
    <w:p w:rsidR="00EF6121" w:rsidRDefault="00EF6121" w:rsidP="00EF6121">
      <w:pPr>
        <w:pStyle w:val="Paragraphedeliste"/>
        <w:spacing w:after="200" w:line="276" w:lineRule="auto"/>
        <w:ind w:left="0"/>
        <w:rPr>
          <w:rFonts w:ascii="Cambria" w:hAnsi="Cambria"/>
        </w:rPr>
      </w:pPr>
      <w:r w:rsidRPr="002E0790">
        <w:rPr>
          <w:rFonts w:ascii="Cambria" w:hAnsi="Cambria"/>
        </w:rPr>
        <w:t>Le serveur de Présentation héberge IIS (Internet Information Services), Planon Self-Service (PSS) et WebManager. Cette procédure décrit la configuration et l’installation de ces 3 composants.</w:t>
      </w:r>
    </w:p>
    <w:p w:rsidR="0026627C" w:rsidRDefault="0026627C" w:rsidP="00EF6121">
      <w:pPr>
        <w:pStyle w:val="Paragraphedeliste"/>
        <w:spacing w:after="200" w:line="276" w:lineRule="auto"/>
        <w:ind w:left="0"/>
        <w:rPr>
          <w:rFonts w:cs="Arial"/>
        </w:rPr>
      </w:pPr>
    </w:p>
    <w:p w:rsidR="00EF6121" w:rsidRPr="002E0790" w:rsidRDefault="00EF6121" w:rsidP="00EF6121">
      <w:pPr>
        <w:pStyle w:val="BalardTitre4"/>
      </w:pPr>
      <w:bookmarkStart w:id="183" w:name="_Toc330497957"/>
      <w:bookmarkStart w:id="184" w:name="_Toc406502383"/>
      <w:r w:rsidRPr="002E0790">
        <w:lastRenderedPageBreak/>
        <w:t>Gestion des droits d’accès</w:t>
      </w:r>
      <w:bookmarkEnd w:id="183"/>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Sur le disque « </w:t>
            </w:r>
            <w:r w:rsidRPr="00F87921">
              <w:rPr>
                <w:rFonts w:ascii="Cambria" w:hAnsi="Cambria"/>
                <w:b/>
              </w:rPr>
              <w:t>D:\</w:t>
            </w:r>
            <w:r w:rsidRPr="00F87921">
              <w:rPr>
                <w:rFonts w:ascii="Cambria" w:hAnsi="Cambria"/>
              </w:rPr>
              <w:t> » du serveur de Présentation, dans le dossier portant le nom de l’instance FMAO (Ex : « D:\EXP_INT »), créer le dossier « </w:t>
            </w:r>
            <w:r w:rsidRPr="00F87921">
              <w:rPr>
                <w:rFonts w:ascii="Cambria" w:hAnsi="Cambria"/>
                <w:b/>
              </w:rPr>
              <w:t>PSS</w:t>
            </w:r>
            <w:r w:rsidRPr="00F87921">
              <w:rPr>
                <w:rFonts w:ascii="Cambria" w:hAnsi="Cambria"/>
              </w:rPr>
              <w:t> » à la racine du répertoire</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jc w:val="left"/>
              <w:rPr>
                <w:rFonts w:cs="Arial"/>
                <w:u w:val="single"/>
              </w:rPr>
            </w:pPr>
            <w:r w:rsidRPr="00F87921">
              <w:rPr>
                <w:rFonts w:cs="Arial"/>
                <w:noProof/>
              </w:rPr>
              <w:drawing>
                <wp:inline distT="0" distB="0" distL="0" distR="0" wp14:anchorId="0CB23087" wp14:editId="2AFC6A5C">
                  <wp:extent cx="3228975" cy="2581275"/>
                  <wp:effectExtent l="0" t="0" r="9525"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8975" cy="25812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Dans le dossier « </w:t>
            </w:r>
            <w:r w:rsidRPr="00F87921">
              <w:rPr>
                <w:rFonts w:ascii="Cambria" w:hAnsi="Cambria"/>
                <w:b/>
              </w:rPr>
              <w:t>PSS</w:t>
            </w:r>
            <w:r w:rsidRPr="00F87921">
              <w:rPr>
                <w:rFonts w:ascii="Cambria" w:hAnsi="Cambria"/>
              </w:rPr>
              <w:t> », créer le dossier « </w:t>
            </w:r>
            <w:r w:rsidRPr="00F87921">
              <w:rPr>
                <w:rFonts w:ascii="Cambria" w:hAnsi="Cambria"/>
                <w:b/>
              </w:rPr>
              <w:t>Temp</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jc w:val="left"/>
              <w:rPr>
                <w:rFonts w:cs="Arial"/>
              </w:rPr>
            </w:pP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Positionnez les droits suivants pour le compte administrateur FMAO (compte local d’installation qui doit-être administrateur local de la machine)</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Lecture et Exécution sur « </w:t>
            </w:r>
            <w:r w:rsidRPr="00F87921">
              <w:rPr>
                <w:rFonts w:ascii="Cambria" w:hAnsi="Cambria"/>
                <w:b/>
              </w:rPr>
              <w:t>D:\[INSTANCE]_[FMAO]\PSS</w:t>
            </w:r>
            <w:r w:rsidRPr="00F87921">
              <w:rPr>
                <w:rFonts w:ascii="Cambria" w:hAnsi="Cambria"/>
              </w:rPr>
              <w:t> » et ses sous-dossiers</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jc w:val="left"/>
              <w:rPr>
                <w:rFonts w:cs="Arial"/>
              </w:rPr>
            </w:pPr>
            <w:r w:rsidRPr="00F87921">
              <w:rPr>
                <w:rFonts w:cs="Arial"/>
                <w:noProof/>
              </w:rPr>
              <w:drawing>
                <wp:inline distT="0" distB="0" distL="0" distR="0" wp14:anchorId="3089118E" wp14:editId="15734F07">
                  <wp:extent cx="3228975" cy="3943350"/>
                  <wp:effectExtent l="0" t="0" r="9525"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8975" cy="39433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Modification sur « </w:t>
            </w:r>
            <w:r w:rsidRPr="00F87921">
              <w:rPr>
                <w:rFonts w:ascii="Cambria" w:hAnsi="Cambria"/>
                <w:b/>
              </w:rPr>
              <w:t>D:\[INSTANCE]_[FMAO]\PSS\Temp</w:t>
            </w:r>
            <w:r w:rsidRPr="00F87921">
              <w:rPr>
                <w:rFonts w:ascii="Cambria" w:hAnsi="Cambria"/>
              </w:rPr>
              <w:t> » et ses sous-dossiers</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jc w:val="left"/>
              <w:rPr>
                <w:rFonts w:cs="Arial"/>
                <w:noProof/>
              </w:rPr>
            </w:pPr>
            <w:r w:rsidRPr="00F87921">
              <w:rPr>
                <w:rFonts w:cs="Arial"/>
                <w:noProof/>
              </w:rPr>
              <w:drawing>
                <wp:inline distT="0" distB="0" distL="0" distR="0" wp14:anchorId="03AB7C3D" wp14:editId="64C9E894">
                  <wp:extent cx="3238500" cy="3905250"/>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8500" cy="3905250"/>
                          </a:xfrm>
                          <a:prstGeom prst="rect">
                            <a:avLst/>
                          </a:prstGeom>
                          <a:noFill/>
                          <a:ln>
                            <a:noFill/>
                          </a:ln>
                        </pic:spPr>
                      </pic:pic>
                    </a:graphicData>
                  </a:graphic>
                </wp:inline>
              </w:drawing>
            </w:r>
          </w:p>
        </w:tc>
      </w:tr>
    </w:tbl>
    <w:p w:rsidR="00EF6121" w:rsidRPr="00B30B9D" w:rsidRDefault="00EF6121" w:rsidP="00EF6121">
      <w:pPr>
        <w:pStyle w:val="BalardTitre4"/>
      </w:pPr>
      <w:bookmarkStart w:id="185" w:name="_Toc330497958"/>
      <w:bookmarkStart w:id="186" w:name="_Toc406502384"/>
      <w:r w:rsidRPr="00B30B9D">
        <w:t>Installation de PSS</w:t>
      </w:r>
      <w:bookmarkEnd w:id="185"/>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A partir des sources d’installation livrées dans « </w:t>
            </w:r>
            <w:r w:rsidRPr="00F87921">
              <w:rPr>
                <w:rFonts w:ascii="Cambria" w:hAnsi="Cambria"/>
                <w:b/>
              </w:rPr>
              <w:t>\\bcnvdat007\refbin\DOS\FMAO\Sources\2011.A\PSS\PSS2011A-Install</w:t>
            </w:r>
            <w:r w:rsidRPr="00F87921">
              <w:rPr>
                <w:rFonts w:ascii="Cambria" w:hAnsi="Cambria"/>
              </w:rPr>
              <w:t> », lancer l’exécutable « </w:t>
            </w:r>
            <w:r w:rsidRPr="00F87921">
              <w:rPr>
                <w:rFonts w:ascii="Cambria" w:hAnsi="Cambria"/>
                <w:b/>
              </w:rPr>
              <w:t>CdMenu</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30EC6D5A" wp14:editId="792BEBA3">
                  <wp:extent cx="3228975" cy="2581275"/>
                  <wp:effectExtent l="0" t="0" r="9525"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8975" cy="2581275"/>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Si l’écran suivant apparaît, cliquez sur « </w:t>
            </w:r>
            <w:r w:rsidRPr="00F87921">
              <w:rPr>
                <w:rFonts w:ascii="Cambria" w:hAnsi="Cambria"/>
                <w:b/>
              </w:rPr>
              <w:t>Run</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24FBB32B" wp14:editId="67154246">
                  <wp:extent cx="3248025" cy="2305050"/>
                  <wp:effectExtent l="0" t="0" r="952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8025" cy="23050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Sélectionnez « </w:t>
            </w:r>
            <w:r w:rsidRPr="00F87921">
              <w:rPr>
                <w:rFonts w:ascii="Cambria" w:hAnsi="Cambria"/>
                <w:b/>
              </w:rPr>
              <w:t>Install or Upgrade</w:t>
            </w:r>
            <w:r w:rsidRPr="00F87921">
              <w:rPr>
                <w:rFonts w:ascii="Cambria" w:hAnsi="Cambria"/>
              </w:rPr>
              <w:t> » et  double cliquez sur « </w:t>
            </w:r>
            <w:r w:rsidRPr="00F87921">
              <w:rPr>
                <w:rFonts w:ascii="Cambria" w:hAnsi="Cambria"/>
                <w:b/>
              </w:rPr>
              <w:t>Install or upgrade Planon Web Engine</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359C6679" wp14:editId="4C141123">
                  <wp:extent cx="3238500" cy="241935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EF6121" w:rsidRPr="00F87921" w:rsidTr="006E6E31">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Si l’écran suivant apparaît, cliquez sur « </w:t>
            </w:r>
            <w:r w:rsidRPr="00F87921">
              <w:rPr>
                <w:rFonts w:ascii="Cambria" w:hAnsi="Cambria"/>
                <w:b/>
              </w:rPr>
              <w:t>Run</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38E25C1C" wp14:editId="5EF46354">
                  <wp:extent cx="3228975" cy="2505075"/>
                  <wp:effectExtent l="0" t="0" r="9525" b="952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Cliquez sur « </w:t>
            </w:r>
            <w:r w:rsidRPr="00F87921">
              <w:rPr>
                <w:rFonts w:ascii="Cambria" w:hAnsi="Cambria"/>
                <w:b/>
              </w:rPr>
              <w:t>Next</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lang w:val="en-US"/>
              </w:rPr>
            </w:pPr>
            <w:r w:rsidRPr="00F87921">
              <w:rPr>
                <w:rFonts w:cs="Arial"/>
                <w:noProof/>
              </w:rPr>
              <w:drawing>
                <wp:inline distT="0" distB="0" distL="0" distR="0" wp14:anchorId="60938074" wp14:editId="15B3D469">
                  <wp:extent cx="3228975" cy="2628900"/>
                  <wp:effectExtent l="0" t="0" r="9525"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8975" cy="262890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Cliquez sur « </w:t>
            </w:r>
            <w:r w:rsidRPr="00F87921">
              <w:rPr>
                <w:rFonts w:ascii="Cambria" w:hAnsi="Cambria"/>
                <w:b/>
              </w:rPr>
              <w:t>Next</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2EE873B2" wp14:editId="26AB4C4E">
                  <wp:extent cx="3238500" cy="241935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lang w:val="en-US"/>
              </w:rPr>
            </w:pPr>
            <w:r w:rsidRPr="00F87921">
              <w:rPr>
                <w:rFonts w:ascii="Cambria" w:hAnsi="Cambria"/>
                <w:lang w:val="en-US"/>
              </w:rPr>
              <w:t>Selectionnez « </w:t>
            </w:r>
            <w:r w:rsidRPr="00F87921">
              <w:rPr>
                <w:rFonts w:ascii="Cambria" w:hAnsi="Cambria"/>
                <w:b/>
                <w:lang w:val="en-US"/>
              </w:rPr>
              <w:t>New Installation Install Planon Web Engine 2011A</w:t>
            </w:r>
            <w:r w:rsidRPr="00F87921">
              <w:rPr>
                <w:rFonts w:ascii="Cambria" w:hAnsi="Cambria"/>
                <w:lang w:val="en-US"/>
              </w:rPr>
              <w:t xml:space="preserve"> »</w:t>
            </w: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149B219B" wp14:editId="1E6505E9">
                  <wp:extent cx="3238500" cy="2419350"/>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5C713F" w:rsidRDefault="00EF6121" w:rsidP="006E6E31">
            <w:pPr>
              <w:pStyle w:val="Paragraphedeliste"/>
              <w:spacing w:after="200" w:line="276" w:lineRule="auto"/>
              <w:ind w:left="0"/>
              <w:rPr>
                <w:rFonts w:ascii="Cambria" w:hAnsi="Cambria"/>
              </w:rPr>
            </w:pPr>
            <w:r w:rsidRPr="005C713F">
              <w:rPr>
                <w:rFonts w:ascii="Cambria" w:hAnsi="Cambria"/>
              </w:rPr>
              <w:lastRenderedPageBreak/>
              <w:t>Cliquez sur « </w:t>
            </w:r>
            <w:r w:rsidRPr="005C713F">
              <w:rPr>
                <w:rFonts w:ascii="Cambria" w:hAnsi="Cambria"/>
                <w:b/>
              </w:rPr>
              <w:t>Browse</w:t>
            </w:r>
            <w:r w:rsidRPr="005C713F">
              <w:rPr>
                <w:rFonts w:ascii="Cambria" w:hAnsi="Cambria"/>
              </w:rPr>
              <w:t> » et sélectionnez l’emplacement du dossier « </w:t>
            </w:r>
            <w:r w:rsidRPr="005C713F">
              <w:rPr>
                <w:rFonts w:ascii="Cambria" w:hAnsi="Cambria"/>
                <w:b/>
              </w:rPr>
              <w:t>PSS</w:t>
            </w:r>
            <w:r w:rsidRPr="005C713F">
              <w:rPr>
                <w:rFonts w:ascii="Cambria" w:hAnsi="Cambria"/>
              </w:rPr>
              <w:t xml:space="preserve"> » </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 xml:space="preserve">Ex : « </w:t>
            </w:r>
            <w:r w:rsidRPr="00F87921">
              <w:rPr>
                <w:rFonts w:ascii="Cambria" w:hAnsi="Cambria"/>
                <w:b/>
              </w:rPr>
              <w:t>D:\EXP_INT\PSS</w:t>
            </w:r>
            <w:r w:rsidRPr="00F87921">
              <w:rPr>
                <w:rFonts w:ascii="Cambria" w:hAnsi="Cambria"/>
              </w:rPr>
              <w:t xml:space="preserve">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24A083E1" wp14:editId="3CF0061C">
                  <wp:extent cx="3238500" cy="24384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8500" cy="243840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Cliquez sur « </w:t>
            </w:r>
            <w:r w:rsidRPr="00F87921">
              <w:rPr>
                <w:rFonts w:ascii="Cambria" w:hAnsi="Cambria"/>
                <w:b/>
              </w:rPr>
              <w:t>Next</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lang w:val="en-US"/>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5F2742ED" wp14:editId="003F6760">
                  <wp:extent cx="3238500" cy="2428875"/>
                  <wp:effectExtent l="0" t="0" r="0"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Cliquez sur « </w:t>
            </w:r>
            <w:r w:rsidRPr="00F87921">
              <w:rPr>
                <w:rFonts w:ascii="Cambria" w:hAnsi="Cambria"/>
                <w:b/>
              </w:rPr>
              <w:t>Next</w:t>
            </w:r>
            <w:r w:rsidRPr="00F87921">
              <w:rPr>
                <w:rFonts w:ascii="Cambria" w:hAnsi="Cambria"/>
              </w:rPr>
              <w:t> » pour finaliser l’installation de PSS</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1B6D8939" wp14:editId="5435FDCA">
                  <wp:extent cx="3248025" cy="2438400"/>
                  <wp:effectExtent l="0" t="0" r="952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8025" cy="243840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Cliquez sur « </w:t>
            </w:r>
            <w:r w:rsidRPr="00F87921">
              <w:rPr>
                <w:rFonts w:ascii="Cambria" w:hAnsi="Cambria"/>
                <w:b/>
              </w:rPr>
              <w:t>Finish</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36560B72" wp14:editId="1E01DED2">
                  <wp:extent cx="3238500" cy="2428875"/>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EF6121">
            <w:pPr>
              <w:pStyle w:val="Paragraphedeliste"/>
              <w:numPr>
                <w:ilvl w:val="0"/>
                <w:numId w:val="43"/>
              </w:numPr>
              <w:spacing w:after="200" w:line="276" w:lineRule="auto"/>
              <w:jc w:val="left"/>
              <w:rPr>
                <w:rFonts w:ascii="Cambria" w:hAnsi="Cambria"/>
              </w:rPr>
            </w:pPr>
            <w:r w:rsidRPr="00F87921">
              <w:rPr>
                <w:rFonts w:ascii="Cambria" w:hAnsi="Cambria"/>
              </w:rPr>
              <w:t>Récupération du contenu spécifique de l’application PSS d’une instance FMAO existante afin de permettre aux utilisateurs de retrouver tous leurs paramétrages lors de l’installation de PSS sur un nouveau serveur</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Copier le contenu du dossier « </w:t>
            </w:r>
            <w:r w:rsidRPr="00F87921">
              <w:rPr>
                <w:rFonts w:ascii="Cambria" w:hAnsi="Cambria"/>
                <w:b/>
              </w:rPr>
              <w:t>PSS</w:t>
            </w:r>
            <w:r w:rsidRPr="00F87921">
              <w:rPr>
                <w:rFonts w:ascii="Cambria" w:hAnsi="Cambria"/>
              </w:rPr>
              <w:t> » présent à l’emplacement sur le serveur source « </w:t>
            </w:r>
            <w:r w:rsidRPr="00F87921">
              <w:rPr>
                <w:rFonts w:ascii="Cambria" w:hAnsi="Cambria"/>
                <w:b/>
              </w:rPr>
              <w:t>D:\[INSTANCE]_[FMAO]\PSS</w:t>
            </w:r>
            <w:r w:rsidRPr="00F87921">
              <w:rPr>
                <w:rFonts w:ascii="Cambria" w:hAnsi="Cambria"/>
              </w:rPr>
              <w:t> » vers le serveur de destination « </w:t>
            </w:r>
            <w:r w:rsidRPr="00F87921">
              <w:rPr>
                <w:rFonts w:ascii="Cambria" w:hAnsi="Cambria"/>
                <w:b/>
              </w:rPr>
              <w:t>D:\[INSTANCE]_[FMAO]\PSS</w:t>
            </w:r>
            <w:r w:rsidRPr="00F87921">
              <w:rPr>
                <w:rFonts w:ascii="Cambria" w:hAnsi="Cambria"/>
              </w:rPr>
              <w:t> » pour terminer l’installation de PSS</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Par exemple, ici nous allons déployer les données PSS de l’instance FMAO du serveur A vers le serveur B où l’on installe PSS.</w:t>
            </w:r>
          </w:p>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Serveur B : « </w:t>
            </w:r>
            <w:r w:rsidRPr="00F87921">
              <w:rPr>
                <w:rFonts w:ascii="Cambria" w:hAnsi="Cambria"/>
                <w:b/>
              </w:rPr>
              <w:t>D:\EXP_INT\PSS (Contenu du répertoire avant copie)</w:t>
            </w:r>
            <w:r w:rsidRPr="00F87921">
              <w:rPr>
                <w:rFonts w:ascii="Cambria" w:hAnsi="Cambria"/>
              </w:rPr>
              <w:t> »</w:t>
            </w: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48CDDFED" wp14:editId="1D14656F">
                  <wp:extent cx="3238500" cy="249555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38500" cy="24955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Serveur B : « </w:t>
            </w:r>
            <w:r w:rsidRPr="00F87921">
              <w:rPr>
                <w:rFonts w:ascii="Cambria" w:hAnsi="Cambria"/>
                <w:b/>
              </w:rPr>
              <w:t>D:\EXP_INT\PSS (Contenu du répertoire après copie)</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3284211A" wp14:editId="11F6AAC1">
                  <wp:extent cx="3238500" cy="1838325"/>
                  <wp:effectExtent l="0" t="0" r="0"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lastRenderedPageBreak/>
              <w:t>L’installation de PSS est maintenant terminée. Cliquez sur « </w:t>
            </w:r>
            <w:r w:rsidRPr="00F87921">
              <w:rPr>
                <w:rFonts w:ascii="Cambria" w:hAnsi="Cambria"/>
                <w:b/>
              </w:rPr>
              <w:t>Exit</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3F016C74" wp14:editId="34AA7CC7">
                  <wp:extent cx="3238500" cy="2162175"/>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38500" cy="2162175"/>
                          </a:xfrm>
                          <a:prstGeom prst="rect">
                            <a:avLst/>
                          </a:prstGeom>
                          <a:noFill/>
                          <a:ln>
                            <a:noFill/>
                          </a:ln>
                        </pic:spPr>
                      </pic:pic>
                    </a:graphicData>
                  </a:graphic>
                </wp:inline>
              </w:drawing>
            </w:r>
          </w:p>
        </w:tc>
      </w:tr>
    </w:tbl>
    <w:p w:rsidR="00EF6121" w:rsidRPr="00D9216E" w:rsidRDefault="00EF6121" w:rsidP="00EF6121">
      <w:pPr>
        <w:pStyle w:val="BalardTitre3"/>
      </w:pPr>
      <w:bookmarkStart w:id="187" w:name="_Toc370140729"/>
      <w:bookmarkStart w:id="188" w:name="_Toc406502385"/>
      <w:bookmarkStart w:id="189" w:name="_Toc417299585"/>
      <w:r w:rsidRPr="00D9216E">
        <w:t>Configuration IIS</w:t>
      </w:r>
      <w:bookmarkEnd w:id="187"/>
      <w:bookmarkEnd w:id="188"/>
      <w:bookmarkEnd w:id="189"/>
    </w:p>
    <w:p w:rsidR="00EF6121" w:rsidRPr="004C7553" w:rsidRDefault="00EF6121" w:rsidP="00EF6121">
      <w:pPr>
        <w:rPr>
          <w:rFonts w:cs="Arial"/>
          <w:b/>
          <w:color w:val="FF0000"/>
          <w:lang w:eastAsia="en-US" w:bidi="en-US"/>
        </w:rPr>
      </w:pPr>
      <w:r w:rsidRPr="004C7553">
        <w:rPr>
          <w:rFonts w:cs="Arial"/>
          <w:b/>
          <w:color w:val="FF0000"/>
          <w:lang w:eastAsia="en-US" w:bidi="en-US"/>
        </w:rPr>
        <w:t xml:space="preserve">Cette étape est à effectuer lorsque nous avons un nouveau serveur. Nous allons vérifier les pré-requis sur IIS afin de nous assurer de son bon fonctionnement. </w:t>
      </w:r>
    </w:p>
    <w:p w:rsidR="00EF6121" w:rsidRDefault="00EF6121" w:rsidP="00EF6121">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ascii="Cambria" w:hAnsi="Cambria"/>
              </w:rPr>
              <w:t>Ouvrir le gestionnaire de serveur « </w:t>
            </w:r>
            <w:r w:rsidRPr="00F87921">
              <w:rPr>
                <w:rFonts w:ascii="Cambria" w:hAnsi="Cambria"/>
                <w:b/>
              </w:rPr>
              <w:t>Start</w:t>
            </w:r>
            <w:r w:rsidRPr="00F87921">
              <w:rPr>
                <w:rFonts w:ascii="Cambria" w:hAnsi="Cambria"/>
              </w:rPr>
              <w:t> » « </w:t>
            </w:r>
            <w:r w:rsidRPr="00F87921">
              <w:rPr>
                <w:rFonts w:ascii="Cambria" w:hAnsi="Cambria"/>
                <w:b/>
              </w:rPr>
              <w:t>All programs</w:t>
            </w:r>
            <w:r w:rsidRPr="00F87921">
              <w:rPr>
                <w:rFonts w:ascii="Cambria" w:hAnsi="Cambria"/>
              </w:rPr>
              <w:t> » « </w:t>
            </w:r>
            <w:r w:rsidRPr="00F87921">
              <w:rPr>
                <w:rFonts w:ascii="Cambria" w:hAnsi="Cambria"/>
                <w:b/>
              </w:rPr>
              <w:t>Administration Tools</w:t>
            </w:r>
            <w:r w:rsidRPr="00F87921">
              <w:rPr>
                <w:rFonts w:ascii="Cambria" w:hAnsi="Cambria"/>
              </w:rPr>
              <w:t> » « </w:t>
            </w:r>
            <w:r w:rsidRPr="00F87921">
              <w:rPr>
                <w:rFonts w:ascii="Cambria" w:hAnsi="Cambria"/>
                <w:b/>
              </w:rPr>
              <w:t>Server Manager</w:t>
            </w:r>
            <w:r w:rsidRPr="00F87921">
              <w:rPr>
                <w:rFonts w:ascii="Cambria" w:hAnsi="Cambria"/>
              </w:rPr>
              <w:t> »</w:t>
            </w:r>
          </w:p>
          <w:p w:rsidR="00EF6121" w:rsidRPr="00F87921" w:rsidRDefault="00EF6121" w:rsidP="006E6E31">
            <w:pPr>
              <w:pStyle w:val="Paragraphedeliste"/>
              <w:spacing w:after="200" w:line="276" w:lineRule="auto"/>
              <w:ind w:left="0"/>
              <w:rPr>
                <w:rFonts w:ascii="Cambria" w:hAnsi="Cambria"/>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0B81A195" wp14:editId="072088F4">
                  <wp:extent cx="3238500" cy="237172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8500" cy="23717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ascii="Cambria" w:hAnsi="Cambria"/>
              </w:rPr>
            </w:pPr>
            <w:r w:rsidRPr="00F87921">
              <w:rPr>
                <w:rFonts w:cs="Arial"/>
              </w:rPr>
              <w:t>L’écran ci-contre apparaît</w:t>
            </w: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0632B87C" wp14:editId="62DC173B">
                  <wp:extent cx="3248025" cy="1854679"/>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52695" cy="1857346"/>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Vérifier que les services de rôle IIS « </w:t>
            </w:r>
            <w:r w:rsidRPr="00F87921">
              <w:rPr>
                <w:rFonts w:cs="Arial"/>
                <w:b/>
              </w:rPr>
              <w:t>Roles Services</w:t>
            </w:r>
            <w:r w:rsidRPr="00F87921">
              <w:rPr>
                <w:rFonts w:cs="Arial"/>
              </w:rPr>
              <w:t> » suivants sont bien installés en cliquant sur « </w:t>
            </w:r>
            <w:r w:rsidRPr="00F87921">
              <w:rPr>
                <w:rFonts w:cs="Arial"/>
                <w:b/>
              </w:rPr>
              <w:t>Add Role Servers</w:t>
            </w:r>
            <w:r w:rsidRPr="00F87921">
              <w:rPr>
                <w:rFonts w:cs="Arial"/>
              </w:rPr>
              <w:t> » pour le rôle « </w:t>
            </w:r>
            <w:r w:rsidRPr="00F87921">
              <w:rPr>
                <w:rFonts w:cs="Arial"/>
                <w:b/>
              </w:rPr>
              <w:t>Web Server</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Default="00EF6121" w:rsidP="006E6E31">
            <w:pPr>
              <w:rPr>
                <w:rFonts w:cs="Arial"/>
                <w:noProof/>
              </w:rPr>
            </w:pPr>
            <w:r w:rsidRPr="00F87921">
              <w:rPr>
                <w:rFonts w:cs="Arial"/>
                <w:noProof/>
              </w:rPr>
              <w:drawing>
                <wp:inline distT="0" distB="0" distL="0" distR="0" wp14:anchorId="30741664" wp14:editId="708BB9A4">
                  <wp:extent cx="3219450" cy="337185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3371850"/>
                          </a:xfrm>
                          <a:prstGeom prst="rect">
                            <a:avLst/>
                          </a:prstGeom>
                          <a:noFill/>
                          <a:ln>
                            <a:noFill/>
                          </a:ln>
                        </pic:spPr>
                      </pic:pic>
                    </a:graphicData>
                  </a:graphic>
                </wp:inline>
              </w:drawing>
            </w:r>
          </w:p>
          <w:p w:rsidR="00EF6121" w:rsidRPr="00F87921" w:rsidRDefault="00EF6121" w:rsidP="006E6E31">
            <w:pPr>
              <w:rPr>
                <w:rFonts w:cs="Arial"/>
                <w:noProof/>
              </w:rPr>
            </w:pPr>
          </w:p>
          <w:p w:rsidR="00EF6121" w:rsidRPr="00F87921" w:rsidRDefault="00EF6121" w:rsidP="006E6E31">
            <w:pPr>
              <w:rPr>
                <w:rFonts w:cs="Arial"/>
                <w:noProof/>
              </w:rPr>
            </w:pPr>
            <w:r w:rsidRPr="00F87921">
              <w:rPr>
                <w:rFonts w:cs="Arial"/>
                <w:noProof/>
              </w:rPr>
              <w:drawing>
                <wp:inline distT="0" distB="0" distL="0" distR="0" wp14:anchorId="3B5DB513" wp14:editId="14F87458">
                  <wp:extent cx="3238500" cy="3590925"/>
                  <wp:effectExtent l="0" t="0" r="0" b="952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8500" cy="3590925"/>
                          </a:xfrm>
                          <a:prstGeom prst="rect">
                            <a:avLst/>
                          </a:prstGeom>
                          <a:noFill/>
                          <a:ln>
                            <a:noFill/>
                          </a:ln>
                        </pic:spPr>
                      </pic:pic>
                    </a:graphicData>
                  </a:graphic>
                </wp:inline>
              </w:drawing>
            </w:r>
          </w:p>
          <w:p w:rsidR="00EF6121" w:rsidRPr="00F87921" w:rsidRDefault="00EF6121" w:rsidP="006E6E31">
            <w:pPr>
              <w:rPr>
                <w:rFonts w:cs="Arial"/>
                <w:noProof/>
              </w:rPr>
            </w:pPr>
            <w:r w:rsidRPr="00F87921">
              <w:rPr>
                <w:rFonts w:cs="Arial"/>
                <w:noProof/>
              </w:rPr>
              <w:lastRenderedPageBreak/>
              <w:drawing>
                <wp:inline distT="0" distB="0" distL="0" distR="0" wp14:anchorId="1A9410AA" wp14:editId="3D50022E">
                  <wp:extent cx="3248025" cy="3648075"/>
                  <wp:effectExtent l="0" t="0" r="9525"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8025" cy="3648075"/>
                          </a:xfrm>
                          <a:prstGeom prst="rect">
                            <a:avLst/>
                          </a:prstGeom>
                          <a:noFill/>
                          <a:ln>
                            <a:noFill/>
                          </a:ln>
                        </pic:spPr>
                      </pic:pic>
                    </a:graphicData>
                  </a:graphic>
                </wp:inline>
              </w:drawing>
            </w:r>
          </w:p>
        </w:tc>
      </w:tr>
    </w:tbl>
    <w:p w:rsidR="00EF6121" w:rsidRDefault="00EF6121" w:rsidP="0094257E">
      <w:pPr>
        <w:pStyle w:val="BalardTitre3"/>
      </w:pPr>
      <w:bookmarkStart w:id="190" w:name="_Toc370140730"/>
      <w:bookmarkStart w:id="191" w:name="_Toc406502386"/>
      <w:bookmarkStart w:id="192" w:name="_Toc417299586"/>
      <w:r w:rsidRPr="00D9216E">
        <w:lastRenderedPageBreak/>
        <w:t>Création du site Web</w:t>
      </w:r>
      <w:bookmarkEnd w:id="190"/>
      <w:bookmarkEnd w:id="191"/>
      <w:bookmarkEnd w:id="1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Ouvrir le gestionnaire IIS « </w:t>
            </w:r>
            <w:r w:rsidRPr="00F87921">
              <w:rPr>
                <w:rFonts w:cs="Arial"/>
                <w:b/>
              </w:rPr>
              <w:t>Start</w:t>
            </w:r>
            <w:r w:rsidRPr="00F87921">
              <w:rPr>
                <w:rFonts w:cs="Arial"/>
              </w:rPr>
              <w:t> » « </w:t>
            </w:r>
            <w:r w:rsidRPr="00F87921">
              <w:rPr>
                <w:rFonts w:cs="Arial"/>
                <w:b/>
              </w:rPr>
              <w:t>All programs</w:t>
            </w:r>
            <w:r w:rsidRPr="00F87921">
              <w:rPr>
                <w:rFonts w:cs="Arial"/>
              </w:rPr>
              <w:t> » « </w:t>
            </w:r>
            <w:r w:rsidRPr="00F87921">
              <w:rPr>
                <w:rFonts w:cs="Arial"/>
                <w:b/>
              </w:rPr>
              <w:t>Administration Tools</w:t>
            </w:r>
            <w:r w:rsidRPr="00F87921">
              <w:rPr>
                <w:rFonts w:cs="Arial"/>
              </w:rPr>
              <w:t xml:space="preserve"> »  </w:t>
            </w:r>
            <w:r w:rsidRPr="00F87921">
              <w:rPr>
                <w:rFonts w:cs="Arial"/>
                <w:b/>
              </w:rPr>
              <w:t>« Internet Information Services (IIS) Manager</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41706FEF" wp14:editId="1182F9C5">
                  <wp:extent cx="3248025" cy="2952750"/>
                  <wp:effectExtent l="0" t="0" r="952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8025" cy="29527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L’écran de démarrage ci-contre apparaît</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68B4BB27" wp14:editId="787CB708">
                  <wp:extent cx="3219450" cy="1838325"/>
                  <wp:effectExtent l="0" t="0" r="0"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19450" cy="18383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Configurer l’authentification du serveur en double-cliquant sur l’icône ci-contre</w:t>
            </w: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6386B560" wp14:editId="41E90D4D">
                  <wp:extent cx="1066800" cy="828675"/>
                  <wp:effectExtent l="0" t="0" r="0"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6800" cy="8286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Sélectionnez « </w:t>
            </w:r>
            <w:r w:rsidRPr="00F87921">
              <w:rPr>
                <w:rFonts w:cs="Arial"/>
                <w:b/>
              </w:rPr>
              <w:t>Anonymous Authentication</w:t>
            </w:r>
            <w:r w:rsidRPr="00F87921">
              <w:rPr>
                <w:rFonts w:cs="Arial"/>
              </w:rPr>
              <w:t> » puis « </w:t>
            </w:r>
            <w:r w:rsidRPr="00F87921">
              <w:rPr>
                <w:rFonts w:cs="Arial"/>
                <w:b/>
              </w:rPr>
              <w:t>Edit</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24B00C41" wp14:editId="10D2E5D2">
                  <wp:extent cx="3248025" cy="1352550"/>
                  <wp:effectExtent l="0" t="0" r="9525"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8025" cy="13525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Sélectionner « </w:t>
            </w:r>
            <w:r w:rsidRPr="00F87921">
              <w:rPr>
                <w:rFonts w:cs="Arial"/>
                <w:b/>
              </w:rPr>
              <w:t>Specific user</w:t>
            </w:r>
            <w:r w:rsidRPr="00F87921">
              <w:rPr>
                <w:rFonts w:cs="Arial"/>
              </w:rPr>
              <w:t xml:space="preserve"> »  et ajouter le compte administrateur FMAO (compte d’installation administrateur local du poste) en renseignant les champs ci-contre</w:t>
            </w:r>
          </w:p>
          <w:p w:rsidR="00EF6121" w:rsidRPr="00F87921" w:rsidRDefault="00EF6121" w:rsidP="006E6E31">
            <w:pPr>
              <w:keepLines/>
              <w:spacing w:before="60" w:after="60"/>
              <w:rPr>
                <w:rFonts w:ascii="Calibri" w:eastAsia="Calibri" w:hAnsi="Calibri" w:cs="Arial"/>
                <w:szCs w:val="22"/>
              </w:rPr>
            </w:pPr>
            <w:r w:rsidRPr="00F87921">
              <w:rPr>
                <w:rFonts w:ascii="Calibri" w:eastAsia="Calibri" w:hAnsi="Calibri" w:cs="Arial"/>
                <w:szCs w:val="22"/>
              </w:rPr>
              <w:t>Cliquez sur « </w:t>
            </w:r>
            <w:r w:rsidRPr="00F87921">
              <w:rPr>
                <w:rFonts w:ascii="Calibri" w:eastAsia="Calibri" w:hAnsi="Calibri" w:cs="Arial"/>
                <w:b/>
                <w:szCs w:val="22"/>
              </w:rPr>
              <w:t>OK</w:t>
            </w:r>
            <w:r w:rsidRPr="00F87921">
              <w:rPr>
                <w:rFonts w:ascii="Calibri" w:eastAsia="Calibri" w:hAnsi="Calibri" w:cs="Arial"/>
                <w:szCs w:val="22"/>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05C7525B" wp14:editId="4AAF0EDA">
                  <wp:extent cx="3248025" cy="2143125"/>
                  <wp:effectExtent l="0" t="0" r="9525"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8025" cy="21431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 xml:space="preserve">Revenir à l’écran de démarrage en cliquant sur le nom du serveur </w:t>
            </w:r>
          </w:p>
          <w:p w:rsidR="00EF6121" w:rsidRPr="00F87921" w:rsidRDefault="00EF6121" w:rsidP="006E6E31">
            <w:pPr>
              <w:pStyle w:val="Paragraphedeliste"/>
              <w:spacing w:after="200" w:line="276" w:lineRule="auto"/>
              <w:ind w:left="0"/>
              <w:rPr>
                <w:rFonts w:cs="Arial"/>
              </w:rPr>
            </w:pPr>
            <w:r w:rsidRPr="00F87921">
              <w:rPr>
                <w:rFonts w:cs="Arial"/>
              </w:rPr>
              <w:t>Configurer la restriction ISAPI en double-cliquant sur l’icône ci-contre</w:t>
            </w: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38D997F7" wp14:editId="0EA79F3F">
                  <wp:extent cx="1066800" cy="102870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66800" cy="102870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L’écran de démarrage ci-contre apparaît</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4F94F66C" wp14:editId="20BE7277">
                  <wp:extent cx="3228975" cy="100965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28975" cy="10096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Cliquez sur « </w:t>
            </w:r>
            <w:r w:rsidRPr="00F87921">
              <w:rPr>
                <w:rFonts w:cs="Arial"/>
                <w:b/>
              </w:rPr>
              <w:t>Add</w:t>
            </w:r>
            <w:r w:rsidRPr="00F87921">
              <w:rPr>
                <w:rFonts w:cs="Arial"/>
              </w:rPr>
              <w:t> » et enregistrer le fichier « </w:t>
            </w:r>
            <w:r w:rsidRPr="00F87921">
              <w:rPr>
                <w:rFonts w:cs="Arial"/>
                <w:b/>
              </w:rPr>
              <w:t>pfnr.dll</w:t>
            </w:r>
            <w:r w:rsidRPr="00F87921">
              <w:rPr>
                <w:rFonts w:cs="Arial"/>
              </w:rPr>
              <w:t> » comme ci-contre</w:t>
            </w:r>
          </w:p>
          <w:p w:rsidR="00EF6121" w:rsidRPr="00F87921" w:rsidRDefault="00EF6121" w:rsidP="006E6E31">
            <w:pPr>
              <w:rPr>
                <w:rFonts w:cs="Arial"/>
              </w:rPr>
            </w:pP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ISAPI or CGI path :</w:t>
            </w:r>
            <w:r w:rsidRPr="00F87921">
              <w:rPr>
                <w:rFonts w:cs="Arial"/>
              </w:rPr>
              <w:t> », renseigner le chemin d’accès vers le fichier « </w:t>
            </w:r>
            <w:r w:rsidRPr="00F87921">
              <w:rPr>
                <w:rFonts w:cs="Arial"/>
                <w:b/>
              </w:rPr>
              <w:t>pfnr.dll</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Description :</w:t>
            </w:r>
            <w:r w:rsidRPr="00F87921">
              <w:rPr>
                <w:rFonts w:cs="Arial"/>
              </w:rPr>
              <w:t> » renseigner « </w:t>
            </w:r>
            <w:r w:rsidRPr="00F87921">
              <w:rPr>
                <w:rFonts w:cs="Arial"/>
                <w:b/>
              </w:rPr>
              <w:t>pfnr</w:t>
            </w:r>
            <w:r w:rsidRPr="00F87921">
              <w:rPr>
                <w:rFonts w:cs="Arial"/>
              </w:rPr>
              <w:t xml:space="preserve"> »</w:t>
            </w:r>
          </w:p>
          <w:p w:rsidR="00EF6121" w:rsidRPr="00F87921" w:rsidRDefault="00EF6121" w:rsidP="006E6E31">
            <w:pPr>
              <w:pStyle w:val="Paragraphedeliste"/>
              <w:spacing w:after="200" w:line="276" w:lineRule="auto"/>
              <w:ind w:left="0"/>
              <w:rPr>
                <w:rFonts w:cs="Arial"/>
              </w:rPr>
            </w:pPr>
          </w:p>
          <w:p w:rsidR="00EF6121" w:rsidRPr="00F87921" w:rsidRDefault="00EF6121" w:rsidP="006E6E31">
            <w:pPr>
              <w:pStyle w:val="Paragraphedeliste"/>
              <w:spacing w:after="200" w:line="276" w:lineRule="auto"/>
              <w:ind w:left="0"/>
              <w:rPr>
                <w:rFonts w:cs="Arial"/>
              </w:rPr>
            </w:pPr>
            <w:r w:rsidRPr="00F87921">
              <w:rPr>
                <w:rFonts w:cs="Arial"/>
              </w:rPr>
              <w:t>Cocher la case « </w:t>
            </w:r>
            <w:r w:rsidRPr="00F87921">
              <w:rPr>
                <w:rFonts w:cs="Arial"/>
                <w:b/>
              </w:rPr>
              <w:t>Allow extension path to execute</w:t>
            </w:r>
            <w:r w:rsidRPr="00F87921">
              <w:rPr>
                <w:rFonts w:cs="Arial"/>
              </w:rPr>
              <w:t> » et valider par « </w:t>
            </w:r>
            <w:r w:rsidRPr="00F87921">
              <w:rPr>
                <w:rFonts w:cs="Arial"/>
                <w:b/>
              </w:rPr>
              <w:t>OK</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453A01EB" wp14:editId="5D68612C">
                  <wp:extent cx="3238500" cy="1847850"/>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8500" cy="18478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Ajouter un site Web en faisant un clic droit sur le nom du serveur, puis « </w:t>
            </w:r>
            <w:r w:rsidRPr="00F87921">
              <w:rPr>
                <w:rFonts w:cs="Arial"/>
                <w:b/>
              </w:rPr>
              <w:t>Add Web Site</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0864B5CC" wp14:editId="1A9EFA4D">
                  <wp:extent cx="3238500" cy="2200275"/>
                  <wp:effectExtent l="0" t="0" r="0" b="952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22002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L’écran ci-contre apparaît</w:t>
            </w:r>
          </w:p>
          <w:p w:rsidR="00EF6121" w:rsidRPr="00F87921" w:rsidRDefault="00EF6121" w:rsidP="006E6E31">
            <w:pPr>
              <w:pStyle w:val="Paragraphedeliste"/>
              <w:spacing w:after="200" w:line="276" w:lineRule="auto"/>
              <w:ind w:left="0"/>
              <w:rPr>
                <w:rFonts w:cs="Arial"/>
              </w:rPr>
            </w:pP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Site name :</w:t>
            </w:r>
            <w:r w:rsidRPr="00F87921">
              <w:rPr>
                <w:rFonts w:cs="Arial"/>
              </w:rPr>
              <w:t> » indiquez le Nom de l’instance applicative FMAO</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Physical path :</w:t>
            </w:r>
            <w:r w:rsidRPr="00F87921">
              <w:rPr>
                <w:rFonts w:cs="Arial"/>
              </w:rPr>
              <w:t xml:space="preserve"> » indiquez le chemin vers le dossier PSS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IP address :</w:t>
            </w:r>
            <w:r w:rsidRPr="00F87921">
              <w:rPr>
                <w:rFonts w:cs="Arial"/>
              </w:rPr>
              <w:t> » indiquezl’adresse IP du serveur Applicatif FMAO</w:t>
            </w:r>
          </w:p>
          <w:p w:rsidR="00EF6121" w:rsidRPr="00F87921" w:rsidRDefault="00EF6121" w:rsidP="006E6E31">
            <w:pPr>
              <w:pStyle w:val="Paragraphedeliste"/>
              <w:spacing w:after="200" w:line="276" w:lineRule="auto"/>
              <w:ind w:left="0"/>
              <w:rPr>
                <w:rFonts w:cs="Arial"/>
              </w:rPr>
            </w:pPr>
            <w:r w:rsidRPr="00F87921">
              <w:rPr>
                <w:rFonts w:cs="Arial"/>
              </w:rPr>
              <w:t>Cliquez sur « </w:t>
            </w:r>
            <w:r w:rsidRPr="00F87921">
              <w:rPr>
                <w:rFonts w:cs="Arial"/>
                <w:b/>
              </w:rPr>
              <w:t>OK</w:t>
            </w:r>
            <w:r w:rsidRPr="00F87921">
              <w:rPr>
                <w:rFonts w:cs="Arial"/>
              </w:rPr>
              <w:t> »</w:t>
            </w:r>
          </w:p>
          <w:p w:rsidR="00EF6121" w:rsidRPr="00F87921" w:rsidRDefault="00EF6121" w:rsidP="006E6E31">
            <w:pPr>
              <w:pStyle w:val="Paragraphedeliste"/>
              <w:spacing w:after="200" w:line="276" w:lineRule="auto"/>
              <w:ind w:left="0"/>
              <w:rPr>
                <w:rFonts w:cs="Arial"/>
              </w:rPr>
            </w:pP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5FF50F5F" wp14:editId="575BA094">
                  <wp:extent cx="3238500" cy="3190875"/>
                  <wp:effectExtent l="0" t="0" r="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38500" cy="31908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La fenêtre ci-contre apparaît avec le site web que nous venons de créer</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712C2B46" wp14:editId="468510A5">
                  <wp:extent cx="3228975" cy="2276475"/>
                  <wp:effectExtent l="0" t="0" r="9525"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8975" cy="22764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Configurer le mappage en sélectionnant le site créé puis double cliquer sur l’icône ci-contre</w:t>
            </w: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79DC594A" wp14:editId="155A5370">
                  <wp:extent cx="771525" cy="971550"/>
                  <wp:effectExtent l="0" t="0" r="9525"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1525" cy="97155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noProof/>
              </w:rPr>
              <w:lastRenderedPageBreak/>
              <w:t>Si l’écran ci-contre apparraît, cliquez sur « </w:t>
            </w:r>
            <w:r w:rsidRPr="00F87921">
              <w:rPr>
                <w:rFonts w:cs="Arial"/>
                <w:b/>
                <w:noProof/>
              </w:rPr>
              <w:t>OK</w:t>
            </w:r>
            <w:r w:rsidRPr="00F87921">
              <w:rPr>
                <w:rFonts w:cs="Arial"/>
                <w:noProof/>
              </w:rPr>
              <w:t xml:space="preserve"> » et </w:t>
            </w:r>
            <w:r w:rsidRPr="00F87921">
              <w:rPr>
                <w:rFonts w:cs="Arial"/>
              </w:rPr>
              <w:t>supprimer le fichier XML « </w:t>
            </w:r>
            <w:r w:rsidRPr="00F87921">
              <w:rPr>
                <w:rFonts w:cs="Arial"/>
                <w:b/>
              </w:rPr>
              <w:t>web.config</w:t>
            </w:r>
            <w:r w:rsidRPr="00F87921">
              <w:rPr>
                <w:rFonts w:cs="Arial"/>
              </w:rPr>
              <w:t> » se trouvant dans le répertoire « </w:t>
            </w:r>
            <w:r w:rsidRPr="00F87921">
              <w:rPr>
                <w:rFonts w:cs="Arial"/>
                <w:b/>
              </w:rPr>
              <w:t>D:\[INSTANCE]_[FMAO]\PSS</w:t>
            </w:r>
            <w:r w:rsidRPr="00F87921">
              <w:rPr>
                <w:rFonts w:cs="Arial"/>
              </w:rPr>
              <w:t> »</w:t>
            </w: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453FA45D" wp14:editId="359151DD">
                  <wp:extent cx="3238500" cy="2085975"/>
                  <wp:effectExtent l="0" t="0" r="0"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38500" cy="20859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Double cliquer à nouveau sur  l’icône ci-contre pour configurer le mappage</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22FE491A" wp14:editId="10473EAB">
                  <wp:extent cx="1019175" cy="1133475"/>
                  <wp:effectExtent l="0" t="0" r="9525"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19175" cy="11334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l’écran ci-contre apparaît</w:t>
            </w:r>
          </w:p>
          <w:p w:rsidR="00EF6121" w:rsidRPr="00F87921" w:rsidRDefault="00EF6121" w:rsidP="006E6E31">
            <w:pPr>
              <w:pStyle w:val="Paragraphedeliste"/>
              <w:spacing w:after="200" w:line="276" w:lineRule="auto"/>
              <w:ind w:left="0"/>
              <w:rPr>
                <w:rFonts w:cs="Arial"/>
              </w:rPr>
            </w:pPr>
            <w:r w:rsidRPr="00F87921">
              <w:rPr>
                <w:rFonts w:cs="Arial"/>
              </w:rPr>
              <w:t>Sélectionner « </w:t>
            </w:r>
            <w:r w:rsidRPr="00F87921">
              <w:rPr>
                <w:rFonts w:cs="Arial"/>
                <w:b/>
              </w:rPr>
              <w:t>ISAPI-dll</w:t>
            </w:r>
            <w:r w:rsidRPr="00F87921">
              <w:rPr>
                <w:rFonts w:cs="Arial"/>
              </w:rPr>
              <w:t> » et cliquer sur « </w:t>
            </w:r>
            <w:r w:rsidRPr="00F87921">
              <w:rPr>
                <w:rFonts w:cs="Arial"/>
                <w:b/>
              </w:rPr>
              <w:t>Edit Feature Permissions</w:t>
            </w:r>
            <w:r w:rsidRPr="00F87921">
              <w:rPr>
                <w:rFonts w:cs="Arial"/>
              </w:rPr>
              <w:t> »</w:t>
            </w: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183BDFE5" wp14:editId="4C090964">
                  <wp:extent cx="3228975" cy="1905000"/>
                  <wp:effectExtent l="0" t="0" r="9525"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28975" cy="190500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l’écran ci-contre apparaît</w:t>
            </w:r>
          </w:p>
          <w:p w:rsidR="00EF6121" w:rsidRPr="00F87921" w:rsidRDefault="00EF6121" w:rsidP="006E6E31">
            <w:pPr>
              <w:pStyle w:val="Paragraphedeliste"/>
              <w:spacing w:after="200" w:line="276" w:lineRule="auto"/>
              <w:ind w:left="0"/>
              <w:rPr>
                <w:rFonts w:cs="Arial"/>
              </w:rPr>
            </w:pPr>
            <w:r w:rsidRPr="00F87921">
              <w:rPr>
                <w:rFonts w:cs="Arial"/>
              </w:rPr>
              <w:t>Cocher la case « </w:t>
            </w:r>
            <w:r w:rsidRPr="00F87921">
              <w:rPr>
                <w:rFonts w:cs="Arial"/>
                <w:b/>
              </w:rPr>
              <w:t>Execute</w:t>
            </w:r>
            <w:r w:rsidRPr="00F87921">
              <w:rPr>
                <w:rFonts w:cs="Arial"/>
              </w:rPr>
              <w:t> » et valider par « </w:t>
            </w:r>
            <w:r w:rsidRPr="00F87921">
              <w:rPr>
                <w:rFonts w:cs="Arial"/>
                <w:b/>
              </w:rPr>
              <w:t>OK</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11BA19D2" wp14:editId="2B7D549F">
                  <wp:extent cx="3228975" cy="1743075"/>
                  <wp:effectExtent l="0" t="0" r="9525" b="952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28975" cy="17430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Cliquez sur « </w:t>
            </w:r>
            <w:r w:rsidRPr="00F87921">
              <w:rPr>
                <w:rFonts w:cs="Arial"/>
                <w:b/>
              </w:rPr>
              <w:t>Add Script Map</w:t>
            </w:r>
            <w:r w:rsidRPr="00F87921">
              <w:rPr>
                <w:rFonts w:cs="Arial"/>
              </w:rPr>
              <w:t xml:space="preserve"> »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02242E9C" wp14:editId="411CB7CA">
                  <wp:extent cx="3228975" cy="1876425"/>
                  <wp:effectExtent l="0" t="0" r="9525"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8975" cy="18764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Request path</w:t>
            </w:r>
            <w:r w:rsidRPr="00F87921">
              <w:rPr>
                <w:rFonts w:cs="Arial"/>
              </w:rPr>
              <w:t> » indiquez « </w:t>
            </w:r>
            <w:r w:rsidRPr="00F87921">
              <w:rPr>
                <w:rFonts w:cs="Arial"/>
                <w:b/>
              </w:rPr>
              <w:t>*/pfnr.dll</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Executable</w:t>
            </w:r>
            <w:r w:rsidRPr="00F87921">
              <w:rPr>
                <w:rFonts w:cs="Arial"/>
              </w:rPr>
              <w:t> » indiquez « </w:t>
            </w:r>
            <w:r w:rsidRPr="00F87921">
              <w:rPr>
                <w:rFonts w:cs="Arial"/>
                <w:b/>
              </w:rPr>
              <w:t>D:\[INSTANCE]_[FMAO]\PSS\PFNR.DLL</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Name</w:t>
            </w:r>
            <w:r w:rsidRPr="00F87921">
              <w:rPr>
                <w:rFonts w:cs="Arial"/>
              </w:rPr>
              <w:t> » indiquez « </w:t>
            </w:r>
            <w:r w:rsidRPr="00F87921">
              <w:rPr>
                <w:rFonts w:cs="Arial"/>
                <w:b/>
              </w:rPr>
              <w:t>pfnr</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Puis cliquez sur « </w:t>
            </w:r>
            <w:r w:rsidRPr="00F87921">
              <w:rPr>
                <w:rFonts w:cs="Arial"/>
                <w:b/>
              </w:rPr>
              <w:t>Request Restrictions</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05C3A52B" wp14:editId="3DA41280">
                  <wp:extent cx="3228975" cy="2667000"/>
                  <wp:effectExtent l="0" t="0" r="9525"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28975" cy="2667000"/>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Laisser les valeurs par défaut pour chacun des onglets sauf pour l’onglet « </w:t>
            </w:r>
            <w:r w:rsidRPr="00F87921">
              <w:rPr>
                <w:rFonts w:cs="Arial"/>
                <w:b/>
              </w:rPr>
              <w:t>Access</w:t>
            </w:r>
            <w:r w:rsidRPr="00F87921">
              <w:rPr>
                <w:rFonts w:cs="Arial"/>
              </w:rPr>
              <w:t> » ou il faut sélectionner « </w:t>
            </w:r>
            <w:r w:rsidRPr="00F87921">
              <w:rPr>
                <w:rFonts w:cs="Arial"/>
                <w:b/>
              </w:rPr>
              <w:t>Exécute</w:t>
            </w:r>
            <w:r w:rsidRPr="00F87921">
              <w:rPr>
                <w:rFonts w:cs="Arial"/>
              </w:rPr>
              <w:t> », puis cliquez sur « </w:t>
            </w:r>
            <w:r w:rsidRPr="00F87921">
              <w:rPr>
                <w:rFonts w:cs="Arial"/>
                <w:b/>
              </w:rPr>
              <w:t>OK</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5A6694F6" wp14:editId="2C6D80C1">
                  <wp:extent cx="3219450" cy="2486025"/>
                  <wp:effectExtent l="0" t="0" r="0" b="952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19450" cy="24860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Activer l’extension « </w:t>
            </w:r>
            <w:r w:rsidRPr="00F87921">
              <w:rPr>
                <w:rFonts w:cs="Arial"/>
                <w:b/>
              </w:rPr>
              <w:t>ISAPI</w:t>
            </w:r>
            <w:r w:rsidRPr="00F87921">
              <w:rPr>
                <w:rFonts w:cs="Arial"/>
              </w:rPr>
              <w:t> » en validant par « </w:t>
            </w:r>
            <w:r w:rsidRPr="00F87921">
              <w:rPr>
                <w:rFonts w:cs="Arial"/>
                <w:b/>
              </w:rPr>
              <w:t>Yes</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7FF1285A" wp14:editId="61A60665">
                  <wp:extent cx="3238500" cy="1266825"/>
                  <wp:effectExtent l="0" t="0" r="0" b="952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38500" cy="12668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Sélectionner « </w:t>
            </w:r>
            <w:r w:rsidRPr="00F87921">
              <w:rPr>
                <w:rFonts w:cs="Arial"/>
                <w:b/>
              </w:rPr>
              <w:t>Application Pools</w:t>
            </w:r>
            <w:r w:rsidRPr="00F87921">
              <w:rPr>
                <w:rFonts w:cs="Arial"/>
              </w:rPr>
              <w:t> » et cliquer sur « </w:t>
            </w:r>
            <w:r w:rsidRPr="00F87921">
              <w:rPr>
                <w:rFonts w:cs="Arial"/>
                <w:b/>
              </w:rPr>
              <w:t>Advanced Settings</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10"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39503AB7" wp14:editId="55E95925">
                  <wp:extent cx="3228975" cy="2409825"/>
                  <wp:effectExtent l="0" t="0" r="9525"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240982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Laisser les entrées par défaut et configurer ou vérifier les champs suivants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Enable 32-Bit Applications</w:t>
            </w:r>
            <w:r w:rsidRPr="00F87921">
              <w:rPr>
                <w:rFonts w:cs="Arial"/>
              </w:rPr>
              <w:t> » indiquez « </w:t>
            </w:r>
            <w:r w:rsidRPr="00F87921">
              <w:rPr>
                <w:rFonts w:cs="Arial"/>
                <w:b/>
              </w:rPr>
              <w:t>True</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Managed Pipeline Mode</w:t>
            </w:r>
            <w:r w:rsidRPr="00F87921">
              <w:rPr>
                <w:rFonts w:cs="Arial"/>
              </w:rPr>
              <w:t xml:space="preserve"> » indiquez « </w:t>
            </w:r>
            <w:r w:rsidRPr="00F87921">
              <w:rPr>
                <w:rFonts w:cs="Arial"/>
                <w:b/>
              </w:rPr>
              <w:t>Classic</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Identity</w:t>
            </w:r>
            <w:r w:rsidRPr="00F87921">
              <w:rPr>
                <w:rFonts w:cs="Arial"/>
              </w:rPr>
              <w:t xml:space="preserve"> » indiquez «  </w:t>
            </w:r>
            <w:r w:rsidRPr="00F87921">
              <w:rPr>
                <w:rFonts w:cs="Arial"/>
                <w:b/>
              </w:rPr>
              <w:t>ApplicationPoolIdentity</w:t>
            </w:r>
            <w:r w:rsidRPr="00F87921">
              <w:rPr>
                <w:rFonts w:cs="Arial"/>
              </w:rPr>
              <w:t> »</w:t>
            </w:r>
          </w:p>
          <w:p w:rsidR="00EF6121" w:rsidRPr="00F87921" w:rsidRDefault="00EF6121" w:rsidP="006E6E31">
            <w:pPr>
              <w:pStyle w:val="Paragraphedeliste"/>
              <w:spacing w:after="200" w:line="276" w:lineRule="auto"/>
              <w:ind w:left="0"/>
              <w:rPr>
                <w:rFonts w:cs="Arial"/>
              </w:rPr>
            </w:pPr>
          </w:p>
          <w:p w:rsidR="00EF6121" w:rsidRPr="00F87921" w:rsidRDefault="00EF6121" w:rsidP="006E6E31">
            <w:pPr>
              <w:pStyle w:val="Paragraphedeliste"/>
              <w:spacing w:after="200" w:line="276" w:lineRule="auto"/>
              <w:ind w:left="0"/>
              <w:rPr>
                <w:rFonts w:cs="Arial"/>
              </w:rPr>
            </w:pPr>
            <w:r w:rsidRPr="00F87921">
              <w:rPr>
                <w:rFonts w:cs="Arial"/>
              </w:rPr>
              <w:t>Valider en cliquant sur « </w:t>
            </w:r>
            <w:r w:rsidRPr="00F87921">
              <w:rPr>
                <w:rFonts w:cs="Arial"/>
                <w:b/>
              </w:rPr>
              <w:t>OK</w:t>
            </w:r>
            <w:r w:rsidRPr="00F87921">
              <w:rPr>
                <w:rFonts w:cs="Arial"/>
              </w:rPr>
              <w:t> »</w:t>
            </w: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740DB209" wp14:editId="4C73FC0E">
                  <wp:extent cx="3228975" cy="3152775"/>
                  <wp:effectExtent l="0" t="0" r="9525"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8975" cy="3152775"/>
                          </a:xfrm>
                          <a:prstGeom prst="rect">
                            <a:avLst/>
                          </a:prstGeom>
                          <a:noFill/>
                          <a:ln>
                            <a:noFill/>
                          </a:ln>
                        </pic:spPr>
                      </pic:pic>
                    </a:graphicData>
                  </a:graphic>
                </wp:inline>
              </w:drawing>
            </w:r>
          </w:p>
        </w:tc>
      </w:tr>
      <w:tr w:rsidR="00EF6121" w:rsidRPr="00F87921" w:rsidTr="006E6E31">
        <w:trPr>
          <w:trHeight w:val="2508"/>
        </w:trPr>
        <w:tc>
          <w:tcPr>
            <w:tcW w:w="5211"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Faites un clic droit sur l’Application Pool associé au site Web FMAO et cliquez sur « </w:t>
            </w:r>
            <w:r w:rsidRPr="00F87921">
              <w:rPr>
                <w:rFonts w:cs="Arial"/>
                <w:b/>
              </w:rPr>
              <w:t>recycle…</w:t>
            </w:r>
            <w:r w:rsidRPr="00F87921">
              <w:rPr>
                <w:rFonts w:cs="Arial"/>
              </w:rPr>
              <w:t> »</w:t>
            </w:r>
          </w:p>
        </w:tc>
        <w:tc>
          <w:tcPr>
            <w:tcW w:w="5210" w:type="dxa"/>
            <w:shd w:val="clear" w:color="auto" w:fill="auto"/>
          </w:tcPr>
          <w:p w:rsidR="00EF6121" w:rsidRPr="00F87921" w:rsidRDefault="00EF6121" w:rsidP="006E6E31">
            <w:pPr>
              <w:rPr>
                <w:rFonts w:cs="Arial"/>
              </w:rPr>
            </w:pPr>
            <w:r w:rsidRPr="00F87921">
              <w:rPr>
                <w:rFonts w:cs="Arial"/>
                <w:noProof/>
              </w:rPr>
              <w:drawing>
                <wp:inline distT="0" distB="0" distL="0" distR="0" wp14:anchorId="1899776F" wp14:editId="5287A8B4">
                  <wp:extent cx="3219450" cy="1819275"/>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9450" cy="1819275"/>
                          </a:xfrm>
                          <a:prstGeom prst="rect">
                            <a:avLst/>
                          </a:prstGeom>
                          <a:noFill/>
                          <a:ln>
                            <a:noFill/>
                          </a:ln>
                        </pic:spPr>
                      </pic:pic>
                    </a:graphicData>
                  </a:graphic>
                </wp:inline>
              </w:drawing>
            </w:r>
          </w:p>
        </w:tc>
      </w:tr>
    </w:tbl>
    <w:p w:rsidR="00EF6121" w:rsidRPr="00172C23" w:rsidRDefault="00EF6121" w:rsidP="0094257E">
      <w:pPr>
        <w:pStyle w:val="BalardTitre3"/>
      </w:pPr>
      <w:bookmarkStart w:id="193" w:name="_Toc330497960"/>
      <w:bookmarkStart w:id="194" w:name="_Toc370140731"/>
      <w:bookmarkStart w:id="195" w:name="_Toc406502387"/>
      <w:bookmarkStart w:id="196" w:name="_Toc417299587"/>
      <w:r w:rsidRPr="004C7553">
        <w:t>Installation de Web Manager</w:t>
      </w:r>
      <w:bookmarkEnd w:id="193"/>
      <w:bookmarkEnd w:id="194"/>
      <w:bookmarkEnd w:id="195"/>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A partir des sources d’installation livrées dans « </w:t>
            </w:r>
            <w:r w:rsidRPr="00F87921">
              <w:rPr>
                <w:rFonts w:cs="Arial"/>
                <w:b/>
              </w:rPr>
              <w:t>\\bcnvdat007\refbin\DOS\FMAO\Sources\2011.A\PSS\PSS2011A-Install</w:t>
            </w:r>
            <w:r w:rsidRPr="00F87921">
              <w:rPr>
                <w:rFonts w:cs="Arial"/>
              </w:rPr>
              <w:t> », lancer l’exécutable « </w:t>
            </w:r>
            <w:r w:rsidRPr="00F87921">
              <w:rPr>
                <w:rFonts w:cs="Arial"/>
                <w:b/>
              </w:rPr>
              <w:t>CdMenu</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Sélectionnez « </w:t>
            </w:r>
            <w:r w:rsidRPr="00F87921">
              <w:rPr>
                <w:rFonts w:cs="Arial"/>
                <w:b/>
              </w:rPr>
              <w:t>Install or Upgrade</w:t>
            </w:r>
            <w:r w:rsidRPr="00F87921">
              <w:rPr>
                <w:rFonts w:cs="Arial"/>
              </w:rPr>
              <w:t> » et  double cliquez sur « </w:t>
            </w:r>
            <w:r w:rsidRPr="00F87921">
              <w:rPr>
                <w:rFonts w:cs="Arial"/>
                <w:b/>
              </w:rPr>
              <w:t>Install Planon Web Manager</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395FD0E4" wp14:editId="2BDD89F4">
                  <wp:extent cx="3200400" cy="241935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0400" cy="24193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Cliquer sur « </w:t>
            </w:r>
            <w:r w:rsidRPr="00F87921">
              <w:rPr>
                <w:rFonts w:cs="Arial"/>
                <w:b/>
              </w:rPr>
              <w:t>Next</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6D022849" wp14:editId="06D05FC6">
                  <wp:extent cx="3228975" cy="2419350"/>
                  <wp:effectExtent l="0" t="0" r="9525"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28975" cy="24193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Cliquer sur « </w:t>
            </w:r>
            <w:r w:rsidRPr="00F87921">
              <w:rPr>
                <w:rFonts w:cs="Arial"/>
                <w:b/>
              </w:rPr>
              <w:t>Next</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02F6EE19" wp14:editId="5618ED47">
                  <wp:extent cx="3238500" cy="2428875"/>
                  <wp:effectExtent l="0" t="0" r="0" b="952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Spécifier le dossier d’installation Web Manager en cliquant sur « </w:t>
            </w:r>
            <w:r w:rsidRPr="00F87921">
              <w:rPr>
                <w:rFonts w:cs="Arial"/>
                <w:b/>
              </w:rPr>
              <w:t>Browse</w:t>
            </w:r>
            <w:r w:rsidRPr="00F87921">
              <w:rPr>
                <w:rFonts w:cs="Arial"/>
              </w:rPr>
              <w:t> », renseigner le chemin d’accès vers le dossier « </w:t>
            </w:r>
            <w:r w:rsidRPr="00F87921">
              <w:rPr>
                <w:rFonts w:cs="Arial"/>
                <w:b/>
              </w:rPr>
              <w:t>WebManager</w:t>
            </w:r>
            <w:r w:rsidRPr="00F87921">
              <w:rPr>
                <w:rFonts w:cs="Arial"/>
              </w:rPr>
              <w:t> » à la racine du dossier de l’instance FMAO, puis cliquer sur « </w:t>
            </w:r>
            <w:r w:rsidRPr="00F87921">
              <w:rPr>
                <w:rFonts w:cs="Arial"/>
                <w:b/>
              </w:rPr>
              <w:t>Next</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15539F7B" wp14:editId="4419DE44">
                  <wp:extent cx="3238500" cy="2390775"/>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8500" cy="23907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La fenêtre ci-contre s’affiche</w:t>
            </w:r>
          </w:p>
          <w:p w:rsidR="00EF6121" w:rsidRPr="00F87921" w:rsidRDefault="00EF6121" w:rsidP="006E6E31">
            <w:pPr>
              <w:pStyle w:val="Paragraphedeliste"/>
              <w:spacing w:after="200" w:line="276" w:lineRule="auto"/>
              <w:ind w:left="0"/>
              <w:rPr>
                <w:rFonts w:cs="Arial"/>
              </w:rPr>
            </w:pPr>
            <w:r w:rsidRPr="00F87921">
              <w:rPr>
                <w:rFonts w:cs="Arial"/>
              </w:rPr>
              <w:t>Dans le champ « </w:t>
            </w:r>
            <w:r w:rsidRPr="00F87921">
              <w:rPr>
                <w:rFonts w:cs="Arial"/>
                <w:b/>
              </w:rPr>
              <w:t>Program Folders</w:t>
            </w:r>
            <w:r w:rsidRPr="00F87921">
              <w:rPr>
                <w:rFonts w:cs="Arial"/>
              </w:rPr>
              <w:t> », spécifier « </w:t>
            </w:r>
            <w:r w:rsidRPr="00F87921">
              <w:rPr>
                <w:rFonts w:cs="Arial"/>
                <w:b/>
              </w:rPr>
              <w:t>[Instance]_[FMAO]\Web Manager</w:t>
            </w:r>
            <w:r w:rsidRPr="00F87921">
              <w:rPr>
                <w:rFonts w:cs="Arial"/>
              </w:rPr>
              <w:t> », puis cliquer sur « </w:t>
            </w:r>
            <w:r w:rsidRPr="00F87921">
              <w:rPr>
                <w:rFonts w:cs="Arial"/>
                <w:b/>
              </w:rPr>
              <w:t>Next</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lang w:val="en-US"/>
              </w:rPr>
            </w:pPr>
            <w:r w:rsidRPr="00F87921">
              <w:rPr>
                <w:rFonts w:cs="Arial"/>
                <w:noProof/>
              </w:rPr>
              <w:drawing>
                <wp:inline distT="0" distB="0" distL="0" distR="0" wp14:anchorId="2F70B377" wp14:editId="11A1B121">
                  <wp:extent cx="3228975" cy="2400300"/>
                  <wp:effectExtent l="0" t="0" r="952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28975" cy="24003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Cliquer sur « </w:t>
            </w:r>
            <w:r w:rsidRPr="00F87921">
              <w:rPr>
                <w:rFonts w:cs="Arial"/>
                <w:b/>
              </w:rPr>
              <w:t>Next</w:t>
            </w:r>
            <w:r w:rsidRPr="00F87921">
              <w:rPr>
                <w:rFonts w:cs="Arial"/>
              </w:rPr>
              <w:t> »</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0314EAC0" wp14:editId="547E7E39">
                  <wp:extent cx="3238500" cy="2428875"/>
                  <wp:effectExtent l="0" t="0" r="0" b="952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Cliquer sur « </w:t>
            </w:r>
            <w:r w:rsidRPr="00F87921">
              <w:rPr>
                <w:rFonts w:cs="Arial"/>
                <w:b/>
              </w:rPr>
              <w:t>Next</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Cliquer sur « </w:t>
            </w:r>
            <w:r w:rsidRPr="00F87921">
              <w:rPr>
                <w:rFonts w:cs="Arial"/>
                <w:b/>
              </w:rPr>
              <w:t>Finish</w:t>
            </w:r>
            <w:r w:rsidRPr="00F87921">
              <w:rPr>
                <w:rFonts w:cs="Arial"/>
              </w:rPr>
              <w:t> », l’installation de Web Manager est maintenant terminée.</w:t>
            </w:r>
          </w:p>
          <w:p w:rsidR="00EF6121" w:rsidRPr="00F87921" w:rsidRDefault="00EF6121" w:rsidP="006E6E31">
            <w:pPr>
              <w:pStyle w:val="Paragraphedeliste"/>
              <w:spacing w:after="200" w:line="276" w:lineRule="auto"/>
              <w:ind w:left="0"/>
              <w:rPr>
                <w:rFonts w:cs="Arial"/>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13BD2C93" wp14:editId="5B63C20B">
                  <wp:extent cx="3228975" cy="2324100"/>
                  <wp:effectExtent l="0" t="0" r="9525"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28975" cy="2324100"/>
                          </a:xfrm>
                          <a:prstGeom prst="rect">
                            <a:avLst/>
                          </a:prstGeom>
                          <a:noFill/>
                          <a:ln>
                            <a:noFill/>
                          </a:ln>
                        </pic:spPr>
                      </pic:pic>
                    </a:graphicData>
                  </a:graphic>
                </wp:inline>
              </w:drawing>
            </w:r>
          </w:p>
        </w:tc>
      </w:tr>
    </w:tbl>
    <w:p w:rsidR="00EF6121" w:rsidRPr="00172C23" w:rsidRDefault="00EF6121" w:rsidP="00EF6121">
      <w:pPr>
        <w:pStyle w:val="BalardTitre3"/>
      </w:pPr>
      <w:bookmarkStart w:id="197" w:name="_Toc406502388"/>
      <w:bookmarkStart w:id="198" w:name="_Toc417299588"/>
      <w:r w:rsidRPr="00172C23">
        <w:t>Déploiement des documents GED de l’instance FMAO crée</w:t>
      </w:r>
      <w:bookmarkEnd w:id="197"/>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Créer le répertoire « </w:t>
            </w:r>
            <w:r w:rsidRPr="00F87921">
              <w:rPr>
                <w:rFonts w:cs="Arial"/>
                <w:b/>
              </w:rPr>
              <w:t>DAV</w:t>
            </w:r>
            <w:r w:rsidRPr="00F87921">
              <w:rPr>
                <w:rFonts w:cs="Arial"/>
              </w:rPr>
              <w:t> » à la racine du lecteur « </w:t>
            </w:r>
            <w:r w:rsidRPr="00F87921">
              <w:rPr>
                <w:rFonts w:cs="Arial"/>
                <w:b/>
              </w:rPr>
              <w:t>D:\</w:t>
            </w:r>
            <w:r w:rsidRPr="00F87921">
              <w:rPr>
                <w:rFonts w:cs="Arial"/>
              </w:rPr>
              <w:t> »</w:t>
            </w:r>
          </w:p>
          <w:p w:rsidR="00EF6121" w:rsidRPr="00F87921" w:rsidRDefault="00EF6121" w:rsidP="006E6E31">
            <w:pPr>
              <w:pStyle w:val="Paragraphedeliste"/>
              <w:spacing w:after="200" w:line="276" w:lineRule="auto"/>
              <w:ind w:left="0"/>
              <w:rPr>
                <w:rFonts w:cs="Arial"/>
              </w:rPr>
            </w:pPr>
            <w:r w:rsidRPr="00F87921">
              <w:rPr>
                <w:rFonts w:cs="Arial"/>
              </w:rPr>
              <w:t>Dans le répertoire « </w:t>
            </w:r>
            <w:r w:rsidRPr="00F87921">
              <w:rPr>
                <w:rFonts w:cs="Arial"/>
                <w:b/>
              </w:rPr>
              <w:t>DAV</w:t>
            </w:r>
            <w:r w:rsidRPr="00F87921">
              <w:rPr>
                <w:rFonts w:cs="Arial"/>
              </w:rPr>
              <w:t> », créez le répertoire « </w:t>
            </w:r>
            <w:r w:rsidRPr="00F87921">
              <w:rPr>
                <w:rFonts w:cs="Arial"/>
                <w:b/>
              </w:rPr>
              <w:t>D:\DAV\[Instance]_[FMAO]</w:t>
            </w:r>
            <w:r w:rsidRPr="00F87921">
              <w:rPr>
                <w:rFonts w:cs="Arial"/>
              </w:rPr>
              <w:t>»</w:t>
            </w:r>
          </w:p>
          <w:p w:rsidR="00EF6121" w:rsidRPr="00F87921" w:rsidRDefault="00EF6121" w:rsidP="006E6E31">
            <w:pPr>
              <w:pStyle w:val="Paragraphedeliste"/>
              <w:spacing w:after="200" w:line="276" w:lineRule="auto"/>
              <w:ind w:left="0"/>
              <w:rPr>
                <w:rFonts w:cs="Arial"/>
              </w:rPr>
            </w:pPr>
            <w:r w:rsidRPr="00F87921">
              <w:rPr>
                <w:rFonts w:cs="Arial"/>
              </w:rPr>
              <w:t>Dans ce dossier, copiez les répertoires « </w:t>
            </w:r>
            <w:r w:rsidRPr="00F87921">
              <w:rPr>
                <w:rFonts w:cs="Arial"/>
                <w:b/>
              </w:rPr>
              <w:t>Cad, Doc, Dwn, Frm, Img, Mdl, Rpt et WEB-INF</w:t>
            </w:r>
            <w:r w:rsidRPr="00F87921">
              <w:rPr>
                <w:rFonts w:cs="Arial"/>
              </w:rPr>
              <w:t> » contenu dans « </w:t>
            </w:r>
            <w:r w:rsidRPr="00F87921">
              <w:rPr>
                <w:rFonts w:cs="Arial"/>
                <w:b/>
              </w:rPr>
              <w:t>\\bcnvdat007\refbin\DOS\FMAO\Sources\2011.A\Spécifiques\DAV</w:t>
            </w:r>
            <w:r w:rsidRPr="00F87921">
              <w:rPr>
                <w:rFonts w:cs="Arial"/>
              </w:rPr>
              <w:t xml:space="preserve"> » </w:t>
            </w:r>
          </w:p>
        </w:tc>
        <w:tc>
          <w:tcPr>
            <w:tcW w:w="5203" w:type="dxa"/>
            <w:shd w:val="clear" w:color="auto" w:fill="auto"/>
          </w:tcPr>
          <w:p w:rsidR="00EF6121" w:rsidRPr="00F87921" w:rsidRDefault="00EF6121" w:rsidP="006E6E31">
            <w:pPr>
              <w:rPr>
                <w:rFonts w:cs="Arial"/>
              </w:rPr>
            </w:pPr>
            <w:r w:rsidRPr="00F87921">
              <w:rPr>
                <w:rFonts w:cs="Arial"/>
                <w:noProof/>
                <w:highlight w:val="yellow"/>
              </w:rPr>
              <w:drawing>
                <wp:inline distT="0" distB="0" distL="0" distR="0" wp14:anchorId="1D17F425" wp14:editId="3AFDE23E">
                  <wp:extent cx="3228975" cy="2066925"/>
                  <wp:effectExtent l="0" t="0" r="9525"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28975" cy="20669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lastRenderedPageBreak/>
              <w:t>Dans le dossier « </w:t>
            </w:r>
            <w:r w:rsidRPr="00F87921">
              <w:rPr>
                <w:rFonts w:cs="Arial"/>
                <w:b/>
              </w:rPr>
              <w:t>WEB-INF</w:t>
            </w:r>
            <w:r w:rsidRPr="00F87921">
              <w:rPr>
                <w:rFonts w:cs="Arial"/>
              </w:rPr>
              <w:t> », éditez le fichier XML « </w:t>
            </w:r>
            <w:r w:rsidRPr="00F87921">
              <w:rPr>
                <w:rFonts w:cs="Arial"/>
                <w:b/>
              </w:rPr>
              <w:t>context.xml</w:t>
            </w:r>
            <w:r w:rsidRPr="00F87921">
              <w:rPr>
                <w:rFonts w:cs="Arial"/>
              </w:rPr>
              <w:t> » :</w:t>
            </w:r>
          </w:p>
          <w:p w:rsidR="00EF6121" w:rsidRPr="00F87921" w:rsidRDefault="00EF6121" w:rsidP="006E6E31">
            <w:pPr>
              <w:pStyle w:val="Paragraphedeliste"/>
              <w:spacing w:after="200" w:line="276" w:lineRule="auto"/>
              <w:ind w:left="0"/>
              <w:rPr>
                <w:rFonts w:cs="Arial"/>
              </w:rPr>
            </w:pPr>
            <w:r w:rsidRPr="00F87921">
              <w:rPr>
                <w:rFonts w:cs="Arial"/>
              </w:rPr>
              <w:t>Renseignez la première ligne avec le chemin du répertoire « </w:t>
            </w:r>
            <w:r w:rsidRPr="00F87921">
              <w:rPr>
                <w:rFonts w:cs="Arial"/>
                <w:b/>
              </w:rPr>
              <w:t>GED</w:t>
            </w:r>
            <w:r w:rsidRPr="00F87921">
              <w:rPr>
                <w:rFonts w:cs="Arial"/>
              </w:rPr>
              <w:t xml:space="preserve"> » de l’instance FMAO comme suit : </w:t>
            </w:r>
          </w:p>
          <w:p w:rsidR="00EF6121" w:rsidRPr="00F87921" w:rsidRDefault="00EF6121" w:rsidP="006E6E31">
            <w:pPr>
              <w:pStyle w:val="Paragraphedeliste"/>
              <w:spacing w:after="200" w:line="276" w:lineRule="auto"/>
              <w:ind w:left="0"/>
              <w:rPr>
                <w:rFonts w:cs="Arial"/>
                <w:lang w:val="en-US"/>
              </w:rPr>
            </w:pPr>
            <w:r w:rsidRPr="00F87921">
              <w:rPr>
                <w:rFonts w:cs="Arial"/>
                <w:lang w:val="en-US"/>
              </w:rPr>
              <w:t xml:space="preserve">« </w:t>
            </w:r>
            <w:r w:rsidRPr="00F87921">
              <w:rPr>
                <w:rFonts w:cs="Arial"/>
                <w:b/>
                <w:lang w:val="en-US"/>
              </w:rPr>
              <w:t>&lt;Context path="/ged" docBase="D:\DAV\[Instance]_[FMAO]" debug="0"&gt;</w:t>
            </w:r>
            <w:r w:rsidRPr="00F87921">
              <w:rPr>
                <w:rFonts w:cs="Arial"/>
                <w:lang w:val="en-US"/>
              </w:rPr>
              <w:t xml:space="preserve"> </w:t>
            </w:r>
          </w:p>
          <w:p w:rsidR="00EF6121" w:rsidRPr="00F87921" w:rsidRDefault="00EF6121" w:rsidP="006E6E31">
            <w:pPr>
              <w:pStyle w:val="Paragraphedeliste"/>
              <w:spacing w:after="200" w:line="276" w:lineRule="auto"/>
              <w:ind w:left="0"/>
              <w:rPr>
                <w:rFonts w:cs="Arial"/>
              </w:rPr>
            </w:pPr>
            <w:r w:rsidRPr="00F87921">
              <w:rPr>
                <w:rFonts w:cs="Arial"/>
                <w:color w:val="FF0000"/>
              </w:rPr>
              <w:t>ATTENTION ! Il est fort probable que le rôle et l’utilisateur manager n’existent pas dans le Tomcat de l’instance FMAO en cours.</w:t>
            </w:r>
          </w:p>
        </w:tc>
        <w:tc>
          <w:tcPr>
            <w:tcW w:w="5203" w:type="dxa"/>
            <w:shd w:val="clear" w:color="auto" w:fill="auto"/>
          </w:tcPr>
          <w:p w:rsidR="00EF6121" w:rsidRPr="00F87921" w:rsidRDefault="00EF6121" w:rsidP="006E6E31">
            <w:pPr>
              <w:rPr>
                <w:rFonts w:cs="Arial"/>
                <w:highlight w:val="yellow"/>
              </w:rPr>
            </w:pPr>
          </w:p>
        </w:tc>
      </w:tr>
      <w:tr w:rsidR="00EF6121" w:rsidRPr="00F87921" w:rsidTr="006E6E31">
        <w:trPr>
          <w:trHeight w:val="2489"/>
        </w:trPr>
        <w:tc>
          <w:tcPr>
            <w:tcW w:w="5204" w:type="dxa"/>
            <w:shd w:val="clear" w:color="auto" w:fill="auto"/>
          </w:tcPr>
          <w:p w:rsidR="00EF6121" w:rsidRPr="00F87921" w:rsidRDefault="00EF6121" w:rsidP="006E6E31">
            <w:pPr>
              <w:pStyle w:val="Paragraphedeliste"/>
              <w:spacing w:after="200" w:line="276" w:lineRule="auto"/>
              <w:ind w:left="0"/>
              <w:rPr>
                <w:rFonts w:cs="Arial"/>
              </w:rPr>
            </w:pPr>
            <w:r w:rsidRPr="00F87921">
              <w:rPr>
                <w:rFonts w:cs="Arial"/>
              </w:rPr>
              <w:t>Pour cela, il faut les créer à l’aide la procédure suivante</w:t>
            </w: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Se rendre dans l’arborescence « </w:t>
            </w:r>
            <w:r w:rsidRPr="00F87921">
              <w:rPr>
                <w:rFonts w:ascii="Calibri" w:eastAsia="Calibri" w:hAnsi="Calibri" w:cs="Arial"/>
                <w:b/>
                <w:szCs w:val="22"/>
              </w:rPr>
              <w:t>D:\Nom_Instance\PlanonEEAAAAMM\Server\tomcat-5.5\conf</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Editez le fichier « </w:t>
            </w:r>
            <w:r w:rsidRPr="00F87921">
              <w:rPr>
                <w:rFonts w:ascii="Calibri" w:eastAsia="Calibri" w:hAnsi="Calibri" w:cs="Arial"/>
                <w:b/>
                <w:szCs w:val="22"/>
              </w:rPr>
              <w:t>tomcat-users.xml</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Pour créer le rôle manager ajouter la ligne suivante « </w:t>
            </w:r>
            <w:r w:rsidRPr="00F87921">
              <w:rPr>
                <w:rFonts w:ascii="Calibri" w:eastAsia="Calibri" w:hAnsi="Calibri" w:cs="Arial"/>
                <w:b/>
                <w:szCs w:val="22"/>
              </w:rPr>
              <w:t>&lt;role rolename="manager"/&gt;</w:t>
            </w:r>
            <w:r w:rsidRPr="00F87921">
              <w:rPr>
                <w:rFonts w:ascii="Calibri" w:eastAsia="Calibri" w:hAnsi="Calibri" w:cs="Arial"/>
                <w:szCs w:val="22"/>
              </w:rPr>
              <w:t> »</w:t>
            </w:r>
          </w:p>
          <w:p w:rsidR="00EF6121" w:rsidRPr="00F87921" w:rsidRDefault="00EF6121" w:rsidP="006E6E31">
            <w:pPr>
              <w:ind w:left="720"/>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Pour créer l’utilisateur manager ajouter la ligne suivante « </w:t>
            </w:r>
            <w:r w:rsidRPr="00F87921">
              <w:rPr>
                <w:rFonts w:ascii="Calibri" w:eastAsia="Calibri" w:hAnsi="Calibri" w:cs="Arial"/>
                <w:b/>
                <w:szCs w:val="22"/>
              </w:rPr>
              <w:t>&lt;user username="manager" password="geheim" roles="tomcat,manager"/&gt;</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 xml:space="preserve">Puis enregistrer le fichier « tomcat-users.xml » et relancer le service « FMAO_XXX_YYY_Tomcat »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color w:val="FF0000"/>
                <w:szCs w:val="22"/>
              </w:rPr>
            </w:pPr>
            <w:r w:rsidRPr="00F87921">
              <w:rPr>
                <w:rFonts w:ascii="Calibri" w:eastAsia="Calibri" w:hAnsi="Calibri" w:cs="Arial"/>
                <w:color w:val="FF0000"/>
                <w:szCs w:val="22"/>
              </w:rPr>
              <w:t>Une attente d’au moins 10min est nécessaire après le redémarrage de Tomcat avant de se connecter à la console d’administration</w:t>
            </w:r>
          </w:p>
        </w:tc>
        <w:tc>
          <w:tcPr>
            <w:tcW w:w="5203" w:type="dxa"/>
            <w:shd w:val="clear" w:color="auto" w:fill="auto"/>
          </w:tcPr>
          <w:p w:rsidR="00EF6121" w:rsidRPr="00F87921" w:rsidRDefault="00EF6121" w:rsidP="006E6E31">
            <w:pPr>
              <w:rPr>
                <w:rFonts w:cs="Arial"/>
                <w:highlight w:val="yellow"/>
              </w:rPr>
            </w:pPr>
            <w:r w:rsidRPr="00F87921">
              <w:rPr>
                <w:rFonts w:cs="Arial"/>
                <w:noProof/>
              </w:rPr>
              <w:drawing>
                <wp:inline distT="0" distB="0" distL="0" distR="0" wp14:anchorId="38DD4435" wp14:editId="1B8E7D5F">
                  <wp:extent cx="3238500" cy="847725"/>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38500" cy="8477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 xml:space="preserve">Indiquez l’url suivante dans Internet Explorer :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b/>
                <w:szCs w:val="22"/>
              </w:rPr>
            </w:pPr>
            <w:r w:rsidRPr="00F87921">
              <w:rPr>
                <w:rFonts w:ascii="Calibri" w:eastAsia="Calibri" w:hAnsi="Calibri" w:cs="Arial"/>
                <w:szCs w:val="22"/>
              </w:rPr>
              <w:t>«</w:t>
            </w:r>
            <w:r w:rsidRPr="00F87921">
              <w:rPr>
                <w:rFonts w:ascii="Calibri" w:eastAsia="Calibri" w:hAnsi="Calibri" w:cs="Arial"/>
                <w:b/>
                <w:szCs w:val="22"/>
              </w:rPr>
              <w:t> </w:t>
            </w:r>
            <w:hyperlink r:id="rId122" w:history="1">
              <w:r w:rsidRPr="00F87921">
                <w:rPr>
                  <w:rFonts w:ascii="Calibri" w:eastAsia="Calibri" w:hAnsi="Calibri"/>
                  <w:b/>
                  <w:szCs w:val="22"/>
                </w:rPr>
                <w:t>http://@IP_applicative:port_Webclient_HTTP/manager/html</w:t>
              </w:r>
            </w:hyperlink>
            <w:r w:rsidRPr="00F87921">
              <w:rPr>
                <w:rFonts w:ascii="Calibri" w:eastAsia="Calibri" w:hAnsi="Calibri" w:cs="Arial"/>
                <w:b/>
                <w:szCs w:val="22"/>
              </w:rPr>
              <w:t> </w:t>
            </w:r>
            <w:r w:rsidRPr="00F87921">
              <w:rPr>
                <w:rFonts w:ascii="Calibri" w:eastAsia="Calibri" w:hAnsi="Calibri" w:cs="Arial"/>
                <w:szCs w:val="22"/>
              </w:rPr>
              <w:t>»</w:t>
            </w: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 xml:space="preserve"> </w:t>
            </w: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Exemple : « </w:t>
            </w:r>
            <w:r w:rsidRPr="00F87921">
              <w:rPr>
                <w:rFonts w:ascii="Calibri" w:eastAsia="Calibri" w:hAnsi="Calibri" w:cs="Arial"/>
                <w:b/>
                <w:szCs w:val="22"/>
              </w:rPr>
              <w:t>http://10.4.5.156:18070/manager/html</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 xml:space="preserve">Login : </w:t>
            </w:r>
            <w:r w:rsidRPr="00F87921">
              <w:rPr>
                <w:rFonts w:ascii="Calibri" w:eastAsia="Calibri" w:hAnsi="Calibri" w:cs="Arial"/>
                <w:b/>
                <w:szCs w:val="22"/>
              </w:rPr>
              <w:t>manager</w:t>
            </w: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 xml:space="preserve">Mot de passe : </w:t>
            </w:r>
            <w:r w:rsidRPr="00F87921">
              <w:rPr>
                <w:rFonts w:ascii="Calibri" w:eastAsia="Calibri" w:hAnsi="Calibri" w:cs="Arial"/>
                <w:b/>
                <w:szCs w:val="22"/>
              </w:rPr>
              <w:t>A demander à la production</w:t>
            </w:r>
          </w:p>
          <w:p w:rsidR="00EF6121" w:rsidRPr="00F87921" w:rsidRDefault="00EF6121" w:rsidP="006E6E31">
            <w:pPr>
              <w:pStyle w:val="Paragraphedeliste"/>
              <w:spacing w:after="200" w:line="276" w:lineRule="auto"/>
              <w:ind w:left="0"/>
              <w:rPr>
                <w:rFonts w:cs="Arial"/>
              </w:rPr>
            </w:pPr>
          </w:p>
          <w:p w:rsidR="00EF6121" w:rsidRPr="00F87921" w:rsidRDefault="00EF6121" w:rsidP="0026627C">
            <w:pPr>
              <w:jc w:val="left"/>
              <w:rPr>
                <w:rFonts w:cs="Arial"/>
              </w:rPr>
            </w:pPr>
            <w:r w:rsidRPr="00F87921">
              <w:rPr>
                <w:rFonts w:ascii="Calibri" w:eastAsia="Calibri" w:hAnsi="Calibri" w:cs="Arial"/>
                <w:szCs w:val="22"/>
              </w:rPr>
              <w:t>Cliquer sur « </w:t>
            </w:r>
            <w:r w:rsidRPr="00F87921">
              <w:rPr>
                <w:rFonts w:ascii="Calibri" w:eastAsia="Calibri" w:hAnsi="Calibri" w:cs="Arial"/>
                <w:b/>
                <w:szCs w:val="22"/>
              </w:rPr>
              <w:t>OK</w:t>
            </w:r>
            <w:r w:rsidRPr="00F87921">
              <w:rPr>
                <w:rFonts w:ascii="Calibri" w:eastAsia="Calibri" w:hAnsi="Calibri" w:cs="Arial"/>
                <w:szCs w:val="22"/>
              </w:rPr>
              <w:t> »</w:t>
            </w:r>
          </w:p>
        </w:tc>
        <w:tc>
          <w:tcPr>
            <w:tcW w:w="5203" w:type="dxa"/>
            <w:shd w:val="clear" w:color="auto" w:fill="auto"/>
          </w:tcPr>
          <w:p w:rsidR="00EF6121" w:rsidRPr="00F87921" w:rsidRDefault="00EF6121" w:rsidP="006E6E31">
            <w:pPr>
              <w:rPr>
                <w:rFonts w:cs="Arial"/>
              </w:rPr>
            </w:pPr>
            <w:r w:rsidRPr="00F87921">
              <w:rPr>
                <w:rFonts w:cs="Arial"/>
                <w:noProof/>
                <w:highlight w:val="yellow"/>
              </w:rPr>
              <w:drawing>
                <wp:inline distT="0" distB="0" distL="0" distR="0" wp14:anchorId="446C705D" wp14:editId="0F1F8B3C">
                  <wp:extent cx="3228975" cy="2105025"/>
                  <wp:effectExtent l="0" t="0" r="9525"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28975" cy="21050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lastRenderedPageBreak/>
              <w:t>La fenêtre ci-contre s’affiche</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highlight w:val="yellow"/>
              </w:rPr>
            </w:pPr>
            <w:r w:rsidRPr="00F87921">
              <w:rPr>
                <w:rFonts w:cs="Arial"/>
                <w:noProof/>
              </w:rPr>
              <w:drawing>
                <wp:inline distT="0" distB="0" distL="0" distR="0" wp14:anchorId="482D4268" wp14:editId="0B595FCF">
                  <wp:extent cx="3209925" cy="2352675"/>
                  <wp:effectExtent l="0" t="0" r="9525"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Dans la partie « </w:t>
            </w:r>
            <w:r w:rsidRPr="00F87921">
              <w:rPr>
                <w:rFonts w:ascii="Calibri" w:eastAsia="Calibri" w:hAnsi="Calibri" w:cs="Arial"/>
                <w:b/>
                <w:szCs w:val="22"/>
              </w:rPr>
              <w:t>Deploy</w:t>
            </w:r>
            <w:r w:rsidRPr="00F87921">
              <w:rPr>
                <w:rFonts w:ascii="Calibri" w:eastAsia="Calibri" w:hAnsi="Calibri" w:cs="Arial"/>
                <w:szCs w:val="22"/>
              </w:rPr>
              <w:t> » compléter les champs suivants :</w:t>
            </w:r>
          </w:p>
          <w:p w:rsidR="00EF6121" w:rsidRPr="005C713F" w:rsidRDefault="00EF6121" w:rsidP="006E6E31">
            <w:pPr>
              <w:jc w:val="left"/>
              <w:rPr>
                <w:rFonts w:ascii="Calibri" w:eastAsia="Calibri" w:hAnsi="Calibri" w:cs="Arial"/>
                <w:szCs w:val="22"/>
                <w:lang w:val="en-US"/>
              </w:rPr>
            </w:pPr>
            <w:r w:rsidRPr="005C713F">
              <w:rPr>
                <w:rFonts w:ascii="Calibri" w:eastAsia="Calibri" w:hAnsi="Calibri" w:cs="Arial"/>
                <w:szCs w:val="22"/>
                <w:lang w:val="en-US"/>
              </w:rPr>
              <w:t>« Context path » : « </w:t>
            </w:r>
            <w:r w:rsidRPr="005C713F">
              <w:rPr>
                <w:rFonts w:ascii="Calibri" w:eastAsia="Calibri" w:hAnsi="Calibri" w:cs="Arial"/>
                <w:b/>
                <w:szCs w:val="22"/>
                <w:lang w:val="en-US"/>
              </w:rPr>
              <w:t>/ged</w:t>
            </w:r>
            <w:r w:rsidRPr="005C713F">
              <w:rPr>
                <w:rFonts w:ascii="Calibri" w:eastAsia="Calibri" w:hAnsi="Calibri" w:cs="Arial"/>
                <w:szCs w:val="22"/>
                <w:lang w:val="en-US"/>
              </w:rPr>
              <w:t> »</w:t>
            </w:r>
          </w:p>
          <w:p w:rsidR="00EF6121" w:rsidRPr="005C713F" w:rsidRDefault="00EF6121" w:rsidP="006E6E31">
            <w:pPr>
              <w:jc w:val="left"/>
              <w:rPr>
                <w:rFonts w:ascii="Calibri" w:eastAsia="Calibri" w:hAnsi="Calibri" w:cs="Arial"/>
                <w:szCs w:val="22"/>
                <w:lang w:val="en-US"/>
              </w:rPr>
            </w:pPr>
          </w:p>
          <w:p w:rsidR="00EF6121" w:rsidRPr="005C713F" w:rsidRDefault="00EF6121" w:rsidP="006E6E31">
            <w:pPr>
              <w:jc w:val="left"/>
              <w:rPr>
                <w:rFonts w:ascii="Calibri" w:eastAsia="Calibri" w:hAnsi="Calibri" w:cs="Arial"/>
                <w:szCs w:val="22"/>
                <w:lang w:val="en-US"/>
              </w:rPr>
            </w:pPr>
            <w:r w:rsidRPr="005C713F">
              <w:rPr>
                <w:rFonts w:ascii="Calibri" w:eastAsia="Calibri" w:hAnsi="Calibri" w:cs="Arial"/>
                <w:szCs w:val="22"/>
                <w:lang w:val="en-US"/>
              </w:rPr>
              <w:t>« XML Configuration file URL » : « </w:t>
            </w:r>
            <w:r w:rsidRPr="005C713F">
              <w:rPr>
                <w:rFonts w:ascii="Calibri" w:eastAsia="Calibri" w:hAnsi="Calibri" w:cs="Arial"/>
                <w:b/>
                <w:szCs w:val="22"/>
                <w:lang w:val="en-US"/>
              </w:rPr>
              <w:t>D:\DAV\[Instance]_[FMAO]\WEB-INF\context.xml</w:t>
            </w:r>
            <w:r w:rsidRPr="005C713F">
              <w:rPr>
                <w:rFonts w:ascii="Calibri" w:eastAsia="Calibri" w:hAnsi="Calibri" w:cs="Arial"/>
                <w:szCs w:val="22"/>
                <w:lang w:val="en-US"/>
              </w:rPr>
              <w:t> »</w:t>
            </w:r>
          </w:p>
          <w:p w:rsidR="00EF6121" w:rsidRPr="005C713F" w:rsidRDefault="00EF6121" w:rsidP="006E6E31">
            <w:pPr>
              <w:jc w:val="left"/>
              <w:rPr>
                <w:rFonts w:ascii="Calibri" w:eastAsia="Calibri" w:hAnsi="Calibri" w:cs="Arial"/>
                <w:szCs w:val="22"/>
                <w:lang w:val="en-US"/>
              </w:rPr>
            </w:pPr>
          </w:p>
          <w:p w:rsidR="00EF6121" w:rsidRPr="00F87921" w:rsidRDefault="00EF6121" w:rsidP="006E6E31">
            <w:pPr>
              <w:jc w:val="left"/>
              <w:rPr>
                <w:rFonts w:ascii="Calibri" w:eastAsia="Calibri" w:hAnsi="Calibri" w:cs="Arial"/>
                <w:szCs w:val="22"/>
                <w:lang w:val="en-US"/>
              </w:rPr>
            </w:pPr>
            <w:r w:rsidRPr="00F87921">
              <w:rPr>
                <w:rFonts w:ascii="Calibri" w:eastAsia="Calibri" w:hAnsi="Calibri" w:cs="Arial"/>
                <w:szCs w:val="22"/>
                <w:lang w:val="en-US"/>
              </w:rPr>
              <w:t>« WAR or Directory URL » : « </w:t>
            </w:r>
            <w:r w:rsidRPr="00F87921">
              <w:rPr>
                <w:rFonts w:ascii="Calibri" w:eastAsia="Calibri" w:hAnsi="Calibri" w:cs="Arial"/>
                <w:b/>
                <w:szCs w:val="22"/>
                <w:lang w:val="en-US"/>
              </w:rPr>
              <w:t>D:\DAV\[Instance]_[FMAO]</w:t>
            </w:r>
            <w:r w:rsidRPr="00F87921">
              <w:rPr>
                <w:rFonts w:ascii="Calibri" w:eastAsia="Calibri" w:hAnsi="Calibri" w:cs="Arial"/>
                <w:szCs w:val="22"/>
                <w:lang w:val="en-US"/>
              </w:rPr>
              <w:t xml:space="preserve"> »</w:t>
            </w:r>
          </w:p>
          <w:p w:rsidR="00EF6121" w:rsidRPr="00F87921" w:rsidRDefault="00EF6121" w:rsidP="006E6E31">
            <w:pPr>
              <w:jc w:val="left"/>
              <w:rPr>
                <w:rFonts w:ascii="Calibri" w:eastAsia="Calibri" w:hAnsi="Calibri" w:cs="Arial"/>
                <w:szCs w:val="22"/>
                <w:lang w:val="en-US"/>
              </w:rPr>
            </w:pPr>
          </w:p>
          <w:p w:rsidR="00EF6121" w:rsidRPr="00F87921" w:rsidRDefault="00EF6121" w:rsidP="006E6E31">
            <w:pPr>
              <w:jc w:val="left"/>
              <w:rPr>
                <w:rFonts w:ascii="Calibri" w:eastAsia="Calibri" w:hAnsi="Calibri" w:cs="Arial"/>
                <w:szCs w:val="22"/>
                <w:lang w:val="en-US"/>
              </w:rPr>
            </w:pPr>
            <w:r w:rsidRPr="00F87921">
              <w:rPr>
                <w:rFonts w:ascii="Calibri" w:eastAsia="Calibri" w:hAnsi="Calibri" w:cs="Arial"/>
                <w:szCs w:val="22"/>
              </w:rPr>
              <w:t>Cliquer sur « </w:t>
            </w:r>
            <w:r w:rsidRPr="00F87921">
              <w:rPr>
                <w:rFonts w:ascii="Calibri" w:eastAsia="Calibri" w:hAnsi="Calibri" w:cs="Arial"/>
                <w:b/>
                <w:szCs w:val="22"/>
              </w:rPr>
              <w:t>Deploy</w:t>
            </w:r>
            <w:r w:rsidRPr="00F87921">
              <w:rPr>
                <w:rFonts w:ascii="Calibri" w:eastAsia="Calibri" w:hAnsi="Calibri" w:cs="Arial"/>
                <w:szCs w:val="22"/>
              </w:rPr>
              <w:t> »</w:t>
            </w:r>
          </w:p>
        </w:tc>
        <w:tc>
          <w:tcPr>
            <w:tcW w:w="5203" w:type="dxa"/>
            <w:shd w:val="clear" w:color="auto" w:fill="auto"/>
          </w:tcPr>
          <w:p w:rsidR="00EF6121" w:rsidRPr="00F87921" w:rsidRDefault="00EF6121" w:rsidP="006E6E31">
            <w:pPr>
              <w:rPr>
                <w:rFonts w:cs="Arial"/>
              </w:rPr>
            </w:pPr>
            <w:r w:rsidRPr="00F87921">
              <w:rPr>
                <w:rFonts w:cs="Arial"/>
                <w:b/>
                <w:noProof/>
              </w:rPr>
              <w:drawing>
                <wp:inline distT="0" distB="0" distL="0" distR="0" wp14:anchorId="7EBD3B5F" wp14:editId="3C9BAE0A">
                  <wp:extent cx="3228975" cy="523875"/>
                  <wp:effectExtent l="0" t="0" r="9525"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28975" cy="5238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Vérifier dans « </w:t>
            </w:r>
            <w:r w:rsidRPr="00F87921">
              <w:rPr>
                <w:rFonts w:ascii="Calibri" w:eastAsia="Calibri" w:hAnsi="Calibri" w:cs="Arial"/>
                <w:b/>
                <w:szCs w:val="22"/>
              </w:rPr>
              <w:t>Message</w:t>
            </w:r>
            <w:r w:rsidRPr="00F87921">
              <w:rPr>
                <w:rFonts w:ascii="Calibri" w:eastAsia="Calibri" w:hAnsi="Calibri" w:cs="Arial"/>
                <w:szCs w:val="22"/>
              </w:rPr>
              <w:t> » que l’application ait été déployée correctement</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b/>
                <w:noProof/>
              </w:rPr>
            </w:pP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L’application déployée doit apparaître dans la liste du tableau « </w:t>
            </w:r>
            <w:r w:rsidRPr="00F87921">
              <w:rPr>
                <w:rFonts w:ascii="Calibri" w:eastAsia="Calibri" w:hAnsi="Calibri" w:cs="Arial"/>
                <w:b/>
                <w:szCs w:val="22"/>
              </w:rPr>
              <w:t>Applications</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b/>
                <w:noProof/>
              </w:rPr>
            </w:pPr>
            <w:r w:rsidRPr="00F87921">
              <w:rPr>
                <w:rFonts w:cs="Arial"/>
                <w:b/>
                <w:i/>
                <w:noProof/>
              </w:rPr>
              <w:drawing>
                <wp:inline distT="0" distB="0" distL="0" distR="0" wp14:anchorId="3B70794B" wp14:editId="64EA0CE8">
                  <wp:extent cx="3228975" cy="542925"/>
                  <wp:effectExtent l="0" t="0" r="9525"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28975" cy="542925"/>
                          </a:xfrm>
                          <a:prstGeom prst="rect">
                            <a:avLst/>
                          </a:prstGeom>
                          <a:noFill/>
                          <a:ln>
                            <a:noFill/>
                          </a:ln>
                        </pic:spPr>
                      </pic:pic>
                    </a:graphicData>
                  </a:graphic>
                </wp:inline>
              </w:drawing>
            </w:r>
          </w:p>
        </w:tc>
      </w:tr>
    </w:tbl>
    <w:p w:rsidR="00EF6121" w:rsidRDefault="00EF6121" w:rsidP="00EF6121">
      <w:pPr>
        <w:pStyle w:val="BalardTitre3"/>
      </w:pPr>
      <w:bookmarkStart w:id="199" w:name="_Toc370140732"/>
      <w:bookmarkStart w:id="200" w:name="_Toc406502389"/>
      <w:bookmarkStart w:id="201" w:name="_Toc330497961"/>
      <w:bookmarkStart w:id="202" w:name="_Toc417299589"/>
      <w:r w:rsidRPr="004C7553">
        <w:lastRenderedPageBreak/>
        <w:t>Configuration des Modèles de document utilisés par Tomcat</w:t>
      </w:r>
      <w:bookmarkEnd w:id="199"/>
      <w:bookmarkEnd w:id="200"/>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Lancer le Java Client de l’instance FMAO souhaitée, icône qui se trouve sur votre bureau</w:t>
            </w:r>
          </w:p>
        </w:tc>
        <w:tc>
          <w:tcPr>
            <w:tcW w:w="5203" w:type="dxa"/>
            <w:shd w:val="clear" w:color="auto" w:fill="auto"/>
          </w:tcPr>
          <w:p w:rsidR="00EF6121" w:rsidRPr="00F87921" w:rsidRDefault="00EF6121" w:rsidP="006E6E31">
            <w:pPr>
              <w:rPr>
                <w:rFonts w:cs="Arial"/>
                <w:b/>
                <w:noProof/>
              </w:rPr>
            </w:pPr>
            <w:r w:rsidRPr="00F87921">
              <w:rPr>
                <w:rFonts w:cs="Arial"/>
                <w:noProof/>
              </w:rPr>
              <w:drawing>
                <wp:inline distT="0" distB="0" distL="0" distR="0" wp14:anchorId="01FE183F" wp14:editId="0BF4D4F3">
                  <wp:extent cx="790575" cy="828675"/>
                  <wp:effectExtent l="0" t="0" r="9525"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Se connecter avec un compte applicatif puis cliquez sur « </w:t>
            </w:r>
            <w:r w:rsidRPr="00F87921">
              <w:rPr>
                <w:rFonts w:ascii="Calibri" w:eastAsia="Calibri" w:hAnsi="Calibri" w:cs="Arial"/>
                <w:b/>
                <w:szCs w:val="22"/>
              </w:rPr>
              <w:t>OK</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4A9A1A43" wp14:editId="14EE5EB7">
                  <wp:extent cx="3228975" cy="1943100"/>
                  <wp:effectExtent l="0" t="0" r="952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28975" cy="19431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L’écran ci-contre s’affiche</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17B449A1" wp14:editId="7A797356">
                  <wp:extent cx="3248025" cy="160972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48025" cy="16097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Dans le menu « </w:t>
            </w:r>
            <w:r w:rsidRPr="00F87921">
              <w:rPr>
                <w:rFonts w:ascii="Calibri" w:eastAsia="Calibri" w:hAnsi="Calibri" w:cs="Arial"/>
                <w:b/>
                <w:szCs w:val="22"/>
              </w:rPr>
              <w:t>Applications</w:t>
            </w:r>
            <w:r w:rsidRPr="00F87921">
              <w:rPr>
                <w:rFonts w:ascii="Calibri" w:eastAsia="Calibri" w:hAnsi="Calibri" w:cs="Arial"/>
                <w:szCs w:val="22"/>
              </w:rPr>
              <w:t> » « </w:t>
            </w:r>
            <w:r w:rsidRPr="00F87921">
              <w:rPr>
                <w:rFonts w:ascii="Calibri" w:eastAsia="Calibri" w:hAnsi="Calibri" w:cs="Arial"/>
                <w:b/>
                <w:szCs w:val="22"/>
              </w:rPr>
              <w:t>Configurations</w:t>
            </w:r>
            <w:r w:rsidRPr="00F87921">
              <w:rPr>
                <w:rFonts w:ascii="Calibri" w:eastAsia="Calibri" w:hAnsi="Calibri" w:cs="Arial"/>
                <w:szCs w:val="22"/>
              </w:rPr>
              <w:t> », sélectionner « </w:t>
            </w:r>
            <w:r w:rsidRPr="00F87921">
              <w:rPr>
                <w:rFonts w:ascii="Calibri" w:eastAsia="Calibri" w:hAnsi="Calibri" w:cs="Arial"/>
                <w:b/>
                <w:szCs w:val="22"/>
              </w:rPr>
              <w:t>Emplacements fichiers</w:t>
            </w:r>
            <w:r w:rsidRPr="00F87921">
              <w:rPr>
                <w:rFonts w:ascii="Calibri" w:eastAsia="Calibri" w:hAnsi="Calibri" w:cs="Arial"/>
                <w:szCs w:val="22"/>
              </w:rPr>
              <w:t> » et renseigner l’adresse IP du client Web et le port de l’instance FMAO pour les champs suivants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b/>
                <w:szCs w:val="22"/>
              </w:rPr>
            </w:pPr>
            <w:r w:rsidRPr="00F87921">
              <w:rPr>
                <w:rFonts w:ascii="Calibri" w:eastAsia="Calibri" w:hAnsi="Calibri" w:cs="Arial"/>
                <w:b/>
                <w:szCs w:val="22"/>
              </w:rPr>
              <w:t>Images</w:t>
            </w:r>
          </w:p>
          <w:p w:rsidR="00EF6121" w:rsidRPr="00F87921" w:rsidRDefault="00EF6121" w:rsidP="006E6E31">
            <w:pPr>
              <w:jc w:val="left"/>
              <w:rPr>
                <w:rFonts w:ascii="Calibri" w:eastAsia="Calibri" w:hAnsi="Calibri" w:cs="Arial"/>
                <w:b/>
                <w:szCs w:val="22"/>
              </w:rPr>
            </w:pPr>
            <w:r w:rsidRPr="00F87921">
              <w:rPr>
                <w:rFonts w:ascii="Calibri" w:eastAsia="Calibri" w:hAnsi="Calibri" w:cs="Arial"/>
                <w:b/>
                <w:szCs w:val="22"/>
              </w:rPr>
              <w:t>Documents</w:t>
            </w:r>
          </w:p>
          <w:p w:rsidR="00EF6121" w:rsidRPr="00F87921" w:rsidRDefault="00EF6121" w:rsidP="006E6E31">
            <w:pPr>
              <w:jc w:val="left"/>
              <w:rPr>
                <w:rFonts w:ascii="Calibri" w:eastAsia="Calibri" w:hAnsi="Calibri" w:cs="Arial"/>
                <w:b/>
                <w:szCs w:val="22"/>
              </w:rPr>
            </w:pPr>
            <w:r w:rsidRPr="00F87921">
              <w:rPr>
                <w:rFonts w:ascii="Calibri" w:eastAsia="Calibri" w:hAnsi="Calibri" w:cs="Arial"/>
                <w:b/>
                <w:szCs w:val="22"/>
              </w:rPr>
              <w:t>Modèles</w:t>
            </w:r>
          </w:p>
          <w:p w:rsidR="00EF6121" w:rsidRPr="00F87921" w:rsidRDefault="00EF6121" w:rsidP="006E6E31">
            <w:pPr>
              <w:jc w:val="left"/>
              <w:rPr>
                <w:rFonts w:ascii="Calibri" w:eastAsia="Calibri" w:hAnsi="Calibri" w:cs="Arial"/>
                <w:b/>
                <w:szCs w:val="22"/>
              </w:rPr>
            </w:pPr>
            <w:r w:rsidRPr="00F87921">
              <w:rPr>
                <w:rFonts w:ascii="Calibri" w:eastAsia="Calibri" w:hAnsi="Calibri" w:cs="Arial"/>
                <w:b/>
                <w:szCs w:val="22"/>
              </w:rPr>
              <w:t>Formulaires</w:t>
            </w:r>
          </w:p>
          <w:p w:rsidR="00EF6121" w:rsidRPr="00F87921" w:rsidRDefault="00EF6121" w:rsidP="006E6E31">
            <w:pPr>
              <w:jc w:val="left"/>
              <w:rPr>
                <w:rFonts w:ascii="Calibri" w:eastAsia="Calibri" w:hAnsi="Calibri" w:cs="Arial"/>
                <w:b/>
                <w:szCs w:val="22"/>
              </w:rPr>
            </w:pPr>
            <w:r w:rsidRPr="00F87921">
              <w:rPr>
                <w:rFonts w:ascii="Calibri" w:eastAsia="Calibri" w:hAnsi="Calibri" w:cs="Arial"/>
                <w:b/>
                <w:szCs w:val="22"/>
              </w:rPr>
              <w:t>Dessins CAD Integrator</w:t>
            </w:r>
          </w:p>
          <w:p w:rsidR="00EF6121" w:rsidRPr="00F87921" w:rsidRDefault="00EF6121" w:rsidP="0026627C">
            <w:pPr>
              <w:jc w:val="left"/>
              <w:rPr>
                <w:rFonts w:ascii="Calibri" w:eastAsia="Calibri" w:hAnsi="Calibri" w:cs="Arial"/>
                <w:szCs w:val="22"/>
              </w:rPr>
            </w:pPr>
            <w:r w:rsidRPr="00F87921">
              <w:rPr>
                <w:rFonts w:ascii="Calibri" w:eastAsia="Calibri" w:hAnsi="Calibri" w:cs="Arial"/>
                <w:b/>
                <w:szCs w:val="22"/>
              </w:rPr>
              <w:t>Emplacement télécharg…</w:t>
            </w: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204A9FE2" wp14:editId="69E45B78">
                  <wp:extent cx="3228975" cy="1295400"/>
                  <wp:effectExtent l="0" t="0" r="952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8975" cy="1295400"/>
                          </a:xfrm>
                          <a:prstGeom prst="rect">
                            <a:avLst/>
                          </a:prstGeom>
                          <a:noFill/>
                          <a:ln>
                            <a:noFill/>
                          </a:ln>
                        </pic:spPr>
                      </pic:pic>
                    </a:graphicData>
                  </a:graphic>
                </wp:inline>
              </w:drawing>
            </w:r>
          </w:p>
          <w:p w:rsidR="00EF6121" w:rsidRPr="00F87921" w:rsidRDefault="00EF6121" w:rsidP="006E6E31">
            <w:pPr>
              <w:rPr>
                <w:rFonts w:cs="Arial"/>
              </w:rPr>
            </w:pPr>
          </w:p>
          <w:p w:rsidR="00EF6121" w:rsidRPr="00F87921" w:rsidRDefault="00EF6121" w:rsidP="006E6E31">
            <w:pPr>
              <w:rPr>
                <w:rFonts w:cs="Arial"/>
              </w:rPr>
            </w:pPr>
            <w:r w:rsidRPr="00F87921">
              <w:rPr>
                <w:rFonts w:cs="Arial"/>
                <w:noProof/>
              </w:rPr>
              <w:drawing>
                <wp:inline distT="0" distB="0" distL="0" distR="0" wp14:anchorId="7895F789" wp14:editId="2C464705">
                  <wp:extent cx="3228975" cy="247650"/>
                  <wp:effectExtent l="0" t="0" r="9525"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28975" cy="2476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lastRenderedPageBreak/>
              <w:t>Sauvegarder les modifications en cliquant sur l’icône ci-contre</w:t>
            </w: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1F1F5539" wp14:editId="10152D59">
                  <wp:extent cx="1552575" cy="533400"/>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2575" cy="533400"/>
                          </a:xfrm>
                          <a:prstGeom prst="rect">
                            <a:avLst/>
                          </a:prstGeom>
                          <a:noFill/>
                          <a:ln>
                            <a:noFill/>
                          </a:ln>
                        </pic:spPr>
                      </pic:pic>
                    </a:graphicData>
                  </a:graphic>
                </wp:inline>
              </w:drawing>
            </w:r>
          </w:p>
        </w:tc>
      </w:tr>
    </w:tbl>
    <w:p w:rsidR="00EF6121" w:rsidRDefault="00EF6121" w:rsidP="0094257E">
      <w:pPr>
        <w:pStyle w:val="BalardTitre3"/>
      </w:pPr>
      <w:bookmarkStart w:id="203" w:name="_Toc370140733"/>
      <w:bookmarkStart w:id="204" w:name="_Toc406502390"/>
      <w:bookmarkStart w:id="205" w:name="_Toc417299590"/>
      <w:r w:rsidRPr="004C7553">
        <w:t>Configuration de Web Manager</w:t>
      </w:r>
      <w:bookmarkEnd w:id="201"/>
      <w:bookmarkEnd w:id="203"/>
      <w:bookmarkEnd w:id="204"/>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A partir des sources d’installation livrées, copier les fichiers « </w:t>
            </w:r>
            <w:r w:rsidRPr="00F87921">
              <w:rPr>
                <w:rFonts w:ascii="Calibri" w:eastAsia="Calibri" w:hAnsi="Calibri" w:cs="Arial"/>
                <w:b/>
                <w:szCs w:val="22"/>
              </w:rPr>
              <w:t>PlanPasswd.exe </w:t>
            </w:r>
            <w:r w:rsidRPr="00F87921">
              <w:rPr>
                <w:rFonts w:ascii="Calibri" w:eastAsia="Calibri" w:hAnsi="Calibri" w:cs="Arial"/>
                <w:szCs w:val="22"/>
              </w:rPr>
              <w:t>» « </w:t>
            </w:r>
            <w:r w:rsidRPr="00F87921">
              <w:rPr>
                <w:rFonts w:ascii="Calibri" w:eastAsia="Calibri" w:hAnsi="Calibri" w:cs="Arial"/>
                <w:b/>
                <w:szCs w:val="22"/>
              </w:rPr>
              <w:t>PlanonFW.exe</w:t>
            </w:r>
            <w:r w:rsidRPr="00F87921">
              <w:rPr>
                <w:rFonts w:ascii="Calibri" w:eastAsia="Calibri" w:hAnsi="Calibri" w:cs="Arial"/>
                <w:szCs w:val="22"/>
              </w:rPr>
              <w:t> » « </w:t>
            </w:r>
            <w:r w:rsidRPr="00F87921">
              <w:rPr>
                <w:rFonts w:ascii="Calibri" w:eastAsia="Calibri" w:hAnsi="Calibri" w:cs="Arial"/>
                <w:b/>
                <w:szCs w:val="22"/>
              </w:rPr>
              <w:t>Planon.udl</w:t>
            </w:r>
            <w:r w:rsidRPr="00F87921">
              <w:rPr>
                <w:rFonts w:ascii="Calibri" w:eastAsia="Calibri" w:hAnsi="Calibri" w:cs="Arial"/>
                <w:szCs w:val="22"/>
              </w:rPr>
              <w:t xml:space="preserve"> » dans «  </w:t>
            </w:r>
            <w:r w:rsidRPr="00F87921">
              <w:rPr>
                <w:rFonts w:ascii="Calibri" w:eastAsia="Calibri" w:hAnsi="Calibri" w:cs="Arial"/>
                <w:b/>
                <w:szCs w:val="22"/>
              </w:rPr>
              <w:t>D:\[INSTANCE]_[FMAO]\WebManager</w:t>
            </w:r>
            <w:r w:rsidRPr="00F87921">
              <w:rPr>
                <w:rFonts w:ascii="Calibri" w:eastAsia="Calibri" w:hAnsi="Calibri" w:cs="Arial"/>
                <w:szCs w:val="22"/>
              </w:rPr>
              <w:t xml:space="preserve"> »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1779674E" wp14:editId="277CE91D">
                  <wp:extent cx="3200400" cy="29718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29718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Ouvrir le fichier « </w:t>
            </w:r>
            <w:r w:rsidRPr="00F87921">
              <w:rPr>
                <w:rFonts w:ascii="Calibri" w:eastAsia="Calibri" w:hAnsi="Calibri" w:cs="Arial"/>
                <w:b/>
                <w:szCs w:val="22"/>
              </w:rPr>
              <w:t>Planon.udl</w:t>
            </w:r>
            <w:r w:rsidRPr="00F87921">
              <w:rPr>
                <w:rFonts w:ascii="Calibri" w:eastAsia="Calibri" w:hAnsi="Calibri" w:cs="Arial"/>
                <w:szCs w:val="22"/>
              </w:rPr>
              <w:t> », puis faites un clic droit puis cliquez sur « </w:t>
            </w:r>
            <w:r w:rsidRPr="00F87921">
              <w:rPr>
                <w:rFonts w:ascii="Calibri" w:eastAsia="Calibri" w:hAnsi="Calibri" w:cs="Arial"/>
                <w:b/>
                <w:szCs w:val="22"/>
              </w:rPr>
              <w:t>Open</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Dans l’onglet « </w:t>
            </w:r>
            <w:r w:rsidRPr="00F87921">
              <w:rPr>
                <w:rFonts w:ascii="Calibri" w:eastAsia="Calibri" w:hAnsi="Calibri" w:cs="Arial"/>
                <w:b/>
                <w:szCs w:val="22"/>
              </w:rPr>
              <w:t>Provider</w:t>
            </w:r>
            <w:r w:rsidRPr="00F87921">
              <w:rPr>
                <w:rFonts w:ascii="Calibri" w:eastAsia="Calibri" w:hAnsi="Calibri" w:cs="Arial"/>
                <w:szCs w:val="22"/>
              </w:rPr>
              <w:t> », sélectionnez « </w:t>
            </w:r>
            <w:r w:rsidRPr="00F87921">
              <w:rPr>
                <w:rFonts w:ascii="Calibri" w:eastAsia="Calibri" w:hAnsi="Calibri" w:cs="Arial"/>
                <w:b/>
                <w:szCs w:val="22"/>
              </w:rPr>
              <w:t>Microsoft OLE DB Provider for SQL Server</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7E07C5D6" wp14:editId="0B3DADD0">
                  <wp:extent cx="3228975" cy="2247900"/>
                  <wp:effectExtent l="0" t="0" r="952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28975" cy="22479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Dans l’onglet « </w:t>
            </w:r>
            <w:r w:rsidRPr="00F87921">
              <w:rPr>
                <w:rFonts w:ascii="Calibri" w:eastAsia="Calibri" w:hAnsi="Calibri" w:cs="Arial"/>
                <w:b/>
                <w:szCs w:val="22"/>
              </w:rPr>
              <w:t>Connection</w:t>
            </w:r>
            <w:r w:rsidRPr="00F87921">
              <w:rPr>
                <w:rFonts w:ascii="Calibri" w:eastAsia="Calibri" w:hAnsi="Calibri" w:cs="Arial"/>
                <w:szCs w:val="22"/>
              </w:rPr>
              <w:t> », renseignez les éléments suivants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Vous pouvez récupérer les infos de connexion à la base de données dans le fichier XML « </w:t>
            </w:r>
            <w:r w:rsidRPr="00F87921">
              <w:rPr>
                <w:rFonts w:ascii="Calibri" w:eastAsia="Calibri" w:hAnsi="Calibri" w:cs="Arial"/>
                <w:b/>
                <w:szCs w:val="22"/>
              </w:rPr>
              <w:t>planon-ds.xml</w:t>
            </w:r>
            <w:r w:rsidRPr="00F87921">
              <w:rPr>
                <w:rFonts w:ascii="Calibri" w:eastAsia="Calibri" w:hAnsi="Calibri" w:cs="Arial"/>
                <w:szCs w:val="22"/>
              </w:rPr>
              <w:t> » qui se trouve dans le répertoire d’installation de Planon « </w:t>
            </w:r>
            <w:r w:rsidRPr="00F87921">
              <w:rPr>
                <w:rFonts w:ascii="Calibri" w:eastAsia="Calibri" w:hAnsi="Calibri" w:cs="Arial"/>
                <w:b/>
                <w:szCs w:val="22"/>
              </w:rPr>
              <w:t>D:\[INSTANCE]_[FMAO]\PlanonEE201012\Server\jboss-4.2.3.GA\server\default\deploy</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1.Select or enter a server name</w:t>
            </w:r>
            <w:r w:rsidRPr="00F87921">
              <w:rPr>
                <w:rFonts w:ascii="Calibri" w:eastAsia="Calibri" w:hAnsi="Calibri" w:cs="Arial"/>
                <w:szCs w:val="22"/>
              </w:rPr>
              <w:t> » Indiquez le nom du serveur SQL hébergeant la base FMAO</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Cochez le bouton radio « </w:t>
            </w:r>
            <w:r w:rsidRPr="00F87921">
              <w:rPr>
                <w:rFonts w:ascii="Calibri" w:eastAsia="Calibri" w:hAnsi="Calibri" w:cs="Arial"/>
                <w:b/>
                <w:szCs w:val="22"/>
              </w:rPr>
              <w:t>Use a specific user name and password</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User name</w:t>
            </w:r>
            <w:r w:rsidRPr="00F87921">
              <w:rPr>
                <w:rFonts w:ascii="Calibri" w:eastAsia="Calibri" w:hAnsi="Calibri" w:cs="Arial"/>
                <w:szCs w:val="22"/>
              </w:rPr>
              <w:t> » indiquez l’identifiant de connexion à la base FMAO</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Password </w:t>
            </w:r>
            <w:r w:rsidRPr="00F87921">
              <w:rPr>
                <w:rFonts w:ascii="Calibri" w:eastAsia="Calibri" w:hAnsi="Calibri" w:cs="Arial"/>
                <w:szCs w:val="22"/>
              </w:rPr>
              <w:t>» indiquez le mot de passe de l’identifiant de connexion à la base FMAO</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lang w:val="en-US"/>
              </w:rPr>
            </w:pPr>
            <w:r w:rsidRPr="00F87921">
              <w:rPr>
                <w:rFonts w:ascii="Calibri" w:eastAsia="Calibri" w:hAnsi="Calibri" w:cs="Arial"/>
                <w:szCs w:val="22"/>
                <w:lang w:val="en-US"/>
              </w:rPr>
              <w:t>Cocher la case « </w:t>
            </w:r>
            <w:r w:rsidRPr="00F87921">
              <w:rPr>
                <w:rFonts w:ascii="Calibri" w:eastAsia="Calibri" w:hAnsi="Calibri" w:cs="Arial"/>
                <w:b/>
                <w:szCs w:val="22"/>
                <w:lang w:val="en-US"/>
              </w:rPr>
              <w:t>Allow saving password</w:t>
            </w:r>
            <w:r w:rsidRPr="00F87921">
              <w:rPr>
                <w:rFonts w:ascii="Calibri" w:eastAsia="Calibri" w:hAnsi="Calibri" w:cs="Arial"/>
                <w:szCs w:val="22"/>
                <w:lang w:val="en-US"/>
              </w:rPr>
              <w:t> »</w:t>
            </w:r>
          </w:p>
          <w:p w:rsidR="00EF6121" w:rsidRPr="005C713F" w:rsidRDefault="00EF6121" w:rsidP="006E6E31">
            <w:pPr>
              <w:keepLines/>
              <w:spacing w:before="60" w:after="60"/>
              <w:jc w:val="left"/>
              <w:rPr>
                <w:rFonts w:ascii="Calibri" w:eastAsia="Calibri" w:hAnsi="Calibri" w:cs="Arial"/>
                <w:szCs w:val="22"/>
                <w:lang w:val="en-US"/>
              </w:rPr>
            </w:pPr>
          </w:p>
          <w:p w:rsidR="00EF6121" w:rsidRPr="005C713F" w:rsidRDefault="00EF6121" w:rsidP="006E6E31">
            <w:pPr>
              <w:keepLines/>
              <w:spacing w:before="60" w:after="60"/>
              <w:jc w:val="left"/>
              <w:rPr>
                <w:rFonts w:ascii="Calibri" w:eastAsia="Calibri" w:hAnsi="Calibri" w:cs="Arial"/>
                <w:szCs w:val="22"/>
                <w:lang w:val="en-US"/>
              </w:rPr>
            </w:pPr>
            <w:r w:rsidRPr="005C713F">
              <w:rPr>
                <w:rFonts w:ascii="Calibri" w:eastAsia="Calibri" w:hAnsi="Calibri" w:cs="Arial"/>
                <w:szCs w:val="22"/>
                <w:lang w:val="en-US"/>
              </w:rPr>
              <w:t>Cochez le bouton radio « </w:t>
            </w:r>
            <w:r w:rsidRPr="005C713F">
              <w:rPr>
                <w:rFonts w:ascii="Calibri" w:eastAsia="Calibri" w:hAnsi="Calibri" w:cs="Arial"/>
                <w:b/>
                <w:szCs w:val="22"/>
                <w:lang w:val="en-US"/>
              </w:rPr>
              <w:t>3. Select the database on the server :</w:t>
            </w:r>
            <w:r w:rsidRPr="005C713F">
              <w:rPr>
                <w:rFonts w:ascii="Calibri" w:eastAsia="Calibri" w:hAnsi="Calibri" w:cs="Arial"/>
                <w:szCs w:val="22"/>
                <w:lang w:val="en-US"/>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liste déroulante, sélectionnez le nom de la base FMAO</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5841BCD5" wp14:editId="6CF62106">
                  <wp:extent cx="3219450" cy="4010025"/>
                  <wp:effectExtent l="0" t="0" r="0"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19450" cy="40100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Tester la connexion à la base en cliquant sur « </w:t>
            </w:r>
            <w:r w:rsidRPr="00F87921">
              <w:rPr>
                <w:rFonts w:ascii="Calibri" w:eastAsia="Calibri" w:hAnsi="Calibri" w:cs="Arial"/>
                <w:b/>
                <w:szCs w:val="22"/>
              </w:rPr>
              <w:t>Test connection</w:t>
            </w:r>
            <w:r w:rsidRPr="00F87921">
              <w:rPr>
                <w:rFonts w:ascii="Calibri" w:eastAsia="Calibri" w:hAnsi="Calibri" w:cs="Arial"/>
                <w:szCs w:val="22"/>
              </w:rPr>
              <w:t> », la fenêtre ci-contre doit apparaître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Si ce n’est pas le cas, vérifier les paramètres de connexion à la base de données.</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Cliquez sur « </w:t>
            </w:r>
            <w:r w:rsidRPr="00F87921">
              <w:rPr>
                <w:rFonts w:ascii="Calibri" w:eastAsia="Calibri" w:hAnsi="Calibri" w:cs="Arial"/>
                <w:b/>
                <w:szCs w:val="22"/>
              </w:rPr>
              <w:t>OK</w:t>
            </w:r>
            <w:r w:rsidRPr="00F87921">
              <w:rPr>
                <w:rFonts w:ascii="Calibri" w:eastAsia="Calibri" w:hAnsi="Calibri" w:cs="Arial"/>
                <w:szCs w:val="22"/>
              </w:rPr>
              <w:t> » puis de nouveau « </w:t>
            </w:r>
            <w:r w:rsidRPr="00F87921">
              <w:rPr>
                <w:rFonts w:ascii="Calibri" w:eastAsia="Calibri" w:hAnsi="Calibri" w:cs="Arial"/>
                <w:b/>
                <w:szCs w:val="22"/>
              </w:rPr>
              <w:t>OK</w:t>
            </w:r>
            <w:r w:rsidRPr="00F87921">
              <w:rPr>
                <w:rFonts w:ascii="Calibri" w:eastAsia="Calibri" w:hAnsi="Calibri" w:cs="Arial"/>
                <w:szCs w:val="22"/>
              </w:rPr>
              <w:t> »</w:t>
            </w:r>
          </w:p>
        </w:tc>
        <w:tc>
          <w:tcPr>
            <w:tcW w:w="5203" w:type="dxa"/>
            <w:shd w:val="clear" w:color="auto" w:fill="auto"/>
          </w:tcPr>
          <w:p w:rsidR="00EF6121" w:rsidRPr="00F87921" w:rsidRDefault="00EF6121" w:rsidP="006E6E31">
            <w:pPr>
              <w:rPr>
                <w:rFonts w:cs="Arial"/>
                <w:noProof/>
              </w:rPr>
            </w:pPr>
            <w:r w:rsidRPr="00F87921">
              <w:rPr>
                <w:rFonts w:cs="Arial"/>
                <w:b/>
                <w:noProof/>
              </w:rPr>
              <w:drawing>
                <wp:inline distT="0" distB="0" distL="0" distR="0" wp14:anchorId="395DE7BB" wp14:editId="628FB0D8">
                  <wp:extent cx="3228975" cy="204446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7153" cy="2049638"/>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Lancer ensuite l’exécutable « </w:t>
            </w:r>
            <w:r w:rsidRPr="00F87921">
              <w:rPr>
                <w:rFonts w:ascii="Calibri" w:eastAsia="Calibri" w:hAnsi="Calibri" w:cs="Arial"/>
                <w:b/>
                <w:szCs w:val="22"/>
              </w:rPr>
              <w:t>PlanPasswd.exe</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Password</w:t>
            </w:r>
            <w:r w:rsidRPr="00F87921">
              <w:rPr>
                <w:rFonts w:ascii="Calibri" w:eastAsia="Calibri" w:hAnsi="Calibri" w:cs="Arial"/>
                <w:szCs w:val="22"/>
              </w:rPr>
              <w:t xml:space="preserve"> », renseigner le mot de passe (à demander à la production), puis cliquer sur « </w:t>
            </w:r>
            <w:r w:rsidRPr="00F87921">
              <w:rPr>
                <w:rFonts w:ascii="Calibri" w:eastAsia="Calibri" w:hAnsi="Calibri" w:cs="Arial"/>
                <w:b/>
                <w:szCs w:val="22"/>
              </w:rPr>
              <w:t>OK</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b/>
                <w:noProof/>
              </w:rPr>
            </w:pPr>
            <w:r w:rsidRPr="00F87921">
              <w:rPr>
                <w:rFonts w:cs="Arial"/>
                <w:noProof/>
              </w:rPr>
              <w:drawing>
                <wp:inline distT="0" distB="0" distL="0" distR="0" wp14:anchorId="3D804C59" wp14:editId="7DFDD229">
                  <wp:extent cx="3219450" cy="3295650"/>
                  <wp:effectExtent l="0" t="0" r="0" b="0"/>
                  <wp:docPr id="188" name="Image 188" descr="D:\DATA\PersoUgo\Docs\FMAO\IMPRIMS ECRAN THE_PROD\29 PlanPasswd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D:\DATA\PersoUgo\Docs\FMAO\IMPRIMS ECRAN THE_PROD\29 PlanPasswdex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19450" cy="32956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L’écran ci-contre s’affiche</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Complétez les champs « </w:t>
            </w:r>
            <w:r w:rsidRPr="00F87921">
              <w:rPr>
                <w:rFonts w:ascii="Calibri" w:eastAsia="Calibri" w:hAnsi="Calibri" w:cs="Arial"/>
                <w:b/>
                <w:szCs w:val="22"/>
              </w:rPr>
              <w:t>Database logon</w:t>
            </w:r>
            <w:r w:rsidRPr="00F87921">
              <w:rPr>
                <w:rFonts w:ascii="Calibri" w:eastAsia="Calibri" w:hAnsi="Calibri" w:cs="Arial"/>
                <w:szCs w:val="22"/>
              </w:rPr>
              <w:t> » et « </w:t>
            </w:r>
            <w:r w:rsidRPr="00F87921">
              <w:rPr>
                <w:rFonts w:ascii="Calibri" w:eastAsia="Calibri" w:hAnsi="Calibri" w:cs="Arial"/>
                <w:b/>
                <w:szCs w:val="22"/>
              </w:rPr>
              <w:t>Database pasword</w:t>
            </w:r>
            <w:r w:rsidRPr="00F87921">
              <w:rPr>
                <w:rFonts w:ascii="Calibri" w:eastAsia="Calibri" w:hAnsi="Calibri" w:cs="Arial"/>
                <w:szCs w:val="22"/>
              </w:rPr>
              <w:t> » en spécifiant l’identifiant de connexion à la base FMAO, sélectionnez « </w:t>
            </w:r>
            <w:r w:rsidRPr="00F87921">
              <w:rPr>
                <w:rFonts w:ascii="Calibri" w:eastAsia="Calibri" w:hAnsi="Calibri" w:cs="Arial"/>
                <w:b/>
                <w:szCs w:val="22"/>
              </w:rPr>
              <w:t>ADO</w:t>
            </w:r>
            <w:r w:rsidRPr="00F87921">
              <w:rPr>
                <w:rFonts w:ascii="Calibri" w:eastAsia="Calibri" w:hAnsi="Calibri" w:cs="Arial"/>
                <w:szCs w:val="22"/>
              </w:rPr>
              <w:t> » pour « </w:t>
            </w:r>
            <w:r w:rsidRPr="00F87921">
              <w:rPr>
                <w:rFonts w:ascii="Calibri" w:eastAsia="Calibri" w:hAnsi="Calibri" w:cs="Arial"/>
                <w:b/>
                <w:szCs w:val="22"/>
              </w:rPr>
              <w:t>Database Connection Type</w:t>
            </w:r>
            <w:r w:rsidRPr="00F87921">
              <w:rPr>
                <w:rFonts w:ascii="Calibri" w:eastAsia="Calibri" w:hAnsi="Calibri" w:cs="Arial"/>
                <w:szCs w:val="22"/>
              </w:rPr>
              <w:t> » puis cliquer sur « </w:t>
            </w:r>
            <w:r w:rsidRPr="00F87921">
              <w:rPr>
                <w:rFonts w:ascii="Calibri" w:eastAsia="Calibri" w:hAnsi="Calibri" w:cs="Arial"/>
                <w:b/>
                <w:szCs w:val="22"/>
              </w:rPr>
              <w:t>OK</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b/>
                <w:noProof/>
              </w:rPr>
              <w:drawing>
                <wp:inline distT="0" distB="0" distL="0" distR="0" wp14:anchorId="0D747B50" wp14:editId="48AB6ED3">
                  <wp:extent cx="3219450" cy="2286000"/>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19450" cy="22860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Un fichier « </w:t>
            </w:r>
            <w:r w:rsidRPr="00F87921">
              <w:rPr>
                <w:rFonts w:ascii="Calibri" w:eastAsia="Calibri" w:hAnsi="Calibri" w:cs="Arial"/>
                <w:b/>
                <w:szCs w:val="22"/>
              </w:rPr>
              <w:t>Planonfw.ini</w:t>
            </w:r>
            <w:r w:rsidRPr="00F87921">
              <w:rPr>
                <w:rFonts w:ascii="Calibri" w:eastAsia="Calibri" w:hAnsi="Calibri" w:cs="Arial"/>
                <w:szCs w:val="22"/>
              </w:rPr>
              <w:t> » est alors créé dans le dossier « </w:t>
            </w:r>
            <w:r w:rsidRPr="00F87921">
              <w:rPr>
                <w:rFonts w:ascii="Calibri" w:eastAsia="Calibri" w:hAnsi="Calibri" w:cs="Arial"/>
                <w:b/>
                <w:szCs w:val="22"/>
              </w:rPr>
              <w:t>WebManager</w:t>
            </w:r>
            <w:r w:rsidRPr="00F87921">
              <w:rPr>
                <w:rFonts w:ascii="Calibri" w:eastAsia="Calibri" w:hAnsi="Calibri" w:cs="Arial"/>
                <w:szCs w:val="22"/>
              </w:rPr>
              <w:t> », il ne faut ni le déplacer, ni le modifier.</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b/>
                <w:noProof/>
              </w:rPr>
            </w:pPr>
            <w:r w:rsidRPr="00F87921">
              <w:rPr>
                <w:rFonts w:cs="Arial"/>
                <w:b/>
                <w:noProof/>
              </w:rPr>
              <w:drawing>
                <wp:inline distT="0" distB="0" distL="0" distR="0" wp14:anchorId="73C7686B" wp14:editId="43FDD3EC">
                  <wp:extent cx="3200400" cy="160020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9">
                            <a:extLst>
                              <a:ext uri="{28A0092B-C50C-407E-A947-70E740481C1C}">
                                <a14:useLocalDpi xmlns:a14="http://schemas.microsoft.com/office/drawing/2010/main" val="0"/>
                              </a:ext>
                            </a:extLst>
                          </a:blip>
                          <a:srcRect b="43295"/>
                          <a:stretch>
                            <a:fillRect/>
                          </a:stretch>
                        </pic:blipFill>
                        <pic:spPr bwMode="auto">
                          <a:xfrm>
                            <a:off x="0" y="0"/>
                            <a:ext cx="3200400" cy="16002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EF6121">
            <w:pPr>
              <w:keepLines/>
              <w:numPr>
                <w:ilvl w:val="0"/>
                <w:numId w:val="36"/>
              </w:numPr>
              <w:spacing w:before="60" w:after="60"/>
              <w:ind w:left="0"/>
              <w:jc w:val="left"/>
              <w:rPr>
                <w:rFonts w:ascii="Calibri" w:eastAsia="Calibri" w:hAnsi="Calibri" w:cs="Arial"/>
                <w:szCs w:val="22"/>
              </w:rPr>
            </w:pPr>
            <w:r>
              <w:rPr>
                <w:rFonts w:ascii="Calibri" w:eastAsia="Calibri" w:hAnsi="Calibri" w:cs="Arial"/>
                <w:szCs w:val="22"/>
              </w:rPr>
              <w:lastRenderedPageBreak/>
              <w:t>Tout d’abord, i</w:t>
            </w:r>
            <w:r w:rsidRPr="00F87921">
              <w:rPr>
                <w:rFonts w:ascii="Calibri" w:eastAsia="Calibri" w:hAnsi="Calibri" w:cs="Arial"/>
                <w:szCs w:val="22"/>
              </w:rPr>
              <w:t>l faut créer un raccourci</w:t>
            </w:r>
            <w:r>
              <w:rPr>
                <w:rFonts w:ascii="Calibri" w:eastAsia="Calibri" w:hAnsi="Calibri" w:cs="Arial"/>
                <w:szCs w:val="22"/>
              </w:rPr>
              <w:t xml:space="preserve"> de «</w:t>
            </w:r>
            <w:r w:rsidRPr="00995B5C">
              <w:rPr>
                <w:rFonts w:ascii="Calibri" w:eastAsia="Calibri" w:hAnsi="Calibri" w:cs="Arial"/>
                <w:b/>
                <w:szCs w:val="22"/>
              </w:rPr>
              <w:t>FacilityNetManager.exe</w:t>
            </w:r>
            <w:r w:rsidRPr="00995B5C">
              <w:rPr>
                <w:rFonts w:ascii="Calibri" w:eastAsia="Calibri" w:hAnsi="Calibri" w:cs="Arial"/>
                <w:szCs w:val="22"/>
              </w:rPr>
              <w:t>»</w:t>
            </w:r>
            <w:r>
              <w:rPr>
                <w:rFonts w:ascii="Calibri" w:eastAsia="Calibri" w:hAnsi="Calibri" w:cs="Arial"/>
                <w:szCs w:val="22"/>
              </w:rPr>
              <w:t> </w:t>
            </w:r>
            <w:r w:rsidRPr="00F87921">
              <w:rPr>
                <w:rFonts w:ascii="Calibri" w:eastAsia="Calibri" w:hAnsi="Calibri" w:cs="Arial"/>
                <w:szCs w:val="22"/>
              </w:rPr>
              <w:t xml:space="preserve"> nommé « </w:t>
            </w:r>
            <w:r w:rsidRPr="00F87921">
              <w:rPr>
                <w:rFonts w:ascii="Calibri" w:eastAsia="Calibri" w:hAnsi="Calibri" w:cs="Arial"/>
                <w:b/>
                <w:szCs w:val="22"/>
              </w:rPr>
              <w:t>FacilityNetManager – Quickstart</w:t>
            </w:r>
            <w:r w:rsidRPr="00F87921">
              <w:rPr>
                <w:rFonts w:ascii="Calibri" w:eastAsia="Calibri" w:hAnsi="Calibri" w:cs="Arial"/>
                <w:szCs w:val="22"/>
              </w:rPr>
              <w:t> » dans le répertoire « </w:t>
            </w:r>
            <w:r w:rsidRPr="00F87921">
              <w:rPr>
                <w:rFonts w:ascii="Calibri" w:eastAsia="Calibri" w:hAnsi="Calibri" w:cs="Arial"/>
                <w:b/>
                <w:szCs w:val="22"/>
              </w:rPr>
              <w:t>D:\[INSTANCE]_[FMAO]\WebManager</w:t>
            </w:r>
            <w:r w:rsidRPr="00F87921">
              <w:rPr>
                <w:rFonts w:ascii="Calibri" w:eastAsia="Calibri" w:hAnsi="Calibri" w:cs="Arial"/>
                <w:szCs w:val="22"/>
              </w:rPr>
              <w:t> », puis lancer « </w:t>
            </w:r>
            <w:r>
              <w:rPr>
                <w:rFonts w:ascii="Calibri" w:eastAsia="Calibri" w:hAnsi="Calibri" w:cs="Arial"/>
                <w:b/>
                <w:szCs w:val="22"/>
              </w:rPr>
              <w:t>FacilityNetManager -Quickstart</w:t>
            </w:r>
            <w:r w:rsidRPr="00F87921">
              <w:rPr>
                <w:rFonts w:ascii="Calibri" w:eastAsia="Calibri" w:hAnsi="Calibri" w:cs="Arial"/>
                <w:szCs w:val="22"/>
              </w:rPr>
              <w:t> ».</w:t>
            </w:r>
          </w:p>
          <w:p w:rsidR="00EF6121" w:rsidRPr="00F87921" w:rsidRDefault="00EF6121" w:rsidP="00EF6121">
            <w:pPr>
              <w:keepLines/>
              <w:numPr>
                <w:ilvl w:val="0"/>
                <w:numId w:val="36"/>
              </w:numPr>
              <w:spacing w:before="60" w:after="60"/>
              <w:ind w:left="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noProof/>
              </w:rPr>
            </w:pPr>
            <w:r w:rsidRPr="00F87921">
              <w:rPr>
                <w:rFonts w:cs="Arial"/>
                <w:noProof/>
              </w:rPr>
              <w:drawing>
                <wp:inline distT="0" distB="0" distL="0" distR="0" wp14:anchorId="7BB7D2BB" wp14:editId="561C5382">
                  <wp:extent cx="3218675" cy="2889849"/>
                  <wp:effectExtent l="0" t="0" r="1270" b="635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29927" cy="2899951"/>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t>Pour lancer « </w:t>
            </w:r>
            <w:r w:rsidRPr="00F87921">
              <w:rPr>
                <w:rFonts w:ascii="Calibri" w:eastAsia="Calibri" w:hAnsi="Calibri" w:cs="Arial"/>
                <w:b/>
                <w:szCs w:val="22"/>
              </w:rPr>
              <w:t>FacilityNetManager.exe</w:t>
            </w:r>
            <w:r w:rsidRPr="00F87921">
              <w:rPr>
                <w:rFonts w:ascii="Calibri" w:eastAsia="Calibri" w:hAnsi="Calibri" w:cs="Arial"/>
                <w:szCs w:val="22"/>
              </w:rPr>
              <w:t> » en mode Quickstart, il faut ajouter « </w:t>
            </w:r>
            <w:r w:rsidRPr="00F87921">
              <w:rPr>
                <w:rFonts w:ascii="Calibri" w:eastAsia="Calibri" w:hAnsi="Calibri" w:cs="Arial"/>
                <w:b/>
                <w:szCs w:val="22"/>
              </w:rPr>
              <w:t>-quickstart</w:t>
            </w:r>
            <w:r w:rsidRPr="00F87921">
              <w:rPr>
                <w:rFonts w:ascii="Calibri" w:eastAsia="Calibri" w:hAnsi="Calibri" w:cs="Arial"/>
                <w:szCs w:val="22"/>
              </w:rPr>
              <w:t> » à la fin de la ligne « </w:t>
            </w:r>
            <w:r w:rsidRPr="00F87921">
              <w:rPr>
                <w:rFonts w:ascii="Calibri" w:eastAsia="Calibri" w:hAnsi="Calibri" w:cs="Arial"/>
                <w:b/>
                <w:szCs w:val="22"/>
              </w:rPr>
              <w:t>Target</w:t>
            </w:r>
            <w:r w:rsidRPr="00F87921">
              <w:rPr>
                <w:rFonts w:ascii="Calibri" w:eastAsia="Calibri" w:hAnsi="Calibri" w:cs="Arial"/>
                <w:szCs w:val="22"/>
              </w:rPr>
              <w:t> » dans les propriétés du raccourci dans l’onglet « </w:t>
            </w:r>
            <w:r w:rsidRPr="00F87921">
              <w:rPr>
                <w:rFonts w:ascii="Calibri" w:eastAsia="Calibri" w:hAnsi="Calibri" w:cs="Arial"/>
                <w:b/>
                <w:szCs w:val="22"/>
              </w:rPr>
              <w:t>Shortcut</w:t>
            </w:r>
            <w:r w:rsidRPr="00F87921">
              <w:rPr>
                <w:rFonts w:ascii="Calibri" w:eastAsia="Calibri" w:hAnsi="Calibri" w:cs="Arial"/>
                <w:szCs w:val="22"/>
              </w:rPr>
              <w:t> » crée en faisant un clic droit</w:t>
            </w:r>
          </w:p>
          <w:p w:rsidR="00EF6121" w:rsidRDefault="00EF6121" w:rsidP="00EF6121">
            <w:pPr>
              <w:keepLines/>
              <w:numPr>
                <w:ilvl w:val="0"/>
                <w:numId w:val="36"/>
              </w:numPr>
              <w:spacing w:before="60" w:after="60"/>
              <w:ind w:left="0"/>
              <w:jc w:val="left"/>
              <w:rPr>
                <w:rFonts w:ascii="Calibri" w:eastAsia="Calibri" w:hAnsi="Calibri" w:cs="Arial"/>
                <w:szCs w:val="22"/>
              </w:rPr>
            </w:pPr>
            <w:r>
              <w:rPr>
                <w:rFonts w:ascii="Calibri" w:eastAsia="Calibri" w:hAnsi="Calibri" w:cs="Arial"/>
                <w:szCs w:val="22"/>
              </w:rPr>
              <w:t>Il faut aussi lui indiquer le fichier à partir duquel il lira les informations de base de données.</w:t>
            </w:r>
          </w:p>
          <w:p w:rsidR="00EF6121" w:rsidRDefault="00EF6121" w:rsidP="00EF6121">
            <w:pPr>
              <w:keepLines/>
              <w:numPr>
                <w:ilvl w:val="0"/>
                <w:numId w:val="36"/>
              </w:numPr>
              <w:spacing w:before="60" w:after="60"/>
              <w:ind w:left="0"/>
              <w:jc w:val="left"/>
              <w:rPr>
                <w:rFonts w:ascii="Calibri" w:eastAsia="Calibri" w:hAnsi="Calibri" w:cs="Arial"/>
                <w:szCs w:val="22"/>
              </w:rPr>
            </w:pPr>
            <w:r>
              <w:rPr>
                <w:rFonts w:ascii="Calibri" w:eastAsia="Calibri" w:hAnsi="Calibri" w:cs="Arial"/>
                <w:szCs w:val="22"/>
              </w:rPr>
              <w:t xml:space="preserve">Cependant afin de permettre l’accès au </w:t>
            </w:r>
            <w:r>
              <w:rPr>
                <w:rFonts w:ascii="Calibri" w:eastAsia="Calibri" w:hAnsi="Calibri" w:cs="Arial"/>
                <w:b/>
                <w:szCs w:val="22"/>
              </w:rPr>
              <w:t>FacilityNetManager</w:t>
            </w:r>
            <w:r>
              <w:rPr>
                <w:rFonts w:ascii="Calibri" w:eastAsia="Calibri" w:hAnsi="Calibri" w:cs="Arial"/>
                <w:szCs w:val="22"/>
              </w:rPr>
              <w:t xml:space="preserve"> depuis des chemins réseaux partagés, nous allons entrer ces différentes informations sous forme de chemin UNC.</w:t>
            </w:r>
          </w:p>
          <w:p w:rsidR="00EF6121" w:rsidRDefault="00EF6121" w:rsidP="006E6E31">
            <w:pPr>
              <w:keepLines/>
              <w:spacing w:before="60" w:after="60"/>
              <w:jc w:val="left"/>
              <w:rPr>
                <w:rFonts w:ascii="Calibri" w:eastAsia="Calibri" w:hAnsi="Calibri" w:cs="Arial"/>
                <w:szCs w:val="22"/>
              </w:rPr>
            </w:pPr>
          </w:p>
          <w:p w:rsidR="00EF6121" w:rsidRDefault="00EF6121" w:rsidP="006E6E31">
            <w:pPr>
              <w:keepLines/>
              <w:spacing w:before="60" w:after="60"/>
              <w:jc w:val="left"/>
              <w:rPr>
                <w:rFonts w:ascii="Calibri" w:eastAsia="Calibri" w:hAnsi="Calibri" w:cs="Arial"/>
                <w:szCs w:val="22"/>
              </w:rPr>
            </w:pPr>
            <w:r>
              <w:rPr>
                <w:rFonts w:ascii="Calibri" w:eastAsia="Calibri" w:hAnsi="Calibri" w:cs="Arial"/>
                <w:szCs w:val="22"/>
              </w:rPr>
              <w:t>Ainsi vous devrez entrer dans la ligne Target ceci :</w:t>
            </w:r>
          </w:p>
          <w:p w:rsidR="00EF6121" w:rsidRPr="0037270B" w:rsidRDefault="00EF6121" w:rsidP="006E6E31">
            <w:pPr>
              <w:keepLines/>
              <w:spacing w:before="60" w:after="60"/>
              <w:jc w:val="left"/>
              <w:rPr>
                <w:rFonts w:ascii="Calibri" w:eastAsia="Calibri" w:hAnsi="Calibri" w:cs="Arial"/>
                <w:szCs w:val="22"/>
              </w:rPr>
            </w:pPr>
            <w:r>
              <w:rPr>
                <w:rFonts w:ascii="Calibri" w:eastAsia="Calibri" w:hAnsi="Calibri" w:cs="Arial"/>
                <w:szCs w:val="22"/>
              </w:rPr>
              <w:t>« </w:t>
            </w:r>
            <w:r w:rsidRPr="0037270B">
              <w:rPr>
                <w:rFonts w:ascii="Calibri" w:eastAsia="Calibri" w:hAnsi="Calibri" w:cs="Arial"/>
                <w:b/>
                <w:szCs w:val="22"/>
              </w:rPr>
              <w:t>\\SERVEUR\D$\INS_ENV\WebManager\FacilityNetManager.exe -quickstart ini=\\SERVEUR\D$\INS_ENV\WebManager\Planonfw.ini</w:t>
            </w:r>
            <w:r>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Pr>
                <w:rFonts w:ascii="Calibri" w:eastAsia="Calibri" w:hAnsi="Calibri" w:cs="Arial"/>
                <w:szCs w:val="22"/>
              </w:rPr>
              <w:t>Quant à la ligne Start in, il faudra entrer : « </w:t>
            </w:r>
            <w:r w:rsidRPr="003A0053">
              <w:rPr>
                <w:rFonts w:ascii="Calibri" w:eastAsia="Calibri" w:hAnsi="Calibri" w:cs="Arial"/>
                <w:b/>
                <w:szCs w:val="22"/>
              </w:rPr>
              <w:t>\\SERVEUR\D$\INS_ENV\WebManager </w:t>
            </w:r>
            <w:r>
              <w:rPr>
                <w:rFonts w:ascii="Calibri" w:eastAsia="Calibri" w:hAnsi="Calibri" w:cs="Arial"/>
                <w:szCs w:val="22"/>
              </w:rPr>
              <w:t>»</w:t>
            </w:r>
          </w:p>
          <w:p w:rsidR="00EF6121" w:rsidRPr="00F87921" w:rsidRDefault="00EF6121" w:rsidP="00EF6121">
            <w:pPr>
              <w:keepLines/>
              <w:numPr>
                <w:ilvl w:val="0"/>
                <w:numId w:val="36"/>
              </w:numPr>
              <w:spacing w:before="60" w:after="60"/>
              <w:ind w:left="0"/>
              <w:jc w:val="left"/>
              <w:rPr>
                <w:rFonts w:ascii="Calibri" w:eastAsia="Calibri" w:hAnsi="Calibri" w:cs="Arial"/>
                <w:szCs w:val="22"/>
              </w:rPr>
            </w:pPr>
          </w:p>
          <w:p w:rsidR="00EF6121" w:rsidRPr="00F879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t>Cliquez « </w:t>
            </w:r>
            <w:r w:rsidRPr="00F87921">
              <w:rPr>
                <w:rFonts w:ascii="Calibri" w:eastAsia="Calibri" w:hAnsi="Calibri" w:cs="Arial"/>
                <w:b/>
                <w:szCs w:val="22"/>
              </w:rPr>
              <w:t>OK</w:t>
            </w:r>
            <w:r w:rsidRPr="00F87921">
              <w:rPr>
                <w:rFonts w:ascii="Calibri" w:eastAsia="Calibri" w:hAnsi="Calibri" w:cs="Arial"/>
                <w:szCs w:val="22"/>
              </w:rPr>
              <w:t> »</w:t>
            </w:r>
            <w:r>
              <w:rPr>
                <w:rFonts w:ascii="Calibri" w:eastAsia="Calibri" w:hAnsi="Calibri" w:cs="Arial"/>
                <w:szCs w:val="22"/>
              </w:rPr>
              <w:t xml:space="preserve"> et lancez le raccourci que vous venez de modifier.</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rPr>
            </w:pPr>
            <w:r>
              <w:rPr>
                <w:rFonts w:cs="Arial"/>
                <w:noProof/>
              </w:rPr>
              <w:drawing>
                <wp:inline distT="0" distB="0" distL="0" distR="0" wp14:anchorId="17BC7A92" wp14:editId="34B6EC6F">
                  <wp:extent cx="3171825" cy="3895725"/>
                  <wp:effectExtent l="0" t="0" r="9525"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71825" cy="38957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L’écran ci-contre s’affiche</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l’onglet « </w:t>
            </w:r>
            <w:r w:rsidRPr="00F87921">
              <w:rPr>
                <w:rFonts w:ascii="Calibri" w:eastAsia="Calibri" w:hAnsi="Calibri" w:cs="Arial"/>
                <w:b/>
                <w:szCs w:val="22"/>
              </w:rPr>
              <w:t>General</w:t>
            </w:r>
            <w:r w:rsidRPr="00F87921">
              <w:rPr>
                <w:rFonts w:ascii="Calibri" w:eastAsia="Calibri" w:hAnsi="Calibri" w:cs="Arial"/>
                <w:szCs w:val="22"/>
              </w:rPr>
              <w:t> », renseignez les champs suivants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Name :</w:t>
            </w:r>
            <w:r w:rsidRPr="00F87921">
              <w:rPr>
                <w:rFonts w:ascii="Calibri" w:eastAsia="Calibri" w:hAnsi="Calibri" w:cs="Arial"/>
                <w:szCs w:val="22"/>
              </w:rPr>
              <w:t xml:space="preserve"> » indiquez le nom de l’instance FMAO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Server path (used by Manager) :</w:t>
            </w:r>
            <w:r w:rsidRPr="00F87921">
              <w:rPr>
                <w:rFonts w:ascii="Calibri" w:eastAsia="Calibri" w:hAnsi="Calibri" w:cs="Arial"/>
                <w:szCs w:val="22"/>
              </w:rPr>
              <w:t> » indiquez le chemin d’accès au dossier PSS</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Config path (used by Manager) :</w:t>
            </w:r>
            <w:r w:rsidRPr="00F87921">
              <w:rPr>
                <w:rFonts w:ascii="Calibri" w:eastAsia="Calibri" w:hAnsi="Calibri" w:cs="Arial"/>
                <w:szCs w:val="22"/>
              </w:rPr>
              <w:t xml:space="preserve"> » indiquez le chemin d’accès au dossier PSS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Local config path (used by Engine) :</w:t>
            </w:r>
            <w:r w:rsidRPr="00F87921">
              <w:rPr>
                <w:rFonts w:ascii="Calibri" w:eastAsia="Calibri" w:hAnsi="Calibri" w:cs="Arial"/>
                <w:szCs w:val="22"/>
              </w:rPr>
              <w:t> » indiquez le chemin d’accès au dossier PSS</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Engine host :</w:t>
            </w:r>
            <w:r w:rsidRPr="00F87921">
              <w:rPr>
                <w:rFonts w:ascii="Calibri" w:eastAsia="Calibri" w:hAnsi="Calibri" w:cs="Arial"/>
                <w:szCs w:val="22"/>
              </w:rPr>
              <w:t> » indiquez  « </w:t>
            </w:r>
            <w:hyperlink r:id="rId142" w:history="1">
              <w:r w:rsidRPr="00F87921">
                <w:rPr>
                  <w:rFonts w:ascii="Calibri" w:eastAsia="Calibri" w:hAnsi="Calibri"/>
                  <w:szCs w:val="22"/>
                </w:rPr>
                <w:t>http://@IP_[INSTANCE]_[FMAO]</w:t>
              </w:r>
            </w:hyperlink>
            <w:r w:rsidRPr="00F87921">
              <w:rPr>
                <w:rFonts w:ascii="Calibri" w:eastAsia="Calibri" w:hAnsi="Calibri" w:cs="Arial"/>
                <w:szCs w:val="22"/>
              </w:rPr>
              <w:t xml:space="preserve"> »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Engine root :</w:t>
            </w:r>
            <w:r w:rsidRPr="00F87921">
              <w:rPr>
                <w:rFonts w:ascii="Calibri" w:eastAsia="Calibri" w:hAnsi="Calibri" w:cs="Arial"/>
                <w:szCs w:val="22"/>
              </w:rPr>
              <w:t> » indiquez « / »</w:t>
            </w:r>
          </w:p>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Temp path :</w:t>
            </w:r>
            <w:r w:rsidRPr="00F87921">
              <w:rPr>
                <w:rFonts w:ascii="Calibri" w:eastAsia="Calibri" w:hAnsi="Calibri" w:cs="Arial"/>
                <w:szCs w:val="22"/>
              </w:rPr>
              <w:t> » indiquez le chemin d’accès au dossier Temp</w:t>
            </w:r>
          </w:p>
          <w:p w:rsidR="00EF6121" w:rsidRDefault="00EF6121" w:rsidP="006E6E31">
            <w:pPr>
              <w:keepLines/>
              <w:spacing w:before="60" w:after="60"/>
              <w:jc w:val="left"/>
              <w:rPr>
                <w:rFonts w:ascii="Calibri" w:eastAsia="Calibri" w:hAnsi="Calibri" w:cs="Arial"/>
                <w:szCs w:val="22"/>
              </w:rPr>
            </w:pPr>
          </w:p>
          <w:p w:rsidR="00EF6121" w:rsidRPr="00995B5C" w:rsidRDefault="00EF6121" w:rsidP="006E6E31">
            <w:pPr>
              <w:keepLines/>
              <w:spacing w:before="60" w:after="60"/>
              <w:jc w:val="left"/>
              <w:rPr>
                <w:rFonts w:ascii="Calibri" w:eastAsia="Calibri" w:hAnsi="Calibri" w:cs="Arial"/>
                <w:szCs w:val="22"/>
              </w:rPr>
            </w:pPr>
            <w:r w:rsidRPr="00995B5C">
              <w:rPr>
                <w:rFonts w:ascii="Calibri" w:eastAsia="Calibri" w:hAnsi="Calibri" w:cs="Arial"/>
                <w:b/>
                <w:szCs w:val="22"/>
              </w:rPr>
              <w:t>Remarque :</w:t>
            </w:r>
            <w:r w:rsidRPr="00995B5C">
              <w:rPr>
                <w:rFonts w:ascii="Calibri" w:eastAsia="Calibri" w:hAnsi="Calibri" w:cs="Arial"/>
                <w:szCs w:val="22"/>
              </w:rPr>
              <w:t xml:space="preserve"> Il est important, afin de permettre l’accès au WebManager via des partages, de renseigner dans les champs </w:t>
            </w:r>
            <w:r w:rsidRPr="00995B5C">
              <w:rPr>
                <w:rFonts w:ascii="Calibri" w:eastAsia="Calibri" w:hAnsi="Calibri" w:cs="Arial"/>
                <w:b/>
                <w:szCs w:val="22"/>
              </w:rPr>
              <w:t>Server Path</w:t>
            </w:r>
            <w:r w:rsidRPr="00995B5C">
              <w:rPr>
                <w:rFonts w:ascii="Calibri" w:eastAsia="Calibri" w:hAnsi="Calibri" w:cs="Arial"/>
                <w:szCs w:val="22"/>
              </w:rPr>
              <w:t xml:space="preserve"> et </w:t>
            </w:r>
            <w:r w:rsidRPr="00995B5C">
              <w:rPr>
                <w:rFonts w:ascii="Calibri" w:eastAsia="Calibri" w:hAnsi="Calibri" w:cs="Arial"/>
                <w:b/>
                <w:szCs w:val="22"/>
              </w:rPr>
              <w:t>Config Path</w:t>
            </w:r>
            <w:r w:rsidRPr="00995B5C">
              <w:rPr>
                <w:rFonts w:ascii="Calibri" w:eastAsia="Calibri" w:hAnsi="Calibri" w:cs="Arial"/>
                <w:szCs w:val="22"/>
              </w:rPr>
              <w:t xml:space="preserve"> des chemins UNC (réseaux) et non pas des chemins locaux.</w:t>
            </w:r>
          </w:p>
          <w:p w:rsidR="00EF6121" w:rsidRPr="00995B5C" w:rsidRDefault="00EF6121" w:rsidP="006E6E31">
            <w:pPr>
              <w:keepLines/>
              <w:spacing w:before="60" w:after="60"/>
              <w:jc w:val="left"/>
              <w:rPr>
                <w:rFonts w:ascii="Calibri" w:eastAsia="Calibri" w:hAnsi="Calibri" w:cs="Arial"/>
                <w:szCs w:val="22"/>
              </w:rPr>
            </w:pPr>
            <w:r w:rsidRPr="00995B5C">
              <w:rPr>
                <w:rFonts w:ascii="Calibri" w:eastAsia="Calibri" w:hAnsi="Calibri" w:cs="Arial"/>
                <w:szCs w:val="22"/>
              </w:rPr>
              <w:t xml:space="preserve">D’une façon générale, un chemin UNC est de la forme </w:t>
            </w:r>
            <w:hyperlink r:id="rId143" w:history="1">
              <w:r w:rsidRPr="00995B5C">
                <w:rPr>
                  <w:rStyle w:val="Lienhypertexte"/>
                  <w:rFonts w:ascii="Calibri" w:eastAsia="Calibri" w:hAnsi="Calibri" w:cs="Arial"/>
                  <w:b/>
                  <w:szCs w:val="22"/>
                </w:rPr>
                <w:t>\\SERVEUR\{Lecteur}$\Repertoire\Sous-Repertoire</w:t>
              </w:r>
            </w:hyperlink>
            <w:r w:rsidRPr="00995B5C">
              <w:rPr>
                <w:rFonts w:ascii="Calibri" w:eastAsia="Calibri" w:hAnsi="Calibri" w:cs="Arial"/>
                <w:szCs w:val="22"/>
              </w:rPr>
              <w:t xml:space="preserve"> où </w:t>
            </w:r>
            <w:r w:rsidRPr="00995B5C">
              <w:rPr>
                <w:rFonts w:ascii="Calibri" w:eastAsia="Calibri" w:hAnsi="Calibri" w:cs="Arial"/>
                <w:b/>
                <w:szCs w:val="22"/>
              </w:rPr>
              <w:t>{Disque}</w:t>
            </w:r>
            <w:r w:rsidRPr="00995B5C">
              <w:rPr>
                <w:rFonts w:ascii="Calibri" w:eastAsia="Calibri" w:hAnsi="Calibri" w:cs="Arial"/>
                <w:szCs w:val="22"/>
              </w:rPr>
              <w:t xml:space="preserve"> désigne la lettre du lecteur (</w:t>
            </w:r>
            <w:r w:rsidRPr="00995B5C">
              <w:rPr>
                <w:rFonts w:ascii="Calibri" w:eastAsia="Calibri" w:hAnsi="Calibri" w:cs="Arial"/>
                <w:b/>
                <w:szCs w:val="22"/>
              </w:rPr>
              <w:t>C</w:t>
            </w:r>
            <w:r w:rsidRPr="00995B5C">
              <w:rPr>
                <w:rFonts w:ascii="Calibri" w:eastAsia="Calibri" w:hAnsi="Calibri" w:cs="Arial"/>
                <w:szCs w:val="22"/>
              </w:rPr>
              <w:t xml:space="preserve">, </w:t>
            </w:r>
            <w:r w:rsidRPr="00995B5C">
              <w:rPr>
                <w:rFonts w:ascii="Calibri" w:eastAsia="Calibri" w:hAnsi="Calibri" w:cs="Arial"/>
                <w:b/>
                <w:szCs w:val="22"/>
              </w:rPr>
              <w:t>D</w:t>
            </w:r>
            <w:r w:rsidRPr="00995B5C">
              <w:rPr>
                <w:rFonts w:ascii="Calibri" w:eastAsia="Calibri" w:hAnsi="Calibri" w:cs="Arial"/>
                <w:szCs w:val="22"/>
              </w:rPr>
              <w:t xml:space="preserve">, </w:t>
            </w:r>
            <w:r w:rsidRPr="00995B5C">
              <w:rPr>
                <w:rFonts w:ascii="Calibri" w:eastAsia="Calibri" w:hAnsi="Calibri" w:cs="Arial"/>
                <w:b/>
                <w:szCs w:val="22"/>
              </w:rPr>
              <w:t>M</w:t>
            </w:r>
            <w:r w:rsidRPr="00995B5C">
              <w:rPr>
                <w:rFonts w:ascii="Calibri" w:eastAsia="Calibri" w:hAnsi="Calibri" w:cs="Arial"/>
                <w:szCs w:val="22"/>
              </w:rPr>
              <w:t>,…).</w:t>
            </w:r>
          </w:p>
          <w:p w:rsidR="00EF6121" w:rsidRPr="00995B5C" w:rsidRDefault="00EF6121" w:rsidP="006E6E31">
            <w:pPr>
              <w:keepLines/>
              <w:spacing w:before="60" w:after="60"/>
              <w:jc w:val="left"/>
              <w:rPr>
                <w:rFonts w:ascii="Calibri" w:eastAsia="Calibri" w:hAnsi="Calibri" w:cs="Arial"/>
                <w:szCs w:val="22"/>
              </w:rPr>
            </w:pPr>
          </w:p>
          <w:p w:rsidR="00EF6121" w:rsidRPr="00F87921" w:rsidRDefault="00EF6121" w:rsidP="00483B32">
            <w:pPr>
              <w:keepLines/>
              <w:spacing w:before="60" w:after="60"/>
              <w:jc w:val="left"/>
              <w:rPr>
                <w:rFonts w:ascii="Calibri" w:eastAsia="Calibri" w:hAnsi="Calibri" w:cs="Arial"/>
                <w:szCs w:val="22"/>
              </w:rPr>
            </w:pPr>
            <w:r w:rsidRPr="00995B5C">
              <w:rPr>
                <w:rFonts w:ascii="Calibri" w:eastAsia="Calibri" w:hAnsi="Calibri" w:cs="Arial"/>
                <w:szCs w:val="22"/>
              </w:rPr>
              <w:t xml:space="preserve">En guise d’exemple, </w:t>
            </w:r>
            <w:hyperlink r:id="rId144" w:history="1">
              <w:r w:rsidRPr="00995B5C">
                <w:rPr>
                  <w:rStyle w:val="Lienhypertexte"/>
                  <w:rFonts w:ascii="Calibri" w:eastAsia="Calibri" w:hAnsi="Calibri" w:cs="Arial"/>
                  <w:b/>
                  <w:szCs w:val="22"/>
                </w:rPr>
                <w:t>\\BCNVMBE021\D$\EXP_DEV\PSS</w:t>
              </w:r>
            </w:hyperlink>
            <w:r w:rsidRPr="00995B5C">
              <w:rPr>
                <w:rFonts w:ascii="Calibri" w:eastAsia="Calibri" w:hAnsi="Calibri" w:cs="Arial"/>
                <w:szCs w:val="22"/>
              </w:rPr>
              <w:t xml:space="preserve"> est la forme UNC du chemin </w:t>
            </w:r>
            <w:r w:rsidRPr="00995B5C">
              <w:rPr>
                <w:rFonts w:ascii="Calibri" w:eastAsia="Calibri" w:hAnsi="Calibri" w:cs="Arial"/>
                <w:b/>
                <w:szCs w:val="22"/>
              </w:rPr>
              <w:t>D:\EXP_DEV\PSS</w:t>
            </w:r>
            <w:r w:rsidRPr="00995B5C">
              <w:rPr>
                <w:rFonts w:ascii="Calibri" w:eastAsia="Calibri" w:hAnsi="Calibri" w:cs="Arial"/>
                <w:szCs w:val="22"/>
              </w:rPr>
              <w:t xml:space="preserve"> sur le serveur </w:t>
            </w:r>
            <w:r w:rsidRPr="00995B5C">
              <w:rPr>
                <w:rFonts w:ascii="Calibri" w:eastAsia="Calibri" w:hAnsi="Calibri" w:cs="Arial"/>
                <w:b/>
                <w:szCs w:val="22"/>
              </w:rPr>
              <w:t>BCNVMBE021</w:t>
            </w:r>
            <w:r w:rsidRPr="00995B5C">
              <w:rPr>
                <w:rFonts w:ascii="Calibri" w:eastAsia="Calibri" w:hAnsi="Calibri" w:cs="Arial"/>
                <w:szCs w:val="22"/>
              </w:rPr>
              <w:t>.</w:t>
            </w:r>
          </w:p>
        </w:tc>
        <w:tc>
          <w:tcPr>
            <w:tcW w:w="5203" w:type="dxa"/>
            <w:shd w:val="clear" w:color="auto" w:fill="auto"/>
          </w:tcPr>
          <w:p w:rsidR="00EF6121" w:rsidRPr="00F87921" w:rsidRDefault="00EF6121" w:rsidP="006E6E31">
            <w:pPr>
              <w:rPr>
                <w:rFonts w:cs="Arial"/>
              </w:rPr>
            </w:pPr>
            <w:r>
              <w:rPr>
                <w:noProof/>
              </w:rPr>
              <w:drawing>
                <wp:inline distT="0" distB="0" distL="0" distR="0" wp14:anchorId="68993D68" wp14:editId="59D5ABE0">
                  <wp:extent cx="3181350" cy="4124325"/>
                  <wp:effectExtent l="0" t="0" r="0"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81350" cy="41243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l’onglet « </w:t>
            </w:r>
            <w:r w:rsidRPr="00F87921">
              <w:rPr>
                <w:rFonts w:ascii="Calibri" w:eastAsia="Calibri" w:hAnsi="Calibri" w:cs="Arial"/>
                <w:b/>
                <w:szCs w:val="22"/>
              </w:rPr>
              <w:t>Database</w:t>
            </w:r>
            <w:r w:rsidRPr="00F87921">
              <w:rPr>
                <w:rFonts w:ascii="Calibri" w:eastAsia="Calibri" w:hAnsi="Calibri" w:cs="Arial"/>
                <w:szCs w:val="22"/>
              </w:rPr>
              <w:t> », renseignez les éléments suivants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Connection type :</w:t>
            </w:r>
            <w:r w:rsidRPr="00F87921">
              <w:rPr>
                <w:rFonts w:ascii="Calibri" w:eastAsia="Calibri" w:hAnsi="Calibri" w:cs="Arial"/>
                <w:szCs w:val="22"/>
              </w:rPr>
              <w:t> » cochez le bouton radio « </w:t>
            </w:r>
            <w:r w:rsidRPr="00F87921">
              <w:rPr>
                <w:rFonts w:ascii="Calibri" w:eastAsia="Calibri" w:hAnsi="Calibri" w:cs="Arial"/>
                <w:b/>
                <w:szCs w:val="22"/>
              </w:rPr>
              <w:t>ADO</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ADO provider :</w:t>
            </w:r>
            <w:r w:rsidRPr="00F87921">
              <w:rPr>
                <w:rFonts w:ascii="Calibri" w:eastAsia="Calibri" w:hAnsi="Calibri" w:cs="Arial"/>
                <w:szCs w:val="22"/>
              </w:rPr>
              <w:t> » indiquez « </w:t>
            </w:r>
            <w:r w:rsidRPr="00F87921">
              <w:rPr>
                <w:rFonts w:ascii="Calibri" w:eastAsia="Calibri" w:hAnsi="Calibri" w:cs="Arial"/>
                <w:b/>
                <w:szCs w:val="22"/>
              </w:rPr>
              <w:t>SQLOLEDB.1 (MsSQL)</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ADO datasource </w:t>
            </w:r>
            <w:r w:rsidRPr="00F87921">
              <w:rPr>
                <w:rFonts w:ascii="Calibri" w:eastAsia="Calibri" w:hAnsi="Calibri" w:cs="Arial"/>
                <w:szCs w:val="22"/>
              </w:rPr>
              <w:t>: » indiquez « </w:t>
            </w:r>
            <w:r w:rsidRPr="00F87921">
              <w:rPr>
                <w:rFonts w:ascii="Calibri" w:eastAsia="Calibri" w:hAnsi="Calibri" w:cs="Arial"/>
                <w:b/>
                <w:szCs w:val="22"/>
              </w:rPr>
              <w:t>Serveur SQL\InstanceSQL</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DB user name :</w:t>
            </w:r>
            <w:r w:rsidRPr="00F87921">
              <w:rPr>
                <w:rFonts w:ascii="Calibri" w:eastAsia="Calibri" w:hAnsi="Calibri" w:cs="Arial"/>
                <w:szCs w:val="22"/>
              </w:rPr>
              <w:t> » indiquez le Nom de l’identifiant de connexion à la base FMAO</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DB password :</w:t>
            </w:r>
            <w:r w:rsidRPr="00F87921">
              <w:rPr>
                <w:rFonts w:ascii="Calibri" w:eastAsia="Calibri" w:hAnsi="Calibri" w:cs="Arial"/>
                <w:szCs w:val="22"/>
              </w:rPr>
              <w:t> » indiquez le Mot de passe de l’identifiant de connexion</w:t>
            </w: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752F9C32" wp14:editId="3E88129D">
                  <wp:extent cx="3219450" cy="2066925"/>
                  <wp:effectExtent l="0" t="0" r="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19450" cy="20669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Dans l’onglet « </w:t>
            </w:r>
            <w:r w:rsidRPr="00F87921">
              <w:rPr>
                <w:rFonts w:ascii="Calibri" w:eastAsia="Calibri" w:hAnsi="Calibri" w:cs="Arial"/>
                <w:b/>
                <w:szCs w:val="22"/>
              </w:rPr>
              <w:t>Debug &amp; log</w:t>
            </w:r>
            <w:r w:rsidRPr="00F87921">
              <w:rPr>
                <w:rFonts w:ascii="Calibri" w:eastAsia="Calibri" w:hAnsi="Calibri" w:cs="Arial"/>
                <w:szCs w:val="22"/>
              </w:rPr>
              <w:t> », renseignez les éléments suivants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Log path :</w:t>
            </w:r>
            <w:r w:rsidRPr="00F87921">
              <w:rPr>
                <w:rFonts w:ascii="Calibri" w:eastAsia="Calibri" w:hAnsi="Calibri" w:cs="Arial"/>
                <w:szCs w:val="22"/>
              </w:rPr>
              <w:t> » indiquez le chemin d’accès au dossier de logs PSS</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Cliquer sur « </w:t>
            </w:r>
            <w:r w:rsidRPr="00F87921">
              <w:rPr>
                <w:rFonts w:ascii="Calibri" w:eastAsia="Calibri" w:hAnsi="Calibri" w:cs="Arial"/>
                <w:b/>
                <w:szCs w:val="22"/>
              </w:rPr>
              <w:t>OK</w:t>
            </w:r>
            <w:r w:rsidRPr="00F87921">
              <w:rPr>
                <w:rFonts w:ascii="Calibri" w:eastAsia="Calibri" w:hAnsi="Calibri" w:cs="Arial"/>
                <w:szCs w:val="22"/>
              </w:rPr>
              <w:t> » dans l’onglet « </w:t>
            </w:r>
            <w:r w:rsidRPr="00F87921">
              <w:rPr>
                <w:rFonts w:ascii="Calibri" w:eastAsia="Calibri" w:hAnsi="Calibri" w:cs="Arial"/>
                <w:b/>
                <w:szCs w:val="22"/>
              </w:rPr>
              <w:t>General</w:t>
            </w:r>
            <w:r w:rsidRPr="00F87921">
              <w:rPr>
                <w:rFonts w:ascii="Calibri" w:eastAsia="Calibri" w:hAnsi="Calibri" w:cs="Arial"/>
                <w:szCs w:val="22"/>
              </w:rPr>
              <w:t> » pour valider les paramètres de configuration du moteur</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053EF2F8" wp14:editId="5AFBD714">
                  <wp:extent cx="3228975" cy="2514600"/>
                  <wp:effectExtent l="0" t="0" r="952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8975" cy="25146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la zone « </w:t>
            </w:r>
            <w:r w:rsidRPr="00F87921">
              <w:rPr>
                <w:rFonts w:ascii="Calibri" w:eastAsia="Calibri" w:hAnsi="Calibri" w:cs="Arial"/>
                <w:b/>
                <w:szCs w:val="22"/>
              </w:rPr>
              <w:t>Site name</w:t>
            </w:r>
            <w:r w:rsidRPr="00F87921">
              <w:rPr>
                <w:rFonts w:ascii="Calibri" w:eastAsia="Calibri" w:hAnsi="Calibri" w:cs="Arial"/>
                <w:szCs w:val="22"/>
              </w:rPr>
              <w:t xml:space="preserve"> » sélectionnez le nom de l’instance FMAO et cliquez sur le bouton </w:t>
            </w:r>
            <w:r w:rsidRPr="00F87921">
              <w:rPr>
                <w:rFonts w:ascii="Calibri" w:eastAsia="Calibri" w:hAnsi="Calibri" w:cs="Arial"/>
                <w:noProof/>
                <w:szCs w:val="22"/>
              </w:rPr>
              <w:drawing>
                <wp:inline distT="0" distB="0" distL="0" distR="0" wp14:anchorId="0A7702F2" wp14:editId="12B8A7E1">
                  <wp:extent cx="266700" cy="20955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sidRPr="00F87921">
              <w:rPr>
                <w:rFonts w:ascii="Calibri" w:eastAsia="Calibri" w:hAnsi="Calibri" w:cs="Arial"/>
                <w:szCs w:val="22"/>
              </w:rPr>
              <w:t xml:space="preserve"> au-dessus.</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510D0B6C" wp14:editId="7C7C2046">
                  <wp:extent cx="3219450" cy="10763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19450" cy="10763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La fenêtre ci-contre s’affiche</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Renseignez les éléments suivants dans l’onglet « </w:t>
            </w:r>
            <w:r w:rsidRPr="00F87921">
              <w:rPr>
                <w:rFonts w:ascii="Calibri" w:eastAsia="Calibri" w:hAnsi="Calibri" w:cs="Arial"/>
                <w:b/>
                <w:szCs w:val="22"/>
              </w:rPr>
              <w:t>General </w:t>
            </w:r>
            <w:r w:rsidRPr="00F87921">
              <w:rPr>
                <w:rFonts w:ascii="Calibri" w:eastAsia="Calibri" w:hAnsi="Calibri" w:cs="Arial"/>
                <w:szCs w:val="22"/>
              </w:rPr>
              <w:t>»</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Name :</w:t>
            </w:r>
            <w:r w:rsidRPr="00F87921">
              <w:rPr>
                <w:rFonts w:ascii="Calibri" w:eastAsia="Calibri" w:hAnsi="Calibri" w:cs="Arial"/>
                <w:szCs w:val="22"/>
              </w:rPr>
              <w:t> » Indiquez le nom de l’instance FMAO</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Style sheet :</w:t>
            </w:r>
            <w:r w:rsidRPr="00F87921">
              <w:rPr>
                <w:rFonts w:ascii="Calibri" w:eastAsia="Calibri" w:hAnsi="Calibri" w:cs="Arial"/>
                <w:szCs w:val="22"/>
              </w:rPr>
              <w:t> » Indiquez « </w:t>
            </w:r>
            <w:r w:rsidRPr="00F87921">
              <w:rPr>
                <w:rFonts w:ascii="Calibri" w:eastAsia="Calibri" w:hAnsi="Calibri" w:cs="Arial"/>
                <w:b/>
                <w:szCs w:val="22"/>
              </w:rPr>
              <w:t>../css/pfnr.css</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Home page URL :</w:t>
            </w:r>
            <w:r w:rsidRPr="00F87921">
              <w:rPr>
                <w:rFonts w:ascii="Calibri" w:eastAsia="Calibri" w:hAnsi="Calibri" w:cs="Arial"/>
                <w:szCs w:val="22"/>
              </w:rPr>
              <w:t> » indiquez « </w:t>
            </w:r>
            <w:hyperlink r:id="rId150" w:history="1">
              <w:r w:rsidRPr="00F87921">
                <w:rPr>
                  <w:rFonts w:ascii="Calibri" w:eastAsia="Calibri" w:hAnsi="Calibri"/>
                  <w:b/>
                  <w:szCs w:val="22"/>
                </w:rPr>
                <w:t>http://@IP_[INSTANCE]_[FMAO]</w:t>
              </w:r>
            </w:hyperlink>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After service call URL :</w:t>
            </w:r>
            <w:r w:rsidRPr="00F87921">
              <w:rPr>
                <w:rFonts w:ascii="Calibri" w:eastAsia="Calibri" w:hAnsi="Calibri" w:cs="Arial"/>
                <w:szCs w:val="22"/>
              </w:rPr>
              <w:t xml:space="preserve"> » indiquez « </w:t>
            </w:r>
            <w:hyperlink r:id="rId151" w:history="1">
              <w:r w:rsidRPr="00F87921">
                <w:rPr>
                  <w:rFonts w:ascii="Calibri" w:eastAsia="Calibri" w:hAnsi="Calibri"/>
                  <w:b/>
                  <w:szCs w:val="22"/>
                </w:rPr>
                <w:t>http://@IP_[INSTANCE]_[FMAO]/home.htm</w:t>
              </w:r>
            </w:hyperlink>
            <w:r w:rsidRPr="00F87921">
              <w:rPr>
                <w:rFonts w:ascii="Calibri" w:eastAsia="Calibri" w:hAnsi="Calibri" w:cs="Arial"/>
                <w:szCs w:val="22"/>
              </w:rPr>
              <w:t xml:space="preserve"> »</w:t>
            </w: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40EF08CD" wp14:editId="2D31858D">
                  <wp:extent cx="3219450" cy="323850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19450" cy="32385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Dans l’onglet « </w:t>
            </w:r>
            <w:r w:rsidRPr="00F87921">
              <w:rPr>
                <w:rFonts w:ascii="Calibri" w:eastAsia="Calibri" w:hAnsi="Calibri" w:cs="Arial"/>
                <w:b/>
                <w:szCs w:val="22"/>
              </w:rPr>
              <w:t>Authentication</w:t>
            </w:r>
            <w:r w:rsidRPr="00F87921">
              <w:rPr>
                <w:rFonts w:ascii="Calibri" w:eastAsia="Calibri" w:hAnsi="Calibri" w:cs="Arial"/>
                <w:szCs w:val="22"/>
              </w:rPr>
              <w:t xml:space="preserve"> », renseignez les éléments suivants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la liste déroulante « </w:t>
            </w:r>
            <w:r w:rsidRPr="00F87921">
              <w:rPr>
                <w:rFonts w:ascii="Calibri" w:eastAsia="Calibri" w:hAnsi="Calibri" w:cs="Arial"/>
                <w:b/>
                <w:szCs w:val="22"/>
              </w:rPr>
              <w:t>Authentication method :</w:t>
            </w:r>
            <w:r w:rsidRPr="00F87921">
              <w:rPr>
                <w:rFonts w:ascii="Calibri" w:eastAsia="Calibri" w:hAnsi="Calibri" w:cs="Arial"/>
                <w:szCs w:val="22"/>
              </w:rPr>
              <w:t> » indiquez « </w:t>
            </w:r>
            <w:r w:rsidRPr="00F87921">
              <w:rPr>
                <w:rFonts w:ascii="Calibri" w:eastAsia="Calibri" w:hAnsi="Calibri" w:cs="Arial"/>
                <w:b/>
                <w:szCs w:val="22"/>
              </w:rPr>
              <w:t>PlanonWeb</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Login URL</w:t>
            </w:r>
            <w:r w:rsidRPr="00F87921">
              <w:rPr>
                <w:rFonts w:ascii="Calibri" w:eastAsia="Calibri" w:hAnsi="Calibri" w:cs="Arial"/>
                <w:szCs w:val="22"/>
              </w:rPr>
              <w:t xml:space="preserve"> » cocher le bouton radio « </w:t>
            </w:r>
            <w:r w:rsidRPr="00F87921">
              <w:rPr>
                <w:rFonts w:ascii="Calibri" w:eastAsia="Calibri" w:hAnsi="Calibri" w:cs="Arial"/>
                <w:b/>
                <w:szCs w:val="22"/>
              </w:rPr>
              <w:t>Custom</w:t>
            </w:r>
            <w:r w:rsidRPr="00F87921">
              <w:rPr>
                <w:rFonts w:ascii="Calibri" w:eastAsia="Calibri" w:hAnsi="Calibri" w:cs="Arial"/>
                <w:szCs w:val="22"/>
              </w:rPr>
              <w:t xml:space="preserve"> » puis indiquez dans le champ « </w:t>
            </w:r>
            <w:hyperlink r:id="rId153" w:history="1">
              <w:r w:rsidRPr="00F87921">
                <w:rPr>
                  <w:rFonts w:ascii="Calibri" w:eastAsia="Calibri" w:hAnsi="Calibri"/>
                  <w:b/>
                  <w:szCs w:val="22"/>
                </w:rPr>
                <w:t>http://@IP_[INSTANCE]_[FMAO]/PIC_loginpage.asp</w:t>
              </w:r>
            </w:hyperlink>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lang w:val="en-US"/>
              </w:rPr>
            </w:pPr>
            <w:r w:rsidRPr="00F87921">
              <w:rPr>
                <w:rFonts w:ascii="Calibri" w:eastAsia="Calibri" w:hAnsi="Calibri" w:cs="Arial"/>
                <w:szCs w:val="22"/>
                <w:lang w:val="en-US"/>
              </w:rPr>
              <w:t xml:space="preserve">Cocher la case « </w:t>
            </w:r>
            <w:r w:rsidRPr="00F87921">
              <w:rPr>
                <w:rFonts w:ascii="Calibri" w:eastAsia="Calibri" w:hAnsi="Calibri" w:cs="Arial"/>
                <w:b/>
                <w:szCs w:val="22"/>
                <w:lang w:val="en-US"/>
              </w:rPr>
              <w:t>Allow manual login</w:t>
            </w:r>
            <w:r w:rsidRPr="00F87921">
              <w:rPr>
                <w:rFonts w:ascii="Calibri" w:eastAsia="Calibri" w:hAnsi="Calibri" w:cs="Arial"/>
                <w:szCs w:val="22"/>
                <w:lang w:val="en-US"/>
              </w:rPr>
              <w:t xml:space="preserve"> »</w:t>
            </w:r>
          </w:p>
          <w:p w:rsidR="00EF6121" w:rsidRPr="00F87921" w:rsidRDefault="00EF6121" w:rsidP="006E6E31">
            <w:pPr>
              <w:keepLines/>
              <w:spacing w:before="60" w:after="60"/>
              <w:jc w:val="left"/>
              <w:rPr>
                <w:rFonts w:ascii="Calibri" w:eastAsia="Calibri" w:hAnsi="Calibri" w:cs="Arial"/>
                <w:szCs w:val="22"/>
                <w:lang w:val="en-US"/>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5FDD4D55" wp14:editId="47ECB149">
                  <wp:extent cx="3209925" cy="1152525"/>
                  <wp:effectExtent l="0" t="0" r="9525"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9925" cy="11525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l’onglet « </w:t>
            </w:r>
            <w:r w:rsidRPr="00F87921">
              <w:rPr>
                <w:rFonts w:ascii="Calibri" w:eastAsia="Calibri" w:hAnsi="Calibri" w:cs="Arial"/>
                <w:b/>
                <w:szCs w:val="22"/>
              </w:rPr>
              <w:t>EE connection</w:t>
            </w:r>
            <w:r w:rsidRPr="00F87921">
              <w:rPr>
                <w:rFonts w:ascii="Calibri" w:eastAsia="Calibri" w:hAnsi="Calibri" w:cs="Arial"/>
                <w:szCs w:val="22"/>
              </w:rPr>
              <w:t xml:space="preserve"> », renseignez les éléments suivants :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Planon ProCenter web server path :</w:t>
            </w:r>
            <w:r w:rsidRPr="00F87921">
              <w:rPr>
                <w:rFonts w:ascii="Calibri" w:eastAsia="Calibri" w:hAnsi="Calibri" w:cs="Arial"/>
                <w:szCs w:val="22"/>
              </w:rPr>
              <w:t xml:space="preserve"> » indiquez « </w:t>
            </w:r>
            <w:hyperlink r:id="rId155" w:history="1">
              <w:r w:rsidRPr="00F87921">
                <w:rPr>
                  <w:rFonts w:ascii="Calibri" w:eastAsia="Calibri" w:hAnsi="Calibri"/>
                  <w:b/>
                  <w:szCs w:val="22"/>
                </w:rPr>
                <w:t>http://@IP_[INSTANCE]_[FMAO]:Port_WebClient/webclient/</w:t>
              </w:r>
            </w:hyperlink>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Testez la connexion http en cliquant sur le bouton « </w:t>
            </w:r>
            <w:r w:rsidRPr="00F87921">
              <w:rPr>
                <w:rFonts w:ascii="Calibri" w:eastAsia="Calibri" w:hAnsi="Calibri" w:cs="Arial"/>
                <w:b/>
                <w:szCs w:val="22"/>
              </w:rPr>
              <w:t>Test http connection</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lang w:val="en-US"/>
              </w:rPr>
            </w:pPr>
            <w:r w:rsidRPr="00F87921">
              <w:rPr>
                <w:rFonts w:cs="Arial"/>
                <w:noProof/>
              </w:rPr>
              <w:drawing>
                <wp:inline distT="0" distB="0" distL="0" distR="0" wp14:anchorId="5E5A1D93" wp14:editId="422D8B5C">
                  <wp:extent cx="3209925" cy="2124075"/>
                  <wp:effectExtent l="0" t="0" r="9525"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925" cy="21240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Le message ci-contre doit apparaître, sinon vérifier les paramètres renseignés</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Cliquez sur « </w:t>
            </w:r>
            <w:r w:rsidRPr="00F87921">
              <w:rPr>
                <w:rFonts w:ascii="Calibri" w:eastAsia="Calibri" w:hAnsi="Calibri" w:cs="Arial"/>
                <w:b/>
                <w:szCs w:val="22"/>
              </w:rPr>
              <w:t>OK</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68482508" wp14:editId="32C1913A">
                  <wp:extent cx="3228975" cy="172402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8975" cy="17240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Testez la connexion au serveur en cliquant sur le bouton « </w:t>
            </w:r>
            <w:r w:rsidRPr="00F87921">
              <w:rPr>
                <w:rFonts w:ascii="Calibri" w:eastAsia="Calibri" w:hAnsi="Calibri" w:cs="Arial"/>
                <w:b/>
                <w:szCs w:val="22"/>
              </w:rPr>
              <w:t>Test login on server</w:t>
            </w:r>
            <w:r w:rsidRPr="00F87921">
              <w:rPr>
                <w:rFonts w:ascii="Calibri" w:eastAsia="Calibri" w:hAnsi="Calibri" w:cs="Arial"/>
                <w:szCs w:val="22"/>
              </w:rPr>
              <w:t> »</w:t>
            </w: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46ED386F" wp14:editId="159AD66A">
                  <wp:extent cx="1123950" cy="333375"/>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Le message ci-contre doit apparaître, sinon vérifier les paramètres renseignés</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Cliquez sur « </w:t>
            </w:r>
            <w:r w:rsidRPr="00F87921">
              <w:rPr>
                <w:rFonts w:ascii="Calibri" w:eastAsia="Calibri" w:hAnsi="Calibri" w:cs="Arial"/>
                <w:b/>
                <w:szCs w:val="22"/>
              </w:rPr>
              <w:t>OK</w:t>
            </w:r>
            <w:r w:rsidRPr="00F87921">
              <w:rPr>
                <w:rFonts w:ascii="Calibri" w:eastAsia="Calibri" w:hAnsi="Calibri" w:cs="Arial"/>
                <w:szCs w:val="22"/>
              </w:rPr>
              <w:t> » puis de nouveau sur « </w:t>
            </w:r>
            <w:r w:rsidRPr="00F87921">
              <w:rPr>
                <w:rFonts w:ascii="Calibri" w:eastAsia="Calibri" w:hAnsi="Calibri" w:cs="Arial"/>
                <w:b/>
                <w:szCs w:val="22"/>
              </w:rPr>
              <w:t>OK</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70205D0C" wp14:editId="249E8C93">
                  <wp:extent cx="3228975" cy="1409700"/>
                  <wp:effectExtent l="0" t="0" r="952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8975" cy="1409700"/>
                          </a:xfrm>
                          <a:prstGeom prst="rect">
                            <a:avLst/>
                          </a:prstGeom>
                          <a:noFill/>
                          <a:ln>
                            <a:noFill/>
                          </a:ln>
                        </pic:spPr>
                      </pic:pic>
                    </a:graphicData>
                  </a:graphic>
                </wp:inline>
              </w:drawing>
            </w:r>
          </w:p>
        </w:tc>
      </w:tr>
    </w:tbl>
    <w:p w:rsidR="00EF6121" w:rsidRDefault="00EF6121" w:rsidP="00EF6121">
      <w:pPr>
        <w:pStyle w:val="BalardTitre3"/>
      </w:pPr>
      <w:bookmarkStart w:id="206" w:name="_Toc370140734"/>
      <w:bookmarkStart w:id="207" w:name="_Toc406502391"/>
      <w:bookmarkStart w:id="208" w:name="_Toc417299591"/>
      <w:r w:rsidRPr="004C7553">
        <w:t>Configuration de Web Manager – Encoder la chaîne de connexion à la base de données</w:t>
      </w:r>
      <w:bookmarkEnd w:id="206"/>
      <w:bookmarkEnd w:id="207"/>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Indiquez, dans un navigateur Web, l’adresse « </w:t>
            </w:r>
            <w:hyperlink r:id="rId160" w:history="1">
              <w:r w:rsidRPr="00F87921">
                <w:rPr>
                  <w:rFonts w:ascii="Calibri" w:eastAsia="Calibri" w:hAnsi="Calibri"/>
                  <w:b/>
                  <w:szCs w:val="22"/>
                </w:rPr>
                <w:t>http://@IP_[INSTANCE]_[FMAO]/PIC_EncodeConnectionstring.asp</w:t>
              </w:r>
            </w:hyperlink>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Le formulaire ci-contre doit apparaitre</w:t>
            </w: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71839693" wp14:editId="603487ED">
                  <wp:extent cx="3219450" cy="1571625"/>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19450" cy="15716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Editez avec Notepad le fichier « </w:t>
            </w:r>
            <w:r w:rsidRPr="00F87921">
              <w:rPr>
                <w:rFonts w:ascii="Calibri" w:eastAsia="Calibri" w:hAnsi="Calibri" w:cs="Arial"/>
                <w:b/>
                <w:szCs w:val="22"/>
              </w:rPr>
              <w:t>Planon.udl</w:t>
            </w:r>
            <w:r w:rsidRPr="00F87921">
              <w:rPr>
                <w:rFonts w:ascii="Calibri" w:eastAsia="Calibri" w:hAnsi="Calibri" w:cs="Arial"/>
                <w:szCs w:val="22"/>
              </w:rPr>
              <w:t> » présent dans « </w:t>
            </w:r>
            <w:r w:rsidRPr="00F87921">
              <w:rPr>
                <w:rFonts w:ascii="Calibri" w:eastAsia="Calibri" w:hAnsi="Calibri" w:cs="Arial"/>
                <w:b/>
                <w:szCs w:val="22"/>
              </w:rPr>
              <w:t>D:\[INSTANCE]_[FMAO]\WebManager</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Copiez toute la ligne à partir de « </w:t>
            </w:r>
            <w:r w:rsidRPr="00F87921">
              <w:rPr>
                <w:rFonts w:ascii="Calibri" w:eastAsia="Calibri" w:hAnsi="Calibri" w:cs="Arial"/>
                <w:b/>
                <w:szCs w:val="22"/>
              </w:rPr>
              <w:t>Provider</w:t>
            </w:r>
            <w:r w:rsidRPr="00F87921">
              <w:rPr>
                <w:rFonts w:ascii="Calibri" w:eastAsia="Calibri" w:hAnsi="Calibri" w:cs="Arial"/>
                <w:szCs w:val="22"/>
              </w:rPr>
              <w:t xml:space="preserve"> » </w:t>
            </w: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5A4F791F" wp14:editId="35E674ED">
                  <wp:extent cx="3209925" cy="361950"/>
                  <wp:effectExtent l="0" t="0" r="9525"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Collez-là dans le formulaire pour encrypter la chaine de connexion</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652079B1" wp14:editId="29E97416">
                  <wp:extent cx="3219450" cy="190500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19450" cy="19050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Cliquez sur « </w:t>
            </w:r>
            <w:r w:rsidRPr="00F87921">
              <w:rPr>
                <w:rFonts w:ascii="Calibri" w:eastAsia="Calibri" w:hAnsi="Calibri" w:cs="Arial"/>
                <w:b/>
                <w:szCs w:val="22"/>
              </w:rPr>
              <w:t>Encode</w:t>
            </w:r>
            <w:r w:rsidRPr="00F87921">
              <w:rPr>
                <w:rFonts w:ascii="Calibri" w:eastAsia="Calibri" w:hAnsi="Calibri" w:cs="Arial"/>
                <w:szCs w:val="22"/>
              </w:rPr>
              <w:t> », le formulaire vous renvoie la chaîne de connexion cryptée</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Copiez alors ce qui se trouve en gras entre guillemets (avec les guillemets)</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7C174256" wp14:editId="2358CEFC">
                  <wp:extent cx="3219450" cy="47625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19450" cy="4762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Editez le fichier « </w:t>
            </w:r>
            <w:r w:rsidRPr="00F87921">
              <w:rPr>
                <w:rFonts w:ascii="Calibri" w:eastAsia="Calibri" w:hAnsi="Calibri" w:cs="Arial"/>
                <w:b/>
                <w:szCs w:val="22"/>
              </w:rPr>
              <w:t>PIC_loginpage.asp</w:t>
            </w:r>
            <w:r w:rsidRPr="00F87921">
              <w:rPr>
                <w:rFonts w:ascii="Calibri" w:eastAsia="Calibri" w:hAnsi="Calibri" w:cs="Arial"/>
                <w:szCs w:val="22"/>
              </w:rPr>
              <w:t> » présent dans « </w:t>
            </w:r>
            <w:r w:rsidRPr="00F87921">
              <w:rPr>
                <w:rFonts w:ascii="Calibri" w:eastAsia="Calibri" w:hAnsi="Calibri" w:cs="Arial"/>
                <w:b/>
                <w:szCs w:val="22"/>
              </w:rPr>
              <w:t>D:\[INSTANCE]_[FMAO]\PSS</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b/>
                <w:noProof/>
              </w:rPr>
              <w:drawing>
                <wp:inline distT="0" distB="0" distL="0" distR="0" wp14:anchorId="21096933" wp14:editId="0115803B">
                  <wp:extent cx="3219450" cy="57150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19450" cy="571500"/>
                          </a:xfrm>
                          <a:prstGeom prst="rect">
                            <a:avLst/>
                          </a:prstGeom>
                          <a:noFill/>
                          <a:ln>
                            <a:noFill/>
                          </a:ln>
                        </pic:spPr>
                      </pic:pic>
                    </a:graphicData>
                  </a:graphic>
                </wp:inline>
              </w:drawing>
            </w:r>
          </w:p>
        </w:tc>
      </w:tr>
      <w:tr w:rsidR="00EF6121" w:rsidRPr="00905FDF"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Modifiez les variables d’environnement suivantes qui se trouvent sous la ligne « </w:t>
            </w:r>
            <w:r w:rsidRPr="00F87921">
              <w:rPr>
                <w:rFonts w:ascii="Calibri" w:eastAsia="Calibri" w:hAnsi="Calibri" w:cs="Arial"/>
                <w:b/>
                <w:szCs w:val="22"/>
              </w:rPr>
              <w:t>//variables (edit to suit your environment)</w:t>
            </w:r>
            <w:r w:rsidRPr="00F87921">
              <w:rPr>
                <w:rFonts w:ascii="Calibri" w:eastAsia="Calibri" w:hAnsi="Calibri" w:cs="Arial"/>
                <w:szCs w:val="22"/>
              </w:rPr>
              <w:t xml:space="preserve"> » :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Affectez à la variable « </w:t>
            </w:r>
            <w:r w:rsidRPr="00F87921">
              <w:rPr>
                <w:rFonts w:ascii="Calibri" w:eastAsia="Calibri" w:hAnsi="Calibri" w:cs="Arial"/>
                <w:b/>
                <w:szCs w:val="22"/>
              </w:rPr>
              <w:t>pfnr_local_path</w:t>
            </w:r>
            <w:r w:rsidRPr="00F87921">
              <w:rPr>
                <w:rFonts w:ascii="Calibri" w:eastAsia="Calibri" w:hAnsi="Calibri" w:cs="Arial"/>
                <w:szCs w:val="22"/>
              </w:rPr>
              <w:t> » le chemin vers votre répertoire PSS « </w:t>
            </w:r>
            <w:r w:rsidRPr="00F87921">
              <w:rPr>
                <w:rFonts w:ascii="Calibri" w:eastAsia="Calibri" w:hAnsi="Calibri" w:cs="Arial"/>
                <w:b/>
                <w:szCs w:val="22"/>
              </w:rPr>
              <w:t>D:\[INSTANCE]_[FMAO]\PSS</w:t>
            </w:r>
            <w:r w:rsidRPr="00F87921">
              <w:rPr>
                <w:rFonts w:ascii="Calibri" w:eastAsia="Calibri" w:hAnsi="Calibri" w:cs="Arial"/>
                <w:szCs w:val="22"/>
              </w:rPr>
              <w:t> »</w:t>
            </w:r>
            <w:r w:rsidRPr="00F87921">
              <w:rPr>
                <w:rFonts w:ascii="Calibri" w:eastAsia="Calibri" w:hAnsi="Calibri" w:cs="Arial"/>
                <w:szCs w:val="22"/>
              </w:rPr>
              <w:tab/>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Affectez à la variable « </w:t>
            </w:r>
            <w:r w:rsidRPr="00F87921">
              <w:rPr>
                <w:rFonts w:ascii="Calibri" w:eastAsia="Calibri" w:hAnsi="Calibri" w:cs="Arial"/>
                <w:b/>
                <w:szCs w:val="22"/>
              </w:rPr>
              <w:t>pfnr_web_path</w:t>
            </w:r>
            <w:r w:rsidRPr="00F87921">
              <w:rPr>
                <w:rFonts w:ascii="Calibri" w:eastAsia="Calibri" w:hAnsi="Calibri" w:cs="Arial"/>
                <w:szCs w:val="22"/>
              </w:rPr>
              <w:t> » l’url de votre site PSS « </w:t>
            </w:r>
            <w:r w:rsidRPr="00F87921">
              <w:rPr>
                <w:rFonts w:ascii="Calibri" w:eastAsia="Calibri" w:hAnsi="Calibri" w:cs="Arial"/>
                <w:b/>
                <w:szCs w:val="22"/>
              </w:rPr>
              <w:t>http://@IP_[INSTANCE]_[FMAO]/</w:t>
            </w:r>
            <w:r w:rsidRPr="00F87921">
              <w:rPr>
                <w:rFonts w:ascii="Calibri" w:eastAsia="Calibri" w:hAnsi="Calibri" w:cs="Arial"/>
                <w:szCs w:val="22"/>
              </w:rPr>
              <w:t> »</w:t>
            </w:r>
            <w:r w:rsidRPr="00F87921">
              <w:rPr>
                <w:rFonts w:ascii="Calibri" w:eastAsia="Calibri" w:hAnsi="Calibri" w:cs="Arial"/>
                <w:szCs w:val="22"/>
              </w:rPr>
              <w:tab/>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Affectez à la variable « </w:t>
            </w:r>
            <w:r w:rsidRPr="00F87921">
              <w:rPr>
                <w:rFonts w:ascii="Calibri" w:eastAsia="Calibri" w:hAnsi="Calibri" w:cs="Arial"/>
                <w:b/>
                <w:szCs w:val="22"/>
              </w:rPr>
              <w:t>ado_connection_string</w:t>
            </w:r>
            <w:r w:rsidRPr="00F87921">
              <w:rPr>
                <w:rFonts w:ascii="Calibri" w:eastAsia="Calibri" w:hAnsi="Calibri" w:cs="Arial"/>
                <w:szCs w:val="22"/>
              </w:rPr>
              <w:t> » l’url encrypter (que vous avez copié préalablement)</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Enregistrez le fichier</w:t>
            </w: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Voici par exemple un extrait du fichier « </w:t>
            </w:r>
            <w:r w:rsidRPr="00F87921">
              <w:rPr>
                <w:rFonts w:ascii="Calibri" w:eastAsia="Calibri" w:hAnsi="Calibri" w:cs="Arial"/>
                <w:b/>
                <w:szCs w:val="22"/>
              </w:rPr>
              <w:t>PIC_loginpage.asp</w:t>
            </w:r>
            <w:r w:rsidRPr="00F87921">
              <w:rPr>
                <w:rFonts w:ascii="Calibri" w:eastAsia="Calibri" w:hAnsi="Calibri" w:cs="Arial"/>
                <w:szCs w:val="22"/>
              </w:rPr>
              <w:t xml:space="preserve"> » utilisé :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i/>
                <w:szCs w:val="22"/>
                <w:lang w:val="en-US"/>
              </w:rPr>
            </w:pPr>
            <w:r w:rsidRPr="00F87921">
              <w:rPr>
                <w:rFonts w:ascii="Calibri" w:eastAsia="Calibri" w:hAnsi="Calibri" w:cs="Arial"/>
                <w:i/>
                <w:szCs w:val="22"/>
                <w:lang w:val="en-US"/>
              </w:rPr>
              <w:t>//variables (edit to suit your environment)</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pfnr_local_path="D:\EXP_INT\PSS"</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//example: "C:\Inetpub\pfnr"</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pfnr_web_path="http://10.4.5.156/"</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//example: "http://servername/pfnr"</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ado_connection_string="c418vqr4=fdYbYRQO.E;cn55914q=qonv06;cr45v56 frp74v6B V0s1=g47r;h5r4 VQ=v06qon;V0v6vny Pn6ny1t=RkcVag;Qn6n f174pr=OPafQONDHF\QRi_PcE_PV_Nf"</w:t>
            </w:r>
          </w:p>
          <w:p w:rsidR="00EF6121" w:rsidRPr="005C713F" w:rsidRDefault="00EF6121" w:rsidP="006E6E31">
            <w:pPr>
              <w:keepLines/>
              <w:spacing w:before="60" w:after="60"/>
              <w:jc w:val="left"/>
              <w:rPr>
                <w:rFonts w:ascii="Calibri" w:eastAsia="Calibri" w:hAnsi="Calibri" w:cs="Arial"/>
                <w:szCs w:val="22"/>
                <w:lang w:val="en-US"/>
              </w:rPr>
            </w:pP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Modifiez la variable « </w:t>
            </w:r>
            <w:r w:rsidRPr="00F87921">
              <w:rPr>
                <w:rFonts w:ascii="Calibri" w:eastAsia="Calibri" w:hAnsi="Calibri" w:cs="Arial"/>
                <w:b/>
                <w:szCs w:val="22"/>
              </w:rPr>
              <w:t>site_id</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Cas où la variable « </w:t>
            </w:r>
            <w:r w:rsidRPr="00F87921">
              <w:rPr>
                <w:rFonts w:ascii="Calibri" w:eastAsia="Calibri" w:hAnsi="Calibri" w:cs="Arial"/>
                <w:b/>
                <w:szCs w:val="22"/>
              </w:rPr>
              <w:t>site_id</w:t>
            </w:r>
            <w:r w:rsidRPr="00F87921">
              <w:rPr>
                <w:rFonts w:ascii="Calibri" w:eastAsia="Calibri" w:hAnsi="Calibri" w:cs="Arial"/>
                <w:szCs w:val="22"/>
              </w:rPr>
              <w:t> » est déclarée dans les variables d’environnement du fichier « </w:t>
            </w:r>
            <w:r w:rsidRPr="00F87921">
              <w:rPr>
                <w:rFonts w:ascii="Calibri" w:eastAsia="Calibri" w:hAnsi="Calibri" w:cs="Arial"/>
                <w:b/>
                <w:szCs w:val="22"/>
              </w:rPr>
              <w:t>PIC_loginpage.asp</w:t>
            </w:r>
            <w:r w:rsidRPr="00F87921">
              <w:rPr>
                <w:rFonts w:ascii="Calibri" w:eastAsia="Calibri" w:hAnsi="Calibri" w:cs="Arial"/>
                <w:szCs w:val="22"/>
              </w:rPr>
              <w:t> » comme l’exemple ci-contre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Extrait fichier « </w:t>
            </w:r>
            <w:r w:rsidRPr="00F87921">
              <w:rPr>
                <w:rFonts w:ascii="Calibri" w:eastAsia="Calibri" w:hAnsi="Calibri" w:cs="Arial"/>
                <w:b/>
                <w:szCs w:val="22"/>
              </w:rPr>
              <w:t>PIC_loginpage.asp</w:t>
            </w:r>
            <w:r w:rsidRPr="00F87921">
              <w:rPr>
                <w:rFonts w:ascii="Calibri" w:eastAsia="Calibri" w:hAnsi="Calibri" w:cs="Arial"/>
                <w:szCs w:val="22"/>
              </w:rPr>
              <w:t> » pour l’instance THEMIS FM</w:t>
            </w:r>
          </w:p>
          <w:p w:rsidR="00EF6121" w:rsidRPr="00F87921" w:rsidRDefault="00EF6121" w:rsidP="006E6E31">
            <w:pPr>
              <w:keepLines/>
              <w:spacing w:before="60" w:after="60"/>
              <w:jc w:val="left"/>
              <w:rPr>
                <w:rFonts w:ascii="Calibri" w:eastAsia="Calibri" w:hAnsi="Calibri" w:cs="Arial"/>
                <w:szCs w:val="22"/>
              </w:rPr>
            </w:pP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//variables (edit to suit your environment)</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pfnr_local_path="D:\THE_INT\PSS"</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//example: "C:\Inetpub\pfnr"</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lastRenderedPageBreak/>
              <w:t>pfnr_web_path="http://10.5.253.20/"</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//example: "http://servername/pfnr"</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language="fr"</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//language of the PSS website: "en", "fr", "de" or "nl"</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ado_connection_string="c418vqr4=fdYbYRQO.E;cn55914q=qonv06;cr45v56 frp74v6B V0s1=g47r;h5r4 VQ=v06Fqon;V0v6vny Pn6ny1t=gURVag;Qn6n f174pr=OPaffeiMFJ\ceR_PcE_PV_Nf"</w:t>
            </w:r>
          </w:p>
          <w:p w:rsidR="00EF6121" w:rsidRPr="00F87921" w:rsidRDefault="00EF6121" w:rsidP="006E6E31">
            <w:pPr>
              <w:keepLines/>
              <w:spacing w:before="60" w:after="60"/>
              <w:jc w:val="left"/>
              <w:rPr>
                <w:rFonts w:ascii="Calibri" w:eastAsia="Calibri" w:hAnsi="Calibri" w:cs="Arial"/>
                <w:b/>
                <w:szCs w:val="22"/>
              </w:rPr>
            </w:pPr>
            <w:r w:rsidRPr="00F87921">
              <w:rPr>
                <w:rFonts w:ascii="Calibri" w:eastAsia="Calibri" w:hAnsi="Calibri" w:cs="Arial"/>
                <w:b/>
                <w:i/>
                <w:szCs w:val="22"/>
              </w:rPr>
              <w:t>site_id="1"</w:t>
            </w:r>
          </w:p>
          <w:p w:rsidR="00EF6121" w:rsidRPr="00F87921" w:rsidRDefault="00EF6121" w:rsidP="006E6E31">
            <w:pPr>
              <w:keepLines/>
              <w:spacing w:before="60" w:after="60"/>
              <w:jc w:val="left"/>
              <w:rPr>
                <w:rFonts w:ascii="Calibri" w:eastAsia="Calibri" w:hAnsi="Calibri" w:cs="Arial"/>
                <w:szCs w:val="22"/>
              </w:rPr>
            </w:pP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Pour trouver la valeur de l’identifiant du site installé, il faut lancer dans Web Manager « </w:t>
            </w:r>
            <w:r>
              <w:rPr>
                <w:rFonts w:ascii="Calibri" w:eastAsia="Calibri" w:hAnsi="Calibri" w:cs="Arial"/>
                <w:b/>
                <w:szCs w:val="22"/>
              </w:rPr>
              <w:t>FacilityNetManager -Quickstart</w:t>
            </w:r>
            <w:r w:rsidRPr="00F87921">
              <w:rPr>
                <w:rFonts w:ascii="Calibri" w:eastAsia="Calibri" w:hAnsi="Calibri" w:cs="Arial"/>
                <w:szCs w:val="22"/>
              </w:rPr>
              <w:t> » qui se trouve dans le répertoire « </w:t>
            </w:r>
            <w:r w:rsidRPr="00F87921">
              <w:rPr>
                <w:rFonts w:ascii="Calibri" w:eastAsia="Calibri" w:hAnsi="Calibri" w:cs="Arial"/>
                <w:b/>
                <w:szCs w:val="22"/>
              </w:rPr>
              <w:t>D:\[INSTANCE]_[FMAO]\WebManager</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Faire un clic droit sur le « </w:t>
            </w:r>
            <w:r w:rsidRPr="00F87921">
              <w:rPr>
                <w:rFonts w:ascii="Calibri" w:eastAsia="Calibri" w:hAnsi="Calibri" w:cs="Arial"/>
                <w:b/>
                <w:szCs w:val="22"/>
              </w:rPr>
              <w:t>Site name</w:t>
            </w:r>
            <w:r w:rsidRPr="00F87921">
              <w:rPr>
                <w:rFonts w:ascii="Calibri" w:eastAsia="Calibri" w:hAnsi="Calibri" w:cs="Arial"/>
                <w:szCs w:val="22"/>
              </w:rPr>
              <w:t> » puis « </w:t>
            </w:r>
            <w:r w:rsidRPr="00F87921">
              <w:rPr>
                <w:rFonts w:ascii="Calibri" w:eastAsia="Calibri" w:hAnsi="Calibri" w:cs="Arial"/>
                <w:b/>
                <w:szCs w:val="22"/>
              </w:rPr>
              <w:t>Web Properties</w:t>
            </w:r>
            <w:r w:rsidRPr="00F87921">
              <w:rPr>
                <w:rFonts w:ascii="Calibri" w:eastAsia="Calibri" w:hAnsi="Calibri" w:cs="Arial"/>
                <w:szCs w:val="22"/>
              </w:rPr>
              <w:t> » pour voir connaître l’identifiant du site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cs="Arial"/>
                <w:noProof/>
                <w:highlight w:val="yellow"/>
              </w:rPr>
              <w:drawing>
                <wp:inline distT="0" distB="0" distL="0" distR="0" wp14:anchorId="30E4FB7A" wp14:editId="5B9038F5">
                  <wp:extent cx="3228975" cy="1057275"/>
                  <wp:effectExtent l="0" t="0" r="9525"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28975" cy="10572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Par exemple, ici le site_id =1</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Affectez à la variable « </w:t>
            </w:r>
            <w:r w:rsidRPr="00F87921">
              <w:rPr>
                <w:rFonts w:ascii="Calibri" w:eastAsia="Calibri" w:hAnsi="Calibri" w:cs="Arial"/>
                <w:b/>
                <w:szCs w:val="22"/>
              </w:rPr>
              <w:t>site_id</w:t>
            </w:r>
            <w:r w:rsidRPr="00F87921">
              <w:rPr>
                <w:rFonts w:ascii="Calibri" w:eastAsia="Calibri" w:hAnsi="Calibri" w:cs="Arial"/>
                <w:szCs w:val="22"/>
              </w:rPr>
              <w:t> » du fichier « </w:t>
            </w:r>
            <w:r w:rsidRPr="00F87921">
              <w:rPr>
                <w:rFonts w:ascii="Calibri" w:eastAsia="Calibri" w:hAnsi="Calibri" w:cs="Arial"/>
                <w:b/>
                <w:szCs w:val="22"/>
              </w:rPr>
              <w:t>PIC_loginpage.asp</w:t>
            </w:r>
            <w:r w:rsidRPr="00F87921">
              <w:rPr>
                <w:rFonts w:ascii="Calibri" w:eastAsia="Calibri" w:hAnsi="Calibri" w:cs="Arial"/>
                <w:szCs w:val="22"/>
              </w:rPr>
              <w:t> », la valeur de l’identifiant trouvée dans le Web Manager</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Enregistrez le fichier</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highlight w:val="yellow"/>
              </w:rPr>
            </w:pPr>
            <w:r w:rsidRPr="00F87921">
              <w:rPr>
                <w:rFonts w:cs="Arial"/>
                <w:noProof/>
                <w:highlight w:val="yellow"/>
              </w:rPr>
              <w:drawing>
                <wp:inline distT="0" distB="0" distL="0" distR="0" wp14:anchorId="46E5F8D7" wp14:editId="7F882C90">
                  <wp:extent cx="3219450" cy="163830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9450" cy="1638300"/>
                          </a:xfrm>
                          <a:prstGeom prst="rect">
                            <a:avLst/>
                          </a:prstGeom>
                          <a:noFill/>
                          <a:ln>
                            <a:noFill/>
                          </a:ln>
                        </pic:spPr>
                      </pic:pic>
                    </a:graphicData>
                  </a:graphic>
                </wp:inline>
              </w:drawing>
            </w:r>
          </w:p>
        </w:tc>
      </w:tr>
      <w:tr w:rsidR="00EF6121" w:rsidRPr="00905FDF"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Cas où la variable « </w:t>
            </w:r>
            <w:r w:rsidRPr="00F87921">
              <w:rPr>
                <w:rFonts w:ascii="Calibri" w:eastAsia="Calibri" w:hAnsi="Calibri" w:cs="Arial"/>
                <w:b/>
                <w:szCs w:val="22"/>
              </w:rPr>
              <w:t>site_id</w:t>
            </w:r>
            <w:r w:rsidRPr="00F87921">
              <w:rPr>
                <w:rFonts w:ascii="Calibri" w:eastAsia="Calibri" w:hAnsi="Calibri" w:cs="Arial"/>
                <w:szCs w:val="22"/>
              </w:rPr>
              <w:t> » n’est pas déclarée dans les variables d’environnement du fichier « </w:t>
            </w:r>
            <w:r w:rsidRPr="00F87921">
              <w:rPr>
                <w:rFonts w:ascii="Calibri" w:eastAsia="Calibri" w:hAnsi="Calibri" w:cs="Arial"/>
                <w:b/>
                <w:szCs w:val="22"/>
              </w:rPr>
              <w:t>PIC_loginpage.asp</w:t>
            </w:r>
            <w:r w:rsidRPr="00F87921">
              <w:rPr>
                <w:rFonts w:ascii="Calibri" w:eastAsia="Calibri" w:hAnsi="Calibri" w:cs="Arial"/>
                <w:szCs w:val="22"/>
              </w:rPr>
              <w:t> » comme dans l’exemple ci-contre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Extrait fichier « </w:t>
            </w:r>
            <w:r w:rsidRPr="00F87921">
              <w:rPr>
                <w:rFonts w:ascii="Calibri" w:eastAsia="Calibri" w:hAnsi="Calibri" w:cs="Arial"/>
                <w:b/>
                <w:szCs w:val="22"/>
              </w:rPr>
              <w:t>PIC_loginpage.asp</w:t>
            </w:r>
            <w:r w:rsidRPr="00F87921">
              <w:rPr>
                <w:rFonts w:ascii="Calibri" w:eastAsia="Calibri" w:hAnsi="Calibri" w:cs="Arial"/>
                <w:szCs w:val="22"/>
              </w:rPr>
              <w:t> » :</w:t>
            </w:r>
          </w:p>
          <w:p w:rsidR="00EF6121" w:rsidRPr="00F87921" w:rsidRDefault="00EF6121" w:rsidP="006E6E31">
            <w:pPr>
              <w:keepLines/>
              <w:spacing w:before="60" w:after="60"/>
              <w:jc w:val="left"/>
              <w:rPr>
                <w:rFonts w:ascii="Calibri" w:eastAsia="Calibri" w:hAnsi="Calibri" w:cs="Arial"/>
                <w:szCs w:val="22"/>
              </w:rPr>
            </w:pP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//variables (edit to suit your environment)</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pfnr_local_path="D:\EXP_INT\PSS"</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//example: "C:\Inetpub\pfnr"</w:t>
            </w:r>
          </w:p>
          <w:p w:rsidR="00EF6121" w:rsidRPr="005C713F" w:rsidRDefault="00EF6121" w:rsidP="006E6E31">
            <w:pPr>
              <w:keepLines/>
              <w:spacing w:before="60" w:after="60"/>
              <w:jc w:val="left"/>
              <w:rPr>
                <w:rFonts w:ascii="Calibri" w:eastAsia="Calibri" w:hAnsi="Calibri" w:cs="Arial"/>
                <w:i/>
                <w:szCs w:val="22"/>
                <w:lang w:val="en-US"/>
              </w:rPr>
            </w:pPr>
            <w:r w:rsidRPr="005C713F">
              <w:rPr>
                <w:rFonts w:ascii="Calibri" w:eastAsia="Calibri" w:hAnsi="Calibri" w:cs="Arial"/>
                <w:i/>
                <w:szCs w:val="22"/>
                <w:lang w:val="en-US"/>
              </w:rPr>
              <w:t>pfnr_web_path="http://10.4.5.156/"</w:t>
            </w:r>
            <w:r w:rsidRPr="005C713F">
              <w:rPr>
                <w:rFonts w:ascii="Calibri" w:eastAsia="Calibri" w:hAnsi="Calibri" w:cs="Arial"/>
                <w:i/>
                <w:szCs w:val="22"/>
                <w:lang w:val="en-US"/>
              </w:rPr>
              <w:tab/>
            </w:r>
            <w:r w:rsidRPr="005C713F">
              <w:rPr>
                <w:rFonts w:ascii="Calibri" w:eastAsia="Calibri" w:hAnsi="Calibri" w:cs="Arial"/>
                <w:i/>
                <w:szCs w:val="22"/>
                <w:lang w:val="en-US"/>
              </w:rPr>
              <w:tab/>
            </w:r>
            <w:r w:rsidRPr="005C713F">
              <w:rPr>
                <w:rFonts w:ascii="Calibri" w:eastAsia="Calibri" w:hAnsi="Calibri" w:cs="Arial"/>
                <w:i/>
                <w:szCs w:val="22"/>
                <w:lang w:val="en-US"/>
              </w:rPr>
              <w:tab/>
              <w:t>//example: "http://servername/pfnr"</w:t>
            </w:r>
          </w:p>
          <w:p w:rsidR="00EF6121" w:rsidRPr="005C713F" w:rsidRDefault="00EF6121" w:rsidP="006E6E31">
            <w:pPr>
              <w:keepLines/>
              <w:spacing w:before="60" w:after="60"/>
              <w:jc w:val="left"/>
              <w:rPr>
                <w:rFonts w:ascii="Calibri" w:eastAsia="Calibri" w:hAnsi="Calibri" w:cs="Arial"/>
                <w:szCs w:val="22"/>
                <w:lang w:val="en-US"/>
              </w:rPr>
            </w:pPr>
            <w:r w:rsidRPr="005C713F">
              <w:rPr>
                <w:rFonts w:ascii="Calibri" w:eastAsia="Calibri" w:hAnsi="Calibri" w:cs="Arial"/>
                <w:i/>
                <w:szCs w:val="22"/>
                <w:lang w:val="en-US"/>
              </w:rPr>
              <w:lastRenderedPageBreak/>
              <w:t>ado_connection_string="c418vqr4=fdYbYRQO.E;cn55914q=qonv06;cr45v56 frp74v6B V0s1=g47r;h5r4 VQ=v06qon;V0v6vny Pn6ny1t=RkcVag;Qn6n f174pr=OPafQONDHF\QRi_PcE_PV_Nf"</w:t>
            </w:r>
          </w:p>
          <w:p w:rsidR="00EF6121" w:rsidRPr="005C713F" w:rsidRDefault="00EF6121" w:rsidP="006E6E31">
            <w:pPr>
              <w:keepLines/>
              <w:spacing w:before="60" w:after="60"/>
              <w:jc w:val="left"/>
              <w:rPr>
                <w:rFonts w:ascii="Calibri" w:eastAsia="Calibri" w:hAnsi="Calibri" w:cs="Arial"/>
                <w:szCs w:val="22"/>
                <w:lang w:val="en-US"/>
              </w:rPr>
            </w:pP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Pour trouver la valeur de l’identifiant du site installé, il faut lancer dans Web Manager « </w:t>
            </w:r>
            <w:r>
              <w:rPr>
                <w:rFonts w:ascii="Calibri" w:eastAsia="Calibri" w:hAnsi="Calibri" w:cs="Arial"/>
                <w:b/>
                <w:szCs w:val="22"/>
              </w:rPr>
              <w:t>FacilityNetManager -Quickstart</w:t>
            </w:r>
            <w:r w:rsidRPr="00F87921">
              <w:rPr>
                <w:rFonts w:ascii="Calibri" w:eastAsia="Calibri" w:hAnsi="Calibri" w:cs="Arial"/>
                <w:szCs w:val="22"/>
              </w:rPr>
              <w:t> » qui se trouve dans le répertoire « </w:t>
            </w:r>
            <w:r w:rsidRPr="00F87921">
              <w:rPr>
                <w:rFonts w:ascii="Calibri" w:eastAsia="Calibri" w:hAnsi="Calibri" w:cs="Arial"/>
                <w:b/>
                <w:szCs w:val="22"/>
              </w:rPr>
              <w:t>D:\[INSTANCE]_[FMAO]\WebManager</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Dans cet exemple, nous avons deux sites FMAO installé : </w:t>
            </w:r>
            <w:r w:rsidRPr="00F87921">
              <w:rPr>
                <w:rFonts w:ascii="Calibri" w:eastAsia="Calibri" w:hAnsi="Calibri" w:cs="Arial"/>
                <w:b/>
                <w:szCs w:val="22"/>
              </w:rPr>
              <w:t>EXPINT</w:t>
            </w:r>
            <w:r w:rsidRPr="00F87921">
              <w:rPr>
                <w:rFonts w:ascii="Calibri" w:eastAsia="Calibri" w:hAnsi="Calibri" w:cs="Arial"/>
                <w:szCs w:val="22"/>
              </w:rPr>
              <w:t xml:space="preserve"> (site francais) et </w:t>
            </w:r>
            <w:r w:rsidRPr="00F87921">
              <w:rPr>
                <w:rFonts w:ascii="Calibri" w:eastAsia="Calibri" w:hAnsi="Calibri" w:cs="Arial"/>
                <w:b/>
                <w:szCs w:val="22"/>
              </w:rPr>
              <w:t>EXPINT_IT</w:t>
            </w:r>
            <w:r w:rsidRPr="00F87921">
              <w:rPr>
                <w:rFonts w:ascii="Calibri" w:eastAsia="Calibri" w:hAnsi="Calibri" w:cs="Arial"/>
                <w:szCs w:val="22"/>
              </w:rPr>
              <w:t xml:space="preserve"> (site italien)</w:t>
            </w: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cs="Arial"/>
                <w:noProof/>
              </w:rPr>
              <w:drawing>
                <wp:inline distT="0" distB="0" distL="0" distR="0" wp14:anchorId="26229610" wp14:editId="17E3A022">
                  <wp:extent cx="3228975" cy="838200"/>
                  <wp:effectExtent l="0" t="0" r="952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28975" cy="8382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ce cas, il faut faire un clic droit sur chaque « </w:t>
            </w:r>
            <w:r w:rsidRPr="00F87921">
              <w:rPr>
                <w:rFonts w:ascii="Calibri" w:eastAsia="Calibri" w:hAnsi="Calibri" w:cs="Arial"/>
                <w:b/>
                <w:szCs w:val="22"/>
              </w:rPr>
              <w:t>Site name</w:t>
            </w:r>
            <w:r w:rsidRPr="00F87921">
              <w:rPr>
                <w:rFonts w:ascii="Calibri" w:eastAsia="Calibri" w:hAnsi="Calibri" w:cs="Arial"/>
                <w:szCs w:val="22"/>
              </w:rPr>
              <w:t> » puis « </w:t>
            </w:r>
            <w:r w:rsidRPr="00F87921">
              <w:rPr>
                <w:rFonts w:ascii="Calibri" w:eastAsia="Calibri" w:hAnsi="Calibri" w:cs="Arial"/>
                <w:b/>
                <w:szCs w:val="22"/>
              </w:rPr>
              <w:t>Web Properties</w:t>
            </w:r>
            <w:r w:rsidRPr="00F87921">
              <w:rPr>
                <w:rFonts w:ascii="Calibri" w:eastAsia="Calibri" w:hAnsi="Calibri" w:cs="Arial"/>
                <w:szCs w:val="22"/>
              </w:rPr>
              <w:t> » pour voir connaître leur identifiant respectif</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1282F44C" wp14:editId="44E2C713">
                  <wp:extent cx="3238500" cy="110490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8500" cy="11049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Par exemple, ici le site_id =1 (Site en français)</w:t>
            </w: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4AFBF7F9" wp14:editId="3F64DDA7">
                  <wp:extent cx="3238500" cy="2333625"/>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38500" cy="23336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Pour le site Italien</w:t>
            </w: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1B98337A" wp14:editId="38FB80B3">
                  <wp:extent cx="3209925" cy="1457325"/>
                  <wp:effectExtent l="0" t="0" r="9525"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09925" cy="14573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Par exemple, ici le site_id =3 (site en italien)</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23852168" wp14:editId="455F461B">
                  <wp:extent cx="3228975" cy="2476500"/>
                  <wp:effectExtent l="0" t="0" r="9525"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28975" cy="24765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Affectez à la variable « </w:t>
            </w:r>
            <w:r w:rsidRPr="00F87921">
              <w:rPr>
                <w:rFonts w:ascii="Calibri" w:eastAsia="Calibri" w:hAnsi="Calibri" w:cs="Arial"/>
                <w:b/>
                <w:szCs w:val="22"/>
              </w:rPr>
              <w:t>site_id</w:t>
            </w:r>
            <w:r w:rsidRPr="00F87921">
              <w:rPr>
                <w:rFonts w:ascii="Calibri" w:eastAsia="Calibri" w:hAnsi="Calibri" w:cs="Arial"/>
                <w:szCs w:val="22"/>
              </w:rPr>
              <w:t> » du fichier « </w:t>
            </w:r>
            <w:r w:rsidRPr="00F87921">
              <w:rPr>
                <w:rFonts w:ascii="Calibri" w:eastAsia="Calibri" w:hAnsi="Calibri" w:cs="Arial"/>
                <w:b/>
                <w:szCs w:val="22"/>
              </w:rPr>
              <w:t>PIC_loginpage.asp</w:t>
            </w:r>
            <w:r w:rsidRPr="00F87921">
              <w:rPr>
                <w:rFonts w:ascii="Calibri" w:eastAsia="Calibri" w:hAnsi="Calibri" w:cs="Arial"/>
                <w:szCs w:val="22"/>
              </w:rPr>
              <w:t> » les valeurs des identifiants trouvés pour le site en fonction de la langue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Par exemple dans notre cas pour le site français et italien dans les lignes suivantes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if language="it" then</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ab/>
              <w:t>// Italien : à mettre à jour une fois le site PSS créé - Voir aussi fonction getPageurl pour mise à jour site_id</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ab/>
              <w:t>site_id="3"</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else</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ab/>
              <w:t>// Français - langue par défaut</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ab/>
              <w:t>site_id="1</w:t>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Remplacer également la valeur de la chaîne de connexion « </w:t>
            </w:r>
            <w:r w:rsidRPr="00F87921">
              <w:rPr>
                <w:rFonts w:ascii="Calibri" w:eastAsia="Calibri" w:hAnsi="Calibri" w:cs="Arial"/>
                <w:b/>
                <w:szCs w:val="22"/>
              </w:rPr>
              <w:t>ado_connection_string</w:t>
            </w:r>
            <w:r w:rsidRPr="00F87921">
              <w:rPr>
                <w:rFonts w:ascii="Calibri" w:eastAsia="Calibri" w:hAnsi="Calibri" w:cs="Arial"/>
                <w:szCs w:val="22"/>
              </w:rPr>
              <w:t> »  du fichier « </w:t>
            </w:r>
            <w:r w:rsidRPr="00F87921">
              <w:rPr>
                <w:rFonts w:ascii="Calibri" w:eastAsia="Calibri" w:hAnsi="Calibri" w:cs="Arial"/>
                <w:b/>
                <w:szCs w:val="22"/>
              </w:rPr>
              <w:t>D:\InstanceFMAO\PSS\v3\index_acceuil_main.asp</w:t>
            </w:r>
            <w:r w:rsidRPr="00F87921">
              <w:rPr>
                <w:rFonts w:ascii="Calibri" w:eastAsia="Calibri" w:hAnsi="Calibri" w:cs="Arial"/>
                <w:szCs w:val="22"/>
              </w:rPr>
              <w:t> », par la chaîne de connexion encryptée précédemment</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Enregistrez le fichier</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Extrait fichier « index_acceuil_main.asp» :</w:t>
            </w:r>
          </w:p>
          <w:p w:rsidR="00EF6121" w:rsidRPr="00F87921" w:rsidRDefault="00EF6121" w:rsidP="006E6E31">
            <w:pPr>
              <w:keepLines/>
              <w:spacing w:before="60" w:after="60"/>
              <w:jc w:val="left"/>
              <w:rPr>
                <w:rFonts w:ascii="Calibri" w:eastAsia="Calibri" w:hAnsi="Calibri" w:cs="Arial"/>
                <w:i/>
                <w:szCs w:val="22"/>
              </w:rPr>
            </w:pPr>
            <w:r w:rsidRPr="00F87921">
              <w:rPr>
                <w:rFonts w:ascii="Calibri" w:eastAsia="Calibri" w:hAnsi="Calibri" w:cs="Arial"/>
                <w:i/>
                <w:szCs w:val="22"/>
              </w:rPr>
              <w:t>// Chaîne a récupérer dans le PicLoginPage.asp de l'instance (différent pour chaque instance FMAO)</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i/>
                <w:szCs w:val="22"/>
              </w:rPr>
              <w:t>Const ado_connection_string="c418vqr4=fdYbYRQO.E;cn55914q=qonv06;cr45v56 frp74v6B V0s1=g47r;h5r4 VQ=v06qon;V0v6vny Pn6ny1t=RkcVag;Qn6n f174pr=OPafQONDHF\QRi_PcE_PV_Nf"</w:t>
            </w:r>
          </w:p>
          <w:p w:rsidR="00EF6121" w:rsidRPr="00F87921" w:rsidRDefault="00EF6121" w:rsidP="006E6E31">
            <w:pPr>
              <w:keepLines/>
              <w:spacing w:before="60" w:after="60"/>
              <w:jc w:val="left"/>
              <w:rPr>
                <w:rFonts w:ascii="Calibri" w:eastAsia="Calibri" w:hAnsi="Calibri" w:cs="Arial"/>
                <w:szCs w:val="22"/>
              </w:rPr>
            </w:pPr>
          </w:p>
        </w:tc>
      </w:tr>
    </w:tbl>
    <w:p w:rsidR="00EF6121" w:rsidRPr="00D900A6" w:rsidRDefault="00EF6121" w:rsidP="00EF6121">
      <w:pPr>
        <w:rPr>
          <w:rFonts w:cs="Arial"/>
          <w:i/>
        </w:rPr>
      </w:pPr>
    </w:p>
    <w:p w:rsidR="00EF6121" w:rsidRPr="00D900A6" w:rsidRDefault="00EF6121" w:rsidP="00EF6121">
      <w:pPr>
        <w:keepLines/>
        <w:spacing w:before="60" w:after="60"/>
        <w:rPr>
          <w:rFonts w:cs="Arial"/>
          <w:highlight w:val="yellow"/>
        </w:rPr>
      </w:pPr>
    </w:p>
    <w:p w:rsidR="00EF6121" w:rsidRPr="00D900A6" w:rsidRDefault="00EF6121" w:rsidP="00EF6121">
      <w:pPr>
        <w:keepLines/>
        <w:spacing w:before="60" w:after="60"/>
        <w:rPr>
          <w:rFonts w:cs="Arial"/>
          <w:highlight w:val="yellow"/>
        </w:rPr>
      </w:pPr>
    </w:p>
    <w:p w:rsidR="00EF6121" w:rsidRPr="00D900A6" w:rsidRDefault="00EF6121" w:rsidP="00EF6121">
      <w:pPr>
        <w:keepLines/>
        <w:spacing w:before="60" w:after="60"/>
        <w:rPr>
          <w:rFonts w:cs="Arial"/>
        </w:rPr>
      </w:pPr>
    </w:p>
    <w:p w:rsidR="00EF6121" w:rsidRDefault="00EF6121" w:rsidP="00EF6121">
      <w:pPr>
        <w:pStyle w:val="BalardTitre3"/>
      </w:pPr>
      <w:bookmarkStart w:id="209" w:name="_Toc370140735"/>
      <w:bookmarkStart w:id="210" w:name="_Toc406502392"/>
      <w:bookmarkStart w:id="211" w:name="_Toc417299592"/>
      <w:r w:rsidRPr="004C7553">
        <w:t>Paramétrage Planon WebManager</w:t>
      </w:r>
      <w:bookmarkEnd w:id="209"/>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Lancer dans Web Manager « </w:t>
            </w:r>
            <w:r>
              <w:rPr>
                <w:rFonts w:ascii="Calibri" w:eastAsia="Calibri" w:hAnsi="Calibri" w:cs="Arial"/>
                <w:b/>
                <w:szCs w:val="22"/>
              </w:rPr>
              <w:t>FacilityNetManager -Quickstart</w:t>
            </w:r>
            <w:r w:rsidRPr="00F87921">
              <w:rPr>
                <w:rFonts w:ascii="Calibri" w:eastAsia="Calibri" w:hAnsi="Calibri" w:cs="Arial"/>
                <w:szCs w:val="22"/>
              </w:rPr>
              <w:t> » qui se trouve dans le répertoire « </w:t>
            </w:r>
            <w:r w:rsidRPr="00F87921">
              <w:rPr>
                <w:rFonts w:ascii="Calibri" w:eastAsia="Calibri" w:hAnsi="Calibri" w:cs="Arial"/>
                <w:b/>
                <w:szCs w:val="22"/>
              </w:rPr>
              <w:t>D:\[INSTANCE]_[FMAO]\WebManager</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L’écran ci-contre s’affiche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cs="Arial"/>
                <w:noProof/>
              </w:rPr>
              <w:drawing>
                <wp:inline distT="0" distB="0" distL="0" distR="0" wp14:anchorId="731163E7" wp14:editId="7D329CE9">
                  <wp:extent cx="3228975" cy="2190750"/>
                  <wp:effectExtent l="0" t="0" r="952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28975" cy="21907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t>Cliquez sur « </w:t>
            </w:r>
            <w:r w:rsidRPr="00F87921">
              <w:rPr>
                <w:rFonts w:ascii="Calibri" w:eastAsia="Calibri" w:hAnsi="Calibri" w:cs="Arial"/>
                <w:b/>
                <w:szCs w:val="22"/>
              </w:rPr>
              <w:t>OK</w:t>
            </w:r>
            <w:r w:rsidRPr="00F87921">
              <w:rPr>
                <w:rFonts w:ascii="Calibri" w:eastAsia="Calibri" w:hAnsi="Calibri" w:cs="Arial"/>
                <w:szCs w:val="22"/>
              </w:rPr>
              <w:t> » pour tester la connexion à Web Manager.</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19BA8A90" wp14:editId="246269CA">
                  <wp:extent cx="3228975" cy="2124075"/>
                  <wp:effectExtent l="0" t="0" r="9525"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8975" cy="21240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lastRenderedPageBreak/>
              <w:t>L’écran ci-contre s’affiche</w:t>
            </w:r>
          </w:p>
          <w:p w:rsidR="00EF6121" w:rsidRPr="00F879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t>Sélectionner « </w:t>
            </w:r>
            <w:r w:rsidRPr="00F87921">
              <w:rPr>
                <w:rFonts w:ascii="Calibri" w:eastAsia="Calibri" w:hAnsi="Calibri" w:cs="Arial"/>
                <w:b/>
                <w:szCs w:val="22"/>
              </w:rPr>
              <w:t>Service calls</w:t>
            </w:r>
            <w:r w:rsidRPr="00F87921">
              <w:rPr>
                <w:rFonts w:ascii="Calibri" w:eastAsia="Calibri" w:hAnsi="Calibri" w:cs="Arial"/>
                <w:szCs w:val="22"/>
              </w:rPr>
              <w:t> » par exemple et cliquer sur « </w:t>
            </w:r>
            <w:r w:rsidRPr="00F87921">
              <w:rPr>
                <w:rFonts w:ascii="Calibri" w:eastAsia="Calibri" w:hAnsi="Calibri" w:cs="Arial"/>
                <w:b/>
                <w:szCs w:val="22"/>
              </w:rPr>
              <w:t>OK</w:t>
            </w:r>
            <w:r w:rsidRPr="00F87921">
              <w:rPr>
                <w:rFonts w:ascii="Calibri" w:eastAsia="Calibri" w:hAnsi="Calibri" w:cs="Arial"/>
                <w:szCs w:val="22"/>
              </w:rPr>
              <w:t> »</w:t>
            </w: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6E813C0D" wp14:editId="6EE9BE79">
                  <wp:extent cx="3228975" cy="2352675"/>
                  <wp:effectExtent l="0" t="0" r="9525"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28975" cy="23526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lastRenderedPageBreak/>
              <w:t>vérifiez qu’une arborescence apparaisse à gauche de la fenêtre</w:t>
            </w:r>
          </w:p>
          <w:p w:rsidR="00EF6121" w:rsidRPr="00F87921" w:rsidRDefault="00EF6121" w:rsidP="00EF6121">
            <w:pPr>
              <w:keepLines/>
              <w:numPr>
                <w:ilvl w:val="0"/>
                <w:numId w:val="36"/>
              </w:numPr>
              <w:spacing w:before="60" w:after="60"/>
              <w:ind w:left="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183D1CA0" wp14:editId="7B7FD28E">
                  <wp:extent cx="3209925" cy="5638800"/>
                  <wp:effectExtent l="0" t="0" r="952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09925" cy="56388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EF6121">
            <w:pPr>
              <w:keepLines/>
              <w:numPr>
                <w:ilvl w:val="0"/>
                <w:numId w:val="36"/>
              </w:numPr>
              <w:spacing w:before="60" w:after="60"/>
              <w:ind w:left="0"/>
              <w:jc w:val="left"/>
              <w:rPr>
                <w:rFonts w:ascii="Calibri" w:eastAsia="Calibri" w:hAnsi="Calibri" w:cs="Arial"/>
                <w:szCs w:val="22"/>
              </w:rPr>
            </w:pPr>
            <w:r w:rsidRPr="00F87921">
              <w:rPr>
                <w:rFonts w:ascii="Calibri" w:eastAsia="Calibri" w:hAnsi="Calibri" w:cs="Arial"/>
                <w:szCs w:val="22"/>
              </w:rPr>
              <w:t>Allez dans le menu « </w:t>
            </w:r>
            <w:r w:rsidRPr="00F87921">
              <w:rPr>
                <w:rFonts w:ascii="Calibri" w:eastAsia="Calibri" w:hAnsi="Calibri" w:cs="Arial"/>
                <w:b/>
                <w:szCs w:val="22"/>
              </w:rPr>
              <w:t>File</w:t>
            </w:r>
            <w:r w:rsidRPr="00F87921">
              <w:rPr>
                <w:rFonts w:ascii="Calibri" w:eastAsia="Calibri" w:hAnsi="Calibri" w:cs="Arial"/>
                <w:szCs w:val="22"/>
              </w:rPr>
              <w:t> » puis cliquez sur « </w:t>
            </w:r>
            <w:r w:rsidRPr="00F87921">
              <w:rPr>
                <w:rFonts w:ascii="Calibri" w:eastAsia="Calibri" w:hAnsi="Calibri" w:cs="Arial"/>
                <w:b/>
                <w:szCs w:val="22"/>
              </w:rPr>
              <w:t>Save site</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Cliquez sur « </w:t>
            </w:r>
            <w:r w:rsidRPr="00F87921">
              <w:rPr>
                <w:rFonts w:ascii="Calibri" w:eastAsia="Calibri" w:hAnsi="Calibri" w:cs="Arial"/>
                <w:b/>
                <w:szCs w:val="22"/>
              </w:rPr>
              <w:t>Exit</w:t>
            </w:r>
            <w:r w:rsidRPr="00F87921">
              <w:rPr>
                <w:rFonts w:ascii="Calibri" w:eastAsia="Calibri" w:hAnsi="Calibri" w:cs="Arial"/>
                <w:szCs w:val="22"/>
              </w:rPr>
              <w:t> » pour quitter WebManager</w:t>
            </w:r>
          </w:p>
        </w:tc>
        <w:tc>
          <w:tcPr>
            <w:tcW w:w="5203" w:type="dxa"/>
            <w:shd w:val="clear" w:color="auto" w:fill="auto"/>
          </w:tcPr>
          <w:p w:rsidR="00EF6121" w:rsidRPr="00F87921" w:rsidRDefault="00EF6121" w:rsidP="006E6E31">
            <w:pPr>
              <w:keepLines/>
              <w:spacing w:before="60" w:after="60"/>
              <w:jc w:val="left"/>
              <w:rPr>
                <w:rFonts w:cs="Arial"/>
                <w:noProof/>
              </w:rPr>
            </w:pPr>
            <w:r w:rsidRPr="00F87921">
              <w:rPr>
                <w:rFonts w:cs="Arial"/>
                <w:noProof/>
              </w:rPr>
              <w:drawing>
                <wp:inline distT="0" distB="0" distL="0" distR="0" wp14:anchorId="71BD86C5" wp14:editId="0EE83712">
                  <wp:extent cx="1628775" cy="1533525"/>
                  <wp:effectExtent l="0" t="0" r="9525"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28775" cy="1533525"/>
                          </a:xfrm>
                          <a:prstGeom prst="rect">
                            <a:avLst/>
                          </a:prstGeom>
                          <a:noFill/>
                          <a:ln>
                            <a:noFill/>
                          </a:ln>
                        </pic:spPr>
                      </pic:pic>
                    </a:graphicData>
                  </a:graphic>
                </wp:inline>
              </w:drawing>
            </w:r>
          </w:p>
        </w:tc>
      </w:tr>
    </w:tbl>
    <w:p w:rsidR="00EF6121" w:rsidRPr="000B339C" w:rsidRDefault="00EF6121" w:rsidP="0094257E">
      <w:pPr>
        <w:pStyle w:val="BalardTitre3"/>
      </w:pPr>
      <w:bookmarkStart w:id="212" w:name="_Toc330497962"/>
      <w:bookmarkStart w:id="213" w:name="_Toc370140736"/>
      <w:bookmarkStart w:id="214" w:name="_Toc406502393"/>
      <w:bookmarkStart w:id="215" w:name="_Toc417299593"/>
      <w:r w:rsidRPr="004C7553">
        <w:lastRenderedPageBreak/>
        <w:t>Test de fonctionnement du site Web FMAO</w:t>
      </w:r>
      <w:bookmarkEnd w:id="212"/>
      <w:bookmarkEnd w:id="213"/>
      <w:bookmarkEnd w:id="214"/>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Test de la DLL pfnr :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Ouvrir un navigateur Web (IE de préférence) et renseigner l’URL suivante  « </w:t>
            </w:r>
            <w:hyperlink r:id="rId178" w:history="1">
              <w:r w:rsidRPr="00F87921">
                <w:rPr>
                  <w:rFonts w:ascii="Calibri" w:eastAsia="Calibri" w:hAnsi="Calibri"/>
                  <w:b/>
                  <w:szCs w:val="22"/>
                </w:rPr>
                <w:t>http://@IP/pfnr.dll/echo</w:t>
              </w:r>
            </w:hyperlink>
            <w:r w:rsidRPr="00F87921">
              <w:rPr>
                <w:rFonts w:ascii="Calibri" w:eastAsia="Calibri" w:hAnsi="Calibri" w:cs="Arial"/>
                <w:szCs w:val="22"/>
              </w:rPr>
              <w:t> » ou @IP = @ IP dédiée à l’instance FMAO</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La saisie de l’URL doit renvoyer le message ci-contre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noProof/>
              </w:rPr>
            </w:pPr>
            <w:r w:rsidRPr="00F87921">
              <w:rPr>
                <w:rFonts w:cs="Arial"/>
                <w:noProof/>
              </w:rPr>
              <w:drawing>
                <wp:inline distT="0" distB="0" distL="0" distR="0" wp14:anchorId="7D95589F" wp14:editId="6575B69C">
                  <wp:extent cx="3228975" cy="419100"/>
                  <wp:effectExtent l="0" t="0" r="952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28975" cy="419100"/>
                          </a:xfrm>
                          <a:prstGeom prst="rect">
                            <a:avLst/>
                          </a:prstGeom>
                          <a:noFill/>
                          <a:ln>
                            <a:noFill/>
                          </a:ln>
                        </pic:spPr>
                      </pic:pic>
                    </a:graphicData>
                  </a:graphic>
                </wp:inline>
              </w:drawing>
            </w:r>
          </w:p>
        </w:tc>
      </w:tr>
      <w:tr w:rsidR="00EF6121" w:rsidRPr="00F87921" w:rsidTr="006E6E31">
        <w:trPr>
          <w:trHeight w:val="1654"/>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Renouveler le cache du serveur en renseignant l’URL suivante dans le navigateur Web « </w:t>
            </w:r>
            <w:hyperlink r:id="rId180" w:history="1">
              <w:r w:rsidRPr="00F87921">
                <w:rPr>
                  <w:rFonts w:ascii="Calibri" w:eastAsia="Calibri" w:hAnsi="Calibri"/>
                  <w:b/>
                  <w:szCs w:val="22"/>
                </w:rPr>
                <w:t>http://@IP/pfnr.dll/cc</w:t>
              </w:r>
            </w:hyperlink>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La saisie de l’URL doit renvoyer le message ci-contre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noProof/>
              </w:rPr>
            </w:pPr>
            <w:r w:rsidRPr="00F87921">
              <w:rPr>
                <w:rFonts w:ascii="Calibri" w:eastAsia="Calibri" w:hAnsi="Calibri" w:cs="Arial"/>
                <w:noProof/>
                <w:szCs w:val="22"/>
              </w:rPr>
              <w:drawing>
                <wp:inline distT="0" distB="0" distL="0" distR="0" wp14:anchorId="6FEB5968" wp14:editId="32D1E9B6">
                  <wp:extent cx="1190625" cy="533400"/>
                  <wp:effectExtent l="0" t="0" r="9525"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90625" cy="53340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Tester l’ouverture du site Web et vérifier les entrées en renseignant l’URL suivante « </w:t>
            </w:r>
            <w:hyperlink r:id="rId182" w:history="1">
              <w:r w:rsidRPr="00F87921">
                <w:rPr>
                  <w:rFonts w:ascii="Calibri" w:eastAsia="Calibri" w:hAnsi="Calibri"/>
                  <w:b/>
                  <w:szCs w:val="22"/>
                </w:rPr>
                <w:t>http://@IP/pfnr.dll/showfunctions</w:t>
              </w:r>
            </w:hyperlink>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Cliquer sur « </w:t>
            </w:r>
            <w:r w:rsidRPr="00F87921">
              <w:rPr>
                <w:rFonts w:ascii="Calibri" w:eastAsia="Calibri" w:hAnsi="Calibri" w:cs="Arial"/>
                <w:b/>
                <w:szCs w:val="22"/>
              </w:rPr>
              <w:t>Test</w:t>
            </w:r>
            <w:r w:rsidRPr="00F87921">
              <w:rPr>
                <w:rFonts w:ascii="Calibri" w:eastAsia="Calibri" w:hAnsi="Calibri" w:cs="Arial"/>
                <w:szCs w:val="22"/>
              </w:rPr>
              <w:t> » et vérifier les entrées</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cs="Arial"/>
                <w:noProof/>
              </w:rPr>
              <w:drawing>
                <wp:inline distT="0" distB="0" distL="0" distR="0" wp14:anchorId="39FFB991" wp14:editId="227ED056">
                  <wp:extent cx="3209925" cy="1990725"/>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rotWithShape="1">
                          <a:blip r:embed="rId183">
                            <a:extLst>
                              <a:ext uri="{28A0092B-C50C-407E-A947-70E740481C1C}">
                                <a14:useLocalDpi xmlns:a14="http://schemas.microsoft.com/office/drawing/2010/main" val="0"/>
                              </a:ext>
                            </a:extLst>
                          </a:blip>
                          <a:srcRect r="296" b="39710"/>
                          <a:stretch/>
                        </pic:blipFill>
                        <pic:spPr bwMode="auto">
                          <a:xfrm>
                            <a:off x="0" y="0"/>
                            <a:ext cx="3209925" cy="1990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Vérifier que la version de la dll est bien « </w:t>
            </w:r>
            <w:r w:rsidRPr="00F87921">
              <w:rPr>
                <w:rFonts w:ascii="Calibri" w:eastAsia="Calibri" w:hAnsi="Calibri" w:cs="Arial"/>
                <w:b/>
                <w:szCs w:val="22"/>
              </w:rPr>
              <w:t>201012.0.5.0.P</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760B32DA" wp14:editId="26AADD91">
                  <wp:extent cx="3228975" cy="1771650"/>
                  <wp:effectExtent l="0" t="0" r="9525"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28975" cy="17716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lastRenderedPageBreak/>
              <w:t>Vérifier le bon fonctionnement du site web (Portail FMAO) en renseignant l’url suivante dans le navigateur web « </w:t>
            </w:r>
            <w:hyperlink r:id="rId185" w:history="1">
              <w:r w:rsidRPr="00F87921">
                <w:rPr>
                  <w:rFonts w:ascii="Calibri" w:eastAsia="Calibri" w:hAnsi="Calibri"/>
                  <w:b/>
                  <w:szCs w:val="22"/>
                </w:rPr>
                <w:t>http://@ip</w:t>
              </w:r>
            </w:hyperlink>
            <w:r w:rsidRPr="00F87921">
              <w:rPr>
                <w:rFonts w:ascii="Calibri" w:eastAsia="Calibri" w:hAnsi="Calibri" w:cs="Arial"/>
                <w:szCs w:val="22"/>
              </w:rPr>
              <w:t> » ou « </w:t>
            </w:r>
            <w:hyperlink r:id="rId186" w:history="1">
              <w:r w:rsidRPr="00F87921">
                <w:rPr>
                  <w:rFonts w:ascii="Calibri" w:eastAsia="Calibri" w:hAnsi="Calibri"/>
                  <w:b/>
                  <w:szCs w:val="22"/>
                </w:rPr>
                <w:t>https://FQDN</w:t>
              </w:r>
            </w:hyperlink>
            <w:r w:rsidRPr="00F87921">
              <w:rPr>
                <w:rFonts w:ascii="Calibri" w:eastAsia="Calibri" w:hAnsi="Calibri" w:cs="Arial"/>
                <w:b/>
                <w:szCs w:val="22"/>
              </w:rPr>
              <w:t xml:space="preserve"> du Portail FMAO</w:t>
            </w:r>
            <w:r w:rsidRPr="00F87921">
              <w:rPr>
                <w:rFonts w:ascii="Calibri" w:eastAsia="Calibri" w:hAnsi="Calibri" w:cs="Arial"/>
                <w:szCs w:val="22"/>
              </w:rPr>
              <w:t> »</w:t>
            </w: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0402CDA2" wp14:editId="7A977E0A">
                  <wp:extent cx="3219450" cy="3400425"/>
                  <wp:effectExtent l="0" t="0" r="0" b="952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19450" cy="3400425"/>
                          </a:xfrm>
                          <a:prstGeom prst="rect">
                            <a:avLst/>
                          </a:prstGeom>
                          <a:noFill/>
                          <a:ln>
                            <a:noFill/>
                          </a:ln>
                        </pic:spPr>
                      </pic:pic>
                    </a:graphicData>
                  </a:graphic>
                </wp:inline>
              </w:drawing>
            </w:r>
          </w:p>
        </w:tc>
      </w:tr>
    </w:tbl>
    <w:p w:rsidR="00EF6121" w:rsidRDefault="00EF6121" w:rsidP="00EF6121">
      <w:pPr>
        <w:pStyle w:val="BalardTitre3"/>
      </w:pPr>
      <w:bookmarkStart w:id="216" w:name="_Toc370140738"/>
      <w:bookmarkStart w:id="217" w:name="_Toc406502395"/>
      <w:bookmarkStart w:id="218" w:name="_Toc417299594"/>
      <w:r w:rsidRPr="00AF31E9">
        <w:t>Installation de Planon Talk</w:t>
      </w:r>
      <w:bookmarkEnd w:id="216"/>
      <w:r>
        <w:t xml:space="preserve"> </w:t>
      </w:r>
      <w:r w:rsidRPr="004C7553">
        <w:t>configuration</w:t>
      </w:r>
      <w:r>
        <w:t xml:space="preserve"> du module import/export</w:t>
      </w:r>
      <w:bookmarkEnd w:id="217"/>
      <w:bookmarkEnd w:id="218"/>
    </w:p>
    <w:p w:rsidR="00EF6121" w:rsidRPr="00AF31E9" w:rsidRDefault="00EF6121" w:rsidP="00EF6121">
      <w:pPr>
        <w:jc w:val="left"/>
        <w:rPr>
          <w:rFonts w:ascii="Calibri" w:eastAsia="Calibri" w:hAnsi="Calibri" w:cs="Arial"/>
          <w:szCs w:val="22"/>
        </w:rPr>
      </w:pPr>
      <w:r w:rsidRPr="00AF31E9">
        <w:rPr>
          <w:rFonts w:ascii="Calibri" w:eastAsia="Calibri" w:hAnsi="Calibri" w:cs="Arial"/>
          <w:szCs w:val="22"/>
        </w:rPr>
        <w:t>PLANON Talk est l’outil utilisé pour l’import/export de données dans la base de données.</w:t>
      </w:r>
    </w:p>
    <w:p w:rsidR="00EF6121" w:rsidRPr="00AF31E9" w:rsidRDefault="00EF6121" w:rsidP="00EF6121">
      <w:pPr>
        <w:jc w:val="left"/>
        <w:rPr>
          <w:rFonts w:ascii="Calibri" w:eastAsia="Calibri" w:hAnsi="Calibri" w:cs="Arial"/>
          <w:szCs w:val="22"/>
        </w:rPr>
      </w:pPr>
    </w:p>
    <w:p w:rsidR="00EF6121" w:rsidRPr="00AF31E9" w:rsidRDefault="00EF6121" w:rsidP="00EF6121">
      <w:pPr>
        <w:jc w:val="left"/>
        <w:rPr>
          <w:rFonts w:ascii="Calibri" w:eastAsia="Calibri" w:hAnsi="Calibri" w:cs="Arial"/>
          <w:szCs w:val="22"/>
        </w:rPr>
      </w:pPr>
      <w:r w:rsidRPr="00AF31E9">
        <w:rPr>
          <w:rFonts w:ascii="Calibri" w:eastAsia="Calibri" w:hAnsi="Calibri" w:cs="Arial"/>
          <w:szCs w:val="22"/>
        </w:rPr>
        <w:t>Pour FMAO, PLANON Talk est utilisé pour l’import des espaces, des équipements et des gammes.</w:t>
      </w:r>
    </w:p>
    <w:p w:rsidR="00EF6121" w:rsidRDefault="00EF6121" w:rsidP="00EF6121">
      <w:pPr>
        <w:jc w:val="left"/>
        <w:rPr>
          <w:rFonts w:ascii="Calibri" w:eastAsia="Calibri" w:hAnsi="Calibri" w:cs="Arial"/>
          <w:szCs w:val="22"/>
        </w:rPr>
      </w:pPr>
    </w:p>
    <w:p w:rsidR="00EF6121" w:rsidRPr="00AF31E9" w:rsidRDefault="00EF6121" w:rsidP="00EF6121">
      <w:pPr>
        <w:jc w:val="left"/>
        <w:rPr>
          <w:rFonts w:ascii="Calibri" w:eastAsia="Calibri" w:hAnsi="Calibri" w:cs="Arial"/>
          <w:szCs w:val="22"/>
        </w:rPr>
      </w:pPr>
      <w:r w:rsidRPr="00AF31E9">
        <w:rPr>
          <w:rFonts w:ascii="Calibri" w:eastAsia="Calibri" w:hAnsi="Calibri" w:cs="Arial"/>
          <w:szCs w:val="22"/>
        </w:rPr>
        <w:t>PLANON Talk est utilisé à partir de son poste de travail pour mettre à jour les bases de données PLANON situées sur des serveurs distants (serveur bac à sable, serveur de production).</w:t>
      </w:r>
    </w:p>
    <w:p w:rsidR="00EF6121" w:rsidRPr="00AF31E9" w:rsidRDefault="00EF6121" w:rsidP="00EF612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Lancer  « </w:t>
            </w:r>
            <w:r w:rsidRPr="00F87921">
              <w:rPr>
                <w:rFonts w:ascii="Calibri" w:eastAsia="Calibri" w:hAnsi="Calibri" w:cs="Arial"/>
                <w:b/>
                <w:szCs w:val="22"/>
              </w:rPr>
              <w:t>FTManager.exe</w:t>
            </w:r>
            <w:r w:rsidRPr="00F87921">
              <w:rPr>
                <w:rFonts w:ascii="Calibri" w:eastAsia="Calibri" w:hAnsi="Calibri" w:cs="Arial"/>
                <w:szCs w:val="22"/>
              </w:rPr>
              <w:t xml:space="preserve"> »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Cliquer sur « </w:t>
            </w:r>
            <w:r w:rsidRPr="00F87921">
              <w:rPr>
                <w:rFonts w:ascii="Calibri" w:eastAsia="Calibri" w:hAnsi="Calibri" w:cs="Arial"/>
                <w:b/>
                <w:szCs w:val="22"/>
              </w:rPr>
              <w:t>OK</w:t>
            </w:r>
            <w:r w:rsidRPr="00F87921">
              <w:rPr>
                <w:rFonts w:ascii="Calibri" w:eastAsia="Calibri" w:hAnsi="Calibri" w:cs="Arial"/>
                <w:szCs w:val="22"/>
              </w:rPr>
              <w:t> » à l’apparition du message d’information (Licence check …)</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Dans l’onglet « Database », configurez tel qu’indiqué dans la copie d’écran ci-contre, avec le fichier « </w:t>
            </w:r>
            <w:r w:rsidRPr="00F87921">
              <w:rPr>
                <w:rFonts w:ascii="Calibri" w:eastAsia="Calibri" w:hAnsi="Calibri" w:cs="Arial"/>
                <w:b/>
                <w:szCs w:val="22"/>
              </w:rPr>
              <w:t>Planon.udl</w:t>
            </w:r>
            <w:r w:rsidRPr="00F87921">
              <w:rPr>
                <w:rFonts w:ascii="Calibri" w:eastAsia="Calibri" w:hAnsi="Calibri" w:cs="Arial"/>
                <w:szCs w:val="22"/>
              </w:rPr>
              <w:t> » souhaité</w:t>
            </w:r>
          </w:p>
          <w:p w:rsidR="00EF6121" w:rsidRPr="00F87921" w:rsidRDefault="00EF6121" w:rsidP="006E6E31">
            <w:pPr>
              <w:jc w:val="left"/>
              <w:rPr>
                <w:rFonts w:ascii="Calibri" w:eastAsia="Calibri" w:hAnsi="Calibri" w:cs="Arial"/>
                <w:szCs w:val="22"/>
              </w:rPr>
            </w:pPr>
          </w:p>
          <w:p w:rsidR="00EF6121" w:rsidRPr="00F87921" w:rsidRDefault="00EF6121" w:rsidP="006E6E31">
            <w:pPr>
              <w:jc w:val="left"/>
              <w:rPr>
                <w:rFonts w:ascii="Calibri" w:eastAsia="Calibri" w:hAnsi="Calibri" w:cs="Arial"/>
                <w:szCs w:val="22"/>
              </w:rPr>
            </w:pPr>
            <w:r w:rsidRPr="00F87921">
              <w:rPr>
                <w:rFonts w:ascii="Calibri" w:eastAsia="Calibri" w:hAnsi="Calibri" w:cs="Arial"/>
                <w:szCs w:val="22"/>
              </w:rPr>
              <w:t>Sauvegarder les modifications</w:t>
            </w:r>
          </w:p>
        </w:tc>
        <w:tc>
          <w:tcPr>
            <w:tcW w:w="5203" w:type="dxa"/>
            <w:shd w:val="clear" w:color="auto" w:fill="auto"/>
          </w:tcPr>
          <w:p w:rsidR="00EF6121" w:rsidRPr="00F87921" w:rsidRDefault="00EF6121" w:rsidP="006E6E31">
            <w:pPr>
              <w:keepLines/>
              <w:spacing w:before="60" w:after="60"/>
              <w:jc w:val="left"/>
              <w:rPr>
                <w:rFonts w:cs="Arial"/>
              </w:rPr>
            </w:pPr>
            <w:r w:rsidRPr="00F87921">
              <w:rPr>
                <w:rFonts w:cs="Arial"/>
                <w:noProof/>
              </w:rPr>
              <w:drawing>
                <wp:inline distT="0" distB="0" distL="0" distR="0" wp14:anchorId="20CB3CB2" wp14:editId="2FE44445">
                  <wp:extent cx="3219450" cy="219075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19450" cy="2190750"/>
                          </a:xfrm>
                          <a:prstGeom prst="rect">
                            <a:avLst/>
                          </a:prstGeom>
                          <a:noFill/>
                          <a:ln>
                            <a:noFill/>
                          </a:ln>
                        </pic:spPr>
                      </pic:pic>
                    </a:graphicData>
                  </a:graphic>
                </wp:inline>
              </w:drawing>
            </w:r>
          </w:p>
        </w:tc>
      </w:tr>
    </w:tbl>
    <w:p w:rsidR="00EF6121" w:rsidRPr="00AF5CB1" w:rsidRDefault="00EF6121" w:rsidP="00AF5CB1">
      <w:pPr>
        <w:pStyle w:val="BalardTitre3"/>
      </w:pPr>
      <w:bookmarkStart w:id="219" w:name="_Toc370140739"/>
      <w:bookmarkStart w:id="220" w:name="_Toc406502397"/>
      <w:bookmarkStart w:id="221" w:name="_Toc417299595"/>
      <w:r w:rsidRPr="00641DF6">
        <w:lastRenderedPageBreak/>
        <w:t>Installation de Movilizer</w:t>
      </w:r>
      <w:bookmarkEnd w:id="219"/>
      <w:bookmarkEnd w:id="220"/>
      <w:bookmarkEnd w:id="221"/>
    </w:p>
    <w:p w:rsidR="00EF6121" w:rsidRPr="004C7553" w:rsidRDefault="00EF6121" w:rsidP="00EF6121">
      <w:pPr>
        <w:pStyle w:val="BalardTitre2"/>
      </w:pPr>
      <w:bookmarkStart w:id="222" w:name="_Toc406502398"/>
      <w:bookmarkStart w:id="223" w:name="_Toc417299596"/>
      <w:r w:rsidRPr="004C7553">
        <w:t>Citrix</w:t>
      </w:r>
      <w:bookmarkEnd w:id="222"/>
      <w:bookmarkEnd w:id="223"/>
    </w:p>
    <w:bookmarkEnd w:id="173"/>
    <w:p w:rsidR="00EF6121" w:rsidRPr="004C7553" w:rsidRDefault="00EF6121" w:rsidP="00EF6121">
      <w:pPr>
        <w:pStyle w:val="Sous-titre"/>
        <w:rPr>
          <w:rFonts w:ascii="Arial" w:hAnsi="Arial" w:cs="Arial"/>
          <w:i w:val="0"/>
          <w:color w:val="auto"/>
        </w:rPr>
      </w:pPr>
      <w:r w:rsidRPr="004C7553">
        <w:rPr>
          <w:rFonts w:ascii="Arial" w:hAnsi="Arial" w:cs="Arial"/>
          <w:i w:val="0"/>
          <w:color w:val="auto"/>
        </w:rPr>
        <w:t>N/A</w:t>
      </w:r>
    </w:p>
    <w:p w:rsidR="00EF6121" w:rsidRPr="004C7553" w:rsidRDefault="00EF6121" w:rsidP="00EF6121">
      <w:pPr>
        <w:pStyle w:val="BalardTitre1"/>
      </w:pPr>
      <w:bookmarkStart w:id="224" w:name="_Toc341785266"/>
      <w:bookmarkStart w:id="225" w:name="_Toc406502399"/>
      <w:bookmarkStart w:id="226" w:name="_Toc417299597"/>
      <w:r w:rsidRPr="004C7553">
        <w:t>Montée de version standard</w:t>
      </w:r>
      <w:bookmarkEnd w:id="224"/>
      <w:bookmarkEnd w:id="225"/>
      <w:bookmarkEnd w:id="226"/>
    </w:p>
    <w:p w:rsidR="00EF6121" w:rsidRPr="00AF5CB1" w:rsidRDefault="00EF6121" w:rsidP="00EF6121">
      <w:pPr>
        <w:pStyle w:val="BalardTitre2"/>
      </w:pPr>
      <w:bookmarkStart w:id="227" w:name="_Toc341785267"/>
      <w:bookmarkStart w:id="228" w:name="_Toc406502400"/>
      <w:bookmarkStart w:id="229" w:name="_Toc417299598"/>
      <w:r w:rsidRPr="004C7553">
        <w:t xml:space="preserve">Procédure </w:t>
      </w:r>
      <w:bookmarkEnd w:id="227"/>
      <w:r w:rsidRPr="004C7553">
        <w:t>d'installation</w:t>
      </w:r>
      <w:bookmarkEnd w:id="228"/>
      <w:bookmarkEnd w:id="229"/>
    </w:p>
    <w:p w:rsidR="00EF6121" w:rsidRPr="004C7553" w:rsidRDefault="00EF6121" w:rsidP="00EF6121">
      <w:pPr>
        <w:pStyle w:val="BalardTitre2"/>
      </w:pPr>
      <w:bookmarkStart w:id="230" w:name="_Ref127162799"/>
      <w:bookmarkStart w:id="231" w:name="_Ref127162804"/>
      <w:bookmarkStart w:id="232" w:name="_Toc251849919"/>
      <w:bookmarkStart w:id="233" w:name="_Toc362618034"/>
      <w:bookmarkStart w:id="234" w:name="_Toc406502401"/>
      <w:bookmarkStart w:id="235" w:name="_Toc417299599"/>
      <w:r w:rsidRPr="004C7553">
        <w:t xml:space="preserve">Installation </w:t>
      </w:r>
      <w:bookmarkEnd w:id="230"/>
      <w:bookmarkEnd w:id="231"/>
      <w:bookmarkEnd w:id="232"/>
      <w:r w:rsidRPr="004C7553">
        <w:t>Serveur</w:t>
      </w:r>
      <w:bookmarkEnd w:id="233"/>
      <w:bookmarkEnd w:id="234"/>
      <w:bookmarkEnd w:id="235"/>
      <w:r w:rsidRPr="004C7553">
        <w:t xml:space="preserve"> </w:t>
      </w:r>
    </w:p>
    <w:p w:rsidR="00EF6121" w:rsidRDefault="00EF6121" w:rsidP="00EF6121">
      <w:pPr>
        <w:pStyle w:val="BalardTitre1"/>
      </w:pPr>
      <w:bookmarkStart w:id="236" w:name="_Toc406502402"/>
      <w:bookmarkStart w:id="237" w:name="_Toc417299600"/>
      <w:r>
        <w:t>Procédure de migration d’une base de données FMAO</w:t>
      </w:r>
      <w:bookmarkEnd w:id="236"/>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EF6121" w:rsidRPr="00F87921" w:rsidTr="006E6E31">
        <w:trPr>
          <w:trHeight w:val="2489"/>
        </w:trPr>
        <w:tc>
          <w:tcPr>
            <w:tcW w:w="5204" w:type="dxa"/>
            <w:shd w:val="clear" w:color="auto" w:fill="auto"/>
          </w:tcPr>
          <w:p w:rsidR="00EF6121" w:rsidRPr="008B184B" w:rsidRDefault="00EF6121" w:rsidP="006E6E31">
            <w:pPr>
              <w:keepLines/>
              <w:spacing w:before="60" w:after="60"/>
              <w:jc w:val="left"/>
              <w:rPr>
                <w:rFonts w:cs="Arial"/>
              </w:rPr>
            </w:pPr>
            <w:r w:rsidRPr="00F87921">
              <w:rPr>
                <w:rFonts w:ascii="Cambria" w:hAnsi="Cambria"/>
                <w:szCs w:val="22"/>
              </w:rPr>
              <w:t xml:space="preserve">Se connecter au serveur </w:t>
            </w:r>
            <w:r>
              <w:rPr>
                <w:rFonts w:ascii="Cambria" w:hAnsi="Cambria"/>
                <w:szCs w:val="22"/>
              </w:rPr>
              <w:t>SQL source et réaliser un dump de la base de données à migrer</w:t>
            </w:r>
          </w:p>
          <w:p w:rsidR="00EF6121" w:rsidRPr="008B184B" w:rsidRDefault="00EF6121" w:rsidP="006E6E31">
            <w:pPr>
              <w:jc w:val="left"/>
              <w:rPr>
                <w:rFonts w:ascii="Calibri" w:eastAsia="Calibri" w:hAnsi="Calibri" w:cs="Arial"/>
                <w:b/>
                <w:szCs w:val="22"/>
              </w:rPr>
            </w:pPr>
          </w:p>
        </w:tc>
        <w:tc>
          <w:tcPr>
            <w:tcW w:w="5203" w:type="dxa"/>
            <w:shd w:val="clear" w:color="auto" w:fill="auto"/>
          </w:tcPr>
          <w:p w:rsidR="00EF6121" w:rsidRPr="00F87921" w:rsidRDefault="00EF6121" w:rsidP="006E6E31">
            <w:pPr>
              <w:keepLines/>
              <w:spacing w:before="60" w:after="60"/>
              <w:jc w:val="left"/>
              <w:rPr>
                <w:rFonts w:ascii="Cambria" w:hAnsi="Cambria"/>
                <w:szCs w:val="22"/>
              </w:rPr>
            </w:pP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mbria" w:hAnsi="Cambria"/>
                <w:szCs w:val="22"/>
              </w:rPr>
            </w:pPr>
            <w:r w:rsidRPr="00F87921">
              <w:rPr>
                <w:rFonts w:ascii="Cambria" w:hAnsi="Cambria"/>
                <w:szCs w:val="22"/>
              </w:rPr>
              <w:t xml:space="preserve">Se connecter au serveur </w:t>
            </w:r>
            <w:r>
              <w:rPr>
                <w:rFonts w:ascii="Cambria" w:hAnsi="Cambria"/>
                <w:szCs w:val="22"/>
              </w:rPr>
              <w:t>SQL de destination</w:t>
            </w:r>
            <w:r w:rsidRPr="00F87921">
              <w:rPr>
                <w:rFonts w:ascii="Cambria" w:hAnsi="Cambria"/>
                <w:szCs w:val="22"/>
              </w:rPr>
              <w:t xml:space="preserve"> pour créer l’utilisateur </w:t>
            </w:r>
            <w:r>
              <w:rPr>
                <w:rFonts w:ascii="Cambria" w:hAnsi="Cambria"/>
                <w:szCs w:val="22"/>
              </w:rPr>
              <w:t xml:space="preserve">de la base de données à migrer via « SQL Server Management Studio » </w:t>
            </w:r>
            <w:r w:rsidRPr="00F87921">
              <w:rPr>
                <w:rFonts w:ascii="Cambria" w:hAnsi="Cambria"/>
                <w:szCs w:val="22"/>
              </w:rPr>
              <w:t>et</w:t>
            </w:r>
            <w:r>
              <w:rPr>
                <w:rFonts w:ascii="Cambria" w:hAnsi="Cambria"/>
                <w:szCs w:val="22"/>
              </w:rPr>
              <w:t xml:space="preserve"> </w:t>
            </w:r>
            <w:r w:rsidRPr="00F87921">
              <w:rPr>
                <w:rFonts w:ascii="Cambria" w:hAnsi="Cambria"/>
                <w:szCs w:val="22"/>
              </w:rPr>
              <w:t xml:space="preserve">charger le dump </w:t>
            </w:r>
            <w:r>
              <w:rPr>
                <w:rFonts w:ascii="Cambria" w:hAnsi="Cambria"/>
                <w:szCs w:val="22"/>
              </w:rPr>
              <w:t>généré précédemment.</w:t>
            </w:r>
          </w:p>
        </w:tc>
        <w:tc>
          <w:tcPr>
            <w:tcW w:w="5203" w:type="dxa"/>
            <w:shd w:val="clear" w:color="auto" w:fill="auto"/>
          </w:tcPr>
          <w:p w:rsidR="00EF6121" w:rsidRDefault="00EF6121" w:rsidP="006E6E31"/>
        </w:tc>
      </w:tr>
      <w:tr w:rsidR="00EF6121" w:rsidRPr="00F87921" w:rsidTr="006E6E31">
        <w:trPr>
          <w:trHeight w:val="2489"/>
        </w:trPr>
        <w:tc>
          <w:tcPr>
            <w:tcW w:w="5204" w:type="dxa"/>
            <w:shd w:val="clear" w:color="auto" w:fill="auto"/>
          </w:tcPr>
          <w:p w:rsidR="00EF6121" w:rsidRDefault="00EF6121" w:rsidP="006E6E31">
            <w:pPr>
              <w:jc w:val="left"/>
              <w:rPr>
                <w:rFonts w:ascii="Cambria" w:hAnsi="Cambria"/>
                <w:szCs w:val="22"/>
              </w:rPr>
            </w:pPr>
            <w:r>
              <w:rPr>
                <w:rFonts w:ascii="Cambria" w:hAnsi="Cambria"/>
                <w:szCs w:val="22"/>
              </w:rPr>
              <w:t xml:space="preserve">Une fois la base de données restaurée, il faut exécuter </w:t>
            </w:r>
            <w:r w:rsidRPr="00F87921">
              <w:rPr>
                <w:rFonts w:ascii="Cambria" w:hAnsi="Cambria"/>
                <w:szCs w:val="22"/>
              </w:rPr>
              <w:t xml:space="preserve">la requête de synchronisation </w:t>
            </w:r>
            <w:r>
              <w:rPr>
                <w:rFonts w:ascii="Cambria" w:hAnsi="Cambria"/>
                <w:szCs w:val="22"/>
              </w:rPr>
              <w:t>des login :</w:t>
            </w:r>
            <w:r w:rsidRPr="00F87921">
              <w:rPr>
                <w:rFonts w:ascii="Cambria" w:hAnsi="Cambria"/>
                <w:szCs w:val="22"/>
              </w:rPr>
              <w:t xml:space="preserve"> « </w:t>
            </w:r>
            <w:r w:rsidRPr="00F87921">
              <w:rPr>
                <w:rFonts w:ascii="Cambria" w:hAnsi="Cambria"/>
                <w:b/>
                <w:szCs w:val="22"/>
              </w:rPr>
              <w:t>sp_changedbowner 'Nom utilisateur créé';</w:t>
            </w:r>
            <w:r w:rsidRPr="00F87921">
              <w:rPr>
                <w:rFonts w:ascii="Cambria" w:hAnsi="Cambria"/>
                <w:szCs w:val="22"/>
              </w:rPr>
              <w:t xml:space="preserve"> » </w:t>
            </w:r>
          </w:p>
          <w:p w:rsidR="00EF61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r>
              <w:rPr>
                <w:rFonts w:ascii="Cambria" w:hAnsi="Cambria"/>
                <w:szCs w:val="22"/>
              </w:rPr>
              <w:t xml:space="preserve">Cela permet de </w:t>
            </w:r>
            <w:r w:rsidRPr="00F87921">
              <w:rPr>
                <w:rFonts w:ascii="Cambria" w:hAnsi="Cambria"/>
                <w:szCs w:val="22"/>
              </w:rPr>
              <w:t>modifier le pro</w:t>
            </w:r>
            <w:r>
              <w:rPr>
                <w:rFonts w:ascii="Cambria" w:hAnsi="Cambria"/>
                <w:szCs w:val="22"/>
              </w:rPr>
              <w:t>priétaire par défaut de la base de données.</w:t>
            </w:r>
          </w:p>
          <w:p w:rsidR="00EF6121" w:rsidRPr="00F87921" w:rsidRDefault="00EF6121" w:rsidP="006E6E31">
            <w:pPr>
              <w:jc w:val="left"/>
              <w:rPr>
                <w:rFonts w:ascii="Cambria" w:hAnsi="Cambria"/>
                <w:szCs w:val="22"/>
              </w:rPr>
            </w:pPr>
          </w:p>
        </w:tc>
        <w:tc>
          <w:tcPr>
            <w:tcW w:w="5203" w:type="dxa"/>
            <w:shd w:val="clear" w:color="auto" w:fill="auto"/>
          </w:tcPr>
          <w:p w:rsidR="00EF6121" w:rsidRPr="00F87921" w:rsidRDefault="00EF6121" w:rsidP="006E6E31">
            <w:pPr>
              <w:rPr>
                <w:b/>
              </w:rPr>
            </w:pPr>
          </w:p>
        </w:tc>
      </w:tr>
      <w:tr w:rsidR="00EF6121" w:rsidRPr="00F87921" w:rsidTr="006E6E31">
        <w:trPr>
          <w:trHeight w:val="2489"/>
        </w:trPr>
        <w:tc>
          <w:tcPr>
            <w:tcW w:w="5204" w:type="dxa"/>
            <w:shd w:val="clear" w:color="auto" w:fill="auto"/>
          </w:tcPr>
          <w:p w:rsidR="00EF6121" w:rsidRDefault="00EF6121" w:rsidP="006E6E31">
            <w:pPr>
              <w:jc w:val="left"/>
              <w:rPr>
                <w:rFonts w:ascii="Cambria" w:hAnsi="Cambria"/>
                <w:szCs w:val="22"/>
              </w:rPr>
            </w:pPr>
            <w:r>
              <w:rPr>
                <w:rFonts w:ascii="Cambria" w:hAnsi="Cambria"/>
                <w:szCs w:val="22"/>
              </w:rPr>
              <w:lastRenderedPageBreak/>
              <w:t>Arrêter l’agent Patrol et les trois instances FMAO pour laquelle la base a été migrée sur le serveur applicatif :</w:t>
            </w:r>
          </w:p>
          <w:p w:rsidR="00EF6121" w:rsidRPr="004743CB" w:rsidRDefault="00EF6121" w:rsidP="00EF6121">
            <w:pPr>
              <w:numPr>
                <w:ilvl w:val="0"/>
                <w:numId w:val="43"/>
              </w:numPr>
              <w:rPr>
                <w:rFonts w:ascii="Calibri" w:hAnsi="Calibri" w:cs="Calibri"/>
                <w:szCs w:val="22"/>
              </w:rPr>
            </w:pPr>
            <w:r w:rsidRPr="004743CB">
              <w:rPr>
                <w:rFonts w:ascii="Calibri" w:hAnsi="Calibri" w:cs="Calibri"/>
                <w:szCs w:val="22"/>
              </w:rPr>
              <w:t>FMAO_</w:t>
            </w:r>
            <w:r w:rsidRPr="004743CB">
              <w:rPr>
                <w:rFonts w:ascii="Calibri" w:hAnsi="Calibri" w:cs="Calibri"/>
                <w:i/>
                <w:szCs w:val="22"/>
              </w:rPr>
              <w:t>nom_instance</w:t>
            </w:r>
            <w:r w:rsidRPr="004743CB">
              <w:rPr>
                <w:rFonts w:ascii="Calibri" w:hAnsi="Calibri" w:cs="Calibri"/>
                <w:szCs w:val="22"/>
              </w:rPr>
              <w:t>_Jboss</w:t>
            </w:r>
            <w:r>
              <w:rPr>
                <w:rFonts w:ascii="Calibri" w:hAnsi="Calibri" w:cs="Calibri"/>
                <w:szCs w:val="22"/>
              </w:rPr>
              <w:t xml:space="preserve"> </w:t>
            </w:r>
            <w:r w:rsidRPr="004743CB">
              <w:rPr>
                <w:rFonts w:ascii="Calibri" w:hAnsi="Calibri" w:cs="Calibri"/>
                <w:szCs w:val="22"/>
              </w:rPr>
              <w:t>(</w:t>
            </w:r>
            <w:r w:rsidRPr="004743CB">
              <w:rPr>
                <w:rFonts w:ascii="Calibri" w:hAnsi="Calibri" w:cs="Calibri"/>
                <w:i/>
                <w:szCs w:val="22"/>
              </w:rPr>
              <w:t>nom_instance</w:t>
            </w:r>
            <w:r w:rsidRPr="004743CB">
              <w:rPr>
                <w:rFonts w:ascii="Calibri" w:hAnsi="Calibri" w:cs="Calibri"/>
                <w:szCs w:val="22"/>
              </w:rPr>
              <w:t xml:space="preserve"> précisé dans la FDT)</w:t>
            </w:r>
          </w:p>
          <w:p w:rsidR="00EF6121" w:rsidRPr="004743CB" w:rsidRDefault="00EF6121" w:rsidP="00EF6121">
            <w:pPr>
              <w:numPr>
                <w:ilvl w:val="0"/>
                <w:numId w:val="43"/>
              </w:numPr>
              <w:rPr>
                <w:rFonts w:ascii="Calibri" w:hAnsi="Calibri" w:cs="Calibri"/>
                <w:szCs w:val="22"/>
              </w:rPr>
            </w:pPr>
            <w:r w:rsidRPr="004743CB">
              <w:rPr>
                <w:rFonts w:ascii="Calibri" w:hAnsi="Calibri" w:cs="Calibri"/>
                <w:szCs w:val="22"/>
              </w:rPr>
              <w:t>FMAO_</w:t>
            </w:r>
            <w:r w:rsidRPr="004743CB">
              <w:rPr>
                <w:rFonts w:ascii="Calibri" w:hAnsi="Calibri" w:cs="Calibri"/>
                <w:i/>
                <w:szCs w:val="22"/>
              </w:rPr>
              <w:t>nom_instance</w:t>
            </w:r>
            <w:r w:rsidRPr="004743CB">
              <w:rPr>
                <w:rFonts w:ascii="Calibri" w:hAnsi="Calibri" w:cs="Calibri"/>
                <w:szCs w:val="22"/>
              </w:rPr>
              <w:t>_Tomcat</w:t>
            </w:r>
          </w:p>
          <w:p w:rsidR="00EF6121" w:rsidRPr="004743CB" w:rsidRDefault="00EF6121" w:rsidP="00EF6121">
            <w:pPr>
              <w:numPr>
                <w:ilvl w:val="0"/>
                <w:numId w:val="43"/>
              </w:numPr>
              <w:rPr>
                <w:rFonts w:ascii="Calibri" w:hAnsi="Calibri" w:cs="Calibri"/>
                <w:szCs w:val="22"/>
              </w:rPr>
            </w:pPr>
            <w:r w:rsidRPr="004743CB">
              <w:rPr>
                <w:rFonts w:ascii="Calibri" w:hAnsi="Calibri" w:cs="Calibri"/>
                <w:szCs w:val="22"/>
              </w:rPr>
              <w:t>FMAO_</w:t>
            </w:r>
            <w:r w:rsidRPr="004743CB">
              <w:rPr>
                <w:rFonts w:ascii="Calibri" w:hAnsi="Calibri" w:cs="Calibri"/>
                <w:i/>
                <w:szCs w:val="22"/>
              </w:rPr>
              <w:t>nom_instance</w:t>
            </w:r>
            <w:r w:rsidRPr="004743CB">
              <w:rPr>
                <w:rFonts w:ascii="Calibri" w:hAnsi="Calibri" w:cs="Calibri"/>
                <w:szCs w:val="22"/>
              </w:rPr>
              <w:t>_MNT (Selon l’instance)</w:t>
            </w:r>
          </w:p>
          <w:p w:rsidR="00EF6121" w:rsidRPr="00F87921" w:rsidRDefault="00EF6121" w:rsidP="006E6E31">
            <w:pPr>
              <w:ind w:left="720"/>
              <w:jc w:val="left"/>
              <w:rPr>
                <w:rFonts w:ascii="Cambria" w:hAnsi="Cambria"/>
                <w:szCs w:val="22"/>
              </w:rPr>
            </w:pP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p>
        </w:tc>
        <w:tc>
          <w:tcPr>
            <w:tcW w:w="5203" w:type="dxa"/>
            <w:shd w:val="clear" w:color="auto" w:fill="auto"/>
          </w:tcPr>
          <w:p w:rsidR="00EF6121" w:rsidRPr="00F87921" w:rsidRDefault="00EF6121" w:rsidP="006E6E31">
            <w:pPr>
              <w:rPr>
                <w:b/>
              </w:rPr>
            </w:pPr>
          </w:p>
        </w:tc>
      </w:tr>
      <w:tr w:rsidR="00EF6121" w:rsidRPr="00F87921" w:rsidTr="006E6E31">
        <w:trPr>
          <w:trHeight w:val="2489"/>
        </w:trPr>
        <w:tc>
          <w:tcPr>
            <w:tcW w:w="5204" w:type="dxa"/>
            <w:shd w:val="clear" w:color="auto" w:fill="auto"/>
          </w:tcPr>
          <w:p w:rsidR="00EF6121" w:rsidRPr="00F87921" w:rsidRDefault="00EF6121" w:rsidP="006E6E31">
            <w:pPr>
              <w:jc w:val="left"/>
              <w:rPr>
                <w:rFonts w:ascii="Cambria" w:hAnsi="Cambria"/>
                <w:szCs w:val="22"/>
              </w:rPr>
            </w:pPr>
            <w:r>
              <w:rPr>
                <w:rFonts w:ascii="Cambria" w:hAnsi="Cambria"/>
                <w:szCs w:val="22"/>
              </w:rPr>
              <w:t>Arrêter le site web et le pool d’application IIS de l’instance FMAO dont la base a été migrée</w:t>
            </w:r>
          </w:p>
        </w:tc>
        <w:tc>
          <w:tcPr>
            <w:tcW w:w="5203" w:type="dxa"/>
            <w:shd w:val="clear" w:color="auto" w:fill="auto"/>
          </w:tcPr>
          <w:p w:rsidR="00EF6121" w:rsidRDefault="00EF6121" w:rsidP="006E6E31"/>
        </w:tc>
      </w:tr>
      <w:tr w:rsidR="00EF6121" w:rsidRPr="00F87921" w:rsidTr="006E6E31">
        <w:trPr>
          <w:trHeight w:val="2489"/>
        </w:trPr>
        <w:tc>
          <w:tcPr>
            <w:tcW w:w="5204" w:type="dxa"/>
            <w:shd w:val="clear" w:color="auto" w:fill="auto"/>
          </w:tcPr>
          <w:p w:rsidR="00EF6121" w:rsidRPr="00F87921" w:rsidRDefault="00EF6121" w:rsidP="006E6E31">
            <w:pPr>
              <w:jc w:val="left"/>
              <w:rPr>
                <w:rFonts w:ascii="Cambria" w:hAnsi="Cambria"/>
                <w:szCs w:val="22"/>
              </w:rPr>
            </w:pPr>
            <w:r>
              <w:rPr>
                <w:rFonts w:ascii="Cambria" w:hAnsi="Cambria"/>
                <w:szCs w:val="22"/>
              </w:rPr>
              <w:t xml:space="preserve">Mettre « Offine » la base de données migrée qui se trouve sur le serveur SQL source </w:t>
            </w:r>
          </w:p>
          <w:p w:rsidR="00EF6121" w:rsidRPr="00F87921" w:rsidRDefault="00EF6121" w:rsidP="006E6E31">
            <w:pPr>
              <w:jc w:val="left"/>
              <w:rPr>
                <w:rFonts w:ascii="Cambria" w:hAnsi="Cambria"/>
                <w:szCs w:val="22"/>
              </w:rPr>
            </w:pPr>
          </w:p>
          <w:p w:rsidR="00EF6121" w:rsidRPr="00F87921" w:rsidRDefault="00EF6121" w:rsidP="006E6E31">
            <w:pPr>
              <w:jc w:val="left"/>
              <w:rPr>
                <w:rFonts w:ascii="Cambria" w:hAnsi="Cambria"/>
                <w:szCs w:val="22"/>
              </w:rPr>
            </w:pPr>
          </w:p>
        </w:tc>
        <w:tc>
          <w:tcPr>
            <w:tcW w:w="5203" w:type="dxa"/>
            <w:shd w:val="clear" w:color="auto" w:fill="auto"/>
          </w:tcPr>
          <w:p w:rsidR="00EF6121" w:rsidRDefault="00EF6121" w:rsidP="006E6E31"/>
        </w:tc>
      </w:tr>
      <w:tr w:rsidR="00EF6121" w:rsidRPr="001601AA" w:rsidTr="006E6E31">
        <w:trPr>
          <w:trHeight w:val="2489"/>
        </w:trPr>
        <w:tc>
          <w:tcPr>
            <w:tcW w:w="5204" w:type="dxa"/>
            <w:shd w:val="clear" w:color="auto" w:fill="auto"/>
          </w:tcPr>
          <w:p w:rsidR="00EF6121" w:rsidRDefault="00EF6121" w:rsidP="006E6E31">
            <w:pPr>
              <w:jc w:val="left"/>
              <w:rPr>
                <w:rFonts w:ascii="Calibri" w:hAnsi="Calibri" w:cs="Calibri"/>
                <w:b/>
                <w:szCs w:val="22"/>
              </w:rPr>
            </w:pPr>
            <w:r w:rsidRPr="001601AA">
              <w:rPr>
                <w:rFonts w:ascii="Calibri" w:hAnsi="Calibri" w:cs="Calibri"/>
                <w:szCs w:val="22"/>
              </w:rPr>
              <w:t>Sur le serveur applicatif FMAO dans « </w:t>
            </w:r>
            <w:r w:rsidRPr="001601AA">
              <w:rPr>
                <w:rFonts w:ascii="Calibri" w:hAnsi="Calibri" w:cs="Calibri"/>
                <w:b/>
                <w:szCs w:val="22"/>
              </w:rPr>
              <w:t>D:\</w:t>
            </w:r>
            <w:r w:rsidRPr="001601AA">
              <w:rPr>
                <w:rFonts w:ascii="Calibri" w:hAnsi="Calibri" w:cs="Calibri"/>
                <w:b/>
                <w:i/>
                <w:szCs w:val="22"/>
              </w:rPr>
              <w:t>nom_instance</w:t>
            </w:r>
            <w:r w:rsidRPr="001601AA">
              <w:rPr>
                <w:rFonts w:ascii="Calibri" w:hAnsi="Calibri" w:cs="Calibri"/>
                <w:b/>
                <w:szCs w:val="22"/>
              </w:rPr>
              <w:t>\PlanonEE201012\Server\jboss-4.2.3.GA\server\default\deploy »</w:t>
            </w:r>
            <w:r w:rsidRPr="001601AA">
              <w:rPr>
                <w:rFonts w:ascii="Calibri" w:hAnsi="Calibri" w:cs="Calibri"/>
                <w:szCs w:val="22"/>
              </w:rPr>
              <w:t xml:space="preserve"> renommez le fichier </w:t>
            </w:r>
            <w:r w:rsidRPr="001601AA">
              <w:rPr>
                <w:rFonts w:ascii="Calibri" w:hAnsi="Calibri" w:cs="Calibri"/>
                <w:b/>
                <w:szCs w:val="22"/>
              </w:rPr>
              <w:t>planon-ds.xml</w:t>
            </w:r>
            <w:r w:rsidRPr="001601AA">
              <w:rPr>
                <w:rFonts w:ascii="Calibri" w:hAnsi="Calibri" w:cs="Calibri"/>
                <w:szCs w:val="22"/>
              </w:rPr>
              <w:t xml:space="preserve"> en </w:t>
            </w:r>
            <w:r w:rsidRPr="001601AA">
              <w:rPr>
                <w:rFonts w:ascii="Calibri" w:hAnsi="Calibri" w:cs="Calibri"/>
                <w:b/>
                <w:szCs w:val="22"/>
              </w:rPr>
              <w:t>planon-ds.xml.old</w:t>
            </w:r>
          </w:p>
          <w:p w:rsidR="00EF6121" w:rsidRDefault="00EF6121" w:rsidP="006E6E31">
            <w:pPr>
              <w:jc w:val="left"/>
              <w:rPr>
                <w:rFonts w:ascii="Calibri" w:hAnsi="Calibri" w:cs="Calibri"/>
                <w:b/>
                <w:szCs w:val="22"/>
              </w:rPr>
            </w:pPr>
          </w:p>
          <w:p w:rsidR="00EF6121" w:rsidRPr="0023197A" w:rsidRDefault="00EF6121" w:rsidP="006E6E31">
            <w:pPr>
              <w:jc w:val="left"/>
              <w:rPr>
                <w:rFonts w:ascii="Calibri" w:hAnsi="Calibri" w:cs="Calibri"/>
                <w:i/>
                <w:sz w:val="18"/>
                <w:szCs w:val="18"/>
              </w:rPr>
            </w:pPr>
          </w:p>
        </w:tc>
        <w:tc>
          <w:tcPr>
            <w:tcW w:w="5203" w:type="dxa"/>
            <w:shd w:val="clear" w:color="auto" w:fill="auto"/>
          </w:tcPr>
          <w:p w:rsidR="00EF6121" w:rsidRPr="001601AA" w:rsidRDefault="00EF6121" w:rsidP="006E6E31">
            <w:pPr>
              <w:rPr>
                <w:rFonts w:ascii="Calibri" w:hAnsi="Calibri" w:cs="Calibri"/>
                <w:szCs w:val="22"/>
              </w:rPr>
            </w:pPr>
          </w:p>
        </w:tc>
      </w:tr>
      <w:tr w:rsidR="00EF6121" w:rsidRPr="001601AA" w:rsidTr="006E6E31">
        <w:trPr>
          <w:trHeight w:val="2489"/>
        </w:trPr>
        <w:tc>
          <w:tcPr>
            <w:tcW w:w="5204" w:type="dxa"/>
            <w:shd w:val="clear" w:color="auto" w:fill="auto"/>
          </w:tcPr>
          <w:p w:rsidR="00EF6121" w:rsidRPr="001601AA" w:rsidRDefault="00EF6121" w:rsidP="006E6E31">
            <w:pPr>
              <w:rPr>
                <w:rFonts w:ascii="Calibri" w:hAnsi="Calibri" w:cs="Calibri"/>
                <w:szCs w:val="22"/>
              </w:rPr>
            </w:pPr>
            <w:r w:rsidRPr="001601AA">
              <w:rPr>
                <w:rFonts w:ascii="Calibri" w:hAnsi="Calibri" w:cs="Calibri"/>
                <w:szCs w:val="22"/>
              </w:rPr>
              <w:lastRenderedPageBreak/>
              <w:t xml:space="preserve">Copier le fichier nommé </w:t>
            </w:r>
            <w:r>
              <w:rPr>
                <w:rFonts w:ascii="Calibri" w:hAnsi="Calibri" w:cs="Calibri"/>
                <w:szCs w:val="22"/>
              </w:rPr>
              <w:t>« </w:t>
            </w:r>
            <w:r w:rsidRPr="001601AA">
              <w:rPr>
                <w:rFonts w:ascii="Calibri" w:hAnsi="Calibri" w:cs="Calibri"/>
                <w:b/>
                <w:szCs w:val="22"/>
              </w:rPr>
              <w:t>planon-ds-NomInstance.xml</w:t>
            </w:r>
            <w:r>
              <w:rPr>
                <w:rFonts w:ascii="Calibri" w:hAnsi="Calibri" w:cs="Calibri"/>
                <w:b/>
                <w:szCs w:val="22"/>
              </w:rPr>
              <w:t xml:space="preserve"> » </w:t>
            </w:r>
            <w:r w:rsidRPr="00CB567F">
              <w:rPr>
                <w:rFonts w:ascii="Calibri" w:hAnsi="Calibri" w:cs="Calibri"/>
                <w:szCs w:val="22"/>
              </w:rPr>
              <w:t>présent dans</w:t>
            </w:r>
            <w:r>
              <w:rPr>
                <w:rFonts w:ascii="Calibri" w:hAnsi="Calibri" w:cs="Calibri"/>
                <w:b/>
                <w:szCs w:val="22"/>
              </w:rPr>
              <w:t xml:space="preserve"> </w:t>
            </w:r>
            <w:r w:rsidRPr="001601AA">
              <w:rPr>
                <w:rFonts w:ascii="Calibri" w:hAnsi="Calibri" w:cs="Calibri"/>
                <w:b/>
                <w:szCs w:val="22"/>
              </w:rPr>
              <w:t xml:space="preserve"> </w:t>
            </w:r>
            <w:r>
              <w:rPr>
                <w:rFonts w:ascii="Calibri" w:hAnsi="Calibri" w:cs="Calibri"/>
                <w:b/>
                <w:szCs w:val="22"/>
              </w:rPr>
              <w:t>« </w:t>
            </w:r>
            <w:r w:rsidRPr="001601AA">
              <w:rPr>
                <w:rFonts w:ascii="Calibri" w:hAnsi="Calibri" w:cs="Calibri"/>
                <w:b/>
                <w:szCs w:val="22"/>
              </w:rPr>
              <w:t>D:\</w:t>
            </w:r>
            <w:r w:rsidRPr="001601AA">
              <w:rPr>
                <w:rFonts w:ascii="Calibri" w:hAnsi="Calibri" w:cs="Calibri"/>
                <w:b/>
                <w:i/>
                <w:szCs w:val="22"/>
              </w:rPr>
              <w:t>nom_instance</w:t>
            </w:r>
            <w:r w:rsidRPr="001601AA">
              <w:rPr>
                <w:rFonts w:ascii="Calibri" w:hAnsi="Calibri" w:cs="Calibri"/>
                <w:b/>
                <w:szCs w:val="22"/>
              </w:rPr>
              <w:t>\PlanonEE201012\Server\jboss-4.2.3.GA\server\default\deploy</w:t>
            </w:r>
            <w:r>
              <w:rPr>
                <w:rFonts w:ascii="Calibri" w:hAnsi="Calibri" w:cs="Calibri"/>
                <w:b/>
                <w:szCs w:val="22"/>
              </w:rPr>
              <w:t> »</w:t>
            </w:r>
            <w:r w:rsidRPr="001601AA">
              <w:rPr>
                <w:rFonts w:ascii="Calibri" w:hAnsi="Calibri" w:cs="Calibri"/>
                <w:b/>
                <w:szCs w:val="22"/>
              </w:rPr>
              <w:t xml:space="preserve"> </w:t>
            </w:r>
            <w:r w:rsidRPr="001601AA">
              <w:rPr>
                <w:rFonts w:ascii="Calibri" w:hAnsi="Calibri" w:cs="Calibri"/>
                <w:szCs w:val="22"/>
              </w:rPr>
              <w:t xml:space="preserve">et </w:t>
            </w:r>
            <w:r>
              <w:rPr>
                <w:rFonts w:ascii="Calibri" w:hAnsi="Calibri" w:cs="Calibri"/>
                <w:szCs w:val="22"/>
              </w:rPr>
              <w:t xml:space="preserve">le </w:t>
            </w:r>
            <w:r w:rsidRPr="001601AA">
              <w:rPr>
                <w:rFonts w:ascii="Calibri" w:hAnsi="Calibri" w:cs="Calibri"/>
                <w:szCs w:val="22"/>
              </w:rPr>
              <w:t xml:space="preserve">renommer en </w:t>
            </w:r>
            <w:r w:rsidRPr="00CB567F">
              <w:rPr>
                <w:rFonts w:ascii="Calibri" w:hAnsi="Calibri" w:cs="Calibri"/>
                <w:b/>
                <w:szCs w:val="22"/>
              </w:rPr>
              <w:t>«</w:t>
            </w:r>
            <w:r>
              <w:rPr>
                <w:rFonts w:ascii="Calibri" w:hAnsi="Calibri" w:cs="Calibri"/>
                <w:szCs w:val="22"/>
              </w:rPr>
              <w:t> </w:t>
            </w:r>
            <w:r w:rsidRPr="001601AA">
              <w:rPr>
                <w:rFonts w:ascii="Calibri" w:hAnsi="Calibri" w:cs="Calibri"/>
                <w:b/>
                <w:szCs w:val="22"/>
              </w:rPr>
              <w:t>planon-ds.xml</w:t>
            </w:r>
            <w:r>
              <w:rPr>
                <w:rFonts w:ascii="Calibri" w:hAnsi="Calibri" w:cs="Calibri"/>
                <w:b/>
                <w:szCs w:val="22"/>
              </w:rPr>
              <w:t> »</w:t>
            </w:r>
          </w:p>
          <w:p w:rsidR="00EF6121" w:rsidRPr="001601AA" w:rsidRDefault="00EF6121" w:rsidP="006E6E31">
            <w:pPr>
              <w:jc w:val="left"/>
              <w:rPr>
                <w:rFonts w:ascii="Calibri" w:hAnsi="Calibri" w:cs="Calibri"/>
                <w:szCs w:val="22"/>
              </w:rPr>
            </w:pPr>
          </w:p>
        </w:tc>
        <w:tc>
          <w:tcPr>
            <w:tcW w:w="5203" w:type="dxa"/>
            <w:shd w:val="clear" w:color="auto" w:fill="auto"/>
          </w:tcPr>
          <w:p w:rsidR="00EF6121" w:rsidRPr="001601AA" w:rsidRDefault="00EF6121" w:rsidP="006E6E31">
            <w:pPr>
              <w:rPr>
                <w:rFonts w:ascii="Calibri" w:hAnsi="Calibri" w:cs="Calibri"/>
                <w:szCs w:val="22"/>
              </w:rPr>
            </w:pPr>
          </w:p>
        </w:tc>
      </w:tr>
      <w:tr w:rsidR="00EF6121" w:rsidRPr="00F87921" w:rsidTr="006E6E31">
        <w:trPr>
          <w:trHeight w:val="2489"/>
        </w:trPr>
        <w:tc>
          <w:tcPr>
            <w:tcW w:w="5204" w:type="dxa"/>
            <w:shd w:val="clear" w:color="auto" w:fill="auto"/>
          </w:tcPr>
          <w:p w:rsidR="00EF6121" w:rsidRPr="004743CB" w:rsidRDefault="00EF6121" w:rsidP="006E6E31">
            <w:pPr>
              <w:rPr>
                <w:rFonts w:ascii="Calibri" w:hAnsi="Calibri" w:cs="Calibri"/>
                <w:szCs w:val="22"/>
              </w:rPr>
            </w:pPr>
            <w:r w:rsidRPr="001601AA">
              <w:rPr>
                <w:rFonts w:ascii="Calibri" w:hAnsi="Calibri" w:cs="Calibri"/>
                <w:szCs w:val="22"/>
              </w:rPr>
              <w:t xml:space="preserve">Redémarrez le service </w:t>
            </w:r>
            <w:r>
              <w:rPr>
                <w:rFonts w:ascii="Calibri" w:hAnsi="Calibri" w:cs="Calibri"/>
                <w:szCs w:val="22"/>
              </w:rPr>
              <w:t>« </w:t>
            </w:r>
            <w:r w:rsidRPr="001601AA">
              <w:rPr>
                <w:rFonts w:ascii="Calibri" w:hAnsi="Calibri" w:cs="Calibri"/>
                <w:szCs w:val="22"/>
              </w:rPr>
              <w:t>FMAO_</w:t>
            </w:r>
            <w:r w:rsidRPr="001601AA">
              <w:rPr>
                <w:rFonts w:ascii="Calibri" w:hAnsi="Calibri" w:cs="Calibri"/>
                <w:i/>
                <w:szCs w:val="22"/>
              </w:rPr>
              <w:t>nom_instance</w:t>
            </w:r>
            <w:r w:rsidRPr="001601AA">
              <w:rPr>
                <w:rFonts w:ascii="Calibri" w:hAnsi="Calibri" w:cs="Calibri"/>
                <w:szCs w:val="22"/>
              </w:rPr>
              <w:t>_Jboss</w:t>
            </w:r>
            <w:r>
              <w:rPr>
                <w:rFonts w:ascii="Calibri" w:hAnsi="Calibri" w:cs="Calibri"/>
                <w:szCs w:val="22"/>
              </w:rPr>
              <w:t> »</w:t>
            </w:r>
            <w:r w:rsidRPr="001601AA">
              <w:rPr>
                <w:rFonts w:ascii="Calibri" w:hAnsi="Calibri" w:cs="Calibri"/>
                <w:szCs w:val="22"/>
              </w:rPr>
              <w:t>,</w:t>
            </w:r>
            <w:r w:rsidRPr="001601AA">
              <w:rPr>
                <w:rFonts w:ascii="Calibri" w:hAnsi="Calibri" w:cs="Calibri"/>
                <w:b/>
                <w:szCs w:val="22"/>
              </w:rPr>
              <w:t xml:space="preserve"> </w:t>
            </w:r>
            <w:r w:rsidRPr="001601AA">
              <w:rPr>
                <w:rFonts w:ascii="Calibri" w:hAnsi="Calibri" w:cs="Calibri"/>
                <w:szCs w:val="22"/>
              </w:rPr>
              <w:t xml:space="preserve">attendre </w:t>
            </w:r>
            <w:r w:rsidRPr="00C34C69">
              <w:rPr>
                <w:rFonts w:ascii="Calibri" w:hAnsi="Calibri" w:cs="Calibri"/>
                <w:b/>
                <w:szCs w:val="22"/>
              </w:rPr>
              <w:t>5 à 10 minutes</w:t>
            </w:r>
            <w:r w:rsidRPr="001601AA">
              <w:rPr>
                <w:rFonts w:ascii="Calibri" w:hAnsi="Calibri" w:cs="Calibri"/>
                <w:szCs w:val="22"/>
              </w:rPr>
              <w:t xml:space="preserve"> avant de faire le redémarrage du service</w:t>
            </w:r>
            <w:r>
              <w:rPr>
                <w:rFonts w:ascii="Calibri" w:hAnsi="Calibri" w:cs="Calibri"/>
                <w:szCs w:val="22"/>
              </w:rPr>
              <w:t xml:space="preserve"> </w:t>
            </w:r>
            <w:r>
              <w:rPr>
                <w:rFonts w:ascii="Calibri" w:hAnsi="Calibri" w:cs="Calibri"/>
                <w:b/>
                <w:szCs w:val="22"/>
              </w:rPr>
              <w:t>« </w:t>
            </w:r>
            <w:r w:rsidRPr="001601AA">
              <w:rPr>
                <w:rFonts w:ascii="Calibri" w:hAnsi="Calibri" w:cs="Calibri"/>
                <w:szCs w:val="22"/>
              </w:rPr>
              <w:t>FMAO_</w:t>
            </w:r>
            <w:r w:rsidRPr="001601AA">
              <w:rPr>
                <w:rFonts w:ascii="Calibri" w:hAnsi="Calibri" w:cs="Calibri"/>
                <w:i/>
                <w:szCs w:val="22"/>
              </w:rPr>
              <w:t>nom_instance</w:t>
            </w:r>
            <w:r w:rsidRPr="001601AA">
              <w:rPr>
                <w:rFonts w:ascii="Calibri" w:hAnsi="Calibri" w:cs="Calibri"/>
                <w:szCs w:val="22"/>
              </w:rPr>
              <w:t>_</w:t>
            </w:r>
            <w:r>
              <w:rPr>
                <w:rFonts w:ascii="Calibri" w:hAnsi="Calibri" w:cs="Calibri"/>
                <w:szCs w:val="22"/>
              </w:rPr>
              <w:t>Tomcat » et aussi le service « </w:t>
            </w:r>
            <w:r w:rsidRPr="004743CB">
              <w:rPr>
                <w:rFonts w:ascii="Calibri" w:hAnsi="Calibri" w:cs="Calibri"/>
                <w:szCs w:val="22"/>
              </w:rPr>
              <w:t>FMAO_</w:t>
            </w:r>
            <w:r w:rsidRPr="004743CB">
              <w:rPr>
                <w:rFonts w:ascii="Calibri" w:hAnsi="Calibri" w:cs="Calibri"/>
                <w:i/>
                <w:szCs w:val="22"/>
              </w:rPr>
              <w:t>nom_instance</w:t>
            </w:r>
            <w:r w:rsidRPr="004743CB">
              <w:rPr>
                <w:rFonts w:ascii="Calibri" w:hAnsi="Calibri" w:cs="Calibri"/>
                <w:szCs w:val="22"/>
              </w:rPr>
              <w:t>_MNT</w:t>
            </w:r>
            <w:r>
              <w:rPr>
                <w:rFonts w:ascii="Calibri" w:hAnsi="Calibri" w:cs="Calibri"/>
                <w:szCs w:val="22"/>
              </w:rPr>
              <w:t> » (</w:t>
            </w:r>
            <w:r w:rsidRPr="004743CB">
              <w:rPr>
                <w:rFonts w:ascii="Calibri" w:hAnsi="Calibri" w:cs="Calibri"/>
                <w:szCs w:val="22"/>
              </w:rPr>
              <w:t>Selon l’instance)</w:t>
            </w:r>
            <w:r>
              <w:rPr>
                <w:rFonts w:ascii="Calibri" w:hAnsi="Calibri" w:cs="Calibri"/>
                <w:szCs w:val="22"/>
              </w:rPr>
              <w:t>.</w:t>
            </w:r>
          </w:p>
          <w:p w:rsidR="00EF6121" w:rsidRDefault="00EF6121" w:rsidP="006E6E31">
            <w:pPr>
              <w:rPr>
                <w:rFonts w:ascii="Calibri" w:hAnsi="Calibri" w:cs="Calibri"/>
                <w:szCs w:val="22"/>
              </w:rPr>
            </w:pPr>
          </w:p>
          <w:p w:rsidR="00EF6121" w:rsidRDefault="00EF6121" w:rsidP="006E6E31">
            <w:pPr>
              <w:rPr>
                <w:rFonts w:ascii="Calibri" w:hAnsi="Calibri" w:cs="Calibri"/>
                <w:szCs w:val="22"/>
              </w:rPr>
            </w:pPr>
          </w:p>
          <w:p w:rsidR="00EF6121" w:rsidRDefault="00EF6121" w:rsidP="006E6E31">
            <w:pPr>
              <w:rPr>
                <w:rFonts w:ascii="Cambria" w:hAnsi="Cambria"/>
                <w:szCs w:val="22"/>
              </w:rPr>
            </w:pPr>
          </w:p>
        </w:tc>
        <w:tc>
          <w:tcPr>
            <w:tcW w:w="5203" w:type="dxa"/>
            <w:shd w:val="clear" w:color="auto" w:fill="auto"/>
          </w:tcPr>
          <w:p w:rsidR="00EF6121" w:rsidRDefault="00EF6121" w:rsidP="006E6E31"/>
        </w:tc>
      </w:tr>
      <w:tr w:rsidR="00EF6121" w:rsidRPr="00F87921" w:rsidTr="006E6E31">
        <w:trPr>
          <w:trHeight w:val="2489"/>
        </w:trPr>
        <w:tc>
          <w:tcPr>
            <w:tcW w:w="5204" w:type="dxa"/>
            <w:shd w:val="clear" w:color="auto" w:fill="auto"/>
          </w:tcPr>
          <w:p w:rsidR="00EF6121" w:rsidRPr="00C34C69" w:rsidRDefault="00EF6121" w:rsidP="006E6E31">
            <w:pPr>
              <w:jc w:val="left"/>
              <w:rPr>
                <w:rFonts w:ascii="Calibri" w:hAnsi="Calibri" w:cs="Calibri"/>
                <w:szCs w:val="22"/>
              </w:rPr>
            </w:pPr>
            <w:r>
              <w:rPr>
                <w:rFonts w:ascii="Calibri" w:hAnsi="Calibri" w:cs="Calibri"/>
                <w:szCs w:val="22"/>
              </w:rPr>
              <w:t xml:space="preserve">Ouvrez le fichier </w:t>
            </w:r>
            <w:r w:rsidRPr="00C34C69">
              <w:rPr>
                <w:rFonts w:ascii="Calibri" w:hAnsi="Calibri" w:cs="Calibri"/>
                <w:szCs w:val="22"/>
              </w:rPr>
              <w:t>« </w:t>
            </w:r>
            <w:r w:rsidRPr="00C34C69">
              <w:rPr>
                <w:rFonts w:ascii="Calibri" w:hAnsi="Calibri" w:cs="Calibri"/>
                <w:b/>
                <w:i/>
                <w:szCs w:val="22"/>
              </w:rPr>
              <w:t>D:\nom_instance</w:t>
            </w:r>
            <w:r w:rsidRPr="00C34C69">
              <w:rPr>
                <w:rFonts w:ascii="Calibri" w:hAnsi="Calibri" w:cs="Calibri"/>
                <w:b/>
                <w:szCs w:val="22"/>
              </w:rPr>
              <w:t>\WebManager\planon.udl »</w:t>
            </w:r>
            <w:r>
              <w:rPr>
                <w:rFonts w:ascii="Calibri" w:hAnsi="Calibri" w:cs="Calibri"/>
                <w:b/>
                <w:szCs w:val="22"/>
              </w:rPr>
              <w:t xml:space="preserve"> en faisant </w:t>
            </w:r>
            <w:r w:rsidRPr="00F87921">
              <w:rPr>
                <w:rFonts w:ascii="Calibri" w:eastAsia="Calibri" w:hAnsi="Calibri" w:cs="Arial"/>
                <w:szCs w:val="22"/>
              </w:rPr>
              <w:t>un clic droit puis cliquez sur « </w:t>
            </w:r>
            <w:r w:rsidRPr="00F87921">
              <w:rPr>
                <w:rFonts w:ascii="Calibri" w:eastAsia="Calibri" w:hAnsi="Calibri" w:cs="Arial"/>
                <w:b/>
                <w:szCs w:val="22"/>
              </w:rPr>
              <w:t>Open</w:t>
            </w:r>
            <w:r w:rsidRPr="00F87921">
              <w:rPr>
                <w:rFonts w:ascii="Calibri" w:eastAsia="Calibri" w:hAnsi="Calibri" w:cs="Arial"/>
                <w:szCs w:val="22"/>
              </w:rPr>
              <w:t> »</w:t>
            </w:r>
          </w:p>
        </w:tc>
        <w:tc>
          <w:tcPr>
            <w:tcW w:w="5203" w:type="dxa"/>
            <w:shd w:val="clear" w:color="auto" w:fill="auto"/>
          </w:tcPr>
          <w:p w:rsidR="00EF6121" w:rsidRPr="00C34C69" w:rsidRDefault="00EF6121" w:rsidP="006E6E31">
            <w:pPr>
              <w:rPr>
                <w:rFonts w:ascii="Calibri" w:hAnsi="Calibri" w:cs="Calibri"/>
                <w:szCs w:val="22"/>
              </w:rPr>
            </w:pP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Dans l’onglet « </w:t>
            </w:r>
            <w:r w:rsidRPr="00F87921">
              <w:rPr>
                <w:rFonts w:ascii="Calibri" w:eastAsia="Calibri" w:hAnsi="Calibri" w:cs="Arial"/>
                <w:b/>
                <w:szCs w:val="22"/>
              </w:rPr>
              <w:t>Connection</w:t>
            </w:r>
            <w:r w:rsidRPr="00F87921">
              <w:rPr>
                <w:rFonts w:ascii="Calibri" w:eastAsia="Calibri" w:hAnsi="Calibri" w:cs="Arial"/>
                <w:szCs w:val="22"/>
              </w:rPr>
              <w:t> », renseignez les éléments suivants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Vous pouvez récupérer les infos de connexion à la base de données dans le fichier XML « </w:t>
            </w:r>
            <w:r w:rsidRPr="00F87921">
              <w:rPr>
                <w:rFonts w:ascii="Calibri" w:eastAsia="Calibri" w:hAnsi="Calibri" w:cs="Arial"/>
                <w:b/>
                <w:szCs w:val="22"/>
              </w:rPr>
              <w:t>planon-ds.xml</w:t>
            </w:r>
            <w:r w:rsidRPr="00F87921">
              <w:rPr>
                <w:rFonts w:ascii="Calibri" w:eastAsia="Calibri" w:hAnsi="Calibri" w:cs="Arial"/>
                <w:szCs w:val="22"/>
              </w:rPr>
              <w:t> » qui se trouve dans le répertoire d’installation de Planon </w:t>
            </w:r>
            <w:r w:rsidRPr="00C34C69">
              <w:rPr>
                <w:rFonts w:ascii="Calibri" w:hAnsi="Calibri" w:cs="Calibri"/>
                <w:b/>
                <w:i/>
                <w:szCs w:val="22"/>
              </w:rPr>
              <w:t>D:\nom_instance</w:t>
            </w:r>
            <w:r w:rsidRPr="00C34C69">
              <w:rPr>
                <w:rFonts w:ascii="Calibri" w:hAnsi="Calibri" w:cs="Calibri"/>
                <w:b/>
                <w:szCs w:val="22"/>
              </w:rPr>
              <w:t>\WebManager</w:t>
            </w:r>
            <w:r>
              <w:rPr>
                <w:rFonts w:ascii="Calibri" w:eastAsia="Calibri" w:hAnsi="Calibri" w:cs="Arial"/>
                <w:b/>
                <w:szCs w:val="22"/>
              </w:rPr>
              <w:t>\</w:t>
            </w:r>
            <w:r w:rsidRPr="00F87921">
              <w:rPr>
                <w:rFonts w:ascii="Calibri" w:eastAsia="Calibri" w:hAnsi="Calibri" w:cs="Arial"/>
                <w:b/>
                <w:szCs w:val="22"/>
              </w:rPr>
              <w:t>PlanonEE201012\Server\jboss-4.2.3.GA\server\default\deploy</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1.Select or enter a server name</w:t>
            </w:r>
            <w:r w:rsidRPr="00F87921">
              <w:rPr>
                <w:rFonts w:ascii="Calibri" w:eastAsia="Calibri" w:hAnsi="Calibri" w:cs="Arial"/>
                <w:szCs w:val="22"/>
              </w:rPr>
              <w:t> » Indiquez le nom du serveur SQL hébergeant la base FMAO</w:t>
            </w:r>
            <w:r>
              <w:rPr>
                <w:rFonts w:ascii="Calibri" w:eastAsia="Calibri" w:hAnsi="Calibri" w:cs="Arial"/>
                <w:szCs w:val="22"/>
              </w:rPr>
              <w:t xml:space="preserve"> migrée</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Cochez le bouton radio « </w:t>
            </w:r>
            <w:r w:rsidRPr="00F87921">
              <w:rPr>
                <w:rFonts w:ascii="Calibri" w:eastAsia="Calibri" w:hAnsi="Calibri" w:cs="Arial"/>
                <w:b/>
                <w:szCs w:val="22"/>
              </w:rPr>
              <w:t>Use a specific user name and password</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User name</w:t>
            </w:r>
            <w:r w:rsidRPr="00F87921">
              <w:rPr>
                <w:rFonts w:ascii="Calibri" w:eastAsia="Calibri" w:hAnsi="Calibri" w:cs="Arial"/>
                <w:szCs w:val="22"/>
              </w:rPr>
              <w:t> » indiquez l’identifiant de connexion à la base FMAO</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le champ « </w:t>
            </w:r>
            <w:r w:rsidRPr="00F87921">
              <w:rPr>
                <w:rFonts w:ascii="Calibri" w:eastAsia="Calibri" w:hAnsi="Calibri" w:cs="Arial"/>
                <w:b/>
                <w:szCs w:val="22"/>
              </w:rPr>
              <w:t>Password </w:t>
            </w:r>
            <w:r w:rsidRPr="00F87921">
              <w:rPr>
                <w:rFonts w:ascii="Calibri" w:eastAsia="Calibri" w:hAnsi="Calibri" w:cs="Arial"/>
                <w:szCs w:val="22"/>
              </w:rPr>
              <w:t>» indiquez le mot de passe de l’identifiant de connexion à la base FMAO</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lang w:val="en-US"/>
              </w:rPr>
            </w:pPr>
            <w:r w:rsidRPr="00F87921">
              <w:rPr>
                <w:rFonts w:ascii="Calibri" w:eastAsia="Calibri" w:hAnsi="Calibri" w:cs="Arial"/>
                <w:szCs w:val="22"/>
                <w:lang w:val="en-US"/>
              </w:rPr>
              <w:t>Cocher la case « </w:t>
            </w:r>
            <w:r w:rsidRPr="00F87921">
              <w:rPr>
                <w:rFonts w:ascii="Calibri" w:eastAsia="Calibri" w:hAnsi="Calibri" w:cs="Arial"/>
                <w:b/>
                <w:szCs w:val="22"/>
                <w:lang w:val="en-US"/>
              </w:rPr>
              <w:t>Allow saving password</w:t>
            </w:r>
            <w:r w:rsidRPr="00F87921">
              <w:rPr>
                <w:rFonts w:ascii="Calibri" w:eastAsia="Calibri" w:hAnsi="Calibri" w:cs="Arial"/>
                <w:szCs w:val="22"/>
                <w:lang w:val="en-US"/>
              </w:rPr>
              <w:t> »</w:t>
            </w:r>
          </w:p>
          <w:p w:rsidR="00EF6121" w:rsidRPr="005C713F" w:rsidRDefault="00EF6121" w:rsidP="006E6E31">
            <w:pPr>
              <w:keepLines/>
              <w:spacing w:before="60" w:after="60"/>
              <w:jc w:val="left"/>
              <w:rPr>
                <w:rFonts w:ascii="Calibri" w:eastAsia="Calibri" w:hAnsi="Calibri" w:cs="Arial"/>
                <w:szCs w:val="22"/>
                <w:lang w:val="en-US"/>
              </w:rPr>
            </w:pPr>
          </w:p>
          <w:p w:rsidR="00EF6121" w:rsidRPr="005C713F" w:rsidRDefault="00EF6121" w:rsidP="006E6E31">
            <w:pPr>
              <w:keepLines/>
              <w:spacing w:before="60" w:after="60"/>
              <w:jc w:val="left"/>
              <w:rPr>
                <w:rFonts w:ascii="Calibri" w:eastAsia="Calibri" w:hAnsi="Calibri" w:cs="Arial"/>
                <w:szCs w:val="22"/>
                <w:lang w:val="en-US"/>
              </w:rPr>
            </w:pPr>
            <w:r w:rsidRPr="005C713F">
              <w:rPr>
                <w:rFonts w:ascii="Calibri" w:eastAsia="Calibri" w:hAnsi="Calibri" w:cs="Arial"/>
                <w:szCs w:val="22"/>
                <w:lang w:val="en-US"/>
              </w:rPr>
              <w:t>Cochez le bouton radio « </w:t>
            </w:r>
            <w:r w:rsidRPr="005C713F">
              <w:rPr>
                <w:rFonts w:ascii="Calibri" w:eastAsia="Calibri" w:hAnsi="Calibri" w:cs="Arial"/>
                <w:b/>
                <w:szCs w:val="22"/>
                <w:lang w:val="en-US"/>
              </w:rPr>
              <w:t>3. Select the database on the server :</w:t>
            </w:r>
            <w:r w:rsidRPr="005C713F">
              <w:rPr>
                <w:rFonts w:ascii="Calibri" w:eastAsia="Calibri" w:hAnsi="Calibri" w:cs="Arial"/>
                <w:szCs w:val="22"/>
                <w:lang w:val="en-US"/>
              </w:rPr>
              <w:t>» </w:t>
            </w:r>
          </w:p>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Dans liste déroulante, sélectionnez le nom de la base FMAO</w:t>
            </w:r>
          </w:p>
          <w:p w:rsidR="00EF61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Testez la connexion au serveur en cliquant sur le bouton « </w:t>
            </w:r>
            <w:r w:rsidRPr="00F87921">
              <w:rPr>
                <w:rFonts w:ascii="Calibri" w:eastAsia="Calibri" w:hAnsi="Calibri" w:cs="Arial"/>
                <w:b/>
                <w:szCs w:val="22"/>
              </w:rPr>
              <w:t>Test login on server</w:t>
            </w:r>
            <w:r w:rsidRPr="00F87921">
              <w:rPr>
                <w:rFonts w:ascii="Calibri" w:eastAsia="Calibri" w:hAnsi="Calibri" w:cs="Arial"/>
                <w:szCs w:val="22"/>
              </w:rPr>
              <w:t> »</w:t>
            </w:r>
          </w:p>
          <w:p w:rsidR="00EF6121" w:rsidRPr="00F87921" w:rsidRDefault="00EF6121" w:rsidP="006E6E31">
            <w:pPr>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631BC91B" wp14:editId="3BFEF9EF">
                  <wp:extent cx="3219450" cy="4010025"/>
                  <wp:effectExtent l="0" t="0" r="0"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19450" cy="4010025"/>
                          </a:xfrm>
                          <a:prstGeom prst="rect">
                            <a:avLst/>
                          </a:prstGeom>
                          <a:noFill/>
                          <a:ln>
                            <a:noFill/>
                          </a:ln>
                        </pic:spPr>
                      </pic:pic>
                    </a:graphicData>
                  </a:graphic>
                </wp:inline>
              </w:drawing>
            </w:r>
          </w:p>
        </w:tc>
      </w:tr>
      <w:tr w:rsidR="00EF6121" w:rsidRPr="00F87921" w:rsidTr="00E44A0D">
        <w:trPr>
          <w:trHeight w:val="1156"/>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Lancez l’exécutable « </w:t>
            </w:r>
            <w:r>
              <w:rPr>
                <w:rFonts w:ascii="Calibri" w:eastAsia="Calibri" w:hAnsi="Calibri" w:cs="Arial"/>
                <w:b/>
                <w:szCs w:val="22"/>
              </w:rPr>
              <w:t>FacilityNetManager -Quickstart</w:t>
            </w:r>
            <w:r w:rsidRPr="00F87921">
              <w:rPr>
                <w:rFonts w:ascii="Calibri" w:eastAsia="Calibri" w:hAnsi="Calibri" w:cs="Arial"/>
                <w:szCs w:val="22"/>
              </w:rPr>
              <w:t> » situé dans « </w:t>
            </w:r>
            <w:r w:rsidRPr="00C34C69">
              <w:rPr>
                <w:rFonts w:ascii="Calibri" w:hAnsi="Calibri" w:cs="Calibri"/>
                <w:b/>
                <w:i/>
                <w:szCs w:val="22"/>
              </w:rPr>
              <w:t>D:\nom_instance</w:t>
            </w:r>
            <w:r w:rsidRPr="00C34C69">
              <w:rPr>
                <w:rFonts w:ascii="Calibri" w:hAnsi="Calibri" w:cs="Calibri"/>
                <w:b/>
                <w:szCs w:val="22"/>
              </w:rPr>
              <w:t>\WebManager</w:t>
            </w:r>
            <w:r w:rsidRPr="00F87921">
              <w:rPr>
                <w:rFonts w:ascii="Calibri" w:eastAsia="Calibri" w:hAnsi="Calibri" w:cs="Arial"/>
                <w:b/>
                <w:szCs w:val="22"/>
              </w:rPr>
              <w:t>\WebManager</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Si l’écran ci-contre s’affiche avec un point d’exclamation sur « </w:t>
            </w:r>
            <w:r w:rsidRPr="00F87921">
              <w:rPr>
                <w:rFonts w:ascii="Calibri" w:eastAsia="Calibri" w:hAnsi="Calibri" w:cs="Arial"/>
                <w:b/>
                <w:szCs w:val="22"/>
              </w:rPr>
              <w:t>Engine name</w:t>
            </w:r>
            <w:r w:rsidRPr="00F87921">
              <w:rPr>
                <w:rFonts w:ascii="Calibri" w:eastAsia="Calibri" w:hAnsi="Calibri" w:cs="Arial"/>
                <w:szCs w:val="22"/>
              </w:rPr>
              <w:t xml:space="preserve"> »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Il faut re-paraméter les caractéristiques du moteur FMAO</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 xml:space="preserve">Pour cela, </w:t>
            </w:r>
            <w:r>
              <w:rPr>
                <w:rFonts w:ascii="Calibri" w:eastAsia="Calibri" w:hAnsi="Calibri" w:cs="Arial"/>
                <w:szCs w:val="22"/>
              </w:rPr>
              <w:t xml:space="preserve">il faut </w:t>
            </w:r>
            <w:r w:rsidRPr="00F87921">
              <w:rPr>
                <w:rFonts w:ascii="Calibri" w:eastAsia="Calibri" w:hAnsi="Calibri" w:cs="Arial"/>
                <w:szCs w:val="22"/>
              </w:rPr>
              <w:t>sélectionne</w:t>
            </w:r>
            <w:r>
              <w:rPr>
                <w:rFonts w:ascii="Calibri" w:eastAsia="Calibri" w:hAnsi="Calibri" w:cs="Arial"/>
                <w:szCs w:val="22"/>
              </w:rPr>
              <w:t>r</w:t>
            </w:r>
            <w:r w:rsidRPr="00F87921">
              <w:rPr>
                <w:rFonts w:ascii="Calibri" w:eastAsia="Calibri" w:hAnsi="Calibri" w:cs="Arial"/>
                <w:szCs w:val="22"/>
              </w:rPr>
              <w:t xml:space="preserve"> le nom de « </w:t>
            </w:r>
            <w:r w:rsidRPr="00F87921">
              <w:rPr>
                <w:rFonts w:ascii="Calibri" w:eastAsia="Calibri" w:hAnsi="Calibri" w:cs="Arial"/>
                <w:b/>
                <w:szCs w:val="22"/>
              </w:rPr>
              <w:t>Engine name</w:t>
            </w:r>
            <w:r w:rsidRPr="00F87921">
              <w:rPr>
                <w:rFonts w:ascii="Calibri" w:eastAsia="Calibri" w:hAnsi="Calibri" w:cs="Arial"/>
                <w:szCs w:val="22"/>
              </w:rPr>
              <w:t xml:space="preserve"> » et cliquez sur le bouton </w:t>
            </w:r>
            <w:r w:rsidRPr="00F87921">
              <w:rPr>
                <w:rFonts w:ascii="Calibri" w:eastAsia="Calibri" w:hAnsi="Calibri" w:cs="Arial"/>
                <w:noProof/>
                <w:szCs w:val="22"/>
              </w:rPr>
              <w:drawing>
                <wp:inline distT="0" distB="0" distL="0" distR="0" wp14:anchorId="3FC71998" wp14:editId="542DB8E7">
                  <wp:extent cx="266700" cy="20955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sidRPr="00F87921">
              <w:rPr>
                <w:rFonts w:ascii="Calibri" w:eastAsia="Calibri" w:hAnsi="Calibri" w:cs="Arial"/>
                <w:szCs w:val="22"/>
              </w:rPr>
              <w:t xml:space="preserve"> en haut à gauche</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b/>
              </w:rPr>
            </w:pPr>
            <w:r w:rsidRPr="00F87921">
              <w:rPr>
                <w:rFonts w:cs="Arial"/>
                <w:noProof/>
              </w:rPr>
              <w:lastRenderedPageBreak/>
              <w:drawing>
                <wp:inline distT="0" distB="0" distL="0" distR="0" wp14:anchorId="791B6A34" wp14:editId="2BC6497F">
                  <wp:extent cx="2657475" cy="914400"/>
                  <wp:effectExtent l="0" t="0" r="952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7475" cy="914400"/>
                          </a:xfrm>
                          <a:prstGeom prst="rect">
                            <a:avLst/>
                          </a:prstGeom>
                          <a:noFill/>
                          <a:ln>
                            <a:noFill/>
                          </a:ln>
                        </pic:spPr>
                      </pic:pic>
                    </a:graphicData>
                  </a:graphic>
                </wp:inline>
              </w:drawing>
            </w:r>
          </w:p>
        </w:tc>
      </w:tr>
      <w:tr w:rsidR="00EF6121" w:rsidRPr="00F87921" w:rsidTr="00E44A0D">
        <w:trPr>
          <w:trHeight w:val="3744"/>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Dans l’onglet « </w:t>
            </w:r>
            <w:r w:rsidRPr="00F87921">
              <w:rPr>
                <w:rFonts w:ascii="Calibri" w:eastAsia="Calibri" w:hAnsi="Calibri" w:cs="Arial"/>
                <w:b/>
                <w:szCs w:val="22"/>
              </w:rPr>
              <w:t>Database</w:t>
            </w:r>
            <w:r w:rsidRPr="00F87921">
              <w:rPr>
                <w:rFonts w:ascii="Calibri" w:eastAsia="Calibri" w:hAnsi="Calibri" w:cs="Arial"/>
                <w:szCs w:val="22"/>
              </w:rPr>
              <w:t xml:space="preserve"> », </w:t>
            </w:r>
            <w:r>
              <w:rPr>
                <w:rFonts w:ascii="Calibri" w:eastAsia="Calibri" w:hAnsi="Calibri" w:cs="Arial"/>
                <w:szCs w:val="22"/>
              </w:rPr>
              <w:t xml:space="preserve">modifier la valeur des </w:t>
            </w:r>
            <w:r w:rsidRPr="00F87921">
              <w:rPr>
                <w:rFonts w:ascii="Calibri" w:eastAsia="Calibri" w:hAnsi="Calibri" w:cs="Arial"/>
                <w:szCs w:val="22"/>
              </w:rPr>
              <w:t>élément</w:t>
            </w:r>
            <w:r>
              <w:rPr>
                <w:rFonts w:ascii="Calibri" w:eastAsia="Calibri" w:hAnsi="Calibri" w:cs="Arial"/>
                <w:szCs w:val="22"/>
              </w:rPr>
              <w:t>s</w:t>
            </w:r>
            <w:r w:rsidRPr="00F87921">
              <w:rPr>
                <w:rFonts w:ascii="Calibri" w:eastAsia="Calibri" w:hAnsi="Calibri" w:cs="Arial"/>
                <w:szCs w:val="22"/>
              </w:rPr>
              <w:t xml:space="preserve"> suivant</w:t>
            </w:r>
            <w:r>
              <w:rPr>
                <w:rFonts w:ascii="Calibri" w:eastAsia="Calibri" w:hAnsi="Calibri" w:cs="Arial"/>
                <w:szCs w:val="22"/>
              </w:rPr>
              <w:t>s</w:t>
            </w:r>
            <w:r w:rsidRPr="00F87921">
              <w:rPr>
                <w:rFonts w:ascii="Calibri" w:eastAsia="Calibri" w:hAnsi="Calibri" w:cs="Arial"/>
                <w:szCs w:val="22"/>
              </w:rPr>
              <w:t> :</w:t>
            </w:r>
          </w:p>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 « </w:t>
            </w:r>
            <w:r w:rsidRPr="00F87921">
              <w:rPr>
                <w:rFonts w:ascii="Calibri" w:eastAsia="Calibri" w:hAnsi="Calibri" w:cs="Arial"/>
                <w:b/>
                <w:szCs w:val="22"/>
              </w:rPr>
              <w:t>ADO datasource </w:t>
            </w:r>
            <w:r w:rsidRPr="00F87921">
              <w:rPr>
                <w:rFonts w:ascii="Calibri" w:eastAsia="Calibri" w:hAnsi="Calibri" w:cs="Arial"/>
                <w:szCs w:val="22"/>
              </w:rPr>
              <w:t>: » indiquez « </w:t>
            </w:r>
            <w:r w:rsidRPr="00F87921">
              <w:rPr>
                <w:rFonts w:ascii="Calibri" w:eastAsia="Calibri" w:hAnsi="Calibri" w:cs="Arial"/>
                <w:b/>
                <w:szCs w:val="22"/>
              </w:rPr>
              <w:t>Serveur SQL</w:t>
            </w:r>
            <w:r>
              <w:rPr>
                <w:rFonts w:ascii="Calibri" w:eastAsia="Calibri" w:hAnsi="Calibri" w:cs="Arial"/>
                <w:b/>
                <w:szCs w:val="22"/>
              </w:rPr>
              <w:t xml:space="preserve"> de destination</w:t>
            </w:r>
            <w:r w:rsidRPr="00F87921">
              <w:rPr>
                <w:rFonts w:ascii="Calibri" w:eastAsia="Calibri" w:hAnsi="Calibri" w:cs="Arial"/>
                <w:b/>
                <w:szCs w:val="22"/>
              </w:rPr>
              <w:t>\InstanceSQL</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DB user name :</w:t>
            </w:r>
            <w:r w:rsidRPr="00F87921">
              <w:rPr>
                <w:rFonts w:ascii="Calibri" w:eastAsia="Calibri" w:hAnsi="Calibri" w:cs="Arial"/>
                <w:szCs w:val="22"/>
              </w:rPr>
              <w:t> » indiquez le Nom de l’identifiant de connexion à la base FMAO</w:t>
            </w:r>
          </w:p>
          <w:p w:rsidR="00EF6121" w:rsidRPr="00F87921" w:rsidRDefault="00EF6121" w:rsidP="006E6E31">
            <w:pPr>
              <w:keepLines/>
              <w:spacing w:before="60" w:after="60"/>
              <w:jc w:val="left"/>
              <w:rPr>
                <w:rFonts w:ascii="Calibri" w:eastAsia="Calibri" w:hAnsi="Calibri" w:cs="Arial"/>
                <w:szCs w:val="22"/>
              </w:rPr>
            </w:pPr>
          </w:p>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w:t>
            </w:r>
            <w:r w:rsidRPr="00F87921">
              <w:rPr>
                <w:rFonts w:ascii="Calibri" w:eastAsia="Calibri" w:hAnsi="Calibri" w:cs="Arial"/>
                <w:b/>
                <w:szCs w:val="22"/>
              </w:rPr>
              <w:t>DB password :</w:t>
            </w:r>
            <w:r w:rsidRPr="00F87921">
              <w:rPr>
                <w:rFonts w:ascii="Calibri" w:eastAsia="Calibri" w:hAnsi="Calibri" w:cs="Arial"/>
                <w:szCs w:val="22"/>
              </w:rPr>
              <w:t> » indiquez le Mot de passe de l’identifiant de connexion</w:t>
            </w:r>
          </w:p>
          <w:p w:rsidR="00EF61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Pr>
                <w:rFonts w:ascii="Calibri" w:eastAsia="Calibri" w:hAnsi="Calibri" w:cs="Arial"/>
                <w:szCs w:val="22"/>
              </w:rPr>
              <w:t>Cliquez sur « OK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70FE69AC" wp14:editId="6B28D1D6">
                  <wp:extent cx="3219450" cy="222885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19450" cy="22288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Editez </w:t>
            </w:r>
            <w:r>
              <w:rPr>
                <w:rFonts w:ascii="Calibri" w:eastAsia="Calibri" w:hAnsi="Calibri" w:cs="Arial"/>
                <w:szCs w:val="22"/>
              </w:rPr>
              <w:t xml:space="preserve">par exemple </w:t>
            </w:r>
            <w:r w:rsidRPr="00F87921">
              <w:rPr>
                <w:rFonts w:ascii="Calibri" w:eastAsia="Calibri" w:hAnsi="Calibri" w:cs="Arial"/>
                <w:szCs w:val="22"/>
              </w:rPr>
              <w:t>avec Notepad</w:t>
            </w:r>
            <w:r>
              <w:rPr>
                <w:rFonts w:ascii="Calibri" w:eastAsia="Calibri" w:hAnsi="Calibri" w:cs="Arial"/>
                <w:szCs w:val="22"/>
              </w:rPr>
              <w:t>,</w:t>
            </w:r>
            <w:r w:rsidRPr="00F87921">
              <w:rPr>
                <w:rFonts w:ascii="Calibri" w:eastAsia="Calibri" w:hAnsi="Calibri" w:cs="Arial"/>
                <w:szCs w:val="22"/>
              </w:rPr>
              <w:t xml:space="preserve"> le fichier « </w:t>
            </w:r>
            <w:r w:rsidRPr="00F87921">
              <w:rPr>
                <w:rFonts w:ascii="Calibri" w:eastAsia="Calibri" w:hAnsi="Calibri" w:cs="Arial"/>
                <w:b/>
                <w:szCs w:val="22"/>
              </w:rPr>
              <w:t>Planon.udl</w:t>
            </w:r>
            <w:r w:rsidRPr="00F87921">
              <w:rPr>
                <w:rFonts w:ascii="Calibri" w:eastAsia="Calibri" w:hAnsi="Calibri" w:cs="Arial"/>
                <w:szCs w:val="22"/>
              </w:rPr>
              <w:t> » présent dans « </w:t>
            </w:r>
            <w:r w:rsidRPr="00C34C69">
              <w:rPr>
                <w:rFonts w:ascii="Calibri" w:hAnsi="Calibri" w:cs="Calibri"/>
                <w:b/>
                <w:i/>
                <w:szCs w:val="22"/>
              </w:rPr>
              <w:t>D:\nom_instance</w:t>
            </w:r>
            <w:r w:rsidRPr="00F87921">
              <w:rPr>
                <w:rFonts w:ascii="Calibri" w:eastAsia="Calibri" w:hAnsi="Calibri" w:cs="Arial"/>
                <w:b/>
                <w:szCs w:val="22"/>
              </w:rPr>
              <w:t>\WebManager</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Copiez toute la ligne à partir de « </w:t>
            </w:r>
            <w:r w:rsidRPr="00F87921">
              <w:rPr>
                <w:rFonts w:ascii="Calibri" w:eastAsia="Calibri" w:hAnsi="Calibri" w:cs="Arial"/>
                <w:b/>
                <w:szCs w:val="22"/>
              </w:rPr>
              <w:t>Provider</w:t>
            </w:r>
            <w:r w:rsidR="00E44A0D">
              <w:rPr>
                <w:rFonts w:ascii="Calibri" w:eastAsia="Calibri" w:hAnsi="Calibri" w:cs="Arial"/>
                <w:szCs w:val="22"/>
              </w:rPr>
              <w:t> »</w:t>
            </w: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1806DD61" wp14:editId="5A679599">
                  <wp:extent cx="3209925" cy="361950"/>
                  <wp:effectExtent l="0" t="0" r="952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Indiquez, dans un navigateur Web, l’adresse « </w:t>
            </w:r>
            <w:hyperlink r:id="rId190" w:history="1">
              <w:r w:rsidRPr="00CF2280">
                <w:rPr>
                  <w:rStyle w:val="Lienhypertexte"/>
                  <w:rFonts w:ascii="Calibri" w:eastAsia="Calibri" w:hAnsi="Calibri"/>
                  <w:b/>
                  <w:szCs w:val="22"/>
                </w:rPr>
                <w:t>http://@IP_nom_instance/PIC_EncodeConnectionstring.asp</w:t>
              </w:r>
            </w:hyperlink>
            <w:r w:rsidRPr="00F87921">
              <w:rPr>
                <w:rFonts w:ascii="Calibri" w:eastAsia="Calibri" w:hAnsi="Calibri" w:cs="Arial"/>
                <w:szCs w:val="22"/>
              </w:rPr>
              <w:t> »</w:t>
            </w:r>
            <w:r>
              <w:rPr>
                <w:rFonts w:ascii="Calibri" w:eastAsia="Calibri" w:hAnsi="Calibri" w:cs="Arial"/>
                <w:szCs w:val="22"/>
              </w:rPr>
              <w:t xml:space="preserve"> (</w:t>
            </w:r>
            <w:r w:rsidRPr="00901B44">
              <w:rPr>
                <w:rFonts w:ascii="Calibri" w:eastAsia="Calibri" w:hAnsi="Calibri" w:cs="Arial"/>
                <w:szCs w:val="22"/>
              </w:rPr>
              <w:t>@IP</w:t>
            </w:r>
            <w:r>
              <w:rPr>
                <w:rFonts w:ascii="Calibri" w:eastAsia="Calibri" w:hAnsi="Calibri" w:cs="Arial"/>
                <w:szCs w:val="22"/>
              </w:rPr>
              <w:t xml:space="preserve"> serveur applicatif fourni dans la FDT)</w:t>
            </w:r>
          </w:p>
          <w:p w:rsidR="00EF6121" w:rsidRPr="00F87921" w:rsidRDefault="00EF6121" w:rsidP="006E6E31">
            <w:pPr>
              <w:keepLines/>
              <w:spacing w:before="60" w:after="60"/>
              <w:jc w:val="left"/>
              <w:rPr>
                <w:rFonts w:ascii="Calibri" w:eastAsia="Calibri" w:hAnsi="Calibri" w:cs="Arial"/>
                <w:szCs w:val="22"/>
              </w:rPr>
            </w:pPr>
          </w:p>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Le formulaire ci-contre doit apparaitre</w:t>
            </w:r>
          </w:p>
          <w:p w:rsidR="00EF61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52E2F3BC" wp14:editId="67AD5560">
                  <wp:extent cx="3219450" cy="2238375"/>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19450" cy="223837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lastRenderedPageBreak/>
              <w:t>Collez-là dans le formulaire pour encrypter la chaine de connexion</w:t>
            </w:r>
            <w:r>
              <w:rPr>
                <w:rFonts w:ascii="Calibri" w:eastAsia="Calibri" w:hAnsi="Calibri" w:cs="Arial"/>
                <w:szCs w:val="22"/>
              </w:rPr>
              <w:t xml:space="preserve"> puis cliquez sur </w:t>
            </w:r>
            <w:r w:rsidRPr="00F87921">
              <w:rPr>
                <w:rFonts w:ascii="Calibri" w:eastAsia="Calibri" w:hAnsi="Calibri" w:cs="Arial"/>
                <w:szCs w:val="22"/>
              </w:rPr>
              <w:t>« </w:t>
            </w:r>
            <w:r w:rsidRPr="00F87921">
              <w:rPr>
                <w:rFonts w:ascii="Calibri" w:eastAsia="Calibri" w:hAnsi="Calibri" w:cs="Arial"/>
                <w:b/>
                <w:szCs w:val="22"/>
              </w:rPr>
              <w:t>Encode</w:t>
            </w:r>
            <w:r>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noProof/>
              </w:rPr>
            </w:pPr>
            <w:r w:rsidRPr="00F87921">
              <w:rPr>
                <w:rFonts w:cs="Arial"/>
                <w:noProof/>
              </w:rPr>
              <w:drawing>
                <wp:inline distT="0" distB="0" distL="0" distR="0" wp14:anchorId="7FB13B28" wp14:editId="4D377454">
                  <wp:extent cx="3219450" cy="1571625"/>
                  <wp:effectExtent l="0" t="0" r="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19450" cy="1571625"/>
                          </a:xfrm>
                          <a:prstGeom prst="rect">
                            <a:avLst/>
                          </a:prstGeom>
                          <a:noFill/>
                          <a:ln>
                            <a:noFill/>
                          </a:ln>
                        </pic:spPr>
                      </pic:pic>
                    </a:graphicData>
                  </a:graphic>
                </wp:inline>
              </w:drawing>
            </w:r>
          </w:p>
        </w:tc>
      </w:tr>
      <w:tr w:rsidR="00EF6121" w:rsidRPr="00F87921"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Pr>
                <w:rFonts w:ascii="Calibri" w:eastAsia="Calibri" w:hAnsi="Calibri" w:cs="Arial"/>
                <w:szCs w:val="22"/>
              </w:rPr>
              <w:t xml:space="preserve">Le </w:t>
            </w:r>
            <w:r w:rsidRPr="00F87921">
              <w:rPr>
                <w:rFonts w:ascii="Calibri" w:eastAsia="Calibri" w:hAnsi="Calibri" w:cs="Arial"/>
                <w:szCs w:val="22"/>
              </w:rPr>
              <w:t>formulaire vous renvoie la chaîne de connexion cryptée</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Copiez alors ce qui se trouve en gras entre guillemets (avec les guillemets)</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noProof/>
              </w:rPr>
              <w:drawing>
                <wp:inline distT="0" distB="0" distL="0" distR="0" wp14:anchorId="63768BA9" wp14:editId="55D8C7BB">
                  <wp:extent cx="3219450" cy="4762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19450" cy="476250"/>
                          </a:xfrm>
                          <a:prstGeom prst="rect">
                            <a:avLst/>
                          </a:prstGeom>
                          <a:noFill/>
                          <a:ln>
                            <a:noFill/>
                          </a:ln>
                        </pic:spPr>
                      </pic:pic>
                    </a:graphicData>
                  </a:graphic>
                </wp:inline>
              </w:drawing>
            </w:r>
          </w:p>
        </w:tc>
      </w:tr>
      <w:tr w:rsidR="00EF6121" w:rsidRPr="00F87921" w:rsidTr="00E44A0D">
        <w:trPr>
          <w:trHeight w:val="1965"/>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Editez le fichier « </w:t>
            </w:r>
            <w:r w:rsidRPr="00F87921">
              <w:rPr>
                <w:rFonts w:ascii="Calibri" w:eastAsia="Calibri" w:hAnsi="Calibri" w:cs="Arial"/>
                <w:b/>
                <w:szCs w:val="22"/>
              </w:rPr>
              <w:t>PIC_loginpage.asp</w:t>
            </w:r>
            <w:r w:rsidRPr="00F87921">
              <w:rPr>
                <w:rFonts w:ascii="Calibri" w:eastAsia="Calibri" w:hAnsi="Calibri" w:cs="Arial"/>
                <w:szCs w:val="22"/>
              </w:rPr>
              <w:t> » présent dans « </w:t>
            </w:r>
            <w:r w:rsidRPr="00F87921">
              <w:rPr>
                <w:rFonts w:ascii="Calibri" w:eastAsia="Calibri" w:hAnsi="Calibri" w:cs="Arial"/>
                <w:b/>
                <w:szCs w:val="22"/>
              </w:rPr>
              <w:t>D:\</w:t>
            </w:r>
            <w:r w:rsidRPr="00C34C69">
              <w:rPr>
                <w:rFonts w:ascii="Calibri" w:hAnsi="Calibri" w:cs="Calibri"/>
                <w:b/>
                <w:i/>
                <w:szCs w:val="22"/>
              </w:rPr>
              <w:t xml:space="preserve"> nom_instance</w:t>
            </w:r>
            <w:r w:rsidRPr="00F87921">
              <w:rPr>
                <w:rFonts w:ascii="Calibri" w:eastAsia="Calibri" w:hAnsi="Calibri" w:cs="Arial"/>
                <w:b/>
                <w:szCs w:val="22"/>
              </w:rPr>
              <w:t>\PSS</w:t>
            </w:r>
            <w:r w:rsidRPr="00F87921">
              <w:rPr>
                <w:rFonts w:ascii="Calibri" w:eastAsia="Calibri" w:hAnsi="Calibri" w:cs="Arial"/>
                <w:szCs w:val="22"/>
              </w:rPr>
              <w:t> »</w:t>
            </w:r>
          </w:p>
          <w:p w:rsidR="00EF6121" w:rsidRPr="00F87921" w:rsidRDefault="00EF6121" w:rsidP="006E6E31">
            <w:pPr>
              <w:keepLines/>
              <w:spacing w:before="60" w:after="60"/>
              <w:jc w:val="left"/>
              <w:rPr>
                <w:rFonts w:ascii="Calibri" w:eastAsia="Calibri" w:hAnsi="Calibri" w:cs="Arial"/>
                <w:szCs w:val="22"/>
              </w:rPr>
            </w:pPr>
          </w:p>
        </w:tc>
        <w:tc>
          <w:tcPr>
            <w:tcW w:w="5203" w:type="dxa"/>
            <w:shd w:val="clear" w:color="auto" w:fill="auto"/>
          </w:tcPr>
          <w:p w:rsidR="00EF6121" w:rsidRPr="00F87921" w:rsidRDefault="00EF6121" w:rsidP="006E6E31">
            <w:pPr>
              <w:rPr>
                <w:rFonts w:cs="Arial"/>
              </w:rPr>
            </w:pPr>
            <w:r w:rsidRPr="00F87921">
              <w:rPr>
                <w:rFonts w:cs="Arial"/>
                <w:b/>
                <w:noProof/>
              </w:rPr>
              <w:drawing>
                <wp:inline distT="0" distB="0" distL="0" distR="0" wp14:anchorId="78733C01" wp14:editId="77D1E1DA">
                  <wp:extent cx="3219450" cy="5715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19450" cy="571500"/>
                          </a:xfrm>
                          <a:prstGeom prst="rect">
                            <a:avLst/>
                          </a:prstGeom>
                          <a:noFill/>
                          <a:ln>
                            <a:noFill/>
                          </a:ln>
                        </pic:spPr>
                      </pic:pic>
                    </a:graphicData>
                  </a:graphic>
                </wp:inline>
              </w:drawing>
            </w:r>
          </w:p>
        </w:tc>
      </w:tr>
      <w:tr w:rsidR="00EF6121" w:rsidRPr="00901B44" w:rsidTr="006E6E31">
        <w:trPr>
          <w:trHeight w:val="2231"/>
        </w:trPr>
        <w:tc>
          <w:tcPr>
            <w:tcW w:w="5204" w:type="dxa"/>
            <w:shd w:val="clear" w:color="auto" w:fill="auto"/>
          </w:tcPr>
          <w:p w:rsidR="00EF61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Modifiez l</w:t>
            </w:r>
            <w:r>
              <w:rPr>
                <w:rFonts w:ascii="Calibri" w:eastAsia="Calibri" w:hAnsi="Calibri" w:cs="Arial"/>
                <w:szCs w:val="22"/>
              </w:rPr>
              <w:t>a variable</w:t>
            </w:r>
            <w:r w:rsidRPr="00F87921">
              <w:rPr>
                <w:rFonts w:ascii="Calibri" w:eastAsia="Calibri" w:hAnsi="Calibri" w:cs="Arial"/>
                <w:szCs w:val="22"/>
              </w:rPr>
              <w:t xml:space="preserve"> d’environnement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 </w:t>
            </w:r>
            <w:r w:rsidRPr="00F87921">
              <w:rPr>
                <w:rFonts w:ascii="Calibri" w:eastAsia="Calibri" w:hAnsi="Calibri" w:cs="Arial"/>
                <w:b/>
                <w:szCs w:val="22"/>
              </w:rPr>
              <w:t>ado_connection_string</w:t>
            </w:r>
            <w:r w:rsidRPr="00F87921">
              <w:rPr>
                <w:rFonts w:ascii="Calibri" w:eastAsia="Calibri" w:hAnsi="Calibri" w:cs="Arial"/>
                <w:szCs w:val="22"/>
              </w:rPr>
              <w:t xml:space="preserve"> » </w:t>
            </w:r>
            <w:r>
              <w:rPr>
                <w:rFonts w:ascii="Calibri" w:eastAsia="Calibri" w:hAnsi="Calibri" w:cs="Arial"/>
                <w:szCs w:val="22"/>
              </w:rPr>
              <w:t xml:space="preserve">en lui affectant la valeur de </w:t>
            </w: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 xml:space="preserve">l’url encrypter que vous </w:t>
            </w:r>
            <w:r>
              <w:rPr>
                <w:rFonts w:ascii="Calibri" w:eastAsia="Calibri" w:hAnsi="Calibri" w:cs="Arial"/>
                <w:szCs w:val="22"/>
              </w:rPr>
              <w:t xml:space="preserve">venez de </w:t>
            </w:r>
            <w:r w:rsidRPr="00F87921">
              <w:rPr>
                <w:rFonts w:ascii="Calibri" w:eastAsia="Calibri" w:hAnsi="Calibri" w:cs="Arial"/>
                <w:szCs w:val="22"/>
              </w:rPr>
              <w:t>copi</w:t>
            </w:r>
            <w:r>
              <w:rPr>
                <w:rFonts w:ascii="Calibri" w:eastAsia="Calibri" w:hAnsi="Calibri" w:cs="Arial"/>
                <w:szCs w:val="22"/>
              </w:rPr>
              <w:t>er</w:t>
            </w:r>
            <w:r w:rsidRPr="00F87921">
              <w:rPr>
                <w:rFonts w:ascii="Calibri" w:eastAsia="Calibri" w:hAnsi="Calibri" w:cs="Arial"/>
                <w:szCs w:val="22"/>
              </w:rPr>
              <w:t xml:space="preserve"> </w:t>
            </w:r>
          </w:p>
          <w:p w:rsidR="00EF6121" w:rsidRPr="00F87921" w:rsidRDefault="00EF6121" w:rsidP="006E6E31">
            <w:pPr>
              <w:keepLines/>
              <w:spacing w:before="60" w:after="60"/>
              <w:jc w:val="left"/>
              <w:rPr>
                <w:rFonts w:ascii="Calibri" w:eastAsia="Calibri" w:hAnsi="Calibri" w:cs="Arial"/>
                <w:szCs w:val="22"/>
              </w:rPr>
            </w:pPr>
          </w:p>
          <w:p w:rsidR="00EF6121" w:rsidRPr="00F87921" w:rsidRDefault="00EF6121" w:rsidP="006E6E31">
            <w:pPr>
              <w:keepLines/>
              <w:spacing w:before="60" w:after="60"/>
              <w:jc w:val="left"/>
              <w:rPr>
                <w:rFonts w:ascii="Calibri" w:eastAsia="Calibri" w:hAnsi="Calibri" w:cs="Arial"/>
                <w:szCs w:val="22"/>
              </w:rPr>
            </w:pPr>
            <w:r w:rsidRPr="00F87921">
              <w:rPr>
                <w:rFonts w:ascii="Calibri" w:eastAsia="Calibri" w:hAnsi="Calibri" w:cs="Arial"/>
                <w:szCs w:val="22"/>
              </w:rPr>
              <w:t>Enregistrez le fichier</w:t>
            </w:r>
          </w:p>
        </w:tc>
        <w:tc>
          <w:tcPr>
            <w:tcW w:w="5203" w:type="dxa"/>
            <w:shd w:val="clear" w:color="auto" w:fill="auto"/>
          </w:tcPr>
          <w:p w:rsidR="00EF6121" w:rsidRPr="005C713F" w:rsidRDefault="00EF6121" w:rsidP="006E6E31">
            <w:pPr>
              <w:keepLines/>
              <w:spacing w:before="60" w:after="60"/>
              <w:jc w:val="left"/>
              <w:rPr>
                <w:rFonts w:ascii="Calibri" w:eastAsia="Calibri" w:hAnsi="Calibri" w:cs="Arial"/>
                <w:szCs w:val="22"/>
                <w:lang w:val="en-US"/>
              </w:rPr>
            </w:pPr>
          </w:p>
        </w:tc>
      </w:tr>
      <w:tr w:rsidR="00EF6121" w:rsidRPr="00CB567F" w:rsidTr="006E6E31">
        <w:trPr>
          <w:trHeight w:val="2489"/>
        </w:trPr>
        <w:tc>
          <w:tcPr>
            <w:tcW w:w="5204" w:type="dxa"/>
            <w:shd w:val="clear" w:color="auto" w:fill="auto"/>
          </w:tcPr>
          <w:p w:rsidR="00EF6121" w:rsidRPr="00F87921" w:rsidRDefault="00EF6121" w:rsidP="006E6E31">
            <w:pPr>
              <w:keepLines/>
              <w:spacing w:before="60" w:after="60"/>
              <w:jc w:val="left"/>
              <w:rPr>
                <w:rFonts w:ascii="Calibri" w:eastAsia="Calibri" w:hAnsi="Calibri" w:cs="Arial"/>
                <w:szCs w:val="22"/>
              </w:rPr>
            </w:pPr>
            <w:r>
              <w:rPr>
                <w:rFonts w:ascii="Calibri" w:eastAsia="Calibri" w:hAnsi="Calibri" w:cs="Arial"/>
                <w:szCs w:val="22"/>
              </w:rPr>
              <w:t>Tester les urls de connexion au portail FMAO</w:t>
            </w:r>
          </w:p>
        </w:tc>
        <w:tc>
          <w:tcPr>
            <w:tcW w:w="5203" w:type="dxa"/>
            <w:shd w:val="clear" w:color="auto" w:fill="auto"/>
          </w:tcPr>
          <w:p w:rsidR="00EF6121" w:rsidRPr="00CB567F" w:rsidRDefault="00EF6121" w:rsidP="006E6E31">
            <w:pPr>
              <w:keepLines/>
              <w:spacing w:before="60" w:after="60"/>
              <w:jc w:val="left"/>
              <w:rPr>
                <w:rFonts w:ascii="Calibri" w:eastAsia="Calibri" w:hAnsi="Calibri" w:cs="Arial"/>
                <w:szCs w:val="22"/>
              </w:rPr>
            </w:pPr>
          </w:p>
        </w:tc>
      </w:tr>
    </w:tbl>
    <w:p w:rsidR="00EF6121" w:rsidRPr="00EF6121" w:rsidRDefault="00EF6121" w:rsidP="00EF6121">
      <w:pPr>
        <w:sectPr w:rsidR="00EF6121" w:rsidRPr="00EF6121" w:rsidSect="00810A98">
          <w:pgSz w:w="12240" w:h="15840"/>
          <w:pgMar w:top="720" w:right="851" w:bottom="567" w:left="851" w:header="709" w:footer="709" w:gutter="0"/>
          <w:cols w:space="708"/>
          <w:docGrid w:linePitch="360"/>
        </w:sectPr>
      </w:pPr>
    </w:p>
    <w:p w:rsidR="00F55123" w:rsidRDefault="008F5A93" w:rsidP="00F55123">
      <w:pPr>
        <w:pStyle w:val="Titre"/>
        <w:numPr>
          <w:ilvl w:val="0"/>
          <w:numId w:val="22"/>
        </w:numPr>
        <w:pBdr>
          <w:bottom w:val="single" w:sz="4" w:space="0" w:color="auto"/>
        </w:pBdr>
      </w:pPr>
      <w:bookmarkStart w:id="238" w:name="_Toc417299601"/>
      <w:r>
        <w:lastRenderedPageBreak/>
        <w:t xml:space="preserve">Procédure </w:t>
      </w:r>
      <w:r w:rsidR="00293D4D">
        <w:t xml:space="preserve">de </w:t>
      </w:r>
      <w:r w:rsidR="00FB3C13">
        <w:t>vérification</w:t>
      </w:r>
      <w:bookmarkEnd w:id="238"/>
      <w:r>
        <w:t xml:space="preserve"> </w:t>
      </w:r>
    </w:p>
    <w:p w:rsidR="00F55123" w:rsidRPr="00931189" w:rsidRDefault="00F55123" w:rsidP="00F55123">
      <w:pPr>
        <w:pStyle w:val="Titre1"/>
        <w:numPr>
          <w:ilvl w:val="0"/>
          <w:numId w:val="31"/>
        </w:numPr>
      </w:pPr>
      <w:bookmarkStart w:id="239" w:name="_Toc403725947"/>
      <w:bookmarkStart w:id="240" w:name="_Toc417299602"/>
      <w:r>
        <w:t>Introduction</w:t>
      </w:r>
      <w:bookmarkEnd w:id="239"/>
      <w:bookmarkEnd w:id="240"/>
      <w:r w:rsidRPr="00386238">
        <w:t xml:space="preserve"> </w:t>
      </w:r>
    </w:p>
    <w:p w:rsidR="00F55123" w:rsidRPr="00931189" w:rsidRDefault="00F55123" w:rsidP="00F55123">
      <w:pPr>
        <w:rPr>
          <w:rFonts w:ascii="Calibri" w:hAnsi="Calibri" w:cs="Calibri"/>
          <w:szCs w:val="22"/>
        </w:rPr>
      </w:pPr>
      <w:r w:rsidRPr="00931189">
        <w:rPr>
          <w:rFonts w:ascii="Calibri" w:hAnsi="Calibri" w:cs="Calibri"/>
          <w:szCs w:val="22"/>
        </w:rPr>
        <w:t xml:space="preserve">Ce document décrit les différentes opérations à mener afin de vérifier le bon fonctionnement d’une installation FMAO. </w:t>
      </w:r>
    </w:p>
    <w:p w:rsidR="00F55123" w:rsidRPr="00931189" w:rsidRDefault="00F55123" w:rsidP="00F55123">
      <w:pPr>
        <w:rPr>
          <w:rFonts w:ascii="Calibri" w:hAnsi="Calibri" w:cs="Calibri"/>
          <w:szCs w:val="22"/>
        </w:rPr>
      </w:pPr>
    </w:p>
    <w:p w:rsidR="00F55123" w:rsidRPr="00931189" w:rsidRDefault="00F55123" w:rsidP="00F55123">
      <w:pPr>
        <w:rPr>
          <w:rFonts w:ascii="Calibri" w:hAnsi="Calibri" w:cs="Calibri"/>
          <w:szCs w:val="22"/>
        </w:rPr>
      </w:pPr>
      <w:r w:rsidRPr="00931189">
        <w:rPr>
          <w:rFonts w:ascii="Calibri" w:hAnsi="Calibri" w:cs="Calibri"/>
          <w:szCs w:val="22"/>
        </w:rPr>
        <w:t>En pré-requis :</w:t>
      </w:r>
    </w:p>
    <w:p w:rsidR="00F55123" w:rsidRPr="00931189" w:rsidRDefault="00F55123" w:rsidP="00F55123">
      <w:pPr>
        <w:numPr>
          <w:ilvl w:val="0"/>
          <w:numId w:val="1"/>
        </w:numPr>
        <w:rPr>
          <w:color w:val="008000"/>
        </w:rPr>
      </w:pPr>
      <w:r w:rsidRPr="00931189">
        <w:rPr>
          <w:rFonts w:ascii="Calibri" w:hAnsi="Calibri" w:cs="Calibri"/>
          <w:szCs w:val="22"/>
        </w:rPr>
        <w:t>Installation de la release 2011A ou 2011R2</w:t>
      </w:r>
    </w:p>
    <w:p w:rsidR="00F55123" w:rsidRPr="00931189" w:rsidRDefault="00F55123" w:rsidP="00F55123">
      <w:pPr>
        <w:numPr>
          <w:ilvl w:val="0"/>
          <w:numId w:val="1"/>
        </w:numPr>
        <w:rPr>
          <w:color w:val="008000"/>
        </w:rPr>
      </w:pPr>
      <w:r w:rsidRPr="00931189">
        <w:rPr>
          <w:rFonts w:ascii="Calibri" w:hAnsi="Calibri" w:cs="Calibri"/>
          <w:szCs w:val="22"/>
        </w:rPr>
        <w:t>Démarrage des services Jboss et Tomcat</w:t>
      </w:r>
    </w:p>
    <w:p w:rsidR="00F55123" w:rsidRDefault="00F55123" w:rsidP="00F55123"/>
    <w:p w:rsidR="00F55123" w:rsidRDefault="00F55123" w:rsidP="00F55123"/>
    <w:p w:rsidR="00F55123" w:rsidRPr="00386238" w:rsidRDefault="00F55123" w:rsidP="00F55123">
      <w:pPr>
        <w:pStyle w:val="Titre1"/>
      </w:pPr>
      <w:bookmarkStart w:id="241" w:name="_Toc403581102"/>
      <w:bookmarkStart w:id="242" w:name="_Toc403725949"/>
      <w:bookmarkStart w:id="243" w:name="_Toc417299603"/>
      <w:r>
        <w:t>PROCEDURES</w:t>
      </w:r>
      <w:r w:rsidRPr="00386238">
        <w:t xml:space="preserve"> </w:t>
      </w:r>
      <w:r>
        <w:t>de verification</w:t>
      </w:r>
      <w:bookmarkEnd w:id="241"/>
      <w:bookmarkEnd w:id="242"/>
      <w:bookmarkEnd w:id="243"/>
    </w:p>
    <w:p w:rsidR="00F55123" w:rsidRPr="00931189" w:rsidRDefault="00F55123" w:rsidP="00F55123">
      <w:pPr>
        <w:rPr>
          <w:b/>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6"/>
        <w:gridCol w:w="5112"/>
      </w:tblGrid>
      <w:tr w:rsidR="00F55123" w:rsidRPr="00931189" w:rsidTr="006E6E31">
        <w:trPr>
          <w:trHeight w:val="1765"/>
        </w:trPr>
        <w:tc>
          <w:tcPr>
            <w:tcW w:w="5120" w:type="dxa"/>
          </w:tcPr>
          <w:p w:rsidR="00F55123" w:rsidRDefault="00F55123" w:rsidP="006E6E31">
            <w:pPr>
              <w:rPr>
                <w:b/>
              </w:rPr>
            </w:pPr>
          </w:p>
          <w:p w:rsidR="00F55123" w:rsidRPr="00931189" w:rsidRDefault="00F55123" w:rsidP="006E6E31">
            <w:pPr>
              <w:pStyle w:val="Titre2"/>
              <w:pBdr>
                <w:bottom w:val="none" w:sz="0" w:space="0" w:color="auto"/>
              </w:pBdr>
            </w:pPr>
            <w:bookmarkStart w:id="244" w:name="_Toc403725950"/>
            <w:bookmarkStart w:id="245" w:name="_Toc417299604"/>
            <w:r w:rsidRPr="00931189">
              <w:t>Vérification du fonctionnement du Java Client</w:t>
            </w:r>
            <w:bookmarkEnd w:id="244"/>
            <w:bookmarkEnd w:id="245"/>
          </w:p>
          <w:p w:rsidR="00F55123" w:rsidRDefault="00F55123" w:rsidP="006E6E31"/>
          <w:p w:rsidR="00F55123" w:rsidRPr="00931189" w:rsidRDefault="00F55123" w:rsidP="006E6E31"/>
          <w:p w:rsidR="00F55123" w:rsidRPr="00931189" w:rsidRDefault="00F55123" w:rsidP="006E6E31">
            <w:r w:rsidRPr="00931189">
              <w:sym w:font="Wingdings" w:char="F0E0"/>
            </w:r>
            <w:r w:rsidRPr="00931189">
              <w:t xml:space="preserve">Chercher sur le bureau l’icône correspondant au Java Client de l’instance FMAO dont vous désirez vérifier le fonctionnement (Généralement sous la forme </w:t>
            </w:r>
            <w:r w:rsidRPr="00931189">
              <w:rPr>
                <w:b/>
              </w:rPr>
              <w:t>Instance_FMAO_JC</w:t>
            </w:r>
            <w:r w:rsidRPr="00931189">
              <w:t>, Ex : EXP_DEV_JC)</w:t>
            </w:r>
          </w:p>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r w:rsidRPr="00931189">
              <w:sym w:font="Wingdings" w:char="F0E0"/>
            </w:r>
            <w:r w:rsidRPr="00931189">
              <w:t>Double-cliquez pour ouvrir l’application et renseignez les champs de connexion : username et password.puis cliquez OK. (Les divers mots de passe et noms d’utilisateurs sont disponibles dans le fichier FMAO.xls).</w:t>
            </w:r>
          </w:p>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r w:rsidRPr="00931189">
              <w:sym w:font="Wingdings" w:char="F0E0"/>
            </w:r>
            <w:r w:rsidRPr="00931189">
              <w:t>Vous devrez normalement voir apparaître une fenêtre à similaire à la capture ci-contre ce qui signifie que l’application s’est bien chargée.</w:t>
            </w:r>
          </w:p>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 w:rsidR="00F55123" w:rsidRPr="00931189" w:rsidRDefault="00F55123" w:rsidP="006E6E31">
            <w:pPr>
              <w:jc w:val="left"/>
              <w:rPr>
                <w:rFonts w:ascii="Cambria" w:hAnsi="Cambria"/>
                <w:szCs w:val="22"/>
              </w:rPr>
            </w:pPr>
            <w:r w:rsidRPr="00931189">
              <w:sym w:font="Wingdings" w:char="F0E0"/>
            </w:r>
            <w:r w:rsidRPr="00931189">
              <w:t xml:space="preserve"> Vous pouvez par ailleurs vérifier les versions des composants Planon installés : </w:t>
            </w:r>
            <w:r w:rsidRPr="00931189">
              <w:rPr>
                <w:rFonts w:ascii="Cambria" w:hAnsi="Cambria"/>
                <w:szCs w:val="22"/>
              </w:rPr>
              <w:t>Aller dans le menu « </w:t>
            </w:r>
            <w:r w:rsidRPr="00931189">
              <w:rPr>
                <w:rFonts w:ascii="Cambria" w:hAnsi="Cambria"/>
                <w:b/>
                <w:szCs w:val="22"/>
              </w:rPr>
              <w:t>Aide</w:t>
            </w:r>
            <w:r w:rsidRPr="00931189">
              <w:rPr>
                <w:rFonts w:ascii="Cambria" w:hAnsi="Cambria"/>
                <w:szCs w:val="22"/>
              </w:rPr>
              <w:t> »  « </w:t>
            </w:r>
            <w:r w:rsidRPr="00931189">
              <w:rPr>
                <w:rFonts w:ascii="Cambria" w:hAnsi="Cambria"/>
                <w:b/>
                <w:szCs w:val="22"/>
              </w:rPr>
              <w:t>A propos de Planon ProCenter</w:t>
            </w:r>
            <w:r w:rsidRPr="00931189">
              <w:rPr>
                <w:rFonts w:ascii="Cambria" w:hAnsi="Cambria"/>
                <w:szCs w:val="22"/>
              </w:rPr>
              <w:t> »</w:t>
            </w:r>
          </w:p>
          <w:p w:rsidR="00F55123" w:rsidRPr="00931189" w:rsidRDefault="00F55123" w:rsidP="006E6E31">
            <w:r w:rsidRPr="00931189">
              <w:t xml:space="preserve"> </w:t>
            </w:r>
          </w:p>
          <w:p w:rsidR="00F55123" w:rsidRPr="00931189" w:rsidRDefault="00F55123" w:rsidP="006E6E31"/>
          <w:p w:rsidR="00F55123" w:rsidRDefault="00F55123" w:rsidP="006E6E31">
            <w:r w:rsidRPr="00931189">
              <w:t>Pour fermer le client java, cliquez sur « </w:t>
            </w:r>
            <w:r w:rsidRPr="00931189">
              <w:rPr>
                <w:b/>
              </w:rPr>
              <w:t>Planon ProCenter</w:t>
            </w:r>
            <w:r w:rsidRPr="00931189">
              <w:t> » en haut à gauche de la fenêtre et choisissez « </w:t>
            </w:r>
            <w:r w:rsidRPr="00931189">
              <w:rPr>
                <w:b/>
              </w:rPr>
              <w:t>Quitter</w:t>
            </w:r>
            <w:r w:rsidRPr="00931189">
              <w:t> ».</w:t>
            </w:r>
          </w:p>
          <w:p w:rsidR="00F55123" w:rsidRDefault="00F55123" w:rsidP="006E6E31"/>
          <w:p w:rsidR="00F55123" w:rsidRDefault="00F55123" w:rsidP="006E6E31"/>
          <w:p w:rsidR="00F55123" w:rsidRPr="00931189" w:rsidRDefault="00F55123" w:rsidP="006E6E31"/>
        </w:tc>
        <w:tc>
          <w:tcPr>
            <w:tcW w:w="5301" w:type="dxa"/>
          </w:tcPr>
          <w:p w:rsidR="00F55123" w:rsidRDefault="00F55123" w:rsidP="006E6E31"/>
          <w:p w:rsidR="00F55123" w:rsidRDefault="00F55123" w:rsidP="006E6E31"/>
          <w:p w:rsidR="00F55123" w:rsidRDefault="00F55123" w:rsidP="006E6E31"/>
          <w:p w:rsidR="00F55123" w:rsidRPr="00931189" w:rsidRDefault="00F55123" w:rsidP="006E6E31"/>
          <w:p w:rsidR="00F55123" w:rsidRPr="00931189" w:rsidRDefault="00F55123" w:rsidP="006E6E31"/>
          <w:p w:rsidR="00F55123" w:rsidRPr="00931189" w:rsidRDefault="00905FDF" w:rsidP="006E6E3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55pt;height:139.95pt">
                  <v:imagedata r:id="rId191" o:title="" croptop="29539f"/>
                </v:shape>
              </w:pict>
            </w:r>
          </w:p>
          <w:p w:rsidR="00F55123" w:rsidRPr="00931189" w:rsidRDefault="00F55123" w:rsidP="006E6E31"/>
          <w:p w:rsidR="00F55123" w:rsidRPr="00931189" w:rsidRDefault="00905FDF" w:rsidP="006E6E31">
            <w:r>
              <w:lastRenderedPageBreak/>
              <w:pict>
                <v:shape id="_x0000_i1026" type="#_x0000_t75" style="width:254.6pt;height:167.6pt">
                  <v:imagedata r:id="rId192" o:title="" croptop="28439f" cropbottom="8687f" cropright="39388f"/>
                </v:shape>
              </w:pict>
            </w:r>
          </w:p>
          <w:p w:rsidR="00F55123" w:rsidRDefault="00905FDF" w:rsidP="006E6E31">
            <w:r>
              <w:pict>
                <v:shape id="_x0000_i1027" type="#_x0000_t75" style="width:254.6pt;height:145.15pt">
                  <v:imagedata r:id="rId193" o:title="" croptop="28883f" cropbottom="4915f"/>
                </v:shape>
              </w:pict>
            </w:r>
          </w:p>
          <w:p w:rsidR="00F55123" w:rsidRPr="00931189" w:rsidRDefault="00F55123" w:rsidP="006E6E31"/>
          <w:p w:rsidR="00F55123" w:rsidRPr="00931189" w:rsidRDefault="00905FDF" w:rsidP="006E6E31">
            <w:r>
              <w:pict>
                <v:shape id="_x0000_i1028" type="#_x0000_t75" style="width:254.6pt;height:218.9pt">
                  <v:imagedata r:id="rId194" o:title="" croptop="28439f" cropbottom="8658f" cropright="38942f"/>
                </v:shape>
              </w:pict>
            </w:r>
          </w:p>
        </w:tc>
      </w:tr>
      <w:tr w:rsidR="00F55123" w:rsidRPr="00931189" w:rsidTr="006E6E31">
        <w:trPr>
          <w:trHeight w:val="1765"/>
        </w:trPr>
        <w:tc>
          <w:tcPr>
            <w:tcW w:w="5120" w:type="dxa"/>
          </w:tcPr>
          <w:p w:rsidR="00F55123" w:rsidRPr="000438C2" w:rsidRDefault="00F55123" w:rsidP="006E6E31">
            <w:pPr>
              <w:pStyle w:val="Titre2"/>
              <w:pBdr>
                <w:bottom w:val="none" w:sz="0" w:space="0" w:color="auto"/>
              </w:pBdr>
            </w:pPr>
            <w:bookmarkStart w:id="246" w:name="_Toc403725951"/>
            <w:bookmarkStart w:id="247" w:name="_Toc417299605"/>
            <w:r w:rsidRPr="000438C2">
              <w:lastRenderedPageBreak/>
              <w:t>Vérification du fonctionnement du Web Client</w:t>
            </w:r>
            <w:bookmarkEnd w:id="246"/>
            <w:bookmarkEnd w:id="247"/>
          </w:p>
          <w:p w:rsidR="00F55123" w:rsidRDefault="00F55123" w:rsidP="006E6E31"/>
          <w:p w:rsidR="00F55123" w:rsidRDefault="00F55123" w:rsidP="006E6E31">
            <w:r w:rsidRPr="000438C2">
              <w:sym w:font="Wingdings" w:char="F0E0"/>
            </w:r>
            <w:r>
              <w:t xml:space="preserve">Chercher sur le bureau l’icône correspondant au Client Web de l’instance FMAO dont vous désirez vérifier le fonctionnement (Généralement sous la forme </w:t>
            </w:r>
            <w:r w:rsidRPr="000438C2">
              <w:rPr>
                <w:b/>
              </w:rPr>
              <w:t>Instance_FMAO_WEB</w:t>
            </w:r>
            <w:r>
              <w:t>, Ex : EXP_DEV_WEB)</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Double-cliquez pour ouvrir l’application et renseignez les champs de connexion : username et password, puis cliquez OK. (Les divers mots de passe et noms d’utilisateurs sont disponibles dans le fichier FMAO.xls).</w:t>
            </w:r>
          </w:p>
          <w:p w:rsidR="00F55123" w:rsidRDefault="00F55123" w:rsidP="006E6E31"/>
          <w:p w:rsidR="00F55123" w:rsidRDefault="00F55123" w:rsidP="006E6E31"/>
          <w:p w:rsidR="00F55123" w:rsidRDefault="00F55123" w:rsidP="006E6E31"/>
          <w:p w:rsidR="00F55123" w:rsidRDefault="00F55123" w:rsidP="006E6E31"/>
          <w:p w:rsidR="00FB3C13" w:rsidRDefault="00FB3C13" w:rsidP="006E6E31"/>
          <w:p w:rsidR="00FB3C13" w:rsidRDefault="00FB3C13" w:rsidP="006E6E31"/>
          <w:p w:rsidR="00F55123" w:rsidRDefault="00F55123" w:rsidP="006E6E31"/>
          <w:p w:rsidR="00F55123" w:rsidRDefault="00F55123" w:rsidP="006E6E31"/>
          <w:p w:rsidR="00F55123" w:rsidRDefault="00F55123" w:rsidP="006E6E31">
            <w:r w:rsidRPr="000438C2">
              <w:sym w:font="Wingdings" w:char="F0E0"/>
            </w:r>
            <w:r>
              <w:t>Vous devrez normalement voir apparaître une fenêtre à similaire à la capture ci-contre ce qui signifie que l’application s’est bien chargée.</w:t>
            </w:r>
          </w:p>
          <w:p w:rsidR="00F55123" w:rsidRDefault="00F55123" w:rsidP="006E6E31"/>
          <w:p w:rsidR="00F55123" w:rsidRDefault="00F55123" w:rsidP="006E6E31"/>
          <w:p w:rsidR="00F55123" w:rsidRDefault="00F55123" w:rsidP="006E6E31"/>
          <w:p w:rsidR="00FB3C13" w:rsidRDefault="00FB3C13" w:rsidP="006E6E31"/>
          <w:p w:rsidR="00FB3C13" w:rsidRDefault="00FB3C13" w:rsidP="006E6E31"/>
          <w:p w:rsidR="00FB3C13" w:rsidRDefault="00FB3C13" w:rsidP="006E6E31"/>
          <w:p w:rsidR="00FB3C13" w:rsidRDefault="00FB3C13" w:rsidP="006E6E31"/>
          <w:p w:rsidR="00F55123" w:rsidRDefault="00F55123" w:rsidP="006E6E31"/>
          <w:p w:rsidR="00F55123" w:rsidRDefault="00F55123" w:rsidP="006E6E31"/>
          <w:p w:rsidR="00F55123" w:rsidRPr="000438C2" w:rsidRDefault="00F55123" w:rsidP="006E6E31">
            <w:pPr>
              <w:jc w:val="left"/>
              <w:rPr>
                <w:rFonts w:ascii="Cambria" w:hAnsi="Cambria"/>
                <w:szCs w:val="22"/>
              </w:rPr>
            </w:pPr>
            <w:r w:rsidRPr="000438C2">
              <w:sym w:font="Wingdings" w:char="F0E0"/>
            </w:r>
            <w:r>
              <w:t xml:space="preserve"> Vous pouvez aussi vérifier les versions des composants Planon installés : </w:t>
            </w:r>
            <w:r w:rsidRPr="000438C2">
              <w:rPr>
                <w:rFonts w:ascii="Cambria" w:hAnsi="Cambria"/>
                <w:szCs w:val="22"/>
              </w:rPr>
              <w:t>Aller dans le menu « </w:t>
            </w:r>
            <w:r w:rsidRPr="000438C2">
              <w:rPr>
                <w:rFonts w:ascii="Cambria" w:hAnsi="Cambria"/>
                <w:b/>
                <w:szCs w:val="22"/>
              </w:rPr>
              <w:t>Aide</w:t>
            </w:r>
            <w:r w:rsidRPr="000438C2">
              <w:rPr>
                <w:rFonts w:ascii="Cambria" w:hAnsi="Cambria"/>
                <w:szCs w:val="22"/>
              </w:rPr>
              <w:t> »  « </w:t>
            </w:r>
            <w:r w:rsidRPr="000438C2">
              <w:rPr>
                <w:rFonts w:ascii="Cambria" w:hAnsi="Cambria"/>
                <w:b/>
                <w:szCs w:val="22"/>
              </w:rPr>
              <w:t>A propos de Planon ProCenter</w:t>
            </w:r>
            <w:r w:rsidRPr="000438C2">
              <w:rPr>
                <w:rFonts w:ascii="Cambria" w:hAnsi="Cambria"/>
                <w:szCs w:val="22"/>
              </w:rPr>
              <w:t> »</w:t>
            </w:r>
          </w:p>
          <w:p w:rsidR="00F55123" w:rsidRDefault="00F55123" w:rsidP="006E6E31">
            <w:r>
              <w:t xml:space="preserve"> </w:t>
            </w:r>
          </w:p>
          <w:p w:rsidR="00F55123" w:rsidRDefault="00F55123" w:rsidP="006E6E31"/>
          <w:p w:rsidR="00F55123" w:rsidRDefault="00F55123" w:rsidP="006E6E31">
            <w:r>
              <w:t>Pour fermer le client Web, cliquez sur « </w:t>
            </w:r>
            <w:r w:rsidRPr="000438C2">
              <w:rPr>
                <w:b/>
              </w:rPr>
              <w:t>Planon ProCenter</w:t>
            </w:r>
            <w:r>
              <w:t> » en haut à gauche de la fenêtre et choisissez « </w:t>
            </w:r>
            <w:r w:rsidRPr="000438C2">
              <w:rPr>
                <w:b/>
              </w:rPr>
              <w:t>Quitter</w:t>
            </w:r>
            <w:r>
              <w:t> ».</w:t>
            </w:r>
          </w:p>
          <w:p w:rsidR="00F55123" w:rsidRPr="00033DA6" w:rsidRDefault="00F55123" w:rsidP="006E6E31"/>
        </w:tc>
        <w:tc>
          <w:tcPr>
            <w:tcW w:w="5301" w:type="dxa"/>
          </w:tcPr>
          <w:p w:rsidR="00F55123" w:rsidRDefault="00F55123" w:rsidP="006E6E31"/>
          <w:p w:rsidR="00F55123" w:rsidRDefault="00F55123" w:rsidP="006E6E31">
            <w:r>
              <w:object w:dxaOrig="4320" w:dyaOrig="3696">
                <v:shape id="_x0000_i1029" type="#_x0000_t75" style="width:252.3pt;height:124.4pt" o:ole="">
                  <v:imagedata r:id="rId195" o:title="" croptop="30000f"/>
                </v:shape>
                <o:OLEObject Type="Embed" ProgID="PBrush" ShapeID="_x0000_i1029" DrawAspect="Content" ObjectID="_1491041542" r:id="rId196"/>
              </w:object>
            </w:r>
          </w:p>
          <w:p w:rsidR="00F55123" w:rsidRDefault="00F55123" w:rsidP="006E6E31">
            <w:r>
              <w:object w:dxaOrig="4320" w:dyaOrig="3696">
                <v:shape id="_x0000_i1030" type="#_x0000_t75" style="width:250.55pt;height:133.65pt" o:ole="">
                  <v:imagedata r:id="rId197" o:title="" croptop="19090f"/>
                </v:shape>
                <o:OLEObject Type="Embed" ProgID="PBrush" ShapeID="_x0000_i1030" DrawAspect="Content" ObjectID="_1491041543" r:id="rId198"/>
              </w:object>
            </w:r>
          </w:p>
          <w:p w:rsidR="00F55123" w:rsidRDefault="00F55123" w:rsidP="006E6E31">
            <w:r>
              <w:object w:dxaOrig="4320" w:dyaOrig="3696">
                <v:shape id="_x0000_i1031" type="#_x0000_t75" style="width:250.55pt;height:120.95pt" o:ole="">
                  <v:imagedata r:id="rId199" o:title="" croptop="28439f" cropbottom="3790f"/>
                </v:shape>
                <o:OLEObject Type="Embed" ProgID="PBrush" ShapeID="_x0000_i1031" DrawAspect="Content" ObjectID="_1491041544" r:id="rId200"/>
              </w:object>
            </w:r>
          </w:p>
          <w:p w:rsidR="00F55123" w:rsidRDefault="00F55123" w:rsidP="006E6E31"/>
          <w:p w:rsidR="00F55123" w:rsidRDefault="00F55123" w:rsidP="006E6E31"/>
          <w:p w:rsidR="00F55123" w:rsidRPr="00931189" w:rsidRDefault="00F55123" w:rsidP="006E6E31">
            <w:r>
              <w:object w:dxaOrig="4320" w:dyaOrig="3696">
                <v:shape id="_x0000_i1032" type="#_x0000_t75" style="width:250.55pt;height:116.95pt" o:ole="">
                  <v:imagedata r:id="rId201" o:title="" cropbottom="23986f"/>
                </v:shape>
                <o:OLEObject Type="Embed" ProgID="PBrush" ShapeID="_x0000_i1032" DrawAspect="Content" ObjectID="_1491041545" r:id="rId202"/>
              </w:object>
            </w:r>
          </w:p>
        </w:tc>
      </w:tr>
      <w:tr w:rsidR="00F55123" w:rsidRPr="00931189" w:rsidTr="006E6E31">
        <w:trPr>
          <w:trHeight w:val="1765"/>
        </w:trPr>
        <w:tc>
          <w:tcPr>
            <w:tcW w:w="5120" w:type="dxa"/>
          </w:tcPr>
          <w:p w:rsidR="00F55123" w:rsidRPr="000438C2" w:rsidRDefault="00F55123" w:rsidP="006E6E31">
            <w:pPr>
              <w:pStyle w:val="Titre2"/>
              <w:pBdr>
                <w:bottom w:val="none" w:sz="0" w:space="0" w:color="auto"/>
              </w:pBdr>
            </w:pPr>
            <w:bookmarkStart w:id="248" w:name="_Toc403725952"/>
            <w:bookmarkStart w:id="249" w:name="_Toc417299606"/>
            <w:r w:rsidRPr="000438C2">
              <w:lastRenderedPageBreak/>
              <w:t>Vérification base de données</w:t>
            </w:r>
            <w:bookmarkEnd w:id="248"/>
            <w:bookmarkEnd w:id="249"/>
          </w:p>
          <w:p w:rsidR="00F55123" w:rsidRDefault="00F55123" w:rsidP="006E6E31">
            <w:pPr>
              <w:rPr>
                <w:b/>
              </w:rPr>
            </w:pPr>
          </w:p>
          <w:p w:rsidR="00F55123" w:rsidRPr="000438C2" w:rsidRDefault="00F55123" w:rsidP="006E6E31">
            <w:pPr>
              <w:rPr>
                <w:b/>
              </w:rPr>
            </w:pPr>
          </w:p>
          <w:p w:rsidR="00F55123" w:rsidRDefault="00F55123" w:rsidP="006E6E31">
            <w:r w:rsidRPr="000438C2">
              <w:sym w:font="Wingdings" w:char="F0E0"/>
            </w:r>
            <w:r w:rsidRPr="00391790">
              <w:t>Conne</w:t>
            </w:r>
            <w:r>
              <w:t xml:space="preserve">ctez-vous à SQL management studio de la machine hôte. Allez dans le menu démarrer puis dans tous les programmes. Cherchez le dossier </w:t>
            </w:r>
            <w:r w:rsidRPr="000438C2">
              <w:rPr>
                <w:b/>
              </w:rPr>
              <w:t>Microsoft SQL Server 2008 R2</w:t>
            </w:r>
            <w:r>
              <w:t xml:space="preserve"> puis cliquez sur lui et choisissez </w:t>
            </w:r>
            <w:r w:rsidRPr="000438C2">
              <w:rPr>
                <w:b/>
              </w:rPr>
              <w:t>SQL Server Management Studio</w:t>
            </w:r>
            <w:r w:rsidR="002F174F">
              <w:t>.</w:t>
            </w:r>
          </w:p>
          <w:p w:rsidR="00F55123" w:rsidRDefault="00F55123" w:rsidP="006E6E31">
            <w:r w:rsidRPr="000438C2">
              <w:sym w:font="Wingdings" w:char="F0E0"/>
            </w:r>
            <w:r>
              <w:t>Renseignez les champs de connexion login et password (voir fichier FMAO.xls) puis validez en appuyant le bouton « Connect »</w:t>
            </w:r>
          </w:p>
          <w:p w:rsidR="00724B89" w:rsidRDefault="00724B89" w:rsidP="006E6E31"/>
          <w:p w:rsidR="00F55123" w:rsidRDefault="00F55123" w:rsidP="006E6E31"/>
          <w:p w:rsidR="00F55123" w:rsidRDefault="00F55123" w:rsidP="006E6E31">
            <w:r w:rsidRPr="000438C2">
              <w:sym w:font="Wingdings" w:char="F0E0"/>
            </w:r>
            <w:r>
              <w:t xml:space="preserve">Déroulez le dossier </w:t>
            </w:r>
            <w:r w:rsidRPr="000438C2">
              <w:rPr>
                <w:b/>
              </w:rPr>
              <w:t>Databases</w:t>
            </w:r>
            <w:r w:rsidRPr="003222D0">
              <w:t xml:space="preserve"> puis</w:t>
            </w:r>
            <w:r w:rsidRPr="000438C2">
              <w:rPr>
                <w:b/>
              </w:rPr>
              <w:t xml:space="preserve"> </w:t>
            </w:r>
            <w:r>
              <w:t xml:space="preserve">la base de données correspondant à votre installation FMAO (ici </w:t>
            </w:r>
            <w:r w:rsidRPr="000438C2">
              <w:rPr>
                <w:b/>
              </w:rPr>
              <w:t>EXPDEV</w:t>
            </w:r>
            <w:r>
              <w:t xml:space="preserve">) puis choisissez les sous-onglets </w:t>
            </w:r>
            <w:r w:rsidRPr="000438C2">
              <w:rPr>
                <w:b/>
              </w:rPr>
              <w:t>Security</w:t>
            </w:r>
            <w:r>
              <w:t xml:space="preserve"> puis </w:t>
            </w:r>
            <w:r w:rsidRPr="000438C2">
              <w:rPr>
                <w:b/>
              </w:rPr>
              <w:t>Users</w:t>
            </w:r>
            <w:r>
              <w:t xml:space="preserve">. </w:t>
            </w:r>
            <w:r w:rsidRPr="003222D0">
              <w:t>Cliquez avec le bouton droit de la souris sur</w:t>
            </w:r>
            <w:r>
              <w:t xml:space="preserve"> l’utilisateur correspondant à votre instance FMAO (celui avec lequel vous vous êtes connecté) puis choisissez </w:t>
            </w:r>
            <w:r w:rsidRPr="000438C2">
              <w:rPr>
                <w:b/>
              </w:rPr>
              <w:t>Properties</w:t>
            </w:r>
            <w:r>
              <w:t>.</w:t>
            </w:r>
          </w:p>
          <w:p w:rsidR="00F55123" w:rsidRDefault="00F55123" w:rsidP="006E6E31"/>
          <w:p w:rsidR="002F174F" w:rsidRDefault="002F174F" w:rsidP="006E6E31"/>
          <w:p w:rsidR="002F174F" w:rsidRDefault="002F174F" w:rsidP="006E6E31"/>
          <w:p w:rsidR="00F55123" w:rsidRDefault="00F55123" w:rsidP="006E6E31"/>
          <w:p w:rsidR="00F55123" w:rsidRDefault="00F55123" w:rsidP="006E6E31"/>
          <w:p w:rsidR="00F55123" w:rsidRDefault="00F55123" w:rsidP="006E6E31">
            <w:r w:rsidRPr="000438C2">
              <w:sym w:font="Wingdings" w:char="F0E0"/>
            </w:r>
            <w:r>
              <w:t xml:space="preserve">Dans la fenêtre qui apparait à votre écran, vous devrez voir apparaître le nom de votre utilisateur avec dans la section </w:t>
            </w:r>
            <w:r w:rsidRPr="000438C2">
              <w:rPr>
                <w:b/>
              </w:rPr>
              <w:t>Default schema</w:t>
            </w:r>
            <w:r>
              <w:t xml:space="preserve"> marqué dbo (pour database owner).</w:t>
            </w:r>
          </w:p>
          <w:p w:rsidR="00F55123" w:rsidRDefault="00F55123" w:rsidP="006E6E31">
            <w:r>
              <w:t xml:space="preserve">Vous pouvez visualiser ce même résultat dans la liste du bas </w:t>
            </w:r>
            <w:r w:rsidRPr="000438C2">
              <w:rPr>
                <w:b/>
              </w:rPr>
              <w:t>Database role membership</w:t>
            </w:r>
            <w:r>
              <w:t>.</w:t>
            </w:r>
          </w:p>
          <w:p w:rsidR="00F55123" w:rsidRDefault="00F55123" w:rsidP="006E6E31"/>
          <w:p w:rsidR="00F55123" w:rsidRDefault="00F55123" w:rsidP="006E6E31">
            <w:r w:rsidRPr="000438C2">
              <w:sym w:font="Wingdings" w:char="F0E0"/>
            </w:r>
            <w:r>
              <w:t xml:space="preserve"> S’il </w:t>
            </w:r>
            <w:r w:rsidR="00724B89">
              <w:t>s’avère</w:t>
            </w:r>
            <w:r>
              <w:t xml:space="preserve"> que votre utilisateur n’est pas le propriétaire de la base de données de votre instance, il faudra corriger ce fait en cochant la case db_owner dans la liste du bas où en exécutant la commande </w:t>
            </w:r>
            <w:r w:rsidRPr="000438C2">
              <w:rPr>
                <w:b/>
              </w:rPr>
              <w:t>sp_changedbowner ‘username‘</w:t>
            </w:r>
            <w:r>
              <w:t xml:space="preserve"> où </w:t>
            </w:r>
            <w:r w:rsidRPr="000438C2">
              <w:rPr>
                <w:b/>
              </w:rPr>
              <w:t>username</w:t>
            </w:r>
            <w:r>
              <w:t xml:space="preserve"> est le nom de votre utilisateur.</w:t>
            </w:r>
          </w:p>
          <w:p w:rsidR="00F55123" w:rsidRDefault="00F55123" w:rsidP="006E6E31"/>
          <w:p w:rsidR="00F55123" w:rsidRDefault="00F55123" w:rsidP="006E6E31"/>
          <w:p w:rsidR="00F55123" w:rsidRDefault="00F55123" w:rsidP="006E6E31"/>
          <w:p w:rsidR="00F55123" w:rsidRDefault="00F55123" w:rsidP="006E6E31">
            <w:r>
              <w:sym w:font="Wingdings" w:char="F0E0"/>
            </w:r>
            <w:r>
              <w:t xml:space="preserve"> Enfin, il vous faudra vérifier que l’ensemble des utilisateurs mentionnés dans le fichier FMAO.xls, dans la section correspondant à votre instance, sont tous renseignés parmi les utilisateurs de la base de données (sous-onglet security, users,…) et qu’ils sont db_owner de ladite base via leurs propriétés.</w:t>
            </w:r>
          </w:p>
          <w:p w:rsidR="00F55123" w:rsidRDefault="00F55123" w:rsidP="006E6E31">
            <w:r>
              <w:lastRenderedPageBreak/>
              <w:t xml:space="preserve">La plupart du temps, si votre utilisateur SQL est </w:t>
            </w:r>
            <w:r w:rsidRPr="001D2320">
              <w:rPr>
                <w:b/>
              </w:rPr>
              <w:t>user</w:t>
            </w:r>
            <w:r>
              <w:t xml:space="preserve">, il s’agit des utilisateurs </w:t>
            </w:r>
            <w:r w:rsidRPr="001D2320">
              <w:rPr>
                <w:b/>
              </w:rPr>
              <w:t>userPT</w:t>
            </w:r>
            <w:r>
              <w:t xml:space="preserve"> (pour Planon Talk), </w:t>
            </w:r>
            <w:r w:rsidRPr="001D2320">
              <w:rPr>
                <w:b/>
              </w:rPr>
              <w:t>userPSS</w:t>
            </w:r>
            <w:r>
              <w:rPr>
                <w:b/>
              </w:rPr>
              <w:t xml:space="preserve"> </w:t>
            </w:r>
            <w:r>
              <w:t xml:space="preserve">(pour PSS), </w:t>
            </w:r>
            <w:r w:rsidRPr="001D2320">
              <w:rPr>
                <w:b/>
              </w:rPr>
              <w:t>userJB</w:t>
            </w:r>
            <w:r>
              <w:rPr>
                <w:b/>
              </w:rPr>
              <w:t xml:space="preserve"> </w:t>
            </w:r>
            <w:r>
              <w:t xml:space="preserve">(pour Jboss), </w:t>
            </w:r>
            <w:r w:rsidRPr="001D2320">
              <w:rPr>
                <w:b/>
              </w:rPr>
              <w:t>userMNT</w:t>
            </w:r>
            <w:r>
              <w:rPr>
                <w:b/>
              </w:rPr>
              <w:t xml:space="preserve"> </w:t>
            </w:r>
            <w:r>
              <w:t xml:space="preserve">(pour MNT), </w:t>
            </w:r>
            <w:r w:rsidRPr="001D2320">
              <w:rPr>
                <w:b/>
              </w:rPr>
              <w:t>userASP</w:t>
            </w:r>
            <w:r>
              <w:t>.</w:t>
            </w:r>
          </w:p>
          <w:p w:rsidR="00F55123" w:rsidRDefault="00F55123" w:rsidP="006E6E31"/>
          <w:p w:rsidR="00F55123" w:rsidRDefault="00F55123" w:rsidP="006E6E31"/>
          <w:p w:rsidR="00F55123" w:rsidRDefault="00F55123" w:rsidP="006E6E31"/>
          <w:p w:rsidR="00F55123" w:rsidRPr="001D2320" w:rsidRDefault="00F55123" w:rsidP="006E6E31">
            <w:r>
              <w:sym w:font="Wingdings" w:char="F0E0"/>
            </w:r>
            <w:r>
              <w:t xml:space="preserve">Dans notre exemple, notre user d’origine est </w:t>
            </w:r>
            <w:r w:rsidRPr="001D2320">
              <w:rPr>
                <w:b/>
              </w:rPr>
              <w:t>movintdba</w:t>
            </w:r>
            <w:r>
              <w:t xml:space="preserve">. Alors nous devons vérifier la présence des utilisateurs </w:t>
            </w:r>
            <w:r w:rsidRPr="001D2320">
              <w:rPr>
                <w:b/>
              </w:rPr>
              <w:t>movintdbaPT</w:t>
            </w:r>
            <w:r>
              <w:t xml:space="preserve">, </w:t>
            </w:r>
            <w:r w:rsidRPr="001D2320">
              <w:rPr>
                <w:b/>
              </w:rPr>
              <w:t>movintdbaPSS</w:t>
            </w:r>
            <w:r>
              <w:t xml:space="preserve">, </w:t>
            </w:r>
            <w:r w:rsidRPr="001D2320">
              <w:rPr>
                <w:b/>
              </w:rPr>
              <w:t>movintdbaJB</w:t>
            </w:r>
            <w:r>
              <w:t xml:space="preserve">, </w:t>
            </w:r>
            <w:r w:rsidRPr="001D2320">
              <w:rPr>
                <w:b/>
              </w:rPr>
              <w:t>movintdbaMNT</w:t>
            </w:r>
            <w:r>
              <w:t xml:space="preserve"> et </w:t>
            </w:r>
            <w:r w:rsidRPr="001D2320">
              <w:rPr>
                <w:b/>
              </w:rPr>
              <w:t>movintdbaASP</w:t>
            </w:r>
          </w:p>
          <w:p w:rsidR="00F55123" w:rsidRDefault="00F55123" w:rsidP="006E6E31">
            <w:pPr>
              <w:rPr>
                <w:b/>
              </w:rPr>
            </w:pPr>
          </w:p>
          <w:p w:rsidR="00F55123" w:rsidRDefault="00F55123" w:rsidP="006E6E31">
            <w:pPr>
              <w:rPr>
                <w:b/>
              </w:rPr>
            </w:pPr>
          </w:p>
          <w:p w:rsidR="00F55123" w:rsidRDefault="00F55123" w:rsidP="006E6E31">
            <w:r>
              <w:rPr>
                <w:b/>
              </w:rPr>
              <w:t xml:space="preserve">NB : </w:t>
            </w:r>
            <w:r>
              <w:t>Il peut arriver que malgré les apparences, vos modifications ne soient pas prises en compte. Pour forcer la base de données à les considérer, vous pouvez commencer par noter tous les utilisateurs de la base de données correspondant à votre instance et éventuellement leurs mots de passe (vous comprendrez pourquoi). N’hésitez pas à vous référer au fichier FMAO.xls pour les mots de passe.</w:t>
            </w:r>
          </w:p>
          <w:p w:rsidR="00F55123" w:rsidRDefault="00F55123" w:rsidP="006E6E31">
            <w:r>
              <w:t>Vous devez également disposer d’un compte utilisateur possédant les droits nécessaires pour l’ajout et la suppression d’utilisateurs sur les différentes bases de données.</w:t>
            </w:r>
          </w:p>
          <w:p w:rsidR="00F55123" w:rsidRDefault="00F55123" w:rsidP="006E6E31">
            <w:r>
              <w:t>Ce compte doit surtout avoir la capacité de voir et de gérer de façon générale, les utilisateurs de l’instance.</w:t>
            </w:r>
          </w:p>
          <w:p w:rsidR="00F55123" w:rsidRDefault="00F55123" w:rsidP="006E6E31"/>
          <w:p w:rsidR="00F55123" w:rsidRDefault="00F55123" w:rsidP="006E6E31">
            <w:r>
              <w:sym w:font="Wingdings" w:char="F0E0"/>
            </w:r>
            <w:r>
              <w:t>Pour forcer la base à tenir compte de vos modifications, nous allons opter pour des mesures quelque peu drastiques ; connectez-vous avec l’utilisateur possédant les droits élevés que nous avons précédemment mentionnés.</w:t>
            </w:r>
          </w:p>
          <w:p w:rsidR="00F55123" w:rsidRDefault="00F55123" w:rsidP="006E6E31"/>
          <w:p w:rsidR="00F55123" w:rsidRDefault="00F55123" w:rsidP="006E6E31">
            <w:r>
              <w:sym w:font="Wingdings" w:char="F0E0"/>
            </w:r>
            <w:r>
              <w:t xml:space="preserve">Déroulez les onglets </w:t>
            </w:r>
            <w:r>
              <w:rPr>
                <w:b/>
              </w:rPr>
              <w:t>Security</w:t>
            </w:r>
            <w:r>
              <w:t xml:space="preserve"> puis </w:t>
            </w:r>
            <w:r>
              <w:rPr>
                <w:b/>
              </w:rPr>
              <w:t>Users</w:t>
            </w:r>
            <w:r>
              <w:t xml:space="preserve"> de la base de données de votre instance, puis supprimez tous les utilisateurs correspondant à votre installation, notamment les utilisateurs userXX avec XX = PT, PSS, JB, MNT et ASP…</w:t>
            </w:r>
          </w:p>
          <w:p w:rsidR="00F55123" w:rsidRDefault="00F55123" w:rsidP="006E6E31"/>
          <w:p w:rsidR="00F55123" w:rsidRDefault="00F55123" w:rsidP="006E6E31">
            <w:r>
              <w:sym w:font="Wingdings" w:char="F0E0"/>
            </w:r>
            <w:r>
              <w:t xml:space="preserve">Dans notre cas, nous allons supprimer de notre base </w:t>
            </w:r>
            <w:r>
              <w:rPr>
                <w:b/>
              </w:rPr>
              <w:t xml:space="preserve">EXPDEV </w:t>
            </w:r>
            <w:r>
              <w:t xml:space="preserve">les utilisateurs </w:t>
            </w:r>
            <w:r>
              <w:rPr>
                <w:b/>
              </w:rPr>
              <w:t>plandba</w:t>
            </w:r>
            <w:r>
              <w:t xml:space="preserve">, </w:t>
            </w:r>
            <w:r w:rsidRPr="002B225E">
              <w:rPr>
                <w:b/>
              </w:rPr>
              <w:t>plandbaPT</w:t>
            </w:r>
            <w:r>
              <w:t xml:space="preserve">, </w:t>
            </w:r>
            <w:r w:rsidRPr="002B225E">
              <w:rPr>
                <w:b/>
              </w:rPr>
              <w:t>plandbaPSS</w:t>
            </w:r>
            <w:r>
              <w:t xml:space="preserve">, </w:t>
            </w:r>
            <w:r w:rsidRPr="002B225E">
              <w:rPr>
                <w:b/>
              </w:rPr>
              <w:t>plandbaMNT</w:t>
            </w:r>
            <w:r>
              <w:t xml:space="preserve">, </w:t>
            </w:r>
            <w:r w:rsidRPr="002B225E">
              <w:rPr>
                <w:b/>
              </w:rPr>
              <w:t>plandbaASP</w:t>
            </w:r>
            <w:r>
              <w:t xml:space="preserve"> et </w:t>
            </w:r>
            <w:r w:rsidRPr="002B225E">
              <w:rPr>
                <w:b/>
              </w:rPr>
              <w:t>plandbaJB</w:t>
            </w:r>
            <w:r>
              <w:t>.</w:t>
            </w:r>
          </w:p>
          <w:p w:rsidR="00F55123" w:rsidRDefault="00F55123" w:rsidP="006E6E31"/>
          <w:p w:rsidR="00F55123" w:rsidRDefault="00F55123" w:rsidP="006E6E31">
            <w:r>
              <w:sym w:font="Wingdings" w:char="F0E0"/>
            </w:r>
            <w:r>
              <w:t xml:space="preserve">Rendez-vous à présent à l’onglet </w:t>
            </w:r>
            <w:r w:rsidRPr="002B225E">
              <w:rPr>
                <w:b/>
              </w:rPr>
              <w:t>Security</w:t>
            </w:r>
            <w:r>
              <w:t xml:space="preserve"> de l’instance en cours, puis dans le sous-onglet </w:t>
            </w:r>
            <w:r w:rsidRPr="002B225E">
              <w:rPr>
                <w:b/>
              </w:rPr>
              <w:t>Logins</w:t>
            </w:r>
            <w:r>
              <w:rPr>
                <w:b/>
              </w:rPr>
              <w:t xml:space="preserve"> </w:t>
            </w:r>
            <w:r>
              <w:t>5là où se trouve la liste de tous les utilisateurs de l’instance).</w:t>
            </w:r>
          </w:p>
          <w:p w:rsidR="00F55123" w:rsidRDefault="00F55123" w:rsidP="006E6E31"/>
          <w:p w:rsidR="00F55123" w:rsidRDefault="00F55123" w:rsidP="006E6E31">
            <w:r>
              <w:lastRenderedPageBreak/>
              <w:sym w:font="Wingdings" w:char="F0E0"/>
            </w:r>
            <w:r>
              <w:t>Repérez les utilisateurs que vous venez de supprimer de votre base ; s’ils n’existent pas, vous devrez les rajouter en tenant compte de bien respecter les noms et mots de passe dé</w:t>
            </w:r>
            <w:r w:rsidR="002F174F">
              <w:t>finis dans le fichier FMAO.xls.</w:t>
            </w:r>
          </w:p>
          <w:p w:rsidR="00F55123" w:rsidRDefault="00F55123" w:rsidP="006E6E31">
            <w:r>
              <w:sym w:font="Wingdings" w:char="F0E0"/>
            </w:r>
            <w:r>
              <w:t>Que vous créiez vos utilisateurs ou qu’ils existent déjà, rendez-vous dans les propriétés de chacun de ces users.</w:t>
            </w:r>
          </w:p>
          <w:p w:rsidR="00F55123" w:rsidRDefault="00F55123" w:rsidP="006E6E31"/>
          <w:p w:rsidR="00F55123" w:rsidRDefault="00F55123" w:rsidP="006E6E31">
            <w:r>
              <w:sym w:font="Wingdings" w:char="F0E0"/>
            </w:r>
            <w:r>
              <w:t xml:space="preserve">Dans l’onglet </w:t>
            </w:r>
            <w:r>
              <w:rPr>
                <w:b/>
              </w:rPr>
              <w:t>User mapping</w:t>
            </w:r>
            <w:r>
              <w:t xml:space="preserve">, recherchez la base de données de votre instance puis après l’avoir cochée, rajoutez les rôles </w:t>
            </w:r>
            <w:r>
              <w:rPr>
                <w:b/>
              </w:rPr>
              <w:t xml:space="preserve">db_owner </w:t>
            </w:r>
            <w:r>
              <w:t xml:space="preserve">et </w:t>
            </w:r>
            <w:r>
              <w:rPr>
                <w:b/>
              </w:rPr>
              <w:t>public</w:t>
            </w:r>
            <w:r>
              <w:t xml:space="preserve"> puis validez en cliquant </w:t>
            </w:r>
            <w:r>
              <w:rPr>
                <w:b/>
              </w:rPr>
              <w:t>OK</w:t>
            </w:r>
            <w:r>
              <w:t>.</w:t>
            </w:r>
          </w:p>
          <w:p w:rsidR="00F55123" w:rsidRDefault="00F55123" w:rsidP="006E6E31">
            <w:r>
              <w:t>(Si une erreur survient, c’est que votre utilisateur (de connexion à l’instance) ne possède certainement pas les droits nécessaires pour effectuer ces opérations ; optez donc pour un user avec plus de droits).</w:t>
            </w:r>
          </w:p>
          <w:p w:rsidR="00F55123" w:rsidRDefault="00F55123" w:rsidP="006E6E31"/>
          <w:p w:rsidR="00F55123" w:rsidRDefault="00F55123" w:rsidP="006E6E31">
            <w:r>
              <w:sym w:font="Wingdings" w:char="F0E0"/>
            </w:r>
            <w:r>
              <w:t xml:space="preserve">Il faut prendre grand soin d’effectuer cette opération pour chacun des utilisateurs </w:t>
            </w:r>
            <w:r>
              <w:rPr>
                <w:b/>
              </w:rPr>
              <w:t>plandba</w:t>
            </w:r>
            <w:r>
              <w:t xml:space="preserve">, </w:t>
            </w:r>
            <w:r w:rsidRPr="002B225E">
              <w:rPr>
                <w:b/>
              </w:rPr>
              <w:t>plandbaPT</w:t>
            </w:r>
            <w:r>
              <w:t xml:space="preserve">, </w:t>
            </w:r>
            <w:r w:rsidRPr="002B225E">
              <w:rPr>
                <w:b/>
              </w:rPr>
              <w:t>plandbaPSS</w:t>
            </w:r>
            <w:r>
              <w:t xml:space="preserve">, </w:t>
            </w:r>
            <w:r w:rsidRPr="002B225E">
              <w:rPr>
                <w:b/>
              </w:rPr>
              <w:t>plandbaMNT</w:t>
            </w:r>
            <w:r>
              <w:t xml:space="preserve">, </w:t>
            </w:r>
            <w:r w:rsidRPr="002B225E">
              <w:rPr>
                <w:b/>
              </w:rPr>
              <w:t>plandbaASP</w:t>
            </w:r>
            <w:r>
              <w:t xml:space="preserve"> et </w:t>
            </w:r>
            <w:r w:rsidRPr="002B225E">
              <w:rPr>
                <w:b/>
              </w:rPr>
              <w:t>plandbaJB</w:t>
            </w:r>
            <w:r>
              <w:t>.</w:t>
            </w:r>
          </w:p>
          <w:p w:rsidR="00F55123" w:rsidRDefault="00F55123" w:rsidP="006E6E31"/>
          <w:p w:rsidR="002F174F" w:rsidRDefault="002F174F" w:rsidP="006E6E31"/>
          <w:p w:rsidR="00F55123" w:rsidRDefault="00F55123" w:rsidP="006E6E31">
            <w:r>
              <w:sym w:font="Wingdings" w:char="F0E0"/>
            </w:r>
            <w:r>
              <w:t>A présent pour vérifier que vos modifications ont effectivement été prises en compte, vous devrez être en mesure de vous connecter à l’instance de votre base de données avec chacun des utilisateurs que vous venez de modifier.</w:t>
            </w:r>
          </w:p>
          <w:p w:rsidR="00F55123" w:rsidRDefault="00F55123" w:rsidP="006E6E31"/>
          <w:p w:rsidR="00F55123" w:rsidRDefault="00F55123" w:rsidP="006E6E31">
            <w:r>
              <w:sym w:font="Wingdings" w:char="F0E0"/>
            </w:r>
            <w:r>
              <w:t>N’hésitez donc pas à tenter la connexion pour chacun d’entre eux.</w:t>
            </w:r>
          </w:p>
          <w:p w:rsidR="00F55123" w:rsidRDefault="00F55123" w:rsidP="006E6E31">
            <w:r>
              <w:t>Si vos modifications se sont correctement effectuées, vous devrez pourvoir accéder à la base de données pour n’importe lequel de ces utilisateurs.</w:t>
            </w:r>
          </w:p>
          <w:p w:rsidR="00F55123" w:rsidRDefault="00F55123" w:rsidP="006E6E31"/>
          <w:p w:rsidR="00F55123" w:rsidRDefault="00F55123" w:rsidP="006E6E31"/>
          <w:p w:rsidR="00724B89" w:rsidRDefault="00724B89" w:rsidP="006E6E31"/>
          <w:p w:rsidR="00724B89" w:rsidRDefault="00724B89" w:rsidP="006E6E31"/>
          <w:p w:rsidR="00F55123" w:rsidRDefault="00F55123" w:rsidP="006E6E31"/>
          <w:p w:rsidR="00F55123" w:rsidRDefault="00F55123" w:rsidP="006E6E31">
            <w:r w:rsidRPr="0095256D">
              <w:rPr>
                <w:b/>
              </w:rPr>
              <w:t>NB :</w:t>
            </w:r>
            <w:r>
              <w:t xml:space="preserve"> Prenez soin, dans le cas où l’un ou plusieurs des utilisateurs n’existent pas et que vous avez à les créer, de décocher la case </w:t>
            </w:r>
            <w:r>
              <w:rPr>
                <w:b/>
              </w:rPr>
              <w:t>Enforce password expiration</w:t>
            </w:r>
            <w:r>
              <w:t xml:space="preserve"> et de rajouter les rôles </w:t>
            </w:r>
            <w:r>
              <w:rPr>
                <w:b/>
              </w:rPr>
              <w:t xml:space="preserve">db_owner </w:t>
            </w:r>
            <w:r>
              <w:t xml:space="preserve"> et </w:t>
            </w:r>
            <w:r>
              <w:rPr>
                <w:b/>
              </w:rPr>
              <w:t>public</w:t>
            </w:r>
            <w:r>
              <w:t xml:space="preserve"> dans l’onglet </w:t>
            </w:r>
            <w:r>
              <w:rPr>
                <w:b/>
              </w:rPr>
              <w:t>User Mapping</w:t>
            </w:r>
            <w:r>
              <w:t xml:space="preserve"> dans la fenêtre qui vous est présentée.</w:t>
            </w:r>
          </w:p>
          <w:p w:rsidR="00F55123" w:rsidRDefault="00F55123" w:rsidP="006E6E31"/>
          <w:p w:rsidR="00F55123" w:rsidRDefault="00F55123" w:rsidP="006E6E31"/>
          <w:p w:rsidR="00F55123" w:rsidRPr="00DE7B6D" w:rsidRDefault="00F55123" w:rsidP="006E6E31"/>
        </w:tc>
        <w:tc>
          <w:tcPr>
            <w:tcW w:w="5301" w:type="dxa"/>
          </w:tcPr>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object w:dxaOrig="4320" w:dyaOrig="3696">
                <v:shape id="_x0000_i1033" type="#_x0000_t75" style="width:251.15pt;height:110.6pt" o:ole="">
                  <v:imagedata r:id="rId203" o:title="" croptop="11868f" cropbottom="33018f" cropleft="20758f" cropright="21378f"/>
                </v:shape>
                <o:OLEObject Type="Embed" ProgID="PBrush" ShapeID="_x0000_i1033" DrawAspect="Content" ObjectID="_1491041546" r:id="rId204"/>
              </w:object>
            </w:r>
          </w:p>
          <w:p w:rsidR="00F55123" w:rsidRDefault="00F55123" w:rsidP="006E6E31">
            <w:r>
              <w:object w:dxaOrig="4320" w:dyaOrig="3696">
                <v:shape id="_x0000_i1034" type="#_x0000_t75" style="width:255.15pt;height:122.1pt" o:ole="">
                  <v:imagedata r:id="rId205" o:title="" croptop="22570f" cropbottom="10006f" cropleft="4551f" cropright="27390f"/>
                </v:shape>
                <o:OLEObject Type="Embed" ProgID="PBrush" ShapeID="_x0000_i1034" DrawAspect="Content" ObjectID="_1491041547" r:id="rId206"/>
              </w:object>
            </w:r>
          </w:p>
          <w:p w:rsidR="00F55123" w:rsidRDefault="00F55123" w:rsidP="006E6E31">
            <w:r>
              <w:object w:dxaOrig="4320" w:dyaOrig="3696">
                <v:shape id="_x0000_i1035" type="#_x0000_t75" style="width:248.25pt;height:159.55pt" o:ole="">
                  <v:imagedata r:id="rId207" o:title="" croptop="13324f" cropbottom="11780f" cropleft="3413f" cropright="11408f"/>
                </v:shape>
                <o:OLEObject Type="Embed" ProgID="PBrush" ShapeID="_x0000_i1035" DrawAspect="Content" ObjectID="_1491041548" r:id="rId208"/>
              </w:object>
            </w:r>
          </w:p>
          <w:p w:rsidR="00F55123" w:rsidRDefault="00F55123" w:rsidP="006E6E31"/>
          <w:p w:rsidR="00F55123" w:rsidRDefault="00F55123" w:rsidP="006E6E31"/>
          <w:p w:rsidR="00F55123" w:rsidRDefault="00F55123" w:rsidP="006E6E31">
            <w:r w:rsidRPr="00905E45">
              <w:rPr>
                <w:noProof/>
              </w:rPr>
              <w:lastRenderedPageBreak/>
              <w:drawing>
                <wp:inline distT="0" distB="0" distL="0" distR="0" wp14:anchorId="49D27330" wp14:editId="2999D02E">
                  <wp:extent cx="3048000" cy="2105025"/>
                  <wp:effectExtent l="0" t="0" r="0" b="9525"/>
                  <wp:docPr id="132" name="Image 132" descr="C:\Users\ae.gnamian\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descr="C:\Users\ae.gnamian\Desktop\1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48000" cy="2105025"/>
                          </a:xfrm>
                          <a:prstGeom prst="rect">
                            <a:avLst/>
                          </a:prstGeom>
                          <a:noFill/>
                          <a:ln>
                            <a:noFill/>
                          </a:ln>
                        </pic:spPr>
                      </pic:pic>
                    </a:graphicData>
                  </a:graphic>
                </wp:inline>
              </w:drawing>
            </w:r>
          </w:p>
          <w:p w:rsidR="00F55123" w:rsidRDefault="00F55123" w:rsidP="006E6E31"/>
          <w:p w:rsidR="00F55123" w:rsidRDefault="00F55123" w:rsidP="006E6E31">
            <w:pPr>
              <w:rPr>
                <w:noProof/>
                <w:lang w:val="en-US" w:eastAsia="en-US"/>
              </w:rPr>
            </w:pPr>
            <w:r w:rsidRPr="00905E45">
              <w:rPr>
                <w:noProof/>
              </w:rPr>
              <w:drawing>
                <wp:inline distT="0" distB="0" distL="0" distR="0" wp14:anchorId="0CD44317" wp14:editId="461E7CAE">
                  <wp:extent cx="3238500" cy="2047875"/>
                  <wp:effectExtent l="0" t="0" r="0" b="9525"/>
                  <wp:docPr id="131" name="Image 131" descr="C:\Users\ae.gnamian\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descr="C:\Users\ae.gnamian\Desktop\2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38500" cy="2047875"/>
                          </a:xfrm>
                          <a:prstGeom prst="rect">
                            <a:avLst/>
                          </a:prstGeom>
                          <a:noFill/>
                          <a:ln>
                            <a:noFill/>
                          </a:ln>
                        </pic:spPr>
                      </pic:pic>
                    </a:graphicData>
                  </a:graphic>
                </wp:inline>
              </w:drawing>
            </w:r>
          </w:p>
          <w:p w:rsidR="00F55123" w:rsidRDefault="00F55123" w:rsidP="006E6E31">
            <w:pPr>
              <w:rPr>
                <w:noProof/>
                <w:lang w:val="en-US" w:eastAsia="en-US"/>
              </w:rPr>
            </w:pPr>
          </w:p>
          <w:p w:rsidR="00F55123" w:rsidRDefault="00F55123" w:rsidP="006E6E31">
            <w:pPr>
              <w:rPr>
                <w:noProof/>
                <w:lang w:val="en-US" w:eastAsia="en-US"/>
              </w:rPr>
            </w:pPr>
          </w:p>
          <w:p w:rsidR="002F174F" w:rsidRDefault="002F174F" w:rsidP="006E6E31">
            <w:pPr>
              <w:rPr>
                <w:noProof/>
                <w:lang w:val="en-US" w:eastAsia="en-US"/>
              </w:rPr>
            </w:pPr>
          </w:p>
          <w:p w:rsidR="002F174F" w:rsidRDefault="002F174F" w:rsidP="006E6E31">
            <w:pPr>
              <w:rPr>
                <w:noProof/>
                <w:lang w:val="en-US" w:eastAsia="en-US"/>
              </w:rPr>
            </w:pPr>
          </w:p>
          <w:p w:rsidR="002F174F" w:rsidRDefault="002F174F" w:rsidP="006E6E31">
            <w:pPr>
              <w:rPr>
                <w:noProof/>
                <w:lang w:val="en-US" w:eastAsia="en-US"/>
              </w:rPr>
            </w:pPr>
          </w:p>
          <w:p w:rsidR="002F174F" w:rsidRDefault="002F174F" w:rsidP="006E6E31">
            <w:pPr>
              <w:rPr>
                <w:noProof/>
                <w:lang w:val="en-US" w:eastAsia="en-US"/>
              </w:rPr>
            </w:pPr>
          </w:p>
          <w:p w:rsidR="002F174F" w:rsidRDefault="002F174F" w:rsidP="006E6E31">
            <w:pPr>
              <w:rPr>
                <w:noProof/>
                <w:lang w:val="en-US" w:eastAsia="en-US"/>
              </w:rPr>
            </w:pPr>
          </w:p>
          <w:p w:rsidR="002F174F" w:rsidRDefault="002F174F" w:rsidP="006E6E31">
            <w:pPr>
              <w:rPr>
                <w:noProof/>
                <w:lang w:val="en-US" w:eastAsia="en-US"/>
              </w:rPr>
            </w:pPr>
          </w:p>
          <w:p w:rsidR="00F55123" w:rsidRDefault="00F55123" w:rsidP="006E6E31"/>
          <w:p w:rsidR="00F55123" w:rsidRDefault="002F174F" w:rsidP="006E6E31">
            <w:r>
              <w:object w:dxaOrig="17040" w:dyaOrig="10860">
                <v:shape id="_x0000_i1036" type="#_x0000_t75" style="width:255.75pt;height:116.95pt" o:ole="">
                  <v:imagedata r:id="rId211" o:title=""/>
                </v:shape>
                <o:OLEObject Type="Embed" ProgID="PBrush" ShapeID="_x0000_i1036" DrawAspect="Content" ObjectID="_1491041549" r:id="rId212"/>
              </w:object>
            </w:r>
          </w:p>
          <w:p w:rsidR="00F55123" w:rsidRDefault="00F55123" w:rsidP="006E6E31">
            <w:r>
              <w:object w:dxaOrig="10560" w:dyaOrig="9480">
                <v:shape id="_x0000_i1037" type="#_x0000_t75" style="width:252.85pt;height:153.2pt" o:ole="">
                  <v:imagedata r:id="rId213" o:title=""/>
                </v:shape>
                <o:OLEObject Type="Embed" ProgID="PBrush" ShapeID="_x0000_i1037" DrawAspect="Content" ObjectID="_1491041550" r:id="rId214"/>
              </w:object>
            </w:r>
          </w:p>
          <w:p w:rsidR="00F55123" w:rsidRDefault="00F55123" w:rsidP="006E6E31"/>
          <w:p w:rsidR="002F174F" w:rsidRDefault="002F174F" w:rsidP="006E6E31"/>
          <w:p w:rsidR="002F174F" w:rsidRDefault="002F174F" w:rsidP="006E6E31"/>
          <w:p w:rsidR="002F174F" w:rsidRDefault="002F174F" w:rsidP="006E6E31"/>
          <w:p w:rsidR="002F174F" w:rsidRDefault="002F174F" w:rsidP="006E6E31"/>
          <w:p w:rsidR="002F174F" w:rsidRDefault="002F174F" w:rsidP="006E6E31"/>
          <w:p w:rsidR="002F174F" w:rsidRDefault="002F174F" w:rsidP="006E6E31"/>
          <w:p w:rsidR="002F174F" w:rsidRDefault="002F174F" w:rsidP="006E6E31"/>
          <w:p w:rsidR="00F55123" w:rsidRDefault="00F55123" w:rsidP="006E6E31">
            <w:r>
              <w:object w:dxaOrig="6240" w:dyaOrig="4620">
                <v:shape id="_x0000_i1038" type="#_x0000_t75" style="width:250.55pt;height:119.8pt" o:ole="">
                  <v:imagedata r:id="rId215" o:title=""/>
                </v:shape>
                <o:OLEObject Type="Embed" ProgID="PBrush" ShapeID="_x0000_i1038" DrawAspect="Content" ObjectID="_1491041551" r:id="rId216"/>
              </w:object>
            </w:r>
          </w:p>
          <w:p w:rsidR="00F55123" w:rsidRDefault="00F55123" w:rsidP="006E6E31"/>
          <w:p w:rsidR="00F55123" w:rsidRDefault="00F55123" w:rsidP="006E6E31">
            <w:r>
              <w:object w:dxaOrig="10560" w:dyaOrig="9480">
                <v:shape id="_x0000_i1039" type="#_x0000_t75" style="width:246.55pt;height:148.6pt" o:ole="">
                  <v:imagedata r:id="rId217" o:title=""/>
                </v:shape>
                <o:OLEObject Type="Embed" ProgID="PBrush" ShapeID="_x0000_i1039" DrawAspect="Content" ObjectID="_1491041552" r:id="rId218"/>
              </w:object>
            </w:r>
          </w:p>
        </w:tc>
      </w:tr>
      <w:tr w:rsidR="00F55123" w:rsidRPr="00931189" w:rsidTr="006E6E31">
        <w:trPr>
          <w:trHeight w:val="1765"/>
        </w:trPr>
        <w:tc>
          <w:tcPr>
            <w:tcW w:w="5120" w:type="dxa"/>
          </w:tcPr>
          <w:p w:rsidR="00F55123" w:rsidRPr="000438C2" w:rsidRDefault="00F55123" w:rsidP="006E6E31">
            <w:pPr>
              <w:pStyle w:val="Titre2"/>
              <w:pBdr>
                <w:bottom w:val="none" w:sz="0" w:space="0" w:color="auto"/>
              </w:pBdr>
            </w:pPr>
            <w:bookmarkStart w:id="250" w:name="_Toc403725953"/>
            <w:bookmarkStart w:id="251" w:name="_Toc417299607"/>
            <w:r w:rsidRPr="000438C2">
              <w:lastRenderedPageBreak/>
              <w:t>Vérification des configurations du WebManager</w:t>
            </w:r>
            <w:bookmarkEnd w:id="250"/>
            <w:bookmarkEnd w:id="251"/>
          </w:p>
          <w:p w:rsidR="00F55123" w:rsidRDefault="00F55123" w:rsidP="006E6E31"/>
          <w:p w:rsidR="00F55123" w:rsidRDefault="00F55123" w:rsidP="006E6E31">
            <w:r w:rsidRPr="000438C2">
              <w:sym w:font="Wingdings" w:char="F0E0"/>
            </w:r>
            <w:r>
              <w:t xml:space="preserve"> Via votre explorateur Windows, rendez-vous dans le répertoire d’installation du WebManager, </w:t>
            </w:r>
            <w:r w:rsidRPr="000438C2">
              <w:rPr>
                <w:b/>
              </w:rPr>
              <w:t>Instance_FMAO/WebManager</w:t>
            </w:r>
            <w:r>
              <w:t xml:space="preserve">. Vérifiez qu’il contient bien les 3 fichiers en surbrillance sur la capture ci-contre : </w:t>
            </w:r>
            <w:r w:rsidRPr="000438C2">
              <w:rPr>
                <w:b/>
              </w:rPr>
              <w:t>FacilityNetManager.exe</w:t>
            </w:r>
            <w:r>
              <w:t xml:space="preserve">, </w:t>
            </w:r>
            <w:r w:rsidRPr="000438C2">
              <w:rPr>
                <w:b/>
              </w:rPr>
              <w:t>Planon.udl</w:t>
            </w:r>
            <w:r>
              <w:t xml:space="preserve">, </w:t>
            </w:r>
            <w:r w:rsidRPr="000438C2">
              <w:rPr>
                <w:b/>
              </w:rPr>
              <w:t>PlanPasswd.exe</w:t>
            </w:r>
            <w:r>
              <w:t>.</w:t>
            </w:r>
          </w:p>
          <w:p w:rsidR="00F55123" w:rsidRDefault="00F55123" w:rsidP="006E6E31">
            <w:r>
              <w:t>Si l’un des fichiers est manquant, vous pouvez le copier directement depuis les répertoires sources d’installation qui vous ont été fournis.</w:t>
            </w:r>
          </w:p>
          <w:p w:rsidR="00F55123" w:rsidRDefault="00F55123" w:rsidP="006E6E31"/>
          <w:p w:rsidR="00F55123" w:rsidRDefault="00F55123" w:rsidP="006E6E31"/>
          <w:p w:rsidR="00F55123" w:rsidRDefault="00F55123" w:rsidP="006E6E31">
            <w:r w:rsidRPr="000438C2">
              <w:sym w:font="Wingdings" w:char="F0E0"/>
            </w:r>
            <w:r>
              <w:t>Ouvrez le fichier Planon.udl en double cliquant sur lui</w:t>
            </w:r>
          </w:p>
          <w:p w:rsidR="00F55123" w:rsidRDefault="00F55123" w:rsidP="006E6E31"/>
          <w:p w:rsidR="00F55123" w:rsidRDefault="00F55123" w:rsidP="006E6E31"/>
          <w:p w:rsidR="00F55123" w:rsidRDefault="00F55123" w:rsidP="006E6E31">
            <w:r w:rsidRPr="000438C2">
              <w:sym w:font="Wingdings" w:char="F0E0"/>
            </w:r>
            <w:r>
              <w:t xml:space="preserve">Dans l’onglet Provider, vérifiez qu’on a effectivement sélectionné le fournisseur </w:t>
            </w:r>
            <w:r w:rsidRPr="000438C2">
              <w:rPr>
                <w:b/>
              </w:rPr>
              <w:t>Microsoft OLE DB Provider for SQL Server</w:t>
            </w:r>
          </w:p>
          <w:p w:rsidR="00F55123" w:rsidRDefault="00F55123" w:rsidP="006E6E31">
            <w:r w:rsidRPr="000438C2">
              <w:sym w:font="Wingdings" w:char="F0E0"/>
            </w:r>
            <w:r>
              <w:t xml:space="preserve">Vérifiez dans l’onglet suivant que chacune des informations suivantes est renseignée : le </w:t>
            </w:r>
            <w:r w:rsidRPr="000438C2">
              <w:rPr>
                <w:b/>
              </w:rPr>
              <w:t>nom de l’instance SQL</w:t>
            </w:r>
            <w:r>
              <w:t xml:space="preserve">, le </w:t>
            </w:r>
            <w:r w:rsidRPr="000438C2">
              <w:rPr>
                <w:b/>
              </w:rPr>
              <w:t>nom d’utilisateur SQL et son mot de passe</w:t>
            </w:r>
            <w:r>
              <w:t xml:space="preserve"> (il faut au préalable choisir l’option Use a specific user name and password), le </w:t>
            </w:r>
            <w:r w:rsidRPr="000438C2">
              <w:rPr>
                <w:b/>
              </w:rPr>
              <w:t>nom de la base de données de votre instance</w:t>
            </w:r>
            <w:r>
              <w:t>.</w:t>
            </w:r>
          </w:p>
          <w:p w:rsidR="00F55123" w:rsidRDefault="00F55123" w:rsidP="006E6E31"/>
          <w:p w:rsidR="00F55123" w:rsidRDefault="00F55123" w:rsidP="006E6E31">
            <w:r w:rsidRPr="000438C2">
              <w:sym w:font="Wingdings" w:char="F0E0"/>
            </w:r>
            <w:r>
              <w:t xml:space="preserve">Veillez aussi à </w:t>
            </w:r>
            <w:r w:rsidR="009979C7">
              <w:t>cocher</w:t>
            </w:r>
            <w:r>
              <w:t xml:space="preserve"> la case </w:t>
            </w:r>
            <w:r w:rsidRPr="000438C2">
              <w:rPr>
                <w:b/>
              </w:rPr>
              <w:t>Allow saving password</w:t>
            </w:r>
            <w:r>
              <w:t>.</w:t>
            </w:r>
          </w:p>
          <w:p w:rsidR="00F55123" w:rsidRDefault="00F55123" w:rsidP="006E6E31"/>
          <w:p w:rsidR="00F55123" w:rsidRDefault="00F55123" w:rsidP="006E6E31"/>
          <w:p w:rsidR="00F55123" w:rsidRPr="001A04C0" w:rsidRDefault="00F55123" w:rsidP="006E6E31">
            <w:r w:rsidRPr="000438C2">
              <w:sym w:font="Wingdings" w:char="F0E0"/>
            </w:r>
            <w:r>
              <w:t xml:space="preserve">Avant de valider pressez le bouton Test Connection et </w:t>
            </w:r>
            <w:r w:rsidR="009979C7">
              <w:t>assurez-vous</w:t>
            </w:r>
            <w:r>
              <w:t xml:space="preserve"> de recevoir le message ci-contre, sinon modifiez les champs que vous avez entré par des informations valides.</w:t>
            </w:r>
          </w:p>
          <w:p w:rsidR="00F55123" w:rsidRDefault="00F55123" w:rsidP="006E6E31">
            <w:r>
              <w:t xml:space="preserve"> </w:t>
            </w:r>
          </w:p>
          <w:p w:rsidR="00F55123" w:rsidRDefault="00F55123" w:rsidP="006E6E31">
            <w:r w:rsidRPr="000438C2">
              <w:sym w:font="Wingdings" w:char="F0E0"/>
            </w:r>
            <w:r>
              <w:t>Validez vos informations en pressant le bouton OK (dans l’onglet Connection)</w:t>
            </w:r>
          </w:p>
          <w:p w:rsidR="00F55123" w:rsidRDefault="00F55123" w:rsidP="006E6E31"/>
          <w:p w:rsidR="00F55123" w:rsidRDefault="00F55123" w:rsidP="006E6E31"/>
          <w:p w:rsidR="00F55123" w:rsidRDefault="00F55123" w:rsidP="006E6E31"/>
          <w:p w:rsidR="00F55123" w:rsidRDefault="00F55123" w:rsidP="006E6E31">
            <w:r w:rsidRPr="000438C2">
              <w:sym w:font="Wingdings" w:char="F0E0"/>
            </w:r>
            <w:r>
              <w:t xml:space="preserve">A présent dans ce même répertoire, ouvrez l’application </w:t>
            </w:r>
            <w:r w:rsidRPr="000438C2">
              <w:rPr>
                <w:b/>
              </w:rPr>
              <w:t>PlanPasswd</w:t>
            </w:r>
            <w:r>
              <w:t xml:space="preserve"> et saisissez les informations de connexion.</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Veillez à ce que toutes les informations qui figurent dans la fenêtre correspondent aux informations relatives à la base de données de votre instance, mais aussi à celles marquées dans le fichier udl.</w:t>
            </w:r>
          </w:p>
          <w:p w:rsidR="00F55123" w:rsidRDefault="00F55123" w:rsidP="006E6E31"/>
          <w:p w:rsidR="00F55123" w:rsidRDefault="00F55123" w:rsidP="006E6E31">
            <w:r w:rsidRPr="000438C2">
              <w:sym w:font="Wingdings" w:char="F0E0"/>
            </w:r>
            <w:r>
              <w:t xml:space="preserve">Faites particulièrement attention au type de connexion qui doit être </w:t>
            </w:r>
            <w:r w:rsidRPr="000438C2">
              <w:rPr>
                <w:b/>
              </w:rPr>
              <w:t>ADO</w:t>
            </w:r>
            <w:r>
              <w:t>.</w:t>
            </w:r>
          </w:p>
          <w:p w:rsidR="00F55123" w:rsidRDefault="00F55123" w:rsidP="006E6E31"/>
          <w:p w:rsidR="00F55123" w:rsidRDefault="00F55123" w:rsidP="006E6E31">
            <w:r w:rsidRPr="000438C2">
              <w:sym w:font="Wingdings" w:char="F0E0"/>
            </w:r>
            <w:r>
              <w:t>Validez ensuite vos informations.</w:t>
            </w:r>
          </w:p>
          <w:p w:rsidR="00F55123" w:rsidRDefault="00F55123" w:rsidP="006E6E31"/>
          <w:p w:rsidR="00F55123" w:rsidRDefault="00F55123" w:rsidP="006E6E31">
            <w:r w:rsidRPr="000438C2">
              <w:sym w:font="Wingdings" w:char="F0E0"/>
            </w:r>
            <w:r>
              <w:t xml:space="preserve">Si votre répertoire ne contenait pas le fichier PlanonFW.ini, il sera </w:t>
            </w:r>
            <w:r w:rsidR="009979C7">
              <w:t>créé</w:t>
            </w:r>
            <w:r>
              <w:t xml:space="preserve"> après validation de cette étape. Prenez garde de ne ni renommer, ni déplacer ce fichier.</w:t>
            </w:r>
          </w:p>
          <w:p w:rsidR="00F55123" w:rsidRDefault="00F55123" w:rsidP="006E6E31"/>
          <w:p w:rsidR="00F55123" w:rsidRDefault="00F55123" w:rsidP="006E6E31"/>
          <w:p w:rsidR="00F55123" w:rsidRDefault="00F55123" w:rsidP="006E6E31">
            <w:r w:rsidRPr="000438C2">
              <w:sym w:font="Wingdings" w:char="F0E0"/>
            </w:r>
            <w:r>
              <w:t xml:space="preserve">Vous devez à présent vérifier que le répertoire WebManager contient aussi un raccourci nommé </w:t>
            </w:r>
            <w:r w:rsidRPr="000438C2">
              <w:rPr>
                <w:b/>
              </w:rPr>
              <w:t>FacilityNetManager –Quickstart</w:t>
            </w:r>
            <w:r>
              <w:t xml:space="preserve"> et que ce dernier possède dans le champ target de ses propriétés la valeur suivante :</w:t>
            </w:r>
          </w:p>
          <w:p w:rsidR="00F55123" w:rsidRDefault="00F55123" w:rsidP="006E6E31">
            <w:pPr>
              <w:jc w:val="left"/>
            </w:pPr>
            <w:r>
              <w:t xml:space="preserve"> </w:t>
            </w:r>
            <w:r w:rsidRPr="000438C2">
              <w:rPr>
                <w:b/>
              </w:rPr>
              <w:t>D:\Instance_FMAO\WebManager\FacilityNetManager.exe -quickstart ini=D:\EXP_DEV\WebManager\Planonfw.ini</w:t>
            </w:r>
            <w:r>
              <w:t xml:space="preserve"> </w:t>
            </w:r>
          </w:p>
          <w:p w:rsidR="00F55123" w:rsidRDefault="00F55123" w:rsidP="006E6E31">
            <w:pPr>
              <w:jc w:val="left"/>
            </w:pPr>
          </w:p>
          <w:p w:rsidR="00F55123" w:rsidRDefault="00F55123" w:rsidP="006E6E31">
            <w:r w:rsidRPr="000438C2">
              <w:sym w:font="Wingdings" w:char="F0E0"/>
            </w:r>
            <w:r>
              <w:t>Si ce raccourci n’existe pas, vous devrez le créer et lui accorder le même nom et la même cible.</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 xml:space="preserve">Double-cliquez à présent sur votre raccourci pour ouvrir l’application. Vous verrez apparaître un décor similaire à </w:t>
            </w:r>
            <w:r w:rsidR="009979C7">
              <w:t>celui-là</w:t>
            </w:r>
            <w:r>
              <w:t> ;</w:t>
            </w:r>
          </w:p>
          <w:p w:rsidR="00F55123" w:rsidRDefault="00F55123" w:rsidP="006E6E31">
            <w:r>
              <w:t>Si l’une des icônes présentes dans l’appli est marquée d’un point d’exclamation rouge, cela signifie qu’il y a eu problème au niveau des informations rentrées dans ce serveur.</w:t>
            </w:r>
          </w:p>
          <w:p w:rsidR="00F55123" w:rsidRDefault="00F55123" w:rsidP="006E6E31">
            <w:r>
              <w:t xml:space="preserve">Cependant le but de notre manœuvre est de vérifier que les champs contiennent les valeurs qu’ils sont </w:t>
            </w:r>
            <w:r w:rsidR="009979C7">
              <w:t>supposés</w:t>
            </w:r>
            <w:r>
              <w:t xml:space="preserve"> avoir, donc nous revérifierons tout de même chacune de ces valeurs.</w:t>
            </w:r>
          </w:p>
          <w:p w:rsidR="00F55123" w:rsidRDefault="00F55123" w:rsidP="006E6E31"/>
          <w:p w:rsidR="00F55123" w:rsidRDefault="00F55123" w:rsidP="006E6E31">
            <w:r w:rsidRPr="000438C2">
              <w:sym w:font="Wingdings" w:char="F0E0"/>
            </w:r>
            <w:r>
              <w:t>Dans l’onglet de gauche, sélectionnez le moteur (</w:t>
            </w:r>
            <w:r w:rsidRPr="000438C2">
              <w:rPr>
                <w:b/>
              </w:rPr>
              <w:t>Engine name</w:t>
            </w:r>
            <w:r>
              <w:t>) correspondant à votre instance FMAO puis cliquez sur l’icône rectangulaire jaune du milieu.</w:t>
            </w:r>
          </w:p>
          <w:p w:rsidR="00F55123" w:rsidRDefault="00F55123" w:rsidP="006E6E31"/>
          <w:p w:rsidR="00F55123" w:rsidRPr="00E541E6" w:rsidRDefault="00F55123" w:rsidP="006E6E31">
            <w:r w:rsidRPr="000438C2">
              <w:sym w:font="Wingdings" w:char="F0E0"/>
            </w:r>
            <w:r>
              <w:t xml:space="preserve">Il peut arriver qu’une erreur vous soit remontée à ce niveau, si c’est le cas, allez dans le répertoire </w:t>
            </w:r>
            <w:r w:rsidRPr="000438C2">
              <w:rPr>
                <w:b/>
              </w:rPr>
              <w:t>Instance_FMAO/PSS</w:t>
            </w:r>
            <w:r>
              <w:t xml:space="preserve"> et renommez (ou supprimez à votre convenance) les fichiers </w:t>
            </w:r>
            <w:r w:rsidRPr="000438C2">
              <w:rPr>
                <w:b/>
              </w:rPr>
              <w:t>PFN.xml</w:t>
            </w:r>
            <w:r>
              <w:t xml:space="preserve"> et </w:t>
            </w:r>
            <w:r w:rsidRPr="000438C2">
              <w:rPr>
                <w:b/>
              </w:rPr>
              <w:t>PSS.xml</w:t>
            </w:r>
            <w:r>
              <w:t>. Ces fichiers seront régénérés une fois que vous achèverez la configuration de votre moteur.</w:t>
            </w:r>
          </w:p>
          <w:p w:rsidR="00F55123" w:rsidRDefault="00F55123" w:rsidP="006E6E31"/>
          <w:p w:rsidR="00F55123" w:rsidRPr="008A6E74" w:rsidRDefault="00F55123" w:rsidP="006E6E31">
            <w:r w:rsidRPr="000438C2">
              <w:sym w:font="Wingdings" w:char="F0E0"/>
            </w:r>
            <w:r>
              <w:t xml:space="preserve">Commencez par effectuer vos vérifications dans l’onglet général ; prenez soin d’y décocher la case </w:t>
            </w:r>
            <w:r>
              <w:rPr>
                <w:b/>
              </w:rPr>
              <w:t>Cross site scripting checks</w:t>
            </w:r>
          </w:p>
          <w:p w:rsidR="00F55123" w:rsidRDefault="00F55123" w:rsidP="006E6E31"/>
          <w:p w:rsidR="00F55123" w:rsidRDefault="00F55123" w:rsidP="006E6E31">
            <w:r w:rsidRPr="000438C2">
              <w:sym w:font="Wingdings" w:char="F0E0"/>
            </w:r>
            <w:r>
              <w:t xml:space="preserve">Dans l’onglet </w:t>
            </w:r>
            <w:r w:rsidRPr="00905E45">
              <w:rPr>
                <w:b/>
              </w:rPr>
              <w:t>Database</w:t>
            </w:r>
            <w:r>
              <w:t xml:space="preserve">, remplissez les différentes valeurs relatives à la base de données de votre instance FMAO. </w:t>
            </w:r>
          </w:p>
          <w:p w:rsidR="00F55123" w:rsidRDefault="00F55123" w:rsidP="006E6E31">
            <w:r>
              <w:sym w:font="Wingdings" w:char="F0E0"/>
            </w:r>
            <w:r>
              <w:t>Il faudra faire attention à rentrer les mêmes informations de login et mot de passe que ceux mentionnés dans le fichier Planon.udl</w:t>
            </w:r>
          </w:p>
          <w:p w:rsidR="00F55123" w:rsidRDefault="00F55123" w:rsidP="006E6E31"/>
          <w:p w:rsidR="00F55123" w:rsidRDefault="00F55123" w:rsidP="006E6E31">
            <w:r w:rsidRPr="000438C2">
              <w:sym w:font="Wingdings" w:char="F0E0"/>
            </w:r>
            <w:r>
              <w:t xml:space="preserve">Laissez dans les autres onglets les valeurs par défaut à l’exception de l’onglet </w:t>
            </w:r>
            <w:r w:rsidRPr="000438C2">
              <w:rPr>
                <w:b/>
              </w:rPr>
              <w:t>Debug &amp; Error</w:t>
            </w:r>
            <w:r>
              <w:t xml:space="preserve"> où il faut prendre soin de renseigner le chemin exact du répertoire logs de votre instance </w:t>
            </w:r>
            <w:r w:rsidRPr="000438C2">
              <w:rPr>
                <w:b/>
              </w:rPr>
              <w:t>D:\Instance_FMAO\Logs</w:t>
            </w:r>
            <w:r>
              <w:t xml:space="preserve"> </w:t>
            </w:r>
            <w:r w:rsidRPr="000334C8">
              <w:t>(</w:t>
            </w:r>
            <w:r>
              <w:t>La case Error logging doit être cochée</w:t>
            </w:r>
            <w:r w:rsidRPr="000334C8">
              <w:t xml:space="preserve">) </w:t>
            </w:r>
          </w:p>
          <w:p w:rsidR="00F55123" w:rsidRDefault="00F55123" w:rsidP="006E6E31"/>
          <w:p w:rsidR="00F55123" w:rsidRDefault="00F55123" w:rsidP="006E6E31">
            <w:r w:rsidRPr="000438C2">
              <w:sym w:font="Wingdings" w:char="F0E0"/>
            </w:r>
            <w:r>
              <w:t>Validez le tout en cliquant sur OK</w:t>
            </w:r>
          </w:p>
          <w:p w:rsidR="00F55123" w:rsidRDefault="00F55123" w:rsidP="006E6E31"/>
          <w:p w:rsidR="00F55123" w:rsidRDefault="00F55123" w:rsidP="006E6E31">
            <w:r w:rsidRPr="000438C2">
              <w:sym w:font="Wingdings" w:char="F0E0"/>
            </w:r>
            <w:r>
              <w:t>A présent, cliquez sur l’icône jaune rectangulaire du ou des sites correspondants à votre instance FMAO, nous allons pour chacun d’eux vérifiez les informations qu’ils contiennent.</w:t>
            </w:r>
          </w:p>
          <w:p w:rsidR="00F55123" w:rsidRDefault="00F55123" w:rsidP="006E6E31"/>
          <w:p w:rsidR="00F55123" w:rsidRDefault="00F55123" w:rsidP="006E6E31"/>
          <w:p w:rsidR="00F55123" w:rsidRDefault="00F55123" w:rsidP="006E6E31"/>
          <w:p w:rsidR="00F55123" w:rsidRDefault="00F55123" w:rsidP="006E6E31">
            <w:r w:rsidRPr="000438C2">
              <w:sym w:font="Wingdings" w:char="F0E0"/>
            </w:r>
            <w:r>
              <w:t>Dans l’onglet de l’extrême gauche (</w:t>
            </w:r>
            <w:r w:rsidRPr="000438C2">
              <w:rPr>
                <w:b/>
              </w:rPr>
              <w:t>Engines</w:t>
            </w:r>
            <w:r>
              <w:t>) vérifiez que la liste du bas contient bien le moteur de votre instance FMAO.</w:t>
            </w:r>
          </w:p>
          <w:p w:rsidR="00F55123" w:rsidRDefault="00F55123" w:rsidP="006E6E31"/>
          <w:p w:rsidR="00F55123" w:rsidRDefault="00F55123" w:rsidP="006E6E31"/>
          <w:p w:rsidR="00F55123" w:rsidRDefault="00F55123" w:rsidP="006E6E31"/>
          <w:p w:rsidR="00F55123" w:rsidRDefault="00F55123" w:rsidP="006E6E31">
            <w:r w:rsidRPr="000438C2">
              <w:sym w:font="Wingdings" w:char="F0E0"/>
            </w:r>
            <w:r>
              <w:t>L’onglet général doit contenir des valeurs similaires à celles renseignées dans la capture ci-contre.</w:t>
            </w:r>
          </w:p>
          <w:p w:rsidR="00F55123" w:rsidRPr="000438C2" w:rsidRDefault="00F55123" w:rsidP="006E6E31">
            <w:pPr>
              <w:rPr>
                <w:b/>
              </w:rPr>
            </w:pPr>
            <w:r w:rsidRPr="000438C2">
              <w:rPr>
                <w:b/>
              </w:rPr>
              <w:lastRenderedPageBreak/>
              <w:t xml:space="preserve">La </w:t>
            </w:r>
            <w:r w:rsidR="009979C7">
              <w:rPr>
                <w:b/>
              </w:rPr>
              <w:t xml:space="preserve">valeur du language peut varier </w:t>
            </w:r>
          </w:p>
          <w:p w:rsidR="00F55123" w:rsidRPr="000438C2" w:rsidRDefault="00F55123" w:rsidP="006E6E31">
            <w:pPr>
              <w:rPr>
                <w:b/>
              </w:rPr>
            </w:pPr>
          </w:p>
          <w:p w:rsidR="00F55123" w:rsidRDefault="00F55123" w:rsidP="006E6E31">
            <w:r w:rsidRPr="000438C2">
              <w:sym w:font="Wingdings" w:char="F0E0"/>
            </w:r>
            <w:r>
              <w:t xml:space="preserve">Dans l’onglet authentification, choisissez la méthode d’authentification </w:t>
            </w:r>
            <w:r w:rsidRPr="000438C2">
              <w:rPr>
                <w:b/>
              </w:rPr>
              <w:t>PlanonWeb</w:t>
            </w:r>
            <w:r>
              <w:t xml:space="preserve">, le Login d’URL Custom de la forme </w:t>
            </w:r>
            <w:hyperlink r:id="rId219" w:history="1">
              <w:r w:rsidRPr="000438C2">
                <w:rPr>
                  <w:rStyle w:val="Lienhypertexte"/>
                  <w:b/>
                </w:rPr>
                <w:t>http://@_IP/PIC_loginpage.asp</w:t>
              </w:r>
            </w:hyperlink>
            <w:r>
              <w:t xml:space="preserve"> et le champ Allow manual login coché.</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A présent, rendez-vous directement dans l’onglet EE connection et vérifiez qu’il contient les valeurs telles que montre la capture ci-après.</w:t>
            </w:r>
          </w:p>
          <w:p w:rsidR="00F55123" w:rsidRDefault="00F55123" w:rsidP="006E6E31">
            <w:r w:rsidRPr="000438C2">
              <w:rPr>
                <w:b/>
              </w:rPr>
              <w:t>Le login et le mot de passe ne sont pas forcément les login et mot de passe d’un utilisateur, mais plutôt le Login et le mot de passe du compte administrateur tel que vous l’avez renseigné à l’installation de votre instance FMAO</w:t>
            </w:r>
            <w:r>
              <w:t xml:space="preserve"> (consultez le fichier FMAO.xls si vous ne vous en rappelez plu).</w:t>
            </w:r>
          </w:p>
          <w:p w:rsidR="00F55123" w:rsidRDefault="00F55123" w:rsidP="006E6E31"/>
          <w:p w:rsidR="00F55123" w:rsidRDefault="00F55123" w:rsidP="006E6E31"/>
          <w:p w:rsidR="00F55123" w:rsidRDefault="00F55123" w:rsidP="006E6E31">
            <w:r w:rsidRPr="000438C2">
              <w:sym w:font="Wingdings" w:char="F0E0"/>
            </w:r>
            <w:r>
              <w:t xml:space="preserve">Testez vos configurations en cliquant le bouton </w:t>
            </w:r>
            <w:r w:rsidRPr="000438C2">
              <w:rPr>
                <w:b/>
              </w:rPr>
              <w:t>Test http connection</w:t>
            </w:r>
            <w:r>
              <w:t xml:space="preserve">, puis le bouton </w:t>
            </w:r>
            <w:r w:rsidRPr="000438C2">
              <w:rPr>
                <w:b/>
              </w:rPr>
              <w:t>Test login on server</w:t>
            </w:r>
            <w:r>
              <w:t>. Si toutes les informations que vous avez rentrées sont correctes, vous obtiendrez un message en ce sens vous signalant que le test a réussi à chaque fois.</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Validez le tout en cliquant le bouton OK au bas de la fenêtre.</w:t>
            </w:r>
          </w:p>
          <w:p w:rsidR="00F55123" w:rsidRDefault="00F55123" w:rsidP="006E6E31"/>
          <w:p w:rsidR="00F55123" w:rsidRDefault="00F55123" w:rsidP="006E6E31">
            <w:r w:rsidRPr="000438C2">
              <w:sym w:font="Wingdings" w:char="F0E0"/>
            </w:r>
            <w:r>
              <w:t>Répétez ces opérations pour autant de sites r</w:t>
            </w:r>
            <w:r w:rsidR="009979C7">
              <w:t>attachés à votre instance FMAO.</w:t>
            </w:r>
          </w:p>
          <w:p w:rsidR="00F55123" w:rsidRDefault="00F55123" w:rsidP="006E6E31"/>
          <w:p w:rsidR="00F55123" w:rsidRDefault="00F55123" w:rsidP="006E6E31"/>
          <w:p w:rsidR="00F55123" w:rsidRDefault="00F55123" w:rsidP="006E6E31">
            <w:r w:rsidRPr="000438C2">
              <w:sym w:font="Wingdings" w:char="F0E0"/>
            </w:r>
            <w:r>
              <w:t xml:space="preserve">Toujours dans l’application </w:t>
            </w:r>
            <w:r w:rsidRPr="000438C2">
              <w:rPr>
                <w:b/>
              </w:rPr>
              <w:t>FacilityNetManager</w:t>
            </w:r>
            <w:r>
              <w:t>, Choisissez l’un des sites que associés à votre instance et cliquez sur OK au bas de la fenêtre de l’application. Celle-ci devrait normalement ouvrir une fenêtre de chargement.</w:t>
            </w:r>
          </w:p>
          <w:p w:rsidR="00F55123" w:rsidRDefault="00F55123" w:rsidP="006E6E31"/>
          <w:p w:rsidR="00F55123" w:rsidRDefault="00F55123" w:rsidP="006E6E31">
            <w:r w:rsidRPr="000438C2">
              <w:lastRenderedPageBreak/>
              <w:sym w:font="Wingdings" w:char="F0E0"/>
            </w:r>
            <w:r>
              <w:t xml:space="preserve">Après quelques secondes d’attente, une nouvelle fenêtre s’affiche à votre écran, choisissez par exemple </w:t>
            </w:r>
            <w:r w:rsidRPr="000438C2">
              <w:rPr>
                <w:b/>
              </w:rPr>
              <w:t>Service calls</w:t>
            </w:r>
            <w:r>
              <w:t xml:space="preserve"> parmi les choix qui vous sont proposés et validez avec OK.</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Un autre chargement a lieu ; chargement après lequel vous devrez voir apparaître une liste de résultats similaire à la capture ci-après.</w:t>
            </w:r>
          </w:p>
          <w:p w:rsidR="00F55123" w:rsidRDefault="00F55123" w:rsidP="006E6E31"/>
          <w:p w:rsidR="00F55123" w:rsidRPr="00444D65" w:rsidRDefault="00F55123" w:rsidP="006E6E31">
            <w:r w:rsidRPr="000438C2">
              <w:sym w:font="Wingdings" w:char="F0E0"/>
            </w:r>
            <w:r>
              <w:t xml:space="preserve">Quittez le </w:t>
            </w:r>
            <w:r w:rsidRPr="000438C2">
              <w:rPr>
                <w:b/>
              </w:rPr>
              <w:t>FacilityNetManager</w:t>
            </w:r>
            <w:r>
              <w:t>.</w:t>
            </w:r>
          </w:p>
          <w:p w:rsidR="00F55123" w:rsidRDefault="00F55123" w:rsidP="006E6E31"/>
          <w:p w:rsidR="00F55123" w:rsidRDefault="00F55123" w:rsidP="006E6E31">
            <w:r w:rsidRPr="000438C2">
              <w:sym w:font="Wingdings" w:char="F0E0"/>
            </w:r>
            <w:r>
              <w:t xml:space="preserve">Cette dernière étape n’est pas obligatoire à chaque fois (chargement d’un site) que vous effectuez des modifications sur un site donné, vous pouvez vous assurez la première fois que le site fonctionne via ces étapes, et les fois à venir, fermer directement le </w:t>
            </w:r>
            <w:r w:rsidRPr="000438C2">
              <w:rPr>
                <w:b/>
              </w:rPr>
              <w:t>FacilityNetManager</w:t>
            </w:r>
            <w:r>
              <w:t xml:space="preserve"> après vos modifications.</w:t>
            </w:r>
          </w:p>
          <w:p w:rsidR="00F55123" w:rsidRDefault="00F55123" w:rsidP="006E6E31"/>
          <w:p w:rsidR="00F55123" w:rsidRDefault="00F55123" w:rsidP="006E6E31"/>
          <w:p w:rsidR="00F55123" w:rsidRPr="000438C2" w:rsidRDefault="00F55123" w:rsidP="006E6E31">
            <w:pPr>
              <w:rPr>
                <w:b/>
              </w:rPr>
            </w:pPr>
          </w:p>
        </w:tc>
        <w:tc>
          <w:tcPr>
            <w:tcW w:w="5301" w:type="dxa"/>
          </w:tcPr>
          <w:p w:rsidR="00F55123" w:rsidRDefault="00F55123" w:rsidP="006E6E31"/>
          <w:p w:rsidR="00F55123" w:rsidRDefault="00F55123" w:rsidP="006E6E31"/>
          <w:p w:rsidR="00F55123" w:rsidRDefault="00F55123" w:rsidP="006E6E31"/>
          <w:p w:rsidR="00F55123" w:rsidRDefault="00F55123" w:rsidP="006E6E31">
            <w:r>
              <w:object w:dxaOrig="14370" w:dyaOrig="11490">
                <v:shape id="_x0000_i1040" type="#_x0000_t75" style="width:252.3pt;height:110pt" o:ole="">
                  <v:imagedata r:id="rId220" o:title="" cropbottom="39192f" cropright="10688f"/>
                </v:shape>
                <o:OLEObject Type="Embed" ProgID="PBrush" ShapeID="_x0000_i1040" DrawAspect="Content" ObjectID="_1491041553" r:id="rId221"/>
              </w:object>
            </w:r>
          </w:p>
          <w:p w:rsidR="00F55123" w:rsidRDefault="00F55123" w:rsidP="006E6E31"/>
          <w:p w:rsidR="00F55123" w:rsidRDefault="00F55123" w:rsidP="006E6E31"/>
          <w:p w:rsidR="00F55123" w:rsidRDefault="00F55123" w:rsidP="006E6E31">
            <w:r>
              <w:object w:dxaOrig="14370" w:dyaOrig="11490">
                <v:shape id="_x0000_i1041" type="#_x0000_t75" style="width:260.95pt;height:174.55pt" o:ole="">
                  <v:imagedata r:id="rId222" o:title="" cropbottom="25975f" cropright="15259f"/>
                </v:shape>
                <o:OLEObject Type="Embed" ProgID="PBrush" ShapeID="_x0000_i1041" DrawAspect="Content" ObjectID="_1491041554" r:id="rId223"/>
              </w:object>
            </w:r>
          </w:p>
          <w:p w:rsidR="009979C7" w:rsidRDefault="009979C7" w:rsidP="006E6E31"/>
          <w:p w:rsidR="00F55123" w:rsidRDefault="00F55123" w:rsidP="006E6E31">
            <w:r>
              <w:object w:dxaOrig="14370" w:dyaOrig="11490">
                <v:shape id="_x0000_i1042" type="#_x0000_t75" style="width:260.95pt;height:1in" o:ole="">
                  <v:imagedata r:id="rId224" o:title="" cropbottom="52947f" cropright="49393f"/>
                </v:shape>
                <o:OLEObject Type="Embed" ProgID="PBrush" ShapeID="_x0000_i1042" DrawAspect="Content" ObjectID="_1491041555" r:id="rId225"/>
              </w:object>
            </w:r>
          </w:p>
          <w:p w:rsidR="00F55123" w:rsidRDefault="009979C7" w:rsidP="006E6E31">
            <w:r>
              <w:object w:dxaOrig="4485" w:dyaOrig="4605">
                <v:shape id="_x0000_i1043" type="#_x0000_t75" style="width:251.15pt;height:103.7pt" o:ole="">
                  <v:imagedata r:id="rId226" o:title=""/>
                </v:shape>
                <o:OLEObject Type="Embed" ProgID="PBrush" ShapeID="_x0000_i1043" DrawAspect="Content" ObjectID="_1491041556" r:id="rId227"/>
              </w:object>
            </w:r>
          </w:p>
          <w:p w:rsidR="00F55123" w:rsidRDefault="00F55123" w:rsidP="006E6E31"/>
          <w:p w:rsidR="00F55123" w:rsidRDefault="00F55123" w:rsidP="006E6E31">
            <w:r>
              <w:object w:dxaOrig="10635" w:dyaOrig="7500">
                <v:shape id="_x0000_i1044" type="#_x0000_t75" style="width:246.55pt;height:173.95pt" o:ole="">
                  <v:imagedata r:id="rId228" o:title=""/>
                </v:shape>
                <o:OLEObject Type="Embed" ProgID="PBrush" ShapeID="_x0000_i1044" DrawAspect="Content" ObjectID="_1491041557" r:id="rId229"/>
              </w:object>
            </w:r>
          </w:p>
          <w:p w:rsidR="00F55123" w:rsidRDefault="00F55123" w:rsidP="006E6E31"/>
          <w:p w:rsidR="00F55123" w:rsidRDefault="009979C7" w:rsidP="006E6E31">
            <w:r w:rsidRPr="001F2732">
              <w:object w:dxaOrig="5565" w:dyaOrig="7725">
                <v:shape id="_x0000_i1045" type="#_x0000_t75" style="width:248.85pt;height:169.35pt" o:ole="">
                  <v:imagedata r:id="rId230" o:title=""/>
                </v:shape>
                <o:OLEObject Type="Embed" ProgID="PBrush" ShapeID="_x0000_i1045" DrawAspect="Content" ObjectID="_1491041558" r:id="rId231"/>
              </w:object>
            </w:r>
          </w:p>
          <w:p w:rsidR="00F55123" w:rsidRDefault="00F55123" w:rsidP="006E6E31"/>
          <w:p w:rsidR="00F55123" w:rsidRDefault="00F55123" w:rsidP="006E6E31"/>
          <w:p w:rsidR="00F55123" w:rsidRDefault="00F55123" w:rsidP="006E6E31">
            <w:r>
              <w:object w:dxaOrig="8190" w:dyaOrig="5685">
                <v:shape id="_x0000_i1046" type="#_x0000_t75" style="width:235.6pt;height:165.9pt" o:ole="">
                  <v:imagedata r:id="rId232" o:title=""/>
                </v:shape>
                <o:OLEObject Type="Embed" ProgID="PBrush" ShapeID="_x0000_i1046" DrawAspect="Content" ObjectID="_1491041559" r:id="rId233"/>
              </w:object>
            </w:r>
          </w:p>
          <w:p w:rsidR="00F55123" w:rsidRDefault="00F55123" w:rsidP="006E6E31"/>
          <w:p w:rsidR="00F55123" w:rsidRDefault="009979C7" w:rsidP="006E6E31">
            <w:r>
              <w:object w:dxaOrig="8205" w:dyaOrig="5850">
                <v:shape id="_x0000_i1047" type="#_x0000_t75" style="width:233.85pt;height:53pt" o:ole="">
                  <v:imagedata r:id="rId234" o:title="" cropbottom="45369f"/>
                </v:shape>
                <o:OLEObject Type="Embed" ProgID="PBrush" ShapeID="_x0000_i1047" DrawAspect="Content" ObjectID="_1491041560" r:id="rId235"/>
              </w:object>
            </w:r>
          </w:p>
          <w:p w:rsidR="00F55123" w:rsidRDefault="00F55123" w:rsidP="006E6E31"/>
          <w:p w:rsidR="00F55123" w:rsidRDefault="00F55123" w:rsidP="006E6E31">
            <w:r>
              <w:object w:dxaOrig="9210" w:dyaOrig="7380">
                <v:shape id="_x0000_i1048" type="#_x0000_t75" style="width:239.6pt;height:134.2pt" o:ole="">
                  <v:imagedata r:id="rId236" o:title=""/>
                </v:shape>
                <o:OLEObject Type="Embed" ProgID="PBrush" ShapeID="_x0000_i1048" DrawAspect="Content" ObjectID="_1491041561" r:id="rId237"/>
              </w:object>
            </w:r>
          </w:p>
          <w:p w:rsidR="00F55123" w:rsidRDefault="00F55123" w:rsidP="006E6E31"/>
          <w:p w:rsidR="00F55123" w:rsidRDefault="00F55123" w:rsidP="006E6E31"/>
          <w:p w:rsidR="00F55123" w:rsidRDefault="00F55123" w:rsidP="006E6E31">
            <w:r>
              <w:object w:dxaOrig="9195" w:dyaOrig="7275">
                <v:shape id="_x0000_i1049" type="#_x0000_t75" style="width:231.55pt;height:126.15pt" o:ole="">
                  <v:imagedata r:id="rId238" o:title="" cropbottom="30318f"/>
                </v:shape>
                <o:OLEObject Type="Embed" ProgID="PBrush" ShapeID="_x0000_i1049" DrawAspect="Content" ObjectID="_1491041562" r:id="rId239"/>
              </w:object>
            </w:r>
          </w:p>
          <w:p w:rsidR="00F55123" w:rsidRDefault="00F55123" w:rsidP="006E6E31"/>
          <w:p w:rsidR="00F55123" w:rsidRDefault="00F55123" w:rsidP="006E6E31">
            <w:r>
              <w:object w:dxaOrig="8205" w:dyaOrig="1995">
                <v:shape id="_x0000_i1050" type="#_x0000_t75" style="width:231pt;height:54.7pt" o:ole="">
                  <v:imagedata r:id="rId240" o:title="" cropbottom="11591f" cropright="170f"/>
                </v:shape>
                <o:OLEObject Type="Embed" ProgID="PBrush" ShapeID="_x0000_i1050" DrawAspect="Content" ObjectID="_1491041563" r:id="rId241"/>
              </w:object>
            </w:r>
          </w:p>
          <w:p w:rsidR="00F55123" w:rsidRDefault="00F55123" w:rsidP="006E6E31"/>
          <w:p w:rsidR="00F55123" w:rsidRDefault="00F55123" w:rsidP="006E6E31">
            <w:r>
              <w:object w:dxaOrig="11655" w:dyaOrig="7740">
                <v:shape id="_x0000_i1051" type="#_x0000_t75" style="width:241.35pt;height:2in" o:ole="">
                  <v:imagedata r:id="rId242" o:title=""/>
                </v:shape>
                <o:OLEObject Type="Embed" ProgID="PBrush" ShapeID="_x0000_i1051" DrawAspect="Content" ObjectID="_1491041564" r:id="rId243"/>
              </w:object>
            </w:r>
          </w:p>
          <w:p w:rsidR="00F55123" w:rsidRDefault="00F55123" w:rsidP="006E6E31"/>
          <w:p w:rsidR="00F55123" w:rsidRDefault="00F55123" w:rsidP="006E6E31">
            <w:r>
              <w:object w:dxaOrig="11715" w:dyaOrig="3675">
                <v:shape id="_x0000_i1052" type="#_x0000_t75" style="width:242.5pt;height:103.7pt" o:ole="">
                  <v:imagedata r:id="rId244" o:title=""/>
                </v:shape>
                <o:OLEObject Type="Embed" ProgID="PBrush" ShapeID="_x0000_i1052" DrawAspect="Content" ObjectID="_1491041565" r:id="rId245"/>
              </w:object>
            </w:r>
          </w:p>
          <w:p w:rsidR="00F55123" w:rsidRDefault="00F55123" w:rsidP="006E6E31"/>
          <w:p w:rsidR="00F55123" w:rsidRDefault="00F55123" w:rsidP="006E6E31">
            <w:r>
              <w:object w:dxaOrig="11730" w:dyaOrig="3600">
                <v:shape id="_x0000_i1053" type="#_x0000_t75" style="width:244.2pt;height:141.7pt" o:ole="">
                  <v:imagedata r:id="rId246" o:title=""/>
                </v:shape>
                <o:OLEObject Type="Embed" ProgID="PBrush" ShapeID="_x0000_i1053" DrawAspect="Content" ObjectID="_1491041566" r:id="rId247"/>
              </w:object>
            </w:r>
          </w:p>
          <w:p w:rsidR="00F55123" w:rsidRDefault="009979C7" w:rsidP="006E6E31">
            <w:r>
              <w:object w:dxaOrig="4050" w:dyaOrig="3495">
                <v:shape id="_x0000_i1054" type="#_x0000_t75" style="width:239.05pt;height:156.65pt" o:ole="">
                  <v:imagedata r:id="rId248" o:title=""/>
                </v:shape>
                <o:OLEObject Type="Embed" ProgID="PBrush" ShapeID="_x0000_i1054" DrawAspect="Content" ObjectID="_1491041567" r:id="rId249"/>
              </w:object>
            </w:r>
          </w:p>
          <w:p w:rsidR="00F55123" w:rsidRDefault="00F55123" w:rsidP="006E6E31"/>
          <w:p w:rsidR="00F55123" w:rsidRDefault="00F55123" w:rsidP="006E6E31"/>
          <w:p w:rsidR="00F55123" w:rsidRDefault="009979C7" w:rsidP="006E6E31">
            <w:r>
              <w:object w:dxaOrig="7530" w:dyaOrig="4935">
                <v:shape id="_x0000_i1055" type="#_x0000_t75" style="width:250.55pt;height:111.15pt" o:ole="">
                  <v:imagedata r:id="rId250" o:title=""/>
                </v:shape>
                <o:OLEObject Type="Embed" ProgID="PBrush" ShapeID="_x0000_i1055" DrawAspect="Content" ObjectID="_1491041568" r:id="rId251"/>
              </w:object>
            </w:r>
          </w:p>
          <w:p w:rsidR="00F55123" w:rsidRDefault="009979C7" w:rsidP="006E6E31">
            <w:r>
              <w:object w:dxaOrig="7695" w:dyaOrig="5490">
                <v:shape id="_x0000_i1056" type="#_x0000_t75" style="width:229.25pt;height:153.8pt" o:ole="">
                  <v:imagedata r:id="rId252" o:title=""/>
                </v:shape>
                <o:OLEObject Type="Embed" ProgID="PBrush" ShapeID="_x0000_i1056" DrawAspect="Content" ObjectID="_1491041569" r:id="rId253"/>
              </w:object>
            </w:r>
          </w:p>
          <w:p w:rsidR="00F55123" w:rsidRDefault="00F55123" w:rsidP="006E6E31"/>
          <w:p w:rsidR="00F55123" w:rsidRDefault="009979C7" w:rsidP="006E6E31">
            <w:r>
              <w:object w:dxaOrig="4320" w:dyaOrig="3551">
                <v:shape id="_x0000_i1057" type="#_x0000_t75" style="width:228.1pt;height:163pt" o:ole="">
                  <v:imagedata r:id="rId254" o:title=""/>
                </v:shape>
                <o:OLEObject Type="Embed" ProgID="PBrush" ShapeID="_x0000_i1057" DrawAspect="Content" ObjectID="_1491041570" r:id="rId255"/>
              </w:object>
            </w:r>
          </w:p>
        </w:tc>
      </w:tr>
      <w:tr w:rsidR="00F55123" w:rsidRPr="00931189" w:rsidTr="006E6E31">
        <w:trPr>
          <w:trHeight w:val="1765"/>
        </w:trPr>
        <w:tc>
          <w:tcPr>
            <w:tcW w:w="5120" w:type="dxa"/>
          </w:tcPr>
          <w:p w:rsidR="00F55123" w:rsidRDefault="00F55123" w:rsidP="006E6E31"/>
          <w:p w:rsidR="00F55123" w:rsidRPr="000438C2" w:rsidRDefault="00F55123" w:rsidP="006E6E31">
            <w:pPr>
              <w:pStyle w:val="Titre2"/>
              <w:pBdr>
                <w:bottom w:val="none" w:sz="0" w:space="0" w:color="auto"/>
              </w:pBdr>
            </w:pPr>
            <w:bookmarkStart w:id="252" w:name="_Toc403725954"/>
            <w:bookmarkStart w:id="253" w:name="_Toc417299608"/>
            <w:r w:rsidRPr="000438C2">
              <w:t xml:space="preserve">Vérification des </w:t>
            </w:r>
            <w:r w:rsidRPr="00995418">
              <w:t>services</w:t>
            </w:r>
            <w:r w:rsidRPr="000438C2">
              <w:t xml:space="preserve"> FMAO</w:t>
            </w:r>
            <w:bookmarkEnd w:id="252"/>
            <w:bookmarkEnd w:id="253"/>
          </w:p>
          <w:p w:rsidR="00F55123" w:rsidRDefault="00F55123" w:rsidP="006E6E31"/>
          <w:p w:rsidR="00F55123" w:rsidRDefault="00F55123" w:rsidP="006E6E31">
            <w:r>
              <w:t>Une fois toutes ces étapes accomplies, nous allons à présent vérifier que les services FMAO fonctionnent correctement.</w:t>
            </w:r>
          </w:p>
          <w:p w:rsidR="00F55123" w:rsidRDefault="00F55123" w:rsidP="006E6E31"/>
          <w:p w:rsidR="00F55123" w:rsidRDefault="00F55123" w:rsidP="006E6E31">
            <w:r w:rsidRPr="000438C2">
              <w:sym w:font="Wingdings" w:char="F0E0"/>
            </w:r>
            <w:r>
              <w:t xml:space="preserve">Ouvrez le centre de gestion des services Windows, vous pouvez y accéder via le </w:t>
            </w:r>
            <w:r w:rsidRPr="000438C2">
              <w:rPr>
                <w:b/>
              </w:rPr>
              <w:t>Server Manager</w:t>
            </w:r>
            <w:r>
              <w:t xml:space="preserve"> où vous pouvez taper </w:t>
            </w:r>
            <w:r w:rsidRPr="000438C2">
              <w:rPr>
                <w:b/>
              </w:rPr>
              <w:t>services.msc</w:t>
            </w:r>
            <w:r>
              <w:t xml:space="preserve"> dans la barre de recherche disponible dans le menu </w:t>
            </w:r>
            <w:r w:rsidRPr="000438C2">
              <w:rPr>
                <w:b/>
              </w:rPr>
              <w:t>Démarrer</w:t>
            </w:r>
            <w:r>
              <w:t xml:space="preserve"> de Windows.</w:t>
            </w:r>
          </w:p>
          <w:p w:rsidR="00F55123" w:rsidRDefault="00F55123" w:rsidP="006E6E31"/>
          <w:p w:rsidR="00F55123" w:rsidRDefault="00F55123" w:rsidP="006E6E31">
            <w:r w:rsidRPr="000438C2">
              <w:sym w:font="Wingdings" w:char="F0E0"/>
            </w:r>
            <w:r>
              <w:t xml:space="preserve">Repérez les services correspondant à votre instance, ils sont de la forme </w:t>
            </w:r>
            <w:r w:rsidRPr="000438C2">
              <w:rPr>
                <w:b/>
              </w:rPr>
              <w:t>FMAO_INS_ENS_Service</w:t>
            </w:r>
            <w:r>
              <w:t xml:space="preserve">, ce qui donner dans notre cas </w:t>
            </w:r>
            <w:r w:rsidRPr="000438C2">
              <w:rPr>
                <w:b/>
              </w:rPr>
              <w:t>FMAO_EXP_DEV_Jboss</w:t>
            </w:r>
            <w:r>
              <w:t xml:space="preserve"> pour le service </w:t>
            </w:r>
          </w:p>
          <w:p w:rsidR="00F55123" w:rsidRDefault="00F55123" w:rsidP="006E6E31"/>
          <w:p w:rsidR="00F55123" w:rsidRDefault="00F55123" w:rsidP="006E6E31">
            <w:r>
              <w:t xml:space="preserve">Jboss, et </w:t>
            </w:r>
            <w:r w:rsidRPr="000438C2">
              <w:rPr>
                <w:b/>
              </w:rPr>
              <w:t xml:space="preserve">FMAO_EXP_DEV_Tomcat </w:t>
            </w:r>
            <w:r>
              <w:t>pour le service Tomcat.</w:t>
            </w:r>
          </w:p>
          <w:p w:rsidR="00F55123" w:rsidRDefault="00F55123" w:rsidP="006E6E31"/>
          <w:p w:rsidR="00F55123" w:rsidRDefault="00F55123" w:rsidP="006E6E31">
            <w:r w:rsidRPr="000438C2">
              <w:sym w:font="Wingdings" w:char="F0E0"/>
            </w:r>
            <w:r>
              <w:t>Arrêtez d’abord le service Tomcat, puis redémarrez le service Jboss.</w:t>
            </w:r>
          </w:p>
          <w:p w:rsidR="00F55123" w:rsidRDefault="00F55123" w:rsidP="006E6E31"/>
          <w:p w:rsidR="00F55123" w:rsidRDefault="00F55123" w:rsidP="006E6E31"/>
          <w:p w:rsidR="00F55123" w:rsidRDefault="00F55123" w:rsidP="006E6E31">
            <w:r w:rsidRPr="000438C2">
              <w:sym w:font="Wingdings" w:char="F0E0"/>
            </w:r>
            <w:r>
              <w:t>Patientez le temps d’être sûr que le service s’est bien relancé puis lancez à présent le service Tomcat</w:t>
            </w:r>
          </w:p>
          <w:p w:rsidR="00F55123" w:rsidRDefault="00F55123" w:rsidP="006E6E31"/>
          <w:p w:rsidR="00F55123" w:rsidRDefault="00F55123" w:rsidP="006E6E31">
            <w:r w:rsidRPr="000438C2">
              <w:sym w:font="Wingdings" w:char="F0E0"/>
            </w:r>
            <w:r>
              <w:t>Pour vérifier que vos services se sont lancés sans erreurs, vous pouvez consulter leurs logs.</w:t>
            </w:r>
          </w:p>
          <w:p w:rsidR="00F55123" w:rsidRDefault="00F55123" w:rsidP="006E6E31">
            <w:r w:rsidRPr="000438C2">
              <w:rPr>
                <w:b/>
              </w:rPr>
              <w:t>Instance_FMAO/PlanonXXYYZZAA/Server/jboss-version/tanuki/logs/wrapper-default</w:t>
            </w:r>
            <w:r>
              <w:t xml:space="preserve"> pour le service Jboss :</w:t>
            </w:r>
          </w:p>
          <w:p w:rsidR="00F55123" w:rsidRDefault="00F55123" w:rsidP="006E6E31">
            <w:r>
              <w:t>Recherchez une ligne de la forme « </w:t>
            </w:r>
            <w:r w:rsidRPr="00FD2553">
              <w:rPr>
                <w:b/>
              </w:rPr>
              <w:t>INFO [Server] JBoss (MX MicroKernel) [4.2.3.GA (build: SVNTag=JBoss_4_2_3_GA date=200911251234)] </w:t>
            </w:r>
            <w:r>
              <w:t>»</w:t>
            </w:r>
          </w:p>
          <w:p w:rsidR="00F55123" w:rsidRDefault="00F55123" w:rsidP="006E6E31"/>
          <w:p w:rsidR="00F55123" w:rsidRDefault="00F55123" w:rsidP="006E6E31"/>
          <w:p w:rsidR="00F55123" w:rsidRDefault="00F55123" w:rsidP="006E6E31"/>
          <w:p w:rsidR="00F55123" w:rsidRPr="00FD2553" w:rsidRDefault="00F55123" w:rsidP="006E6E31">
            <w:pPr>
              <w:rPr>
                <w:b/>
              </w:rPr>
            </w:pPr>
            <w:r>
              <w:sym w:font="Wingdings" w:char="F0E0"/>
            </w:r>
            <w:r>
              <w:t xml:space="preserve">De même pour le service Tomcat, ouvrez le fichier </w:t>
            </w:r>
          </w:p>
          <w:p w:rsidR="00F55123" w:rsidRPr="00C0761C" w:rsidRDefault="00F55123" w:rsidP="006E6E31">
            <w:pPr>
              <w:rPr>
                <w:b/>
              </w:rPr>
            </w:pPr>
            <w:r w:rsidRPr="000438C2">
              <w:rPr>
                <w:b/>
              </w:rPr>
              <w:t xml:space="preserve">Instance_FMAO/PlanonXXYYZZAA/Server/tomcat-version/tanuki/logs/wrapper-default </w:t>
            </w:r>
            <w:r>
              <w:t xml:space="preserve">et recherchez une ligne similaire à celle-ci : </w:t>
            </w:r>
            <w:r w:rsidRPr="00C0761C">
              <w:rPr>
                <w:b/>
              </w:rPr>
              <w:t>INFO: Server</w:t>
            </w:r>
            <w:r>
              <w:rPr>
                <w:b/>
              </w:rPr>
              <w:t xml:space="preserve"> startup in</w:t>
            </w:r>
            <w:r w:rsidRPr="00C0761C">
              <w:rPr>
                <w:b/>
              </w:rPr>
              <w:t>….</w:t>
            </w:r>
          </w:p>
          <w:p w:rsidR="00F55123" w:rsidRDefault="00F55123" w:rsidP="006E6E31"/>
          <w:p w:rsidR="00F55123" w:rsidRDefault="00F55123" w:rsidP="006E6E31">
            <w:r>
              <w:sym w:font="Wingdings" w:char="F0E0"/>
            </w:r>
            <w:r>
              <w:t>Bien entendu, dans chaque cas, l’entrée doit avoir une date ultérieure à celle de votre remise en marche du service (Jboss et/ou Tomcat).</w:t>
            </w:r>
          </w:p>
          <w:p w:rsidR="00F55123" w:rsidRDefault="00F55123" w:rsidP="006E6E31"/>
          <w:p w:rsidR="00F55123" w:rsidRDefault="00F55123" w:rsidP="006E6E31"/>
          <w:p w:rsidR="00F55123" w:rsidRDefault="00F55123" w:rsidP="006E6E31">
            <w:r>
              <w:sym w:font="Wingdings" w:char="F0E0"/>
            </w:r>
            <w:r w:rsidRPr="006B16D5">
              <w:t>Dans chacun de ces fichiers, recherchez la date correspondant à votre relance du service.</w:t>
            </w:r>
          </w:p>
          <w:p w:rsidR="00F55123" w:rsidRDefault="00F55123" w:rsidP="006E6E31"/>
          <w:p w:rsidR="00F55123" w:rsidRDefault="00F55123" w:rsidP="006E6E31">
            <w:r>
              <w:sym w:font="Wingdings" w:char="F0E0"/>
            </w:r>
            <w:r>
              <w:t xml:space="preserve">En général, une attente d’environ une dixaine de minutes est suffisante pour que le service Jboss démarre totalement. </w:t>
            </w:r>
          </w:p>
          <w:p w:rsidR="00F55123" w:rsidRDefault="00F55123" w:rsidP="006E6E31"/>
          <w:p w:rsidR="00F55123" w:rsidRDefault="00F55123" w:rsidP="006E6E31"/>
          <w:p w:rsidR="00F55123" w:rsidRDefault="00F55123" w:rsidP="006E6E31">
            <w:r w:rsidRPr="000438C2">
              <w:sym w:font="Wingdings" w:char="F0E0"/>
            </w:r>
            <w:r>
              <w:t xml:space="preserve">Si vous voyez apparaître dans la quatrième colonne la valeur </w:t>
            </w:r>
            <w:r w:rsidRPr="000438C2">
              <w:rPr>
                <w:b/>
              </w:rPr>
              <w:t>Errors</w:t>
            </w:r>
            <w:r>
              <w:t>, vous comprendrez qu’évidemment une erreur a eu lieu lors de la relance. Les informations marquées au côté et en dessous de l’erreur vous serviront généralement à comprendre cette dernière, et à la résoudre.</w:t>
            </w:r>
          </w:p>
          <w:p w:rsidR="00F55123" w:rsidRDefault="00F55123" w:rsidP="006E6E31"/>
          <w:p w:rsidR="00F55123" w:rsidRDefault="00F55123" w:rsidP="006E6E31"/>
          <w:p w:rsidR="00F55123" w:rsidRPr="000438C2" w:rsidRDefault="00F55123" w:rsidP="006E6E31">
            <w:pPr>
              <w:rPr>
                <w:b/>
              </w:rPr>
            </w:pPr>
          </w:p>
        </w:tc>
        <w:tc>
          <w:tcPr>
            <w:tcW w:w="5301" w:type="dxa"/>
          </w:tcPr>
          <w:p w:rsidR="00F55123" w:rsidRDefault="00F55123" w:rsidP="006E6E31"/>
          <w:p w:rsidR="00F55123" w:rsidRDefault="00F55123" w:rsidP="006E6E31"/>
          <w:p w:rsidR="00F55123" w:rsidRDefault="00F55123" w:rsidP="006E6E31"/>
          <w:p w:rsidR="00F55123" w:rsidRDefault="00F55123" w:rsidP="006E6E31">
            <w:r>
              <w:object w:dxaOrig="12300" w:dyaOrig="9000">
                <v:shape id="_x0000_i1058" type="#_x0000_t75" style="width:247.1pt;height:146.3pt" o:ole="">
                  <v:imagedata r:id="rId256" o:title=""/>
                </v:shape>
                <o:OLEObject Type="Embed" ProgID="PBrush" ShapeID="_x0000_i1058" DrawAspect="Content" ObjectID="_1491041571" r:id="rId257"/>
              </w:objec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object w:dxaOrig="12000" w:dyaOrig="9600">
                <v:shape id="_x0000_i1059" type="#_x0000_t75" style="width:243.65pt;height:76.6pt" o:ole="">
                  <v:imagedata r:id="rId258" o:title="" cropbottom="39820f"/>
                </v:shape>
                <o:OLEObject Type="Embed" ProgID="PBrush" ShapeID="_x0000_i1059" DrawAspect="Content" ObjectID="_1491041572" r:id="rId259"/>
              </w:object>
            </w:r>
          </w:p>
          <w:p w:rsidR="00F55123" w:rsidRDefault="00F55123" w:rsidP="006E6E31"/>
          <w:p w:rsidR="00F55123" w:rsidRDefault="00F55123" w:rsidP="006E6E31"/>
          <w:p w:rsidR="00F55123" w:rsidRDefault="00F55123" w:rsidP="006E6E31">
            <w:r>
              <w:object w:dxaOrig="15345" w:dyaOrig="1215">
                <v:shape id="_x0000_i1060" type="#_x0000_t75" style="width:240.75pt;height:67.95pt" o:ole="">
                  <v:imagedata r:id="rId260" o:title=""/>
                </v:shape>
                <o:OLEObject Type="Embed" ProgID="PBrush" ShapeID="_x0000_i1060" DrawAspect="Content" ObjectID="_1491041573" r:id="rId261"/>
              </w:object>
            </w:r>
          </w:p>
          <w:p w:rsidR="00F55123" w:rsidRDefault="00F55123" w:rsidP="006E6E31"/>
          <w:p w:rsidR="00F55123" w:rsidRDefault="00F55123" w:rsidP="006E6E31"/>
          <w:p w:rsidR="00F55123" w:rsidRDefault="00F55123" w:rsidP="006E6E31">
            <w:r>
              <w:object w:dxaOrig="15225" w:dyaOrig="1785">
                <v:shape id="_x0000_i1061" type="#_x0000_t75" style="width:251.7pt;height:73.75pt" o:ole="">
                  <v:imagedata r:id="rId262" o:title=""/>
                </v:shape>
                <o:OLEObject Type="Embed" ProgID="PBrush" ShapeID="_x0000_i1061" DrawAspect="Content" ObjectID="_1491041574" r:id="rId263"/>
              </w:objec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object w:dxaOrig="14370" w:dyaOrig="10755">
                <v:shape id="_x0000_i1062" type="#_x0000_t75" style="width:235.6pt;height:149.75pt" o:ole="">
                  <v:imagedata r:id="rId264" o:title="" croptop="19298f" cropleft="-1231f"/>
                </v:shape>
                <o:OLEObject Type="Embed" ProgID="PBrush" ShapeID="_x0000_i1062" DrawAspect="Content" ObjectID="_1491041575" r:id="rId265"/>
              </w:object>
            </w:r>
          </w:p>
          <w:p w:rsidR="00F55123" w:rsidRDefault="00F55123" w:rsidP="006E6E31"/>
        </w:tc>
      </w:tr>
      <w:tr w:rsidR="00F55123" w:rsidRPr="00931189" w:rsidTr="006E6E31">
        <w:trPr>
          <w:trHeight w:val="1765"/>
        </w:trPr>
        <w:tc>
          <w:tcPr>
            <w:tcW w:w="5120" w:type="dxa"/>
          </w:tcPr>
          <w:p w:rsidR="00F55123" w:rsidRPr="000438C2" w:rsidRDefault="00F55123" w:rsidP="006E6E31">
            <w:pPr>
              <w:pStyle w:val="Titre2"/>
              <w:pBdr>
                <w:bottom w:val="none" w:sz="0" w:space="0" w:color="auto"/>
              </w:pBdr>
            </w:pPr>
            <w:bookmarkStart w:id="254" w:name="_Toc403725955"/>
            <w:bookmarkStart w:id="255" w:name="_Toc417299609"/>
            <w:r w:rsidRPr="000438C2">
              <w:lastRenderedPageBreak/>
              <w:t>Vérification du portail WEB</w:t>
            </w:r>
            <w:bookmarkEnd w:id="254"/>
            <w:bookmarkEnd w:id="255"/>
          </w:p>
          <w:p w:rsidR="00F55123" w:rsidRDefault="00F55123" w:rsidP="006E6E31"/>
          <w:p w:rsidR="00F55123" w:rsidRDefault="00F55123" w:rsidP="006E6E31">
            <w:r>
              <w:t>Enfin la dernière étape pour vérifier le fonctionnement de votre application est d’ouvrir IE, et d’y effectuer les étapes suivantes.</w:t>
            </w:r>
          </w:p>
          <w:p w:rsidR="00F55123" w:rsidRDefault="00F55123" w:rsidP="006E6E31"/>
          <w:p w:rsidR="00F55123" w:rsidRDefault="00F55123" w:rsidP="006E6E31">
            <w:r w:rsidRPr="000438C2">
              <w:sym w:font="Wingdings" w:char="F0E0"/>
            </w:r>
            <w:r>
              <w:t xml:space="preserve">Entrez l’url </w:t>
            </w:r>
            <w:hyperlink r:id="rId266" w:history="1">
              <w:r w:rsidRPr="0063113D">
                <w:rPr>
                  <w:rStyle w:val="Lienhypertexte"/>
                </w:rPr>
                <w:t>http://@_ip/pfnr.dll/echo</w:t>
              </w:r>
            </w:hyperlink>
            <w:r>
              <w:t xml:space="preserve"> (par exemple </w:t>
            </w:r>
            <w:r w:rsidRPr="000438C2">
              <w:rPr>
                <w:b/>
              </w:rPr>
              <w:t>10.4.5.225/pfnr.dll/echo</w:t>
            </w:r>
            <w:r>
              <w:t>). Si tout fonctionne le message « </w:t>
            </w:r>
            <w:r w:rsidRPr="000438C2">
              <w:rPr>
                <w:b/>
              </w:rPr>
              <w:t>Hello, FacilityNet Engine received Echo request.</w:t>
            </w:r>
            <w:r>
              <w:t> » va s’afficher à votre écran.</w:t>
            </w:r>
          </w:p>
          <w:p w:rsidR="00F55123" w:rsidRDefault="00F55123" w:rsidP="006E6E31"/>
          <w:p w:rsidR="00F55123" w:rsidRDefault="00F55123" w:rsidP="006E6E31">
            <w:r w:rsidRPr="000438C2">
              <w:sym w:font="Wingdings" w:char="F0E0"/>
            </w:r>
            <w:r>
              <w:t xml:space="preserve">Entrez ensuite l’url </w:t>
            </w:r>
            <w:hyperlink r:id="rId267" w:history="1">
              <w:r w:rsidRPr="0063113D">
                <w:rPr>
                  <w:rStyle w:val="Lienhypertexte"/>
                </w:rPr>
                <w:t>http://@_ip/pfnr.dll/cc</w:t>
              </w:r>
            </w:hyperlink>
            <w:r>
              <w:t xml:space="preserve"> qui permet de vider le cache. Vous recevrez en réponse le message « </w:t>
            </w:r>
            <w:r w:rsidRPr="000438C2">
              <w:rPr>
                <w:b/>
              </w:rPr>
              <w:t>Refresh OK</w:t>
            </w:r>
            <w:r>
              <w:t> »</w:t>
            </w:r>
          </w:p>
          <w:p w:rsidR="00F55123" w:rsidRDefault="00F55123" w:rsidP="006E6E31">
            <w:r w:rsidRPr="000438C2">
              <w:sym w:font="Wingdings" w:char="F0E0"/>
            </w:r>
            <w:r>
              <w:t xml:space="preserve">Enfin entrez l’url </w:t>
            </w:r>
            <w:r w:rsidRPr="00584A9F">
              <w:t>http://</w:t>
            </w:r>
            <w:r>
              <w:t>@_ip</w:t>
            </w:r>
            <w:r w:rsidRPr="00584A9F">
              <w:t>/pfnr.dll/showfunctions</w:t>
            </w:r>
            <w:r>
              <w:t xml:space="preserve"> (Ex </w:t>
            </w:r>
            <w:r w:rsidRPr="000438C2">
              <w:rPr>
                <w:b/>
              </w:rPr>
              <w:t xml:space="preserve">  </w:t>
            </w:r>
            <w:hyperlink r:id="rId268" w:history="1">
              <w:r w:rsidRPr="000438C2">
                <w:rPr>
                  <w:rStyle w:val="Lienhypertexte"/>
                  <w:b/>
                </w:rPr>
                <w:t>http://10.4.5.225/pfnr.dll/showfunctions</w:t>
              </w:r>
            </w:hyperlink>
            <w:r>
              <w:t>). Vous devrez voir apparaître à l’écran une liste similaire à la capture.</w:t>
            </w:r>
          </w:p>
          <w:p w:rsidR="00F55123" w:rsidRDefault="00F55123" w:rsidP="006E6E31"/>
          <w:p w:rsidR="00F55123" w:rsidRDefault="00F55123" w:rsidP="006E6E31"/>
          <w:p w:rsidR="00F55123" w:rsidRDefault="00F55123" w:rsidP="006E6E31"/>
          <w:p w:rsidR="00F55123" w:rsidRDefault="00F55123" w:rsidP="006E6E31">
            <w:r w:rsidRPr="000438C2">
              <w:sym w:font="Wingdings" w:char="F0E0"/>
            </w:r>
            <w:r>
              <w:t xml:space="preserve">Cliquez sur le lien </w:t>
            </w:r>
            <w:r w:rsidRPr="000438C2">
              <w:rPr>
                <w:b/>
              </w:rPr>
              <w:t>Test</w:t>
            </w:r>
            <w:r>
              <w:t xml:space="preserve"> pour afficher un récapitulatif de votre installation : vous y trouverez la version de votre installation, et d’autres informations utiles telles que le nom de l’instance de base de données, le nom de l’utilisateur SQL, les différents répertoires que vous avez renseigné dans les configurations de l’application…</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sym w:font="Wingdings" w:char="F0E0"/>
            </w:r>
            <w:r>
              <w:t xml:space="preserve">Pour achever nos vérifications, connectez-vous à l’url </w:t>
            </w:r>
            <w:hyperlink r:id="rId269" w:history="1">
              <w:r w:rsidRPr="0063113D">
                <w:rPr>
                  <w:rStyle w:val="Lienhypertexte"/>
                </w:rPr>
                <w:t>http://@_ip</w:t>
              </w:r>
            </w:hyperlink>
            <w:r>
              <w:t xml:space="preserve"> (ex </w:t>
            </w:r>
            <w:hyperlink r:id="rId270" w:history="1">
              <w:r w:rsidRPr="0063113D">
                <w:rPr>
                  <w:rStyle w:val="Lienhypertexte"/>
                </w:rPr>
                <w:t>http://10.4.5.225</w:t>
              </w:r>
            </w:hyperlink>
            <w:r>
              <w:t>) et renseignez le login et le mot de passe de votre utilisateur.</w:t>
            </w:r>
          </w:p>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p w:rsidR="00F55123" w:rsidRDefault="00F55123" w:rsidP="006E6E31">
            <w:r w:rsidRPr="000438C2">
              <w:lastRenderedPageBreak/>
              <w:sym w:font="Wingdings" w:char="F0E0"/>
            </w:r>
            <w:r>
              <w:t>Vous êtes normalement redirigé vers la page d’accueil de votre compte où vous pourrez utiliser les différentes fonctionnalités qu’offre l’application.</w:t>
            </w:r>
          </w:p>
          <w:p w:rsidR="00F55123" w:rsidRDefault="00F55123" w:rsidP="006E6E31"/>
          <w:p w:rsidR="00F55123" w:rsidRDefault="00F55123" w:rsidP="006E6E31">
            <w:r w:rsidRPr="000438C2">
              <w:sym w:font="Wingdings" w:char="F0E0"/>
            </w:r>
            <w:r>
              <w:t>Vous pouvez vous amuser à utiliser ces fonctionnalités afin de vous assurer de leur bon fonctionnement</w:t>
            </w:r>
          </w:p>
        </w:tc>
        <w:tc>
          <w:tcPr>
            <w:tcW w:w="5301" w:type="dxa"/>
          </w:tcPr>
          <w:p w:rsidR="00F55123" w:rsidRDefault="00F55123" w:rsidP="006E6E31"/>
          <w:p w:rsidR="00F55123" w:rsidRDefault="00F55123" w:rsidP="006E6E31"/>
          <w:p w:rsidR="00F55123" w:rsidRDefault="00F55123" w:rsidP="006E6E31">
            <w:r>
              <w:object w:dxaOrig="4320" w:dyaOrig="3551">
                <v:shape id="_x0000_i1063" type="#_x0000_t75" style="width:238.45pt;height:131.9pt" o:ole="">
                  <v:imagedata r:id="rId271" o:title=""/>
                </v:shape>
                <o:OLEObject Type="Embed" ProgID="PBrush" ShapeID="_x0000_i1063" DrawAspect="Content" ObjectID="_1491041576" r:id="rId272"/>
              </w:object>
            </w:r>
          </w:p>
          <w:p w:rsidR="00F55123" w:rsidRDefault="00F55123" w:rsidP="006E6E31"/>
          <w:p w:rsidR="00F55123" w:rsidRDefault="00F55123" w:rsidP="006E6E31">
            <w:r>
              <w:object w:dxaOrig="4320" w:dyaOrig="3551">
                <v:shape id="_x0000_i1064" type="#_x0000_t75" style="width:238.45pt;height:153.8pt" o:ole="">
                  <v:imagedata r:id="rId273" o:title=""/>
                </v:shape>
                <o:OLEObject Type="Embed" ProgID="PBrush" ShapeID="_x0000_i1064" DrawAspect="Content" ObjectID="_1491041577" r:id="rId274"/>
              </w:object>
            </w:r>
          </w:p>
          <w:p w:rsidR="00F55123" w:rsidRDefault="00F55123" w:rsidP="006E6E31"/>
          <w:p w:rsidR="00F55123" w:rsidRDefault="00F55123" w:rsidP="006E6E31">
            <w:r>
              <w:object w:dxaOrig="4320" w:dyaOrig="3551">
                <v:shape id="_x0000_i1065" type="#_x0000_t75" style="width:237.9pt;height:100.2pt" o:ole="">
                  <v:imagedata r:id="rId275" o:title="" croptop="7169f" cropbottom="21224f" cropleft="15762f" cropright="17673f"/>
                </v:shape>
                <o:OLEObject Type="Embed" ProgID="PBrush" ShapeID="_x0000_i1065" DrawAspect="Content" ObjectID="_1491041578" r:id="rId276"/>
              </w:object>
            </w:r>
          </w:p>
          <w:p w:rsidR="00F55123" w:rsidRDefault="00F55123" w:rsidP="006E6E31"/>
          <w:p w:rsidR="00F55123" w:rsidRDefault="00F55123" w:rsidP="006E6E31">
            <w:r>
              <w:object w:dxaOrig="4320" w:dyaOrig="3551">
                <v:shape id="_x0000_i1066" type="#_x0000_t75" style="width:235pt;height:133.65pt" o:ole="">
                  <v:imagedata r:id="rId277" o:title="" cropbottom="15905f"/>
                </v:shape>
                <o:OLEObject Type="Embed" ProgID="PBrush" ShapeID="_x0000_i1066" DrawAspect="Content" ObjectID="_1491041579" r:id="rId278"/>
              </w:object>
            </w:r>
          </w:p>
        </w:tc>
      </w:tr>
    </w:tbl>
    <w:p w:rsidR="00F55123" w:rsidRDefault="00F55123" w:rsidP="00F55123"/>
    <w:p w:rsidR="00F55123" w:rsidRDefault="00F55123" w:rsidP="00F55123">
      <w:r>
        <w:t>Si vous avez effectué et réussi chacune des étapes mentionnées dans le tableau ci-dessus, vous pouvez considérer que votre application est belle et bien fonctionnelle. Dans le cas contraire, vous pouvez vous référer aux conseils prodigués dans ce document ou dans les documents d’installation relatifs à la version de votre instance FMAO.</w:t>
      </w:r>
    </w:p>
    <w:p w:rsidR="00F55123" w:rsidRPr="00F55123" w:rsidRDefault="00F55123" w:rsidP="00F55123">
      <w:pPr>
        <w:sectPr w:rsidR="00F55123" w:rsidRPr="00F55123" w:rsidSect="00810A98">
          <w:pgSz w:w="12240" w:h="15840"/>
          <w:pgMar w:top="720" w:right="851" w:bottom="567" w:left="851" w:header="709" w:footer="709" w:gutter="0"/>
          <w:cols w:space="708"/>
          <w:docGrid w:linePitch="360"/>
        </w:sectPr>
      </w:pPr>
    </w:p>
    <w:p w:rsidR="008F5A93" w:rsidRDefault="008F5A93" w:rsidP="008F5A93">
      <w:pPr>
        <w:pStyle w:val="Titre"/>
        <w:numPr>
          <w:ilvl w:val="0"/>
          <w:numId w:val="22"/>
        </w:numPr>
      </w:pPr>
      <w:bookmarkStart w:id="256" w:name="_Toc417299610"/>
      <w:r>
        <w:lastRenderedPageBreak/>
        <w:t>Procédure modification SQL</w:t>
      </w:r>
      <w:bookmarkEnd w:id="256"/>
    </w:p>
    <w:p w:rsidR="00BC02C9" w:rsidRDefault="00BC02C9" w:rsidP="008F5A93"/>
    <w:p w:rsidR="00BC02C9" w:rsidRPr="004F3EC1" w:rsidRDefault="00BC02C9" w:rsidP="00BC02C9">
      <w:pPr>
        <w:pStyle w:val="Titre1"/>
        <w:numPr>
          <w:ilvl w:val="0"/>
          <w:numId w:val="28"/>
        </w:numPr>
      </w:pPr>
      <w:bookmarkStart w:id="257" w:name="_Toc409171872"/>
      <w:bookmarkStart w:id="258" w:name="_Toc417299611"/>
      <w:r w:rsidRPr="004F3EC1">
        <w:t>Introduction</w:t>
      </w:r>
      <w:bookmarkEnd w:id="257"/>
      <w:bookmarkEnd w:id="258"/>
      <w:r w:rsidRPr="004F3EC1">
        <w:t xml:space="preserve"> </w:t>
      </w:r>
    </w:p>
    <w:p w:rsidR="00BC02C9" w:rsidRPr="004F3EC1" w:rsidRDefault="00BC02C9" w:rsidP="00BC02C9">
      <w:pPr>
        <w:rPr>
          <w:szCs w:val="22"/>
        </w:rPr>
      </w:pPr>
      <w:r w:rsidRPr="004F3EC1">
        <w:rPr>
          <w:szCs w:val="22"/>
        </w:rPr>
        <w:t>Le but de ce document est de fournir un ensemble d’informations utiles et d’actions à mener dans le cadre d’une modification d’une base de données SQL rattachée à une installation FMAO fonctionnelle.</w:t>
      </w:r>
    </w:p>
    <w:p w:rsidR="00BC02C9" w:rsidRPr="004F3EC1" w:rsidRDefault="00BC02C9" w:rsidP="00BC02C9">
      <w:pPr>
        <w:rPr>
          <w:szCs w:val="22"/>
        </w:rPr>
      </w:pPr>
      <w:r w:rsidRPr="004F3EC1">
        <w:rPr>
          <w:szCs w:val="22"/>
        </w:rPr>
        <w:t>Il s’agira donc tout au long de ce document de répertorier les différents fichiers sur lesquels il faudra intervenir après ladite migration afin de garantir le fonctionnement de l’instance FMAO concernée.</w:t>
      </w:r>
    </w:p>
    <w:p w:rsidR="00BC02C9" w:rsidRPr="004F3EC1" w:rsidRDefault="00BC02C9" w:rsidP="00BC02C9">
      <w:pPr>
        <w:rPr>
          <w:szCs w:val="22"/>
        </w:rPr>
      </w:pPr>
    </w:p>
    <w:p w:rsidR="00BC02C9" w:rsidRPr="004F3EC1" w:rsidRDefault="00BC02C9" w:rsidP="00BC02C9">
      <w:pPr>
        <w:rPr>
          <w:szCs w:val="22"/>
        </w:rPr>
      </w:pPr>
      <w:r w:rsidRPr="004F3EC1">
        <w:rPr>
          <w:szCs w:val="22"/>
        </w:rPr>
        <w:t>En pré-requis :</w:t>
      </w:r>
    </w:p>
    <w:p w:rsidR="00BC02C9" w:rsidRPr="004F3EC1" w:rsidRDefault="00BC02C9" w:rsidP="00BC02C9">
      <w:pPr>
        <w:numPr>
          <w:ilvl w:val="0"/>
          <w:numId w:val="1"/>
        </w:numPr>
        <w:rPr>
          <w:color w:val="008000"/>
          <w:szCs w:val="22"/>
        </w:rPr>
      </w:pPr>
      <w:r w:rsidRPr="004F3EC1">
        <w:rPr>
          <w:szCs w:val="22"/>
        </w:rPr>
        <w:t>Présence d’une installation FMAO fonctionnelle</w:t>
      </w:r>
    </w:p>
    <w:p w:rsidR="00BC02C9" w:rsidRPr="00013097" w:rsidRDefault="00BC02C9" w:rsidP="00BC02C9">
      <w:pPr>
        <w:numPr>
          <w:ilvl w:val="0"/>
          <w:numId w:val="1"/>
        </w:numPr>
        <w:rPr>
          <w:color w:val="008000"/>
          <w:szCs w:val="22"/>
        </w:rPr>
      </w:pPr>
      <w:r w:rsidRPr="004F3EC1">
        <w:rPr>
          <w:szCs w:val="22"/>
        </w:rPr>
        <w:t xml:space="preserve">Fichier </w:t>
      </w:r>
      <w:r w:rsidRPr="004F3EC1">
        <w:rPr>
          <w:b/>
          <w:szCs w:val="22"/>
        </w:rPr>
        <w:t>FMAO.xls</w:t>
      </w:r>
      <w:r w:rsidRPr="004F3EC1">
        <w:rPr>
          <w:szCs w:val="22"/>
        </w:rPr>
        <w:t xml:space="preserve"> (contenant les informations relatives à chaque instance FMAO)</w:t>
      </w:r>
    </w:p>
    <w:p w:rsidR="00BC02C9" w:rsidRDefault="00BC02C9" w:rsidP="00BC02C9">
      <w:pPr>
        <w:rPr>
          <w:szCs w:val="22"/>
        </w:rPr>
      </w:pPr>
    </w:p>
    <w:p w:rsidR="00BC02C9" w:rsidRPr="008B44EC" w:rsidRDefault="00BC02C9" w:rsidP="00BC02C9">
      <w:pPr>
        <w:rPr>
          <w:color w:val="008000"/>
          <w:szCs w:val="22"/>
        </w:rPr>
      </w:pPr>
      <w:r>
        <w:rPr>
          <w:szCs w:val="22"/>
        </w:rPr>
        <w:t>Fichiers supplémentaires : Ils ne seront utilisés qu’en cas d’erreur majeure.</w:t>
      </w:r>
    </w:p>
    <w:p w:rsidR="00BC02C9" w:rsidRPr="008B44EC" w:rsidRDefault="00BC02C9" w:rsidP="00BC02C9">
      <w:pPr>
        <w:numPr>
          <w:ilvl w:val="0"/>
          <w:numId w:val="1"/>
        </w:numPr>
        <w:rPr>
          <w:color w:val="008000"/>
          <w:szCs w:val="22"/>
        </w:rPr>
      </w:pPr>
      <w:r>
        <w:rPr>
          <w:szCs w:val="22"/>
        </w:rPr>
        <w:t xml:space="preserve">Fichier </w:t>
      </w:r>
      <w:r w:rsidRPr="00C801B2">
        <w:rPr>
          <w:b/>
          <w:szCs w:val="22"/>
        </w:rPr>
        <w:t>DEX-ProcéduresVerificationInstallation-FMAO.doc</w:t>
      </w:r>
      <w:r>
        <w:rPr>
          <w:szCs w:val="22"/>
        </w:rPr>
        <w:t xml:space="preserve"> (Document traitant de la procédure de vérification complète du fonctionnement des installations FMAO)</w:t>
      </w:r>
    </w:p>
    <w:p w:rsidR="00BC02C9" w:rsidRDefault="00BC02C9" w:rsidP="00BC02C9">
      <w:pPr>
        <w:rPr>
          <w:b/>
          <w:szCs w:val="22"/>
        </w:rPr>
      </w:pPr>
      <w:r>
        <w:rPr>
          <w:szCs w:val="22"/>
        </w:rPr>
        <w:t xml:space="preserve">Fichier </w:t>
      </w:r>
      <w:r w:rsidRPr="00C801B2">
        <w:rPr>
          <w:b/>
          <w:szCs w:val="22"/>
        </w:rPr>
        <w:t>DEX-ProcéduresRestaurationDump</w:t>
      </w:r>
    </w:p>
    <w:p w:rsidR="00BC02C9" w:rsidRDefault="00BC02C9" w:rsidP="00BC02C9">
      <w:pPr>
        <w:rPr>
          <w:b/>
          <w:szCs w:val="22"/>
        </w:rPr>
      </w:pPr>
    </w:p>
    <w:p w:rsidR="00BC02C9" w:rsidRPr="008013A9" w:rsidRDefault="00BC02C9" w:rsidP="00BC02C9">
      <w:pPr>
        <w:rPr>
          <w:b/>
          <w:szCs w:val="22"/>
          <w:u w:val="single"/>
        </w:rPr>
      </w:pPr>
      <w:r w:rsidRPr="008013A9">
        <w:rPr>
          <w:b/>
          <w:szCs w:val="22"/>
          <w:u w:val="single"/>
        </w:rPr>
        <w:t>Contexte</w:t>
      </w:r>
      <w:r>
        <w:rPr>
          <w:b/>
          <w:szCs w:val="22"/>
          <w:u w:val="single"/>
        </w:rPr>
        <w:t> de rédaction:</w:t>
      </w:r>
    </w:p>
    <w:p w:rsidR="00BC02C9" w:rsidRPr="004F3EC1" w:rsidRDefault="00BC02C9" w:rsidP="00BC02C9">
      <w:pPr>
        <w:rPr>
          <w:szCs w:val="22"/>
        </w:rPr>
      </w:pPr>
    </w:p>
    <w:p w:rsidR="00BC02C9" w:rsidRPr="00D53740" w:rsidRDefault="00BC02C9" w:rsidP="00BC02C9">
      <w:pPr>
        <w:rPr>
          <w:szCs w:val="22"/>
        </w:rPr>
      </w:pPr>
      <w:r>
        <w:rPr>
          <w:szCs w:val="22"/>
        </w:rPr>
        <w:t>Dans le cadre d’un</w:t>
      </w:r>
      <w:r w:rsidRPr="00D53740">
        <w:rPr>
          <w:szCs w:val="22"/>
        </w:rPr>
        <w:t xml:space="preserve"> projet </w:t>
      </w:r>
      <w:r>
        <w:rPr>
          <w:szCs w:val="22"/>
        </w:rPr>
        <w:t xml:space="preserve">sur l’instance </w:t>
      </w:r>
      <w:r w:rsidRPr="00D53740">
        <w:rPr>
          <w:b/>
          <w:szCs w:val="22"/>
        </w:rPr>
        <w:t>BALARD</w:t>
      </w:r>
      <w:r>
        <w:rPr>
          <w:szCs w:val="22"/>
        </w:rPr>
        <w:t xml:space="preserve">, </w:t>
      </w:r>
      <w:r w:rsidRPr="00D53740">
        <w:rPr>
          <w:szCs w:val="22"/>
        </w:rPr>
        <w:t>des opérations sont à effectuer au niveau du SGBD PLANON en PPROD et PROD :</w:t>
      </w:r>
    </w:p>
    <w:p w:rsidR="00BC02C9" w:rsidRPr="008042FA" w:rsidRDefault="00BC02C9" w:rsidP="00BC02C9">
      <w:pPr>
        <w:numPr>
          <w:ilvl w:val="0"/>
          <w:numId w:val="18"/>
        </w:numPr>
        <w:rPr>
          <w:szCs w:val="22"/>
        </w:rPr>
      </w:pPr>
      <w:r>
        <w:rPr>
          <w:szCs w:val="22"/>
        </w:rPr>
        <w:t>C</w:t>
      </w:r>
      <w:r w:rsidRPr="008042FA">
        <w:rPr>
          <w:szCs w:val="22"/>
        </w:rPr>
        <w:t xml:space="preserve">réation d’une table </w:t>
      </w:r>
      <w:r w:rsidRPr="008042FA">
        <w:rPr>
          <w:b/>
          <w:szCs w:val="22"/>
        </w:rPr>
        <w:t xml:space="preserve">dbo.MSESAME </w:t>
      </w:r>
      <w:r w:rsidRPr="008042FA">
        <w:rPr>
          <w:szCs w:val="22"/>
        </w:rPr>
        <w:t xml:space="preserve"> </w:t>
      </w:r>
      <w:r>
        <w:rPr>
          <w:szCs w:val="22"/>
        </w:rPr>
        <w:t>dans le</w:t>
      </w:r>
      <w:r w:rsidRPr="008042FA">
        <w:rPr>
          <w:szCs w:val="22"/>
        </w:rPr>
        <w:t xml:space="preserve"> MCD</w:t>
      </w:r>
      <w:r>
        <w:rPr>
          <w:szCs w:val="22"/>
        </w:rPr>
        <w:t xml:space="preserve"> (</w:t>
      </w:r>
      <w:r w:rsidRPr="00F33216">
        <w:rPr>
          <w:szCs w:val="22"/>
        </w:rPr>
        <w:t>modèle conceptuel de données</w:t>
      </w:r>
      <w:r>
        <w:rPr>
          <w:szCs w:val="22"/>
        </w:rPr>
        <w:t>)</w:t>
      </w:r>
      <w:r w:rsidRPr="008042FA">
        <w:rPr>
          <w:szCs w:val="22"/>
        </w:rPr>
        <w:t xml:space="preserve"> PLANON.</w:t>
      </w:r>
    </w:p>
    <w:p w:rsidR="00BC02C9" w:rsidRDefault="00BC02C9" w:rsidP="00BC02C9">
      <w:pPr>
        <w:numPr>
          <w:ilvl w:val="0"/>
          <w:numId w:val="18"/>
        </w:numPr>
        <w:rPr>
          <w:szCs w:val="22"/>
        </w:rPr>
      </w:pPr>
      <w:r>
        <w:rPr>
          <w:szCs w:val="22"/>
        </w:rPr>
        <w:t>C</w:t>
      </w:r>
      <w:r w:rsidRPr="008042FA">
        <w:rPr>
          <w:szCs w:val="22"/>
        </w:rPr>
        <w:t>réation d’un compte dont l’accès est limité :</w:t>
      </w:r>
    </w:p>
    <w:p w:rsidR="00BC02C9" w:rsidRDefault="00BC02C9" w:rsidP="00BC02C9">
      <w:pPr>
        <w:numPr>
          <w:ilvl w:val="0"/>
          <w:numId w:val="19"/>
        </w:numPr>
        <w:rPr>
          <w:szCs w:val="22"/>
        </w:rPr>
      </w:pPr>
      <w:r w:rsidRPr="008042FA">
        <w:rPr>
          <w:szCs w:val="22"/>
        </w:rPr>
        <w:t>En RO</w:t>
      </w:r>
      <w:r>
        <w:rPr>
          <w:szCs w:val="22"/>
        </w:rPr>
        <w:t xml:space="preserve"> (Read-Only : lecture seule)</w:t>
      </w:r>
      <w:r w:rsidRPr="008042FA">
        <w:rPr>
          <w:szCs w:val="22"/>
        </w:rPr>
        <w:t xml:space="preserve"> sur la table </w:t>
      </w:r>
      <w:r w:rsidRPr="008042FA">
        <w:rPr>
          <w:b/>
          <w:szCs w:val="22"/>
        </w:rPr>
        <w:t>dbo.PLN_FREE11</w:t>
      </w:r>
      <w:r>
        <w:rPr>
          <w:b/>
          <w:szCs w:val="22"/>
        </w:rPr>
        <w:t xml:space="preserve"> </w:t>
      </w:r>
      <w:r w:rsidRPr="008042FA">
        <w:rPr>
          <w:szCs w:val="22"/>
        </w:rPr>
        <w:t>du MCD PLANON.</w:t>
      </w:r>
    </w:p>
    <w:p w:rsidR="00BC02C9" w:rsidRPr="008042FA" w:rsidRDefault="00BC02C9" w:rsidP="00BC02C9">
      <w:pPr>
        <w:numPr>
          <w:ilvl w:val="0"/>
          <w:numId w:val="19"/>
        </w:numPr>
        <w:rPr>
          <w:szCs w:val="22"/>
        </w:rPr>
      </w:pPr>
      <w:r w:rsidRPr="008042FA">
        <w:rPr>
          <w:szCs w:val="22"/>
        </w:rPr>
        <w:t>En RW</w:t>
      </w:r>
      <w:r>
        <w:rPr>
          <w:szCs w:val="22"/>
        </w:rPr>
        <w:t xml:space="preserve"> (Read/Write : lecture/écriture)</w:t>
      </w:r>
      <w:r w:rsidRPr="008042FA">
        <w:rPr>
          <w:szCs w:val="22"/>
        </w:rPr>
        <w:t xml:space="preserve"> sur la table </w:t>
      </w:r>
      <w:r w:rsidRPr="008042FA">
        <w:rPr>
          <w:b/>
          <w:szCs w:val="22"/>
        </w:rPr>
        <w:t>dbo.MSESAME</w:t>
      </w:r>
      <w:r w:rsidRPr="008042FA">
        <w:rPr>
          <w:szCs w:val="22"/>
        </w:rPr>
        <w:t>.</w:t>
      </w:r>
    </w:p>
    <w:p w:rsidR="00BC02C9" w:rsidRPr="00D53740" w:rsidRDefault="00BC02C9" w:rsidP="00BC02C9">
      <w:pPr>
        <w:numPr>
          <w:ilvl w:val="0"/>
          <w:numId w:val="20"/>
        </w:numPr>
        <w:rPr>
          <w:szCs w:val="22"/>
        </w:rPr>
      </w:pPr>
      <w:r w:rsidRPr="008042FA">
        <w:rPr>
          <w:szCs w:val="22"/>
        </w:rPr>
        <w:t xml:space="preserve">La table </w:t>
      </w:r>
      <w:r w:rsidRPr="007C098A">
        <w:rPr>
          <w:b/>
          <w:szCs w:val="22"/>
        </w:rPr>
        <w:t>dbo.MSESAME</w:t>
      </w:r>
      <w:r w:rsidRPr="008042FA">
        <w:rPr>
          <w:szCs w:val="22"/>
        </w:rPr>
        <w:t xml:space="preserve"> doit être accessible en RW pour la solution PLANON.</w:t>
      </w:r>
    </w:p>
    <w:p w:rsidR="00BC02C9" w:rsidRPr="004F3EC1" w:rsidRDefault="00BC02C9" w:rsidP="00BC02C9">
      <w:pPr>
        <w:rPr>
          <w:szCs w:val="22"/>
        </w:rPr>
      </w:pPr>
    </w:p>
    <w:p w:rsidR="00BC02C9" w:rsidRDefault="00BC02C9" w:rsidP="00BC02C9">
      <w:pPr>
        <w:rPr>
          <w:szCs w:val="22"/>
        </w:rPr>
      </w:pPr>
    </w:p>
    <w:p w:rsidR="00BC02C9" w:rsidRPr="004F3EC1" w:rsidRDefault="00BC02C9" w:rsidP="00BC02C9">
      <w:pPr>
        <w:rPr>
          <w:szCs w:val="22"/>
        </w:rPr>
      </w:pPr>
      <w:r w:rsidRPr="00B344D3">
        <w:rPr>
          <w:b/>
          <w:szCs w:val="22"/>
        </w:rPr>
        <w:t>NB :</w:t>
      </w:r>
      <w:r>
        <w:rPr>
          <w:szCs w:val="22"/>
        </w:rPr>
        <w:t xml:space="preserve"> Ce document reste applicable pour toute modification similaire de base de données SQL utilisée par une installation Planon.</w:t>
      </w:r>
    </w:p>
    <w:p w:rsidR="00BC02C9" w:rsidRDefault="00BC02C9" w:rsidP="00BC02C9"/>
    <w:p w:rsidR="00BC02C9" w:rsidRDefault="00BC02C9" w:rsidP="00BC02C9"/>
    <w:p w:rsidR="00BC02C9" w:rsidRPr="004F3EC1" w:rsidRDefault="00BC02C9" w:rsidP="00BC02C9">
      <w:pPr>
        <w:pStyle w:val="Titre1"/>
      </w:pPr>
      <w:bookmarkStart w:id="259" w:name="_Toc409171873"/>
      <w:bookmarkStart w:id="260" w:name="_Toc417299612"/>
      <w:r w:rsidRPr="004F3EC1">
        <w:t>SAUVEGARDE DE LA BASE DE DONNEES ACTUELLE</w:t>
      </w:r>
      <w:bookmarkEnd w:id="259"/>
      <w:bookmarkEnd w:id="260"/>
    </w:p>
    <w:p w:rsidR="00BC02C9" w:rsidRPr="004F3EC1" w:rsidRDefault="00BC02C9" w:rsidP="00BC02C9">
      <w:pPr>
        <w:rPr>
          <w:szCs w:val="22"/>
        </w:rPr>
      </w:pPr>
      <w:r w:rsidRPr="004F3EC1">
        <w:rPr>
          <w:szCs w:val="22"/>
        </w:rPr>
        <w:t>Avant toute opération d’envergure sur des bases de données quelconque, il est préférable de réaliser une sauvegarde de ces dernières afin de disposer, en cas de problèmes, d’un point de restauration fonctionnel qui nous permettrait de ramener l’application à son état initial.</w:t>
      </w:r>
    </w:p>
    <w:p w:rsidR="00BC02C9" w:rsidRPr="004F3EC1" w:rsidRDefault="00BC02C9" w:rsidP="00BC02C9">
      <w:pPr>
        <w:rPr>
          <w:szCs w:val="22"/>
        </w:rPr>
      </w:pPr>
      <w:r w:rsidRPr="004F3EC1">
        <w:rPr>
          <w:szCs w:val="22"/>
        </w:rPr>
        <w:t>Pour réaliser cette sauvegarde, il faut agir de la façon suivante :</w:t>
      </w:r>
    </w:p>
    <w:p w:rsidR="00BC02C9" w:rsidRPr="004F3EC1" w:rsidRDefault="00BC02C9" w:rsidP="00BC02C9">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4"/>
        <w:gridCol w:w="4444"/>
      </w:tblGrid>
      <w:tr w:rsidR="00BC02C9" w:rsidRPr="004F3EC1" w:rsidTr="006E6E31">
        <w:tc>
          <w:tcPr>
            <w:tcW w:w="5377" w:type="dxa"/>
          </w:tcPr>
          <w:p w:rsidR="00BC02C9" w:rsidRPr="004F3EC1" w:rsidRDefault="00BC02C9" w:rsidP="006E6E31">
            <w:pPr>
              <w:rPr>
                <w:szCs w:val="22"/>
              </w:rPr>
            </w:pPr>
            <w:r w:rsidRPr="004F3EC1">
              <w:rPr>
                <w:szCs w:val="22"/>
              </w:rPr>
              <w:lastRenderedPageBreak/>
              <w:sym w:font="Wingdings" w:char="F0E0"/>
            </w:r>
            <w:r w:rsidRPr="004F3EC1">
              <w:rPr>
                <w:szCs w:val="22"/>
              </w:rPr>
              <w:t xml:space="preserve">Récupérer les différentes informations relatives votre instance de base de données. Voir document </w:t>
            </w:r>
            <w:r w:rsidRPr="001A4D53">
              <w:rPr>
                <w:b/>
                <w:szCs w:val="22"/>
              </w:rPr>
              <w:t>FMAO.xls</w:t>
            </w:r>
          </w:p>
        </w:tc>
        <w:tc>
          <w:tcPr>
            <w:tcW w:w="5377" w:type="dxa"/>
          </w:tcPr>
          <w:p w:rsidR="00BC02C9" w:rsidRPr="004F3EC1" w:rsidRDefault="00BC02C9" w:rsidP="006E6E31">
            <w:pPr>
              <w:rPr>
                <w:szCs w:val="22"/>
              </w:rPr>
            </w:pPr>
          </w:p>
        </w:tc>
      </w:tr>
      <w:tr w:rsidR="00BC02C9" w:rsidRPr="004F3EC1" w:rsidTr="006E6E31">
        <w:tc>
          <w:tcPr>
            <w:tcW w:w="5377" w:type="dxa"/>
          </w:tcPr>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Ouvrez Microsoft SQL Management Studio et connectez-vous à l’aide d’un compte utilisateur possédant des droits d’accès élevés, notamment les droits de gestion des autres utilisateurs et des bases de données de l’instance.</w:t>
            </w: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Une fois les différents champs renseignés, cliquez sur le bouton de connexion.</w:t>
            </w:r>
          </w:p>
        </w:tc>
        <w:tc>
          <w:tcPr>
            <w:tcW w:w="5377" w:type="dxa"/>
          </w:tcPr>
          <w:p w:rsidR="00BC02C9" w:rsidRPr="004F3EC1" w:rsidRDefault="005B48FF" w:rsidP="006E6E31">
            <w:pPr>
              <w:rPr>
                <w:szCs w:val="22"/>
              </w:rPr>
            </w:pPr>
            <w:r w:rsidRPr="004F3EC1">
              <w:rPr>
                <w:szCs w:val="22"/>
              </w:rPr>
              <w:object w:dxaOrig="6240" w:dyaOrig="4620">
                <v:shape id="_x0000_i1067" type="#_x0000_t75" style="width:218.9pt;height:182pt" o:ole="">
                  <v:imagedata r:id="rId279" o:title=""/>
                </v:shape>
                <o:OLEObject Type="Embed" ProgID="PBrush" ShapeID="_x0000_i1067" DrawAspect="Content" ObjectID="_1491041580" r:id="rId280"/>
              </w:object>
            </w:r>
          </w:p>
        </w:tc>
      </w:tr>
      <w:tr w:rsidR="00BC02C9" w:rsidRPr="004F3EC1" w:rsidTr="006E6E31">
        <w:tc>
          <w:tcPr>
            <w:tcW w:w="5377" w:type="dxa"/>
          </w:tcPr>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 xml:space="preserve">Dans la fenêtre qui s’affiche à votre écran, déroulez le champ </w:t>
            </w:r>
            <w:r w:rsidRPr="004F3EC1">
              <w:rPr>
                <w:b/>
                <w:szCs w:val="22"/>
              </w:rPr>
              <w:t>Databases</w:t>
            </w:r>
            <w:r w:rsidRPr="004F3EC1">
              <w:rPr>
                <w:szCs w:val="22"/>
              </w:rPr>
              <w:t xml:space="preserve"> et repérez la base de données que vous désirez restaurer ; elle est de la forme </w:t>
            </w:r>
            <w:r w:rsidRPr="004F3EC1">
              <w:rPr>
                <w:b/>
                <w:szCs w:val="22"/>
              </w:rPr>
              <w:t>INS</w:t>
            </w:r>
            <w:r w:rsidRPr="004F3EC1">
              <w:rPr>
                <w:szCs w:val="22"/>
              </w:rPr>
              <w:t xml:space="preserve">ENV. Dans notre cas puisque notre instance FMAO est </w:t>
            </w:r>
            <w:r w:rsidRPr="004F3EC1">
              <w:rPr>
                <w:b/>
                <w:szCs w:val="22"/>
              </w:rPr>
              <w:t>EXP_DEV</w:t>
            </w:r>
            <w:r w:rsidRPr="004F3EC1">
              <w:rPr>
                <w:szCs w:val="22"/>
              </w:rPr>
              <w:t xml:space="preserve">, il s’agit de la base de données </w:t>
            </w:r>
            <w:r w:rsidRPr="004F3EC1">
              <w:rPr>
                <w:b/>
                <w:szCs w:val="22"/>
              </w:rPr>
              <w:t>EXPDEV</w:t>
            </w:r>
            <w:r w:rsidRPr="004F3EC1">
              <w:rPr>
                <w:szCs w:val="22"/>
              </w:rPr>
              <w:t>.</w:t>
            </w: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 xml:space="preserve">Une fois la base repérée, faites un clic droit, puis dans l’option </w:t>
            </w:r>
            <w:r w:rsidRPr="004F3EC1">
              <w:rPr>
                <w:b/>
                <w:szCs w:val="22"/>
              </w:rPr>
              <w:t>tasks</w:t>
            </w:r>
            <w:r w:rsidRPr="004F3EC1">
              <w:rPr>
                <w:szCs w:val="22"/>
              </w:rPr>
              <w:t xml:space="preserve"> choisissez </w:t>
            </w:r>
            <w:r w:rsidRPr="004F3EC1">
              <w:rPr>
                <w:b/>
                <w:szCs w:val="22"/>
              </w:rPr>
              <w:t>Backup</w:t>
            </w:r>
            <w:r w:rsidRPr="004F3EC1">
              <w:rPr>
                <w:szCs w:val="22"/>
              </w:rPr>
              <w:t>…</w:t>
            </w:r>
          </w:p>
        </w:tc>
        <w:tc>
          <w:tcPr>
            <w:tcW w:w="5377" w:type="dxa"/>
          </w:tcPr>
          <w:p w:rsidR="00BC02C9" w:rsidRPr="004F3EC1" w:rsidRDefault="005B48FF" w:rsidP="006E6E31">
            <w:pPr>
              <w:rPr>
                <w:szCs w:val="22"/>
              </w:rPr>
            </w:pPr>
            <w:r w:rsidRPr="004F3EC1">
              <w:rPr>
                <w:szCs w:val="22"/>
              </w:rPr>
              <w:object w:dxaOrig="17040" w:dyaOrig="10800">
                <v:shape id="_x0000_i1068" type="#_x0000_t75" style="width:215.4pt;height:209.65pt" o:ole="">
                  <v:imagedata r:id="rId281" o:title=""/>
                </v:shape>
                <o:OLEObject Type="Embed" ProgID="PBrush" ShapeID="_x0000_i1068" DrawAspect="Content" ObjectID="_1491041581" r:id="rId282"/>
              </w:object>
            </w:r>
          </w:p>
        </w:tc>
      </w:tr>
      <w:tr w:rsidR="00BC02C9" w:rsidRPr="004F3EC1" w:rsidTr="006E6E31">
        <w:tc>
          <w:tcPr>
            <w:tcW w:w="5377" w:type="dxa"/>
          </w:tcPr>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 xml:space="preserve">Cliquez ensuite sur </w:t>
            </w:r>
            <w:r w:rsidRPr="004F3EC1">
              <w:rPr>
                <w:b/>
                <w:szCs w:val="22"/>
              </w:rPr>
              <w:t>Add</w:t>
            </w:r>
            <w:r w:rsidRPr="004F3EC1">
              <w:rPr>
                <w:szCs w:val="22"/>
              </w:rPr>
              <w:t xml:space="preserve"> au bas et dans la partie droite de la fenêtre qui s’affiche à votre écran.</w:t>
            </w: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Une fenêtre similaire à celle-ci s’ouvre. V</w:t>
            </w:r>
            <w:r>
              <w:rPr>
                <w:szCs w:val="22"/>
              </w:rPr>
              <w:t xml:space="preserve">ous pouvez à cette étape entrer </w:t>
            </w:r>
            <w:r w:rsidRPr="004F3EC1">
              <w:rPr>
                <w:szCs w:val="22"/>
              </w:rPr>
              <w:t xml:space="preserve">le nom et le répertoire de votre sauvegarde si vous êtes sûrs que le dossier destination existe réellement ou sinon vous pouvez cliquer sur le bouton </w:t>
            </w:r>
            <w:r w:rsidRPr="004F3EC1">
              <w:rPr>
                <w:b/>
                <w:szCs w:val="22"/>
              </w:rPr>
              <w:t xml:space="preserve">parcourir </w:t>
            </w:r>
            <w:r w:rsidRPr="004F3EC1">
              <w:rPr>
                <w:szCs w:val="22"/>
              </w:rPr>
              <w:t>(le bouton avec les pointillés)</w:t>
            </w: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 xml:space="preserve">Dans un cas comme dans l’autre, entrez le répertoire et le nom du dump qui sera généré par cette sauvegarde. Optez pour un nom révélateur non seulement de l’instance source du dump, mais aussi de la date ; un nom de la forme : </w:t>
            </w:r>
          </w:p>
          <w:p w:rsidR="00BC02C9" w:rsidRPr="004F3EC1" w:rsidRDefault="00BC02C9" w:rsidP="006E6E31">
            <w:pPr>
              <w:rPr>
                <w:b/>
                <w:szCs w:val="22"/>
                <w:lang w:val="en-US"/>
              </w:rPr>
            </w:pPr>
            <w:r w:rsidRPr="004F3EC1">
              <w:rPr>
                <w:b/>
                <w:szCs w:val="22"/>
                <w:lang w:val="en-US"/>
              </w:rPr>
              <w:t>D:\BACKUP_FMAO\EXP_DEV_Backup_2014_11_14_1835.bak</w:t>
            </w:r>
          </w:p>
          <w:p w:rsidR="00BC02C9" w:rsidRPr="004F3EC1" w:rsidRDefault="00BC02C9" w:rsidP="006E6E31">
            <w:pPr>
              <w:rPr>
                <w:szCs w:val="22"/>
                <w:lang w:val="en-US"/>
              </w:rPr>
            </w:pPr>
          </w:p>
          <w:p w:rsidR="00BC02C9" w:rsidRPr="004F3EC1" w:rsidRDefault="00BC02C9" w:rsidP="006E6E31">
            <w:pPr>
              <w:rPr>
                <w:szCs w:val="22"/>
                <w:lang w:val="en-US"/>
              </w:rPr>
            </w:pPr>
          </w:p>
          <w:p w:rsidR="00BC02C9" w:rsidRPr="004F3EC1" w:rsidRDefault="00BC02C9" w:rsidP="006E6E31">
            <w:pPr>
              <w:rPr>
                <w:szCs w:val="22"/>
                <w:lang w:val="en-US"/>
              </w:rPr>
            </w:pPr>
          </w:p>
          <w:p w:rsidR="00BC02C9" w:rsidRPr="004F3EC1" w:rsidRDefault="00BC02C9" w:rsidP="006E6E31">
            <w:pPr>
              <w:rPr>
                <w:szCs w:val="22"/>
              </w:rPr>
            </w:pPr>
            <w:r w:rsidRPr="004F3EC1">
              <w:rPr>
                <w:szCs w:val="22"/>
              </w:rPr>
              <w:sym w:font="Wingdings" w:char="F0E0"/>
            </w:r>
            <w:r w:rsidRPr="004F3EC1">
              <w:rPr>
                <w:szCs w:val="22"/>
              </w:rPr>
              <w:t>Validez en cliquant sur OK</w:t>
            </w:r>
          </w:p>
        </w:tc>
        <w:tc>
          <w:tcPr>
            <w:tcW w:w="5377" w:type="dxa"/>
          </w:tcPr>
          <w:p w:rsidR="00BC02C9" w:rsidRPr="004F3EC1" w:rsidRDefault="00BC02C9" w:rsidP="006E6E31">
            <w:pPr>
              <w:rPr>
                <w:szCs w:val="22"/>
              </w:rPr>
            </w:pPr>
            <w:r w:rsidRPr="004F3EC1">
              <w:rPr>
                <w:noProof/>
                <w:szCs w:val="22"/>
              </w:rPr>
              <w:drawing>
                <wp:inline distT="0" distB="0" distL="0" distR="0" wp14:anchorId="1AA20950" wp14:editId="554BFD54">
                  <wp:extent cx="2777706" cy="2162175"/>
                  <wp:effectExtent l="0" t="0" r="381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3" cstate="print">
                            <a:extLst>
                              <a:ext uri="{28A0092B-C50C-407E-A947-70E740481C1C}">
                                <a14:useLocalDpi xmlns:a14="http://schemas.microsoft.com/office/drawing/2010/main" val="0"/>
                              </a:ext>
                            </a:extLst>
                          </a:blip>
                          <a:srcRect b="8539"/>
                          <a:stretch>
                            <a:fillRect/>
                          </a:stretch>
                        </pic:blipFill>
                        <pic:spPr bwMode="auto">
                          <a:xfrm>
                            <a:off x="0" y="0"/>
                            <a:ext cx="2779378" cy="2163477"/>
                          </a:xfrm>
                          <a:prstGeom prst="rect">
                            <a:avLst/>
                          </a:prstGeom>
                          <a:noFill/>
                          <a:ln>
                            <a:noFill/>
                          </a:ln>
                        </pic:spPr>
                      </pic:pic>
                    </a:graphicData>
                  </a:graphic>
                </wp:inline>
              </w:drawing>
            </w:r>
          </w:p>
          <w:p w:rsidR="00BC02C9" w:rsidRPr="004F3EC1" w:rsidRDefault="00BC02C9" w:rsidP="006E6E31">
            <w:pPr>
              <w:rPr>
                <w:szCs w:val="22"/>
              </w:rPr>
            </w:pPr>
          </w:p>
          <w:p w:rsidR="00BC02C9" w:rsidRPr="004F3EC1" w:rsidRDefault="005B48FF" w:rsidP="006E6E31">
            <w:pPr>
              <w:rPr>
                <w:szCs w:val="22"/>
              </w:rPr>
            </w:pPr>
            <w:r w:rsidRPr="004F3EC1">
              <w:rPr>
                <w:szCs w:val="22"/>
              </w:rPr>
              <w:object w:dxaOrig="6540" w:dyaOrig="3855">
                <v:shape id="_x0000_i1069" type="#_x0000_t75" style="width:218.9pt;height:100.2pt" o:ole="">
                  <v:imagedata r:id="rId284" o:title=""/>
                </v:shape>
                <o:OLEObject Type="Embed" ProgID="PBrush" ShapeID="_x0000_i1069" DrawAspect="Content" ObjectID="_1491041582" r:id="rId285"/>
              </w:object>
            </w:r>
          </w:p>
          <w:p w:rsidR="00BC02C9" w:rsidRPr="004F3EC1" w:rsidRDefault="00BC02C9" w:rsidP="006E6E31">
            <w:pPr>
              <w:rPr>
                <w:szCs w:val="22"/>
              </w:rPr>
            </w:pPr>
            <w:r w:rsidRPr="004F3EC1">
              <w:rPr>
                <w:noProof/>
                <w:szCs w:val="22"/>
              </w:rPr>
              <w:drawing>
                <wp:inline distT="0" distB="0" distL="0" distR="0" wp14:anchorId="5F42735A" wp14:editId="13503CDB">
                  <wp:extent cx="2743200" cy="2613804"/>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46828" cy="2617261"/>
                          </a:xfrm>
                          <a:prstGeom prst="rect">
                            <a:avLst/>
                          </a:prstGeom>
                          <a:noFill/>
                          <a:ln>
                            <a:noFill/>
                          </a:ln>
                        </pic:spPr>
                      </pic:pic>
                    </a:graphicData>
                  </a:graphic>
                </wp:inline>
              </w:drawing>
            </w:r>
          </w:p>
        </w:tc>
      </w:tr>
      <w:tr w:rsidR="00BC02C9" w:rsidRPr="004F3EC1" w:rsidTr="006E6E31">
        <w:tc>
          <w:tcPr>
            <w:tcW w:w="5377" w:type="dxa"/>
          </w:tcPr>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Validez votre opération et lancez la sauvegarde de votre base en cliquant de nouveau sur OK.</w:t>
            </w:r>
          </w:p>
          <w:p w:rsidR="00BC02C9" w:rsidRPr="004F3EC1" w:rsidRDefault="00BC02C9" w:rsidP="006E6E31">
            <w:pPr>
              <w:rPr>
                <w:szCs w:val="22"/>
              </w:rPr>
            </w:pPr>
          </w:p>
          <w:p w:rsidR="00BC02C9" w:rsidRPr="004F3EC1" w:rsidRDefault="00BC02C9" w:rsidP="006E6E31">
            <w:pPr>
              <w:rPr>
                <w:szCs w:val="22"/>
              </w:rPr>
            </w:pPr>
            <w:r w:rsidRPr="004F3EC1">
              <w:rPr>
                <w:szCs w:val="22"/>
              </w:rPr>
              <w:sym w:font="Wingdings" w:char="F0E0"/>
            </w:r>
            <w:r w:rsidRPr="004F3EC1">
              <w:rPr>
                <w:szCs w:val="22"/>
              </w:rPr>
              <w:t>Selon la taille de votre base de données, l’opération devrait prendre plus ou moins de temps à se terminer.</w:t>
            </w:r>
          </w:p>
        </w:tc>
        <w:tc>
          <w:tcPr>
            <w:tcW w:w="5377" w:type="dxa"/>
          </w:tcPr>
          <w:p w:rsidR="00BC02C9" w:rsidRPr="004F3EC1" w:rsidRDefault="00BC02C9" w:rsidP="005B48FF">
            <w:pPr>
              <w:rPr>
                <w:szCs w:val="22"/>
              </w:rPr>
            </w:pPr>
            <w:r w:rsidRPr="004F3EC1">
              <w:rPr>
                <w:noProof/>
                <w:szCs w:val="22"/>
              </w:rPr>
              <w:drawing>
                <wp:inline distT="0" distB="0" distL="0" distR="0" wp14:anchorId="083B6C63" wp14:editId="6AB9C8BC">
                  <wp:extent cx="2742731" cy="2622430"/>
                  <wp:effectExtent l="0" t="0" r="635" b="698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50216" cy="2629586"/>
                          </a:xfrm>
                          <a:prstGeom prst="rect">
                            <a:avLst/>
                          </a:prstGeom>
                          <a:noFill/>
                          <a:ln>
                            <a:noFill/>
                          </a:ln>
                        </pic:spPr>
                      </pic:pic>
                    </a:graphicData>
                  </a:graphic>
                </wp:inline>
              </w:drawing>
            </w:r>
          </w:p>
        </w:tc>
      </w:tr>
    </w:tbl>
    <w:p w:rsidR="00BC02C9" w:rsidRPr="004F3EC1" w:rsidRDefault="00BC02C9" w:rsidP="00BC02C9">
      <w:pPr>
        <w:rPr>
          <w:szCs w:val="22"/>
        </w:rPr>
      </w:pPr>
    </w:p>
    <w:p w:rsidR="00BC02C9" w:rsidRPr="004F3EC1" w:rsidRDefault="00BC02C9" w:rsidP="00BC02C9">
      <w:pPr>
        <w:rPr>
          <w:szCs w:val="22"/>
        </w:rPr>
      </w:pPr>
      <w:r w:rsidRPr="004F3EC1">
        <w:rPr>
          <w:szCs w:val="22"/>
        </w:rPr>
        <w:t xml:space="preserve">Vous disposez à présent d’une sauvegarde de votre base de données ; vous pouvez passer à l’étape suivante qui consiste à opérer les diverses modifications </w:t>
      </w:r>
      <w:r>
        <w:rPr>
          <w:szCs w:val="22"/>
        </w:rPr>
        <w:t xml:space="preserve">SQL </w:t>
      </w:r>
      <w:r w:rsidR="005B48FF">
        <w:rPr>
          <w:szCs w:val="22"/>
        </w:rPr>
        <w:t>sur votre base de données.</w:t>
      </w:r>
    </w:p>
    <w:p w:rsidR="00BC02C9" w:rsidRPr="004F3EC1" w:rsidRDefault="00BC02C9" w:rsidP="00BC02C9">
      <w:pPr>
        <w:rPr>
          <w:szCs w:val="22"/>
        </w:rPr>
      </w:pPr>
    </w:p>
    <w:p w:rsidR="00BC02C9" w:rsidRPr="004F3EC1" w:rsidRDefault="00BC02C9" w:rsidP="00BC02C9">
      <w:pPr>
        <w:pStyle w:val="Titre1"/>
      </w:pPr>
      <w:r w:rsidRPr="004F3EC1">
        <w:br w:type="page"/>
      </w:r>
      <w:bookmarkStart w:id="261" w:name="_Toc409171874"/>
      <w:bookmarkStart w:id="262" w:name="_Toc417299613"/>
      <w:r w:rsidRPr="004F3EC1">
        <w:lastRenderedPageBreak/>
        <w:t>MODIFICATION DE LA BASE DE DONNEES</w:t>
      </w:r>
      <w:bookmarkEnd w:id="261"/>
      <w:bookmarkEnd w:id="262"/>
      <w:r w:rsidRPr="004F3EC1">
        <w:t xml:space="preserve"> </w:t>
      </w:r>
    </w:p>
    <w:p w:rsidR="00BC02C9" w:rsidRPr="004F3EC1" w:rsidRDefault="00BC02C9" w:rsidP="00BC02C9">
      <w:pPr>
        <w:rPr>
          <w:szCs w:val="22"/>
        </w:rPr>
      </w:pPr>
      <w:r w:rsidRPr="004F3EC1">
        <w:rPr>
          <w:szCs w:val="22"/>
        </w:rPr>
        <w:t>L’étape de modification de la base de données est variable et dépend des objectifs visés par cette modification.</w:t>
      </w:r>
    </w:p>
    <w:p w:rsidR="00BC02C9" w:rsidRPr="004F3EC1" w:rsidRDefault="00BC02C9" w:rsidP="00BC02C9">
      <w:pPr>
        <w:rPr>
          <w:szCs w:val="22"/>
        </w:rPr>
      </w:pPr>
      <w:r>
        <w:rPr>
          <w:szCs w:val="22"/>
        </w:rPr>
        <w:t>Comme mentionné en début de ce document</w:t>
      </w:r>
      <w:r w:rsidRPr="004F3EC1">
        <w:rPr>
          <w:szCs w:val="22"/>
        </w:rPr>
        <w:t>, dans notre cas, ces modifications consistent:</w:t>
      </w:r>
    </w:p>
    <w:p w:rsidR="00BC02C9" w:rsidRPr="004F3EC1" w:rsidRDefault="00BC02C9" w:rsidP="00BC02C9">
      <w:pPr>
        <w:numPr>
          <w:ilvl w:val="0"/>
          <w:numId w:val="10"/>
        </w:numPr>
        <w:rPr>
          <w:szCs w:val="22"/>
        </w:rPr>
      </w:pPr>
      <w:r w:rsidRPr="004F3EC1">
        <w:rPr>
          <w:szCs w:val="22"/>
        </w:rPr>
        <w:t xml:space="preserve">En la création d’une table « </w:t>
      </w:r>
      <w:r w:rsidRPr="004F3EC1">
        <w:rPr>
          <w:b/>
          <w:szCs w:val="22"/>
        </w:rPr>
        <w:t>dbo.MSESAME</w:t>
      </w:r>
      <w:r w:rsidRPr="004F3EC1">
        <w:rPr>
          <w:szCs w:val="22"/>
        </w:rPr>
        <w:t xml:space="preserve"> » créé au niveau du MCD PLANON (Structure de la table à fournir éventuellement).</w:t>
      </w:r>
    </w:p>
    <w:p w:rsidR="00BC02C9" w:rsidRPr="004F3EC1" w:rsidRDefault="00BC02C9" w:rsidP="00BC02C9">
      <w:pPr>
        <w:numPr>
          <w:ilvl w:val="0"/>
          <w:numId w:val="10"/>
        </w:numPr>
        <w:rPr>
          <w:szCs w:val="22"/>
        </w:rPr>
      </w:pPr>
      <w:r w:rsidRPr="004F3EC1">
        <w:rPr>
          <w:szCs w:val="22"/>
        </w:rPr>
        <w:t>En la création d’un compte dont l’accès est limité :</w:t>
      </w:r>
    </w:p>
    <w:p w:rsidR="00BC02C9" w:rsidRPr="004F3EC1" w:rsidRDefault="00BC02C9" w:rsidP="00BC02C9">
      <w:pPr>
        <w:numPr>
          <w:ilvl w:val="1"/>
          <w:numId w:val="10"/>
        </w:numPr>
        <w:rPr>
          <w:szCs w:val="22"/>
        </w:rPr>
      </w:pPr>
      <w:r w:rsidRPr="004F3EC1">
        <w:rPr>
          <w:szCs w:val="22"/>
        </w:rPr>
        <w:t xml:space="preserve">En </w:t>
      </w:r>
      <w:r w:rsidRPr="004F3EC1">
        <w:rPr>
          <w:b/>
          <w:szCs w:val="22"/>
        </w:rPr>
        <w:t>RO</w:t>
      </w:r>
      <w:r w:rsidRPr="004F3EC1">
        <w:rPr>
          <w:szCs w:val="22"/>
        </w:rPr>
        <w:t xml:space="preserve"> (lecture seule) sur la table « </w:t>
      </w:r>
      <w:r w:rsidRPr="004F3EC1">
        <w:rPr>
          <w:b/>
          <w:szCs w:val="22"/>
        </w:rPr>
        <w:t>dbo.PLN_FREE11</w:t>
      </w:r>
      <w:r w:rsidRPr="004F3EC1">
        <w:rPr>
          <w:szCs w:val="22"/>
        </w:rPr>
        <w:t xml:space="preserve"> » du MCD PLANON.</w:t>
      </w:r>
    </w:p>
    <w:p w:rsidR="00BC02C9" w:rsidRPr="004F3EC1" w:rsidRDefault="00BC02C9" w:rsidP="00BC02C9">
      <w:pPr>
        <w:numPr>
          <w:ilvl w:val="1"/>
          <w:numId w:val="10"/>
        </w:numPr>
        <w:rPr>
          <w:szCs w:val="22"/>
        </w:rPr>
      </w:pPr>
      <w:r w:rsidRPr="004F3EC1">
        <w:rPr>
          <w:szCs w:val="22"/>
        </w:rPr>
        <w:t xml:space="preserve">En </w:t>
      </w:r>
      <w:r w:rsidRPr="004F3EC1">
        <w:rPr>
          <w:b/>
          <w:szCs w:val="22"/>
        </w:rPr>
        <w:t>RW</w:t>
      </w:r>
      <w:r w:rsidRPr="004F3EC1">
        <w:rPr>
          <w:szCs w:val="22"/>
        </w:rPr>
        <w:t xml:space="preserve"> (lecture et écriture) sur la table « </w:t>
      </w:r>
      <w:r w:rsidRPr="004F3EC1">
        <w:rPr>
          <w:b/>
          <w:szCs w:val="22"/>
        </w:rPr>
        <w:t>dbo.MSESAME</w:t>
      </w:r>
      <w:r w:rsidRPr="004F3EC1">
        <w:rPr>
          <w:szCs w:val="22"/>
        </w:rPr>
        <w:t xml:space="preserve"> ».</w:t>
      </w:r>
    </w:p>
    <w:p w:rsidR="00BC02C9" w:rsidRPr="004F3EC1" w:rsidRDefault="00BC02C9" w:rsidP="00BC02C9">
      <w:pPr>
        <w:numPr>
          <w:ilvl w:val="0"/>
          <w:numId w:val="10"/>
        </w:numPr>
        <w:rPr>
          <w:szCs w:val="22"/>
        </w:rPr>
      </w:pPr>
      <w:r w:rsidRPr="004F3EC1">
        <w:rPr>
          <w:szCs w:val="22"/>
        </w:rPr>
        <w:t xml:space="preserve">La table « </w:t>
      </w:r>
      <w:r w:rsidRPr="004F3EC1">
        <w:rPr>
          <w:b/>
          <w:szCs w:val="22"/>
        </w:rPr>
        <w:t>dbo.MSESAME</w:t>
      </w:r>
      <w:r w:rsidRPr="004F3EC1">
        <w:rPr>
          <w:szCs w:val="22"/>
        </w:rPr>
        <w:t xml:space="preserve"> » doit être accessible en </w:t>
      </w:r>
      <w:r w:rsidRPr="004F3EC1">
        <w:rPr>
          <w:b/>
          <w:szCs w:val="22"/>
        </w:rPr>
        <w:t>RW</w:t>
      </w:r>
      <w:r w:rsidRPr="004F3EC1">
        <w:rPr>
          <w:szCs w:val="22"/>
        </w:rPr>
        <w:t xml:space="preserve"> pour la solution PLANON.</w:t>
      </w:r>
    </w:p>
    <w:p w:rsidR="00BC02C9" w:rsidRPr="004F3EC1" w:rsidRDefault="00BC02C9" w:rsidP="00BC02C9">
      <w:pPr>
        <w:rPr>
          <w:szCs w:val="22"/>
        </w:rPr>
      </w:pPr>
    </w:p>
    <w:tbl>
      <w:tblPr>
        <w:tblW w:w="10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32"/>
        <w:gridCol w:w="5166"/>
      </w:tblGrid>
      <w:tr w:rsidR="00BC02C9" w:rsidRPr="004F3EC1" w:rsidTr="006E6E31">
        <w:tc>
          <w:tcPr>
            <w:tcW w:w="5637" w:type="dxa"/>
          </w:tcPr>
          <w:p w:rsidR="00BC02C9" w:rsidRPr="004F3EC1" w:rsidRDefault="00BC02C9" w:rsidP="006E6E31">
            <w:pPr>
              <w:rPr>
                <w:b/>
                <w:szCs w:val="22"/>
                <w:u w:val="single"/>
              </w:rPr>
            </w:pPr>
            <w:r w:rsidRPr="004F3EC1">
              <w:rPr>
                <w:b/>
                <w:szCs w:val="22"/>
                <w:u w:val="single"/>
              </w:rPr>
              <w:t>Connexion à la base de données</w:t>
            </w:r>
          </w:p>
          <w:p w:rsidR="00BC02C9" w:rsidRPr="004F3EC1" w:rsidRDefault="00BC02C9" w:rsidP="006E6E31">
            <w:pPr>
              <w:rPr>
                <w:szCs w:val="22"/>
              </w:rPr>
            </w:pPr>
          </w:p>
          <w:p w:rsidR="00BC02C9" w:rsidRPr="004F3EC1" w:rsidRDefault="00BC02C9" w:rsidP="006E6E31">
            <w:pPr>
              <w:rPr>
                <w:b/>
                <w:szCs w:val="22"/>
              </w:rPr>
            </w:pPr>
            <w:r w:rsidRPr="004F3EC1">
              <w:rPr>
                <w:szCs w:val="22"/>
              </w:rPr>
              <w:t xml:space="preserve">Connectez-vous à l’instance de base de données SQL qui correspond à votre installation FMAO via </w:t>
            </w:r>
            <w:r w:rsidRPr="004F3EC1">
              <w:rPr>
                <w:b/>
                <w:szCs w:val="22"/>
              </w:rPr>
              <w:t>Microsoft SQL Server Management Studio (MSSQL Management Studio)</w:t>
            </w:r>
          </w:p>
          <w:p w:rsidR="00BC02C9" w:rsidRPr="004F3EC1" w:rsidRDefault="00BC02C9" w:rsidP="006E6E31">
            <w:pPr>
              <w:rPr>
                <w:b/>
                <w:szCs w:val="22"/>
              </w:rPr>
            </w:pPr>
          </w:p>
          <w:p w:rsidR="00BC02C9" w:rsidRPr="004F3EC1" w:rsidRDefault="00BC02C9" w:rsidP="006E6E31">
            <w:pPr>
              <w:rPr>
                <w:szCs w:val="22"/>
              </w:rPr>
            </w:pPr>
            <w:r w:rsidRPr="004F3EC1">
              <w:rPr>
                <w:szCs w:val="22"/>
              </w:rPr>
              <w:t>Vous devez vous connecter avec un compte qui possède les droits nécessaires à la manipulation des utilisateurs de l’instance de base de données, notamment en l’ajout, modification, suppression des users, etc…</w:t>
            </w:r>
          </w:p>
        </w:tc>
        <w:tc>
          <w:tcPr>
            <w:tcW w:w="4961" w:type="dxa"/>
          </w:tcPr>
          <w:p w:rsidR="00BC02C9" w:rsidRPr="004F3EC1" w:rsidRDefault="00BC02C9" w:rsidP="006E6E31">
            <w:pPr>
              <w:rPr>
                <w:szCs w:val="22"/>
              </w:rPr>
            </w:pPr>
            <w:r w:rsidRPr="004F3EC1">
              <w:rPr>
                <w:szCs w:val="22"/>
              </w:rPr>
              <w:object w:dxaOrig="6240" w:dyaOrig="4620">
                <v:shape id="_x0000_i1070" type="#_x0000_t75" style="width:233.85pt;height:152.65pt" o:ole="">
                  <v:imagedata r:id="rId279" o:title=""/>
                </v:shape>
                <o:OLEObject Type="Embed" ProgID="PBrush" ShapeID="_x0000_i1070" DrawAspect="Content" ObjectID="_1491041583" r:id="rId288"/>
              </w:object>
            </w:r>
          </w:p>
        </w:tc>
      </w:tr>
      <w:tr w:rsidR="00BC02C9" w:rsidRPr="004F3EC1" w:rsidTr="006E6E31">
        <w:tc>
          <w:tcPr>
            <w:tcW w:w="5637" w:type="dxa"/>
          </w:tcPr>
          <w:p w:rsidR="00BC02C9" w:rsidRPr="004F3EC1" w:rsidRDefault="00BC02C9" w:rsidP="006E6E31">
            <w:pPr>
              <w:rPr>
                <w:b/>
                <w:szCs w:val="22"/>
                <w:u w:val="single"/>
              </w:rPr>
            </w:pPr>
            <w:r w:rsidRPr="004F3EC1">
              <w:rPr>
                <w:b/>
                <w:szCs w:val="22"/>
                <w:u w:val="single"/>
              </w:rPr>
              <w:t>Ajout de la nouvelle table à la base de données</w:t>
            </w:r>
          </w:p>
          <w:p w:rsidR="00BC02C9" w:rsidRPr="004F3EC1" w:rsidRDefault="00BC02C9" w:rsidP="006E6E31">
            <w:pPr>
              <w:rPr>
                <w:szCs w:val="22"/>
                <w:u w:val="single"/>
              </w:rPr>
            </w:pPr>
          </w:p>
          <w:p w:rsidR="00BC02C9" w:rsidRPr="004F3EC1" w:rsidRDefault="00BC02C9" w:rsidP="006E6E31">
            <w:pPr>
              <w:rPr>
                <w:szCs w:val="22"/>
              </w:rPr>
            </w:pPr>
            <w:r w:rsidRPr="004F3EC1">
              <w:rPr>
                <w:szCs w:val="22"/>
              </w:rPr>
              <w:sym w:font="Wingdings" w:char="F0E0"/>
            </w:r>
            <w:r w:rsidRPr="004F3EC1">
              <w:rPr>
                <w:szCs w:val="22"/>
              </w:rPr>
              <w:t xml:space="preserve">Une fois connecté à votre instance SQL, déroulez la liste des bases de données et sélectionnez la base de données de l’installation FMAO ; il s’agit ici de la base </w:t>
            </w:r>
            <w:r w:rsidRPr="004F3EC1">
              <w:rPr>
                <w:b/>
                <w:szCs w:val="22"/>
              </w:rPr>
              <w:t>EXPDEV</w:t>
            </w:r>
            <w:r w:rsidRPr="004F3EC1">
              <w:rPr>
                <w:szCs w:val="22"/>
              </w:rPr>
              <w:t>.</w:t>
            </w:r>
          </w:p>
          <w:p w:rsidR="00BC02C9" w:rsidRDefault="00BC02C9" w:rsidP="006E6E31">
            <w:pPr>
              <w:rPr>
                <w:szCs w:val="22"/>
              </w:rPr>
            </w:pPr>
          </w:p>
          <w:p w:rsidR="00BC02C9" w:rsidRPr="004F3EC1" w:rsidRDefault="00BC02C9" w:rsidP="006E6E31">
            <w:pPr>
              <w:rPr>
                <w:szCs w:val="22"/>
              </w:rPr>
            </w:pPr>
          </w:p>
          <w:p w:rsidR="00BC02C9" w:rsidRDefault="00BC02C9" w:rsidP="006E6E31">
            <w:pPr>
              <w:rPr>
                <w:szCs w:val="22"/>
              </w:rPr>
            </w:pPr>
            <w:r w:rsidRPr="004F3EC1">
              <w:rPr>
                <w:szCs w:val="22"/>
              </w:rPr>
              <w:sym w:font="Wingdings" w:char="F0E0"/>
            </w:r>
            <w:r w:rsidRPr="004F3EC1">
              <w:rPr>
                <w:szCs w:val="22"/>
              </w:rPr>
              <w:t xml:space="preserve">Vous pouvez rajouter </w:t>
            </w:r>
            <w:r>
              <w:rPr>
                <w:szCs w:val="22"/>
              </w:rPr>
              <w:t>des</w:t>
            </w:r>
            <w:r w:rsidRPr="004F3EC1">
              <w:rPr>
                <w:szCs w:val="22"/>
              </w:rPr>
              <w:t xml:space="preserve"> tables de deux façons :</w:t>
            </w:r>
          </w:p>
          <w:p w:rsidR="00BC02C9" w:rsidRPr="004F3EC1" w:rsidRDefault="00BC02C9" w:rsidP="006E6E31">
            <w:pPr>
              <w:rPr>
                <w:szCs w:val="22"/>
              </w:rPr>
            </w:pPr>
          </w:p>
          <w:p w:rsidR="00BC02C9" w:rsidRPr="004F3EC1" w:rsidRDefault="00BC02C9" w:rsidP="006E6E31">
            <w:pPr>
              <w:numPr>
                <w:ilvl w:val="0"/>
                <w:numId w:val="10"/>
              </w:numPr>
              <w:rPr>
                <w:szCs w:val="22"/>
              </w:rPr>
            </w:pPr>
            <w:r w:rsidRPr="004F3EC1">
              <w:rPr>
                <w:szCs w:val="22"/>
              </w:rPr>
              <w:t>La première est de la rajouter directement via les fonctionnalités de MSSQL Management Studio.</w:t>
            </w:r>
          </w:p>
          <w:p w:rsidR="00BC02C9" w:rsidRPr="004F3EC1" w:rsidRDefault="00BC02C9" w:rsidP="006E6E31">
            <w:pPr>
              <w:ind w:left="720"/>
              <w:rPr>
                <w:szCs w:val="22"/>
              </w:rPr>
            </w:pPr>
            <w:r w:rsidRPr="004F3EC1">
              <w:rPr>
                <w:szCs w:val="22"/>
              </w:rPr>
              <w:sym w:font="Wingdings" w:char="F0E0"/>
            </w:r>
            <w:r w:rsidRPr="004F3EC1">
              <w:rPr>
                <w:szCs w:val="22"/>
              </w:rPr>
              <w:t xml:space="preserve">Déroulez votre base de données et faites un clic droit sur </w:t>
            </w:r>
            <w:r w:rsidRPr="004F3EC1">
              <w:rPr>
                <w:b/>
                <w:szCs w:val="22"/>
              </w:rPr>
              <w:t>Tables</w:t>
            </w:r>
            <w:r w:rsidRPr="004F3EC1">
              <w:rPr>
                <w:szCs w:val="22"/>
              </w:rPr>
              <w:t xml:space="preserve">, puis choisissez </w:t>
            </w:r>
            <w:r w:rsidRPr="004F3EC1">
              <w:rPr>
                <w:b/>
                <w:szCs w:val="22"/>
              </w:rPr>
              <w:t>New Table…</w:t>
            </w:r>
          </w:p>
          <w:p w:rsidR="00BC02C9" w:rsidRPr="004F3EC1" w:rsidRDefault="00BC02C9" w:rsidP="006E6E31">
            <w:pPr>
              <w:ind w:left="720"/>
              <w:rPr>
                <w:szCs w:val="22"/>
              </w:rPr>
            </w:pPr>
            <w:r w:rsidRPr="004F3EC1">
              <w:rPr>
                <w:szCs w:val="22"/>
              </w:rPr>
              <w:sym w:font="Wingdings" w:char="F0E0"/>
            </w:r>
            <w:r w:rsidRPr="004F3EC1">
              <w:rPr>
                <w:szCs w:val="22"/>
              </w:rPr>
              <w:t>Une fenêtre s’ouvre, fenêtre dans laquelle vous pouvez rajouter les différentes colonnes qui constituent votre table, leurs types et contraintes.</w:t>
            </w:r>
          </w:p>
          <w:p w:rsidR="00BC02C9" w:rsidRPr="004F3EC1" w:rsidRDefault="00BC02C9" w:rsidP="006E6E31">
            <w:pPr>
              <w:ind w:left="720"/>
              <w:rPr>
                <w:szCs w:val="22"/>
              </w:rPr>
            </w:pPr>
            <w:r w:rsidRPr="004F3EC1">
              <w:rPr>
                <w:szCs w:val="22"/>
              </w:rPr>
              <w:sym w:font="Wingdings" w:char="F0E0"/>
            </w:r>
            <w:r w:rsidRPr="004F3EC1">
              <w:rPr>
                <w:szCs w:val="22"/>
              </w:rPr>
              <w:t xml:space="preserve">Il ne faut pas oublier de changer dans le panneau de droite le nom de la table et de vérifier que le schéma est bien </w:t>
            </w:r>
            <w:r w:rsidRPr="004F3EC1">
              <w:rPr>
                <w:b/>
                <w:szCs w:val="22"/>
              </w:rPr>
              <w:t>dbo</w:t>
            </w:r>
            <w:r w:rsidRPr="004F3EC1">
              <w:rPr>
                <w:szCs w:val="22"/>
              </w:rPr>
              <w:t>.</w:t>
            </w:r>
          </w:p>
          <w:p w:rsidR="00BC02C9" w:rsidRDefault="00BC02C9" w:rsidP="006E6E31">
            <w:pPr>
              <w:ind w:left="720"/>
              <w:rPr>
                <w:szCs w:val="22"/>
              </w:rPr>
            </w:pPr>
          </w:p>
          <w:p w:rsidR="00BC02C9" w:rsidRDefault="00BC02C9" w:rsidP="006E6E31">
            <w:pPr>
              <w:ind w:left="720"/>
              <w:rPr>
                <w:szCs w:val="22"/>
              </w:rPr>
            </w:pPr>
          </w:p>
          <w:p w:rsidR="00BC02C9" w:rsidRDefault="00BC02C9" w:rsidP="006E6E31">
            <w:pPr>
              <w:ind w:left="720"/>
              <w:rPr>
                <w:szCs w:val="22"/>
              </w:rPr>
            </w:pPr>
          </w:p>
          <w:p w:rsidR="00BC02C9" w:rsidRDefault="00BC02C9" w:rsidP="006E6E31">
            <w:pPr>
              <w:ind w:left="720"/>
              <w:rPr>
                <w:szCs w:val="22"/>
              </w:rPr>
            </w:pPr>
          </w:p>
          <w:p w:rsidR="00BC02C9" w:rsidRPr="004F3EC1" w:rsidRDefault="00BC02C9" w:rsidP="006E6E31">
            <w:pPr>
              <w:ind w:left="720"/>
              <w:rPr>
                <w:szCs w:val="22"/>
              </w:rPr>
            </w:pPr>
          </w:p>
          <w:p w:rsidR="00BC02C9" w:rsidRPr="004F3EC1" w:rsidRDefault="00BC02C9" w:rsidP="006E6E31">
            <w:pPr>
              <w:numPr>
                <w:ilvl w:val="0"/>
                <w:numId w:val="10"/>
              </w:numPr>
              <w:rPr>
                <w:szCs w:val="22"/>
              </w:rPr>
            </w:pPr>
            <w:r w:rsidRPr="004F3EC1">
              <w:rPr>
                <w:szCs w:val="22"/>
              </w:rPr>
              <w:t xml:space="preserve">La seconde méthode est de passer directement par une requête SQL, cela demande en général une connaissance du langage SQL et de ses requêtes. </w:t>
            </w:r>
          </w:p>
          <w:p w:rsidR="00BC02C9" w:rsidRPr="004F3EC1" w:rsidRDefault="00BC02C9" w:rsidP="006E6E31">
            <w:pPr>
              <w:ind w:left="720"/>
              <w:rPr>
                <w:szCs w:val="22"/>
              </w:rPr>
            </w:pPr>
            <w:r w:rsidRPr="004F3EC1">
              <w:rPr>
                <w:szCs w:val="22"/>
              </w:rPr>
              <w:sym w:font="Wingdings" w:char="F0E0"/>
            </w:r>
            <w:r w:rsidRPr="004F3EC1">
              <w:rPr>
                <w:szCs w:val="22"/>
              </w:rPr>
              <w:t>Faites un clic droit sur la base (</w:t>
            </w:r>
            <w:r w:rsidRPr="004F3EC1">
              <w:rPr>
                <w:b/>
                <w:szCs w:val="22"/>
              </w:rPr>
              <w:t>EXPDEV</w:t>
            </w:r>
            <w:r w:rsidRPr="004F3EC1">
              <w:rPr>
                <w:szCs w:val="22"/>
              </w:rPr>
              <w:t xml:space="preserve">) et choisissez </w:t>
            </w:r>
            <w:r w:rsidRPr="004F3EC1">
              <w:rPr>
                <w:b/>
                <w:szCs w:val="22"/>
              </w:rPr>
              <w:t>New Query</w:t>
            </w:r>
            <w:r w:rsidRPr="004F3EC1">
              <w:rPr>
                <w:szCs w:val="22"/>
              </w:rPr>
              <w:t>. Une page blanche dans laquelle vous allez entrer votre requête apparaît à  l’écran.</w:t>
            </w:r>
          </w:p>
          <w:p w:rsidR="00BC02C9" w:rsidRPr="004F3EC1" w:rsidRDefault="00BC02C9" w:rsidP="006E6E31">
            <w:pPr>
              <w:ind w:left="720"/>
              <w:rPr>
                <w:b/>
                <w:szCs w:val="22"/>
              </w:rPr>
            </w:pPr>
            <w:r w:rsidRPr="004F3EC1">
              <w:rPr>
                <w:szCs w:val="22"/>
              </w:rPr>
              <w:sym w:font="Wingdings" w:char="F0E0"/>
            </w:r>
            <w:r w:rsidRPr="004F3EC1">
              <w:rPr>
                <w:szCs w:val="22"/>
              </w:rPr>
              <w:t>Rentrez-y la requête nécessaire à la création de votre table</w:t>
            </w:r>
            <w:r>
              <w:rPr>
                <w:szCs w:val="22"/>
              </w:rPr>
              <w:t xml:space="preserve"> (Voir Annexes).</w:t>
            </w:r>
          </w:p>
          <w:p w:rsidR="00BC02C9" w:rsidRPr="004F3EC1" w:rsidRDefault="00BC02C9" w:rsidP="006E6E31">
            <w:pPr>
              <w:ind w:left="720"/>
              <w:rPr>
                <w:szCs w:val="22"/>
              </w:rPr>
            </w:pPr>
            <w:r w:rsidRPr="004F3EC1">
              <w:rPr>
                <w:szCs w:val="22"/>
              </w:rPr>
              <w:sym w:font="Wingdings" w:char="F0E0"/>
            </w:r>
            <w:r w:rsidRPr="004F3EC1">
              <w:rPr>
                <w:szCs w:val="22"/>
              </w:rPr>
              <w:t xml:space="preserve">Cliquez ensuite avec le bouton </w:t>
            </w:r>
            <w:r w:rsidRPr="004F3EC1">
              <w:rPr>
                <w:b/>
                <w:szCs w:val="22"/>
              </w:rPr>
              <w:t>Execute</w:t>
            </w:r>
            <w:r w:rsidRPr="004F3EC1">
              <w:rPr>
                <w:szCs w:val="22"/>
              </w:rPr>
              <w:t xml:space="preserve"> dans la barre d’outils du haut</w:t>
            </w:r>
          </w:p>
          <w:p w:rsidR="00BC02C9" w:rsidRPr="004F3EC1" w:rsidRDefault="00BC02C9" w:rsidP="006E6E31">
            <w:pPr>
              <w:ind w:left="720"/>
              <w:rPr>
                <w:szCs w:val="22"/>
              </w:rPr>
            </w:pPr>
            <w:r w:rsidRPr="004F3EC1">
              <w:rPr>
                <w:szCs w:val="22"/>
              </w:rPr>
              <w:sym w:font="Wingdings" w:char="F0E0"/>
            </w:r>
            <w:r w:rsidRPr="004F3EC1">
              <w:rPr>
                <w:szCs w:val="22"/>
              </w:rPr>
              <w:t>Lorsque la requête s’est exécutée correctement, vous en êtes avertis dans le mini-panneau du bas.</w:t>
            </w:r>
          </w:p>
          <w:p w:rsidR="00BC02C9" w:rsidRDefault="00BC02C9" w:rsidP="006E6E31">
            <w:pPr>
              <w:ind w:left="720"/>
              <w:rPr>
                <w:szCs w:val="22"/>
              </w:rPr>
            </w:pPr>
            <w:r w:rsidRPr="004F3EC1">
              <w:rPr>
                <w:szCs w:val="22"/>
              </w:rPr>
              <w:sym w:font="Wingdings" w:char="F0E0"/>
            </w:r>
            <w:r w:rsidRPr="004F3EC1">
              <w:rPr>
                <w:szCs w:val="22"/>
              </w:rPr>
              <w:t>Déroulez la liste des tables et vérifiez que celle-ci s’y trouve. si tel est le cas vous pouvez passer à l’étape suivante.</w:t>
            </w:r>
          </w:p>
          <w:p w:rsidR="00BC02C9" w:rsidRPr="004F3EC1" w:rsidRDefault="00BC02C9" w:rsidP="006E6E31">
            <w:pPr>
              <w:ind w:left="720"/>
              <w:rPr>
                <w:szCs w:val="22"/>
              </w:rPr>
            </w:pPr>
          </w:p>
        </w:tc>
        <w:tc>
          <w:tcPr>
            <w:tcW w:w="4961" w:type="dxa"/>
          </w:tcPr>
          <w:p w:rsidR="00BC02C9" w:rsidRPr="004F3EC1" w:rsidRDefault="00BC02C9" w:rsidP="006E6E31">
            <w:pPr>
              <w:tabs>
                <w:tab w:val="left" w:pos="1209"/>
              </w:tabs>
              <w:rPr>
                <w:szCs w:val="22"/>
              </w:rPr>
            </w:pPr>
          </w:p>
          <w:p w:rsidR="00BC02C9" w:rsidRPr="004F3EC1" w:rsidRDefault="00BC02C9" w:rsidP="006E6E31">
            <w:pPr>
              <w:tabs>
                <w:tab w:val="left" w:pos="1209"/>
              </w:tabs>
              <w:rPr>
                <w:szCs w:val="22"/>
              </w:rPr>
            </w:pPr>
            <w:r w:rsidRPr="004F3EC1">
              <w:rPr>
                <w:noProof/>
                <w:szCs w:val="22"/>
              </w:rPr>
              <w:drawing>
                <wp:inline distT="0" distB="0" distL="0" distR="0" wp14:anchorId="7456CC08" wp14:editId="40DE32C9">
                  <wp:extent cx="3038475" cy="1000125"/>
                  <wp:effectExtent l="0" t="0" r="952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38475" cy="1000125"/>
                          </a:xfrm>
                          <a:prstGeom prst="rect">
                            <a:avLst/>
                          </a:prstGeom>
                          <a:noFill/>
                          <a:ln>
                            <a:noFill/>
                          </a:ln>
                        </pic:spPr>
                      </pic:pic>
                    </a:graphicData>
                  </a:graphic>
                </wp:inline>
              </w:drawing>
            </w:r>
          </w:p>
          <w:p w:rsidR="00BC02C9" w:rsidRDefault="00BC02C9" w:rsidP="006E6E31">
            <w:pPr>
              <w:tabs>
                <w:tab w:val="left" w:pos="1209"/>
              </w:tabs>
              <w:rPr>
                <w:szCs w:val="22"/>
              </w:rPr>
            </w:pPr>
          </w:p>
          <w:p w:rsidR="00BC02C9" w:rsidRPr="004F3EC1" w:rsidRDefault="00BC02C9" w:rsidP="006E6E31">
            <w:pPr>
              <w:tabs>
                <w:tab w:val="left" w:pos="1209"/>
              </w:tabs>
              <w:rPr>
                <w:szCs w:val="22"/>
              </w:rPr>
            </w:pPr>
            <w:r>
              <w:object w:dxaOrig="10530" w:dyaOrig="4905">
                <v:shape id="_x0000_i1071" type="#_x0000_t75" style="width:243.05pt;height:171.65pt" o:ole="">
                  <v:imagedata r:id="rId290" o:title=""/>
                </v:shape>
                <o:OLEObject Type="Embed" ProgID="PBrush" ShapeID="_x0000_i1071" DrawAspect="Content" ObjectID="_1491041584" r:id="rId291"/>
              </w:object>
            </w:r>
          </w:p>
          <w:p w:rsidR="00BC02C9" w:rsidRPr="004F3EC1" w:rsidRDefault="00BC02C9" w:rsidP="006E6E31">
            <w:pPr>
              <w:tabs>
                <w:tab w:val="left" w:pos="1209"/>
              </w:tabs>
              <w:rPr>
                <w:szCs w:val="22"/>
              </w:rPr>
            </w:pPr>
          </w:p>
          <w:p w:rsidR="00BC02C9" w:rsidRPr="004F3EC1" w:rsidRDefault="00BC02C9" w:rsidP="006E6E31">
            <w:pPr>
              <w:tabs>
                <w:tab w:val="left" w:pos="1209"/>
              </w:tabs>
              <w:rPr>
                <w:szCs w:val="22"/>
              </w:rPr>
            </w:pPr>
            <w:r>
              <w:object w:dxaOrig="16950" w:dyaOrig="10425">
                <v:shape id="_x0000_i1072" type="#_x0000_t75" style="width:235.6pt;height:210.8pt" o:ole="">
                  <v:imagedata r:id="rId292" o:title=""/>
                </v:shape>
                <o:OLEObject Type="Embed" ProgID="PBrush" ShapeID="_x0000_i1072" DrawAspect="Content" ObjectID="_1491041585" r:id="rId293"/>
              </w:object>
            </w:r>
          </w:p>
        </w:tc>
      </w:tr>
      <w:tr w:rsidR="00BC02C9" w:rsidRPr="004F3EC1" w:rsidTr="006E6E31">
        <w:tc>
          <w:tcPr>
            <w:tcW w:w="5637" w:type="dxa"/>
          </w:tcPr>
          <w:p w:rsidR="00BC02C9" w:rsidRPr="004F3EC1" w:rsidRDefault="00BC02C9" w:rsidP="006E6E31">
            <w:pPr>
              <w:rPr>
                <w:b/>
                <w:szCs w:val="22"/>
                <w:u w:val="single"/>
              </w:rPr>
            </w:pPr>
            <w:r w:rsidRPr="004F3EC1">
              <w:rPr>
                <w:b/>
                <w:szCs w:val="22"/>
                <w:u w:val="single"/>
              </w:rPr>
              <w:lastRenderedPageBreak/>
              <w:t>Ajout d’un nouvel utilisateur à la base de données</w:t>
            </w:r>
          </w:p>
          <w:p w:rsidR="00BC02C9" w:rsidRPr="004F3EC1" w:rsidRDefault="00BC02C9" w:rsidP="006E6E31">
            <w:pPr>
              <w:rPr>
                <w:b/>
                <w:szCs w:val="22"/>
                <w:u w:val="single"/>
              </w:rPr>
            </w:pPr>
          </w:p>
          <w:p w:rsidR="00BC02C9" w:rsidRPr="004F3EC1" w:rsidRDefault="00BC02C9" w:rsidP="006E6E31">
            <w:pPr>
              <w:rPr>
                <w:szCs w:val="22"/>
              </w:rPr>
            </w:pPr>
            <w:r w:rsidRPr="00E022ED">
              <w:rPr>
                <w:szCs w:val="22"/>
              </w:rPr>
              <w:sym w:font="Wingdings" w:char="F0E0"/>
            </w:r>
            <w:r w:rsidRPr="004F3EC1">
              <w:rPr>
                <w:szCs w:val="22"/>
              </w:rPr>
              <w:t>Avant de pouvoir ajouter un utilisateur quelconque à votre base de données, vous devrez d’abord le rajouter au niveau de l’instance puis au niveau de la base de données, en indiquant à chaque étape ses droits et accès.</w:t>
            </w:r>
          </w:p>
          <w:p w:rsidR="00BC02C9" w:rsidRPr="004F3EC1" w:rsidRDefault="00BC02C9" w:rsidP="006E6E31">
            <w:pPr>
              <w:rPr>
                <w:szCs w:val="22"/>
              </w:rPr>
            </w:pPr>
          </w:p>
          <w:p w:rsidR="00BC02C9" w:rsidRPr="004F3EC1" w:rsidRDefault="00BC02C9" w:rsidP="006E6E31">
            <w:pPr>
              <w:rPr>
                <w:szCs w:val="22"/>
              </w:rPr>
            </w:pPr>
            <w:r w:rsidRPr="00E022ED">
              <w:rPr>
                <w:szCs w:val="22"/>
              </w:rPr>
              <w:sym w:font="Wingdings" w:char="F0E0"/>
            </w:r>
            <w:r w:rsidRPr="004F3EC1">
              <w:rPr>
                <w:szCs w:val="22"/>
              </w:rPr>
              <w:t>Nous allons comme convenu, créer un utilisateur avec des droits standards de lecture/écriture sur notre nouvelle table et de lecture uniquement sur l’une des tables déjà présentes</w:t>
            </w:r>
            <w:r>
              <w:rPr>
                <w:szCs w:val="22"/>
              </w:rPr>
              <w:t xml:space="preserve"> dans le MCD Planon</w:t>
            </w:r>
            <w:r w:rsidRPr="004F3EC1">
              <w:rPr>
                <w:szCs w:val="22"/>
              </w:rPr>
              <w:t>.</w:t>
            </w:r>
          </w:p>
          <w:p w:rsidR="00BC02C9" w:rsidRPr="004F3EC1" w:rsidRDefault="00BC02C9" w:rsidP="006E6E31">
            <w:pPr>
              <w:rPr>
                <w:szCs w:val="22"/>
              </w:rPr>
            </w:pPr>
          </w:p>
          <w:p w:rsidR="00BC02C9" w:rsidRPr="004F3EC1" w:rsidRDefault="00BC02C9" w:rsidP="006E6E31">
            <w:pPr>
              <w:rPr>
                <w:szCs w:val="22"/>
              </w:rPr>
            </w:pPr>
            <w:r w:rsidRPr="00E022ED">
              <w:rPr>
                <w:szCs w:val="22"/>
              </w:rPr>
              <w:sym w:font="Wingdings" w:char="F0E0"/>
            </w:r>
            <w:r w:rsidRPr="004F3EC1">
              <w:rPr>
                <w:szCs w:val="22"/>
              </w:rPr>
              <w:t xml:space="preserve">Allez à l’onglet </w:t>
            </w:r>
            <w:r w:rsidRPr="004F3EC1">
              <w:rPr>
                <w:b/>
                <w:szCs w:val="22"/>
              </w:rPr>
              <w:t>Security</w:t>
            </w:r>
            <w:r w:rsidRPr="004F3EC1">
              <w:rPr>
                <w:szCs w:val="22"/>
              </w:rPr>
              <w:t xml:space="preserve">, puis </w:t>
            </w:r>
            <w:r w:rsidRPr="004F3EC1">
              <w:rPr>
                <w:b/>
                <w:szCs w:val="22"/>
              </w:rPr>
              <w:t>Logins</w:t>
            </w:r>
            <w:r w:rsidRPr="004F3EC1">
              <w:rPr>
                <w:szCs w:val="22"/>
              </w:rPr>
              <w:t xml:space="preserve"> de l’instance SQL en cours, puis faites un clic droit et choisissez </w:t>
            </w:r>
            <w:r w:rsidRPr="004F3EC1">
              <w:rPr>
                <w:b/>
                <w:szCs w:val="22"/>
              </w:rPr>
              <w:t>New Login…</w:t>
            </w:r>
          </w:p>
          <w:p w:rsidR="00BC02C9" w:rsidRPr="004F3EC1" w:rsidRDefault="00BC02C9" w:rsidP="006E6E31">
            <w:pPr>
              <w:rPr>
                <w:szCs w:val="22"/>
              </w:rPr>
            </w:pPr>
          </w:p>
          <w:p w:rsidR="00BC02C9" w:rsidRPr="004F3EC1" w:rsidRDefault="00BC02C9" w:rsidP="006E6E31">
            <w:pPr>
              <w:rPr>
                <w:szCs w:val="22"/>
              </w:rPr>
            </w:pPr>
            <w:r w:rsidRPr="00E022ED">
              <w:rPr>
                <w:szCs w:val="22"/>
              </w:rPr>
              <w:sym w:font="Wingdings" w:char="F0E0"/>
            </w:r>
            <w:r w:rsidRPr="004F3EC1">
              <w:rPr>
                <w:szCs w:val="22"/>
              </w:rPr>
              <w:t xml:space="preserve">Cochez l’option </w:t>
            </w:r>
            <w:r w:rsidRPr="004F3EC1">
              <w:rPr>
                <w:b/>
                <w:szCs w:val="22"/>
              </w:rPr>
              <w:t>SQL Server authentification</w:t>
            </w:r>
            <w:r w:rsidRPr="004F3EC1">
              <w:rPr>
                <w:szCs w:val="22"/>
              </w:rPr>
              <w:t xml:space="preserve"> (s</w:t>
            </w:r>
            <w:r>
              <w:rPr>
                <w:szCs w:val="22"/>
              </w:rPr>
              <w:t>auf si vous désirez rajouter</w:t>
            </w:r>
            <w:r w:rsidRPr="004F3EC1">
              <w:rPr>
                <w:szCs w:val="22"/>
              </w:rPr>
              <w:t xml:space="preserve"> </w:t>
            </w:r>
            <w:r>
              <w:rPr>
                <w:szCs w:val="22"/>
              </w:rPr>
              <w:t xml:space="preserve">comme user </w:t>
            </w:r>
            <w:r w:rsidRPr="004F3EC1">
              <w:rPr>
                <w:szCs w:val="22"/>
              </w:rPr>
              <w:t>un compte Windows existant dans l’Active Directory) et renseignez les différents champs identifiants le nouvel utilisateur.</w:t>
            </w:r>
          </w:p>
          <w:p w:rsidR="00BC02C9" w:rsidRPr="004F3EC1" w:rsidRDefault="00BC02C9" w:rsidP="006E6E31">
            <w:pPr>
              <w:rPr>
                <w:szCs w:val="22"/>
              </w:rPr>
            </w:pPr>
          </w:p>
          <w:p w:rsidR="00BC02C9" w:rsidRPr="004F3EC1" w:rsidRDefault="00BC02C9" w:rsidP="006E6E31">
            <w:pPr>
              <w:rPr>
                <w:szCs w:val="22"/>
              </w:rPr>
            </w:pPr>
            <w:r w:rsidRPr="00E022ED">
              <w:rPr>
                <w:szCs w:val="22"/>
              </w:rPr>
              <w:sym w:font="Wingdings" w:char="F0E0"/>
            </w:r>
            <w:r w:rsidRPr="004F3EC1">
              <w:rPr>
                <w:szCs w:val="22"/>
              </w:rPr>
              <w:t xml:space="preserve">N’oubliez surtout pas de décocher la case </w:t>
            </w:r>
            <w:r w:rsidRPr="004F3EC1">
              <w:rPr>
                <w:b/>
                <w:szCs w:val="22"/>
              </w:rPr>
              <w:t>Enforce password expiration</w:t>
            </w:r>
            <w:r w:rsidRPr="004F3EC1">
              <w:rPr>
                <w:szCs w:val="22"/>
              </w:rPr>
              <w:t xml:space="preserve"> et de sélectionner votre base de données comme base de données par défaut.</w:t>
            </w:r>
          </w:p>
          <w:p w:rsidR="00BC02C9" w:rsidRPr="004F3EC1" w:rsidRDefault="00BC02C9" w:rsidP="006E6E31">
            <w:pPr>
              <w:rPr>
                <w:szCs w:val="22"/>
              </w:rPr>
            </w:pPr>
          </w:p>
          <w:p w:rsidR="00BC02C9" w:rsidRDefault="00BC02C9" w:rsidP="006E6E31">
            <w:pPr>
              <w:rPr>
                <w:szCs w:val="22"/>
              </w:rPr>
            </w:pPr>
            <w:r w:rsidRPr="00E022ED">
              <w:rPr>
                <w:szCs w:val="22"/>
              </w:rPr>
              <w:sym w:font="Wingdings" w:char="F0E0"/>
            </w:r>
            <w:r w:rsidRPr="004F3EC1">
              <w:rPr>
                <w:szCs w:val="22"/>
              </w:rPr>
              <w:t xml:space="preserve">Dans l’onglet </w:t>
            </w:r>
            <w:r>
              <w:rPr>
                <w:b/>
                <w:szCs w:val="22"/>
              </w:rPr>
              <w:t xml:space="preserve">Server Roles </w:t>
            </w:r>
            <w:r>
              <w:rPr>
                <w:szCs w:val="22"/>
              </w:rPr>
              <w:t>à</w:t>
            </w:r>
            <w:r w:rsidRPr="004F3EC1">
              <w:rPr>
                <w:szCs w:val="22"/>
              </w:rPr>
              <w:t xml:space="preserve"> gauche, vérifiez que la case </w:t>
            </w:r>
            <w:r w:rsidRPr="004F3EC1">
              <w:rPr>
                <w:b/>
                <w:szCs w:val="22"/>
              </w:rPr>
              <w:t>public</w:t>
            </w:r>
            <w:r w:rsidRPr="004F3EC1">
              <w:rPr>
                <w:szCs w:val="22"/>
              </w:rPr>
              <w:t xml:space="preserve"> est cochée (et seulement cette case).</w:t>
            </w: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Pr="004F3EC1" w:rsidRDefault="00BC02C9" w:rsidP="006E6E31">
            <w:pPr>
              <w:rPr>
                <w:szCs w:val="22"/>
              </w:rPr>
            </w:pPr>
            <w:r w:rsidRPr="00E022ED">
              <w:rPr>
                <w:szCs w:val="22"/>
              </w:rPr>
              <w:sym w:font="Wingdings" w:char="F0E0"/>
            </w:r>
            <w:r w:rsidRPr="004F3EC1">
              <w:rPr>
                <w:szCs w:val="22"/>
              </w:rPr>
              <w:t xml:space="preserve">Enfin dans l’onglet </w:t>
            </w:r>
            <w:r w:rsidRPr="004F3EC1">
              <w:rPr>
                <w:b/>
                <w:szCs w:val="22"/>
              </w:rPr>
              <w:t>User Mapping</w:t>
            </w:r>
            <w:r w:rsidRPr="004F3EC1">
              <w:rPr>
                <w:szCs w:val="22"/>
              </w:rPr>
              <w:t xml:space="preserve">, cochez votre base de données (ici </w:t>
            </w:r>
            <w:r w:rsidRPr="004F3EC1">
              <w:rPr>
                <w:b/>
                <w:szCs w:val="22"/>
              </w:rPr>
              <w:t>EXPDEV</w:t>
            </w:r>
            <w:r w:rsidRPr="004F3EC1">
              <w:rPr>
                <w:szCs w:val="22"/>
              </w:rPr>
              <w:t xml:space="preserve">) et sélectionnez l’option </w:t>
            </w:r>
            <w:r w:rsidRPr="004F3EC1">
              <w:rPr>
                <w:b/>
                <w:szCs w:val="22"/>
              </w:rPr>
              <w:t xml:space="preserve">public </w:t>
            </w:r>
            <w:r w:rsidRPr="004F3EC1">
              <w:rPr>
                <w:szCs w:val="22"/>
              </w:rPr>
              <w:t>dans le panneau du bas (seulement cette option).</w:t>
            </w:r>
          </w:p>
          <w:p w:rsidR="00BC02C9" w:rsidRPr="004F3EC1" w:rsidRDefault="00BC02C9" w:rsidP="006E6E31">
            <w:pPr>
              <w:rPr>
                <w:szCs w:val="22"/>
              </w:rPr>
            </w:pPr>
          </w:p>
          <w:p w:rsidR="00BC02C9" w:rsidRDefault="00BC02C9" w:rsidP="006E6E31">
            <w:pPr>
              <w:rPr>
                <w:szCs w:val="22"/>
              </w:rPr>
            </w:pPr>
            <w:r w:rsidRPr="00E022ED">
              <w:rPr>
                <w:szCs w:val="22"/>
              </w:rPr>
              <w:sym w:font="Wingdings" w:char="F0E0"/>
            </w:r>
            <w:r w:rsidRPr="004F3EC1">
              <w:rPr>
                <w:szCs w:val="22"/>
              </w:rPr>
              <w:t>Lorsque votre utilisateur est bien créé, vous devrez le voir apparaître dans la liste des différents utilisateurs disponibles sur l’instance.</w:t>
            </w:r>
          </w:p>
          <w:p w:rsidR="00BC02C9" w:rsidRDefault="00BC02C9" w:rsidP="006E6E31">
            <w:pPr>
              <w:rPr>
                <w:szCs w:val="22"/>
              </w:rPr>
            </w:pPr>
          </w:p>
          <w:p w:rsidR="00BC02C9" w:rsidRPr="004F3EC1"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E022ED">
              <w:rPr>
                <w:szCs w:val="22"/>
              </w:rPr>
              <w:sym w:font="Wingdings" w:char="F0E0"/>
            </w:r>
            <w:r w:rsidRPr="004F3EC1">
              <w:rPr>
                <w:szCs w:val="22"/>
              </w:rPr>
              <w:t xml:space="preserve">Si vous avez bien suivi la procédure précédente, l’utilisateur a déjà été rajouté à la table, sinon rendez-vous dans l’onglet </w:t>
            </w:r>
            <w:r w:rsidRPr="004F3EC1">
              <w:rPr>
                <w:b/>
                <w:szCs w:val="22"/>
              </w:rPr>
              <w:t>Security</w:t>
            </w:r>
            <w:r w:rsidRPr="004F3EC1">
              <w:rPr>
                <w:szCs w:val="22"/>
              </w:rPr>
              <w:t xml:space="preserve"> de votre base cette fois-ci et faites un clic droit sur </w:t>
            </w:r>
            <w:r w:rsidRPr="004F3EC1">
              <w:rPr>
                <w:b/>
                <w:szCs w:val="22"/>
              </w:rPr>
              <w:t>User</w:t>
            </w:r>
            <w:r w:rsidRPr="004F3EC1">
              <w:rPr>
                <w:szCs w:val="22"/>
              </w:rPr>
              <w:t xml:space="preserve">, puis choisissez </w:t>
            </w:r>
            <w:r w:rsidRPr="004F3EC1">
              <w:rPr>
                <w:b/>
                <w:szCs w:val="22"/>
              </w:rPr>
              <w:t>New User…</w:t>
            </w:r>
            <w:r w:rsidRPr="004F3EC1">
              <w:rPr>
                <w:szCs w:val="22"/>
              </w:rPr>
              <w:t xml:space="preserve"> et rajoutez votre nouvel utilisateur.</w:t>
            </w: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Default="00BC02C9" w:rsidP="006E6E31">
            <w:pPr>
              <w:jc w:val="left"/>
              <w:rPr>
                <w:szCs w:val="22"/>
              </w:rPr>
            </w:pPr>
          </w:p>
          <w:p w:rsidR="00BC02C9" w:rsidRPr="004F3EC1" w:rsidRDefault="00BC02C9" w:rsidP="006E6E31">
            <w:pPr>
              <w:jc w:val="left"/>
              <w:rPr>
                <w:szCs w:val="22"/>
              </w:rPr>
            </w:pPr>
          </w:p>
          <w:p w:rsidR="00BC02C9" w:rsidRDefault="00BC02C9" w:rsidP="006E6E31">
            <w:pPr>
              <w:jc w:val="left"/>
              <w:rPr>
                <w:szCs w:val="22"/>
              </w:rPr>
            </w:pPr>
            <w:r w:rsidRPr="00E022ED">
              <w:rPr>
                <w:szCs w:val="22"/>
              </w:rPr>
              <w:sym w:font="Wingdings" w:char="F0E0"/>
            </w:r>
            <w:r>
              <w:rPr>
                <w:szCs w:val="22"/>
              </w:rPr>
              <w:t xml:space="preserve">Entrez le nom de votre nouvel </w:t>
            </w:r>
            <w:r w:rsidRPr="004F3EC1">
              <w:rPr>
                <w:szCs w:val="22"/>
              </w:rPr>
              <w:t>utilisateur que vous venez de rajouter</w:t>
            </w:r>
            <w:r>
              <w:rPr>
                <w:szCs w:val="22"/>
              </w:rPr>
              <w:t xml:space="preserve"> ainsi que ses diverses autres informations.</w:t>
            </w:r>
          </w:p>
          <w:p w:rsidR="00BC02C9" w:rsidRDefault="00BC02C9" w:rsidP="006E6E31">
            <w:pPr>
              <w:jc w:val="left"/>
              <w:rPr>
                <w:szCs w:val="22"/>
              </w:rPr>
            </w:pPr>
          </w:p>
          <w:p w:rsidR="00BC02C9" w:rsidRPr="00992F68" w:rsidRDefault="00BC02C9" w:rsidP="006E6E31">
            <w:pPr>
              <w:jc w:val="left"/>
              <w:rPr>
                <w:szCs w:val="22"/>
              </w:rPr>
            </w:pPr>
            <w:r w:rsidRPr="00992F68">
              <w:rPr>
                <w:b/>
                <w:szCs w:val="22"/>
              </w:rPr>
              <w:t>NB</w:t>
            </w:r>
            <w:r>
              <w:rPr>
                <w:b/>
                <w:szCs w:val="22"/>
              </w:rPr>
              <w:t> :</w:t>
            </w:r>
            <w:r>
              <w:rPr>
                <w:szCs w:val="22"/>
              </w:rPr>
              <w:t xml:space="preserve"> Le schéma par défaut </w:t>
            </w:r>
            <w:r w:rsidRPr="00992F68">
              <w:rPr>
                <w:b/>
                <w:szCs w:val="22"/>
              </w:rPr>
              <w:t>db_datareader</w:t>
            </w:r>
            <w:r>
              <w:rPr>
                <w:szCs w:val="22"/>
              </w:rPr>
              <w:t xml:space="preserve"> devrait être suffisant pour satisfaire nos besoins dans ce contexte, cependant il peut être insuffisant dans une situation différente.</w:t>
            </w:r>
          </w:p>
        </w:tc>
        <w:tc>
          <w:tcPr>
            <w:tcW w:w="4961" w:type="dxa"/>
          </w:tcPr>
          <w:p w:rsidR="00BC02C9" w:rsidRDefault="00BC02C9" w:rsidP="006E6E31">
            <w:pPr>
              <w:tabs>
                <w:tab w:val="left" w:pos="1358"/>
              </w:tabs>
              <w:rPr>
                <w:noProof/>
                <w:szCs w:val="22"/>
              </w:rPr>
            </w:pPr>
          </w:p>
          <w:p w:rsidR="00BC02C9" w:rsidRPr="004F3EC1" w:rsidRDefault="00BC02C9" w:rsidP="006E6E31">
            <w:pPr>
              <w:tabs>
                <w:tab w:val="left" w:pos="1358"/>
              </w:tabs>
              <w:rPr>
                <w:noProof/>
                <w:szCs w:val="22"/>
              </w:rPr>
            </w:pPr>
            <w:r w:rsidRPr="004F3EC1">
              <w:rPr>
                <w:noProof/>
                <w:szCs w:val="22"/>
              </w:rPr>
              <w:drawing>
                <wp:inline distT="0" distB="0" distL="0" distR="0" wp14:anchorId="274F27CE" wp14:editId="22B6DB0F">
                  <wp:extent cx="3028950" cy="2028825"/>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28950" cy="2028825"/>
                          </a:xfrm>
                          <a:prstGeom prst="rect">
                            <a:avLst/>
                          </a:prstGeom>
                          <a:noFill/>
                          <a:ln>
                            <a:noFill/>
                          </a:ln>
                        </pic:spPr>
                      </pic:pic>
                    </a:graphicData>
                  </a:graphic>
                </wp:inline>
              </w:drawing>
            </w:r>
          </w:p>
          <w:p w:rsidR="00BC02C9" w:rsidRPr="004F3EC1" w:rsidRDefault="00BC02C9" w:rsidP="006E6E31">
            <w:pPr>
              <w:tabs>
                <w:tab w:val="left" w:pos="1358"/>
              </w:tabs>
              <w:rPr>
                <w:noProof/>
                <w:szCs w:val="22"/>
              </w:rPr>
            </w:pPr>
          </w:p>
          <w:p w:rsidR="00BC02C9" w:rsidRPr="004F3EC1" w:rsidRDefault="00BC02C9" w:rsidP="006E6E31">
            <w:pPr>
              <w:tabs>
                <w:tab w:val="left" w:pos="1358"/>
              </w:tabs>
              <w:rPr>
                <w:noProof/>
                <w:szCs w:val="22"/>
              </w:rPr>
            </w:pPr>
            <w:r w:rsidRPr="004F3EC1">
              <w:rPr>
                <w:noProof/>
                <w:szCs w:val="22"/>
              </w:rPr>
              <w:drawing>
                <wp:inline distT="0" distB="0" distL="0" distR="0" wp14:anchorId="5BFEA464" wp14:editId="52F57747">
                  <wp:extent cx="3028950" cy="222885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28950" cy="2228850"/>
                          </a:xfrm>
                          <a:prstGeom prst="rect">
                            <a:avLst/>
                          </a:prstGeom>
                          <a:noFill/>
                          <a:ln>
                            <a:noFill/>
                          </a:ln>
                        </pic:spPr>
                      </pic:pic>
                    </a:graphicData>
                  </a:graphic>
                </wp:inline>
              </w:drawing>
            </w:r>
          </w:p>
          <w:p w:rsidR="00BC02C9" w:rsidRPr="004F3EC1" w:rsidRDefault="00BC02C9" w:rsidP="006E6E31">
            <w:pPr>
              <w:tabs>
                <w:tab w:val="left" w:pos="1358"/>
              </w:tabs>
              <w:rPr>
                <w:noProof/>
                <w:szCs w:val="22"/>
              </w:rPr>
            </w:pPr>
          </w:p>
          <w:p w:rsidR="00BC02C9" w:rsidRPr="004F3EC1" w:rsidRDefault="00BC02C9" w:rsidP="006E6E31">
            <w:pPr>
              <w:tabs>
                <w:tab w:val="left" w:pos="1358"/>
              </w:tabs>
              <w:rPr>
                <w:noProof/>
                <w:szCs w:val="22"/>
              </w:rPr>
            </w:pPr>
            <w:r w:rsidRPr="004F3EC1">
              <w:rPr>
                <w:noProof/>
                <w:szCs w:val="22"/>
              </w:rPr>
              <w:drawing>
                <wp:inline distT="0" distB="0" distL="0" distR="0" wp14:anchorId="2DEDCEAA" wp14:editId="171E0A81">
                  <wp:extent cx="2990850" cy="24955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90850" cy="2495550"/>
                          </a:xfrm>
                          <a:prstGeom prst="rect">
                            <a:avLst/>
                          </a:prstGeom>
                          <a:noFill/>
                          <a:ln>
                            <a:noFill/>
                          </a:ln>
                        </pic:spPr>
                      </pic:pic>
                    </a:graphicData>
                  </a:graphic>
                </wp:inline>
              </w:drawing>
            </w:r>
          </w:p>
          <w:p w:rsidR="00BC02C9" w:rsidRPr="004F3EC1" w:rsidRDefault="00BC02C9" w:rsidP="006E6E31">
            <w:pPr>
              <w:tabs>
                <w:tab w:val="left" w:pos="1358"/>
              </w:tabs>
              <w:rPr>
                <w:noProof/>
                <w:szCs w:val="22"/>
              </w:rPr>
            </w:pPr>
          </w:p>
          <w:p w:rsidR="00BC02C9" w:rsidRDefault="00BC02C9" w:rsidP="006E6E31">
            <w:pPr>
              <w:tabs>
                <w:tab w:val="left" w:pos="1358"/>
              </w:tabs>
              <w:rPr>
                <w:noProof/>
                <w:szCs w:val="22"/>
              </w:rPr>
            </w:pPr>
            <w:r w:rsidRPr="004F3EC1">
              <w:rPr>
                <w:noProof/>
                <w:szCs w:val="22"/>
              </w:rPr>
              <w:drawing>
                <wp:inline distT="0" distB="0" distL="0" distR="0" wp14:anchorId="7685B9EC" wp14:editId="033A8262">
                  <wp:extent cx="3057525" cy="2562225"/>
                  <wp:effectExtent l="0" t="0" r="9525"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57525" cy="2562225"/>
                          </a:xfrm>
                          <a:prstGeom prst="rect">
                            <a:avLst/>
                          </a:prstGeom>
                          <a:noFill/>
                          <a:ln>
                            <a:noFill/>
                          </a:ln>
                        </pic:spPr>
                      </pic:pic>
                    </a:graphicData>
                  </a:graphic>
                </wp:inline>
              </w:drawing>
            </w:r>
          </w:p>
          <w:p w:rsidR="00BC02C9" w:rsidRDefault="00BC02C9" w:rsidP="006E6E31">
            <w:pPr>
              <w:tabs>
                <w:tab w:val="left" w:pos="1358"/>
              </w:tabs>
              <w:rPr>
                <w:noProof/>
                <w:szCs w:val="22"/>
              </w:rPr>
            </w:pPr>
          </w:p>
          <w:p w:rsidR="00BC02C9" w:rsidRDefault="00BC02C9" w:rsidP="006E6E31">
            <w:pPr>
              <w:tabs>
                <w:tab w:val="left" w:pos="1358"/>
              </w:tabs>
              <w:rPr>
                <w:noProof/>
                <w:szCs w:val="22"/>
              </w:rPr>
            </w:pPr>
            <w:r>
              <w:rPr>
                <w:noProof/>
                <w:szCs w:val="22"/>
              </w:rPr>
              <w:drawing>
                <wp:inline distT="0" distB="0" distL="0" distR="0" wp14:anchorId="76A88F96" wp14:editId="3B997138">
                  <wp:extent cx="3124200" cy="172402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24200" cy="1724025"/>
                          </a:xfrm>
                          <a:prstGeom prst="rect">
                            <a:avLst/>
                          </a:prstGeom>
                          <a:noFill/>
                          <a:ln>
                            <a:noFill/>
                          </a:ln>
                        </pic:spPr>
                      </pic:pic>
                    </a:graphicData>
                  </a:graphic>
                </wp:inline>
              </w:drawing>
            </w:r>
          </w:p>
          <w:p w:rsidR="00BC02C9" w:rsidRPr="004F3EC1" w:rsidRDefault="00BC02C9" w:rsidP="006E6E31">
            <w:pPr>
              <w:tabs>
                <w:tab w:val="left" w:pos="1358"/>
              </w:tabs>
              <w:rPr>
                <w:noProof/>
                <w:szCs w:val="22"/>
              </w:rPr>
            </w:pPr>
          </w:p>
        </w:tc>
      </w:tr>
      <w:tr w:rsidR="00BC02C9" w:rsidRPr="004F3EC1" w:rsidTr="006E6E31">
        <w:tc>
          <w:tcPr>
            <w:tcW w:w="5637" w:type="dxa"/>
          </w:tcPr>
          <w:p w:rsidR="00BC02C9" w:rsidRPr="004F3EC1" w:rsidRDefault="00BC02C9" w:rsidP="006E6E31">
            <w:pPr>
              <w:rPr>
                <w:b/>
                <w:szCs w:val="22"/>
                <w:u w:val="single"/>
              </w:rPr>
            </w:pPr>
            <w:r w:rsidRPr="004F3EC1">
              <w:rPr>
                <w:b/>
                <w:szCs w:val="22"/>
                <w:u w:val="single"/>
              </w:rPr>
              <w:lastRenderedPageBreak/>
              <w:t>Attribution des droits d’accès aux différentes tables</w:t>
            </w:r>
          </w:p>
          <w:p w:rsidR="00BC02C9" w:rsidRPr="004F3EC1" w:rsidRDefault="00BC02C9" w:rsidP="006E6E31">
            <w:pPr>
              <w:rPr>
                <w:b/>
                <w:szCs w:val="22"/>
                <w:u w:val="single"/>
              </w:rPr>
            </w:pPr>
          </w:p>
          <w:p w:rsidR="00BC02C9" w:rsidRPr="004F3EC1" w:rsidRDefault="00BC02C9" w:rsidP="006E6E31">
            <w:pPr>
              <w:rPr>
                <w:szCs w:val="22"/>
              </w:rPr>
            </w:pPr>
            <w:r w:rsidRPr="00DC144F">
              <w:rPr>
                <w:szCs w:val="22"/>
              </w:rPr>
              <w:sym w:font="Wingdings" w:char="F0E0"/>
            </w:r>
            <w:r w:rsidRPr="004F3EC1">
              <w:rPr>
                <w:szCs w:val="22"/>
              </w:rPr>
              <w:t>Les tables ayant été ajoutées dans la base de données, les utilisateurs Planon (déjà existant) possèdent déjà les droits de lecture et d’écriture sur notre nouvelle table, ce qui satisfait notre dernière condition.</w:t>
            </w:r>
          </w:p>
          <w:p w:rsidR="00BC02C9" w:rsidRPr="004F3EC1" w:rsidRDefault="00BC02C9" w:rsidP="006E6E31">
            <w:pPr>
              <w:rPr>
                <w:szCs w:val="22"/>
              </w:rPr>
            </w:pPr>
          </w:p>
          <w:p w:rsidR="00BC02C9" w:rsidRPr="004F3EC1" w:rsidRDefault="00BC02C9" w:rsidP="006E6E31">
            <w:pPr>
              <w:rPr>
                <w:szCs w:val="22"/>
              </w:rPr>
            </w:pPr>
            <w:r w:rsidRPr="00DC144F">
              <w:rPr>
                <w:szCs w:val="22"/>
              </w:rPr>
              <w:sym w:font="Wingdings" w:char="F0E0"/>
            </w:r>
            <w:r w:rsidRPr="004F3EC1">
              <w:rPr>
                <w:szCs w:val="22"/>
              </w:rPr>
              <w:t xml:space="preserve">En ce qui concerne les deux premières conditions, à savoir les droits de lecture seule sur la table </w:t>
            </w:r>
            <w:r w:rsidRPr="004F3EC1">
              <w:rPr>
                <w:b/>
                <w:szCs w:val="22"/>
              </w:rPr>
              <w:t>dbo.PLN_FREE11</w:t>
            </w:r>
            <w:r w:rsidRPr="004F3EC1">
              <w:rPr>
                <w:szCs w:val="22"/>
              </w:rPr>
              <w:t xml:space="preserve"> du MCD Planon et les droits de lecture/écriture sur la nouvelle table, il faut agir comme suit :</w:t>
            </w:r>
          </w:p>
          <w:p w:rsidR="00BC02C9" w:rsidRDefault="00BC02C9" w:rsidP="006E6E31">
            <w:pPr>
              <w:numPr>
                <w:ilvl w:val="0"/>
                <w:numId w:val="10"/>
              </w:numPr>
              <w:rPr>
                <w:szCs w:val="22"/>
              </w:rPr>
            </w:pPr>
            <w:r w:rsidRPr="004F3EC1">
              <w:rPr>
                <w:szCs w:val="22"/>
              </w:rPr>
              <w:t xml:space="preserve">Déroulez dans les sous-onglets de votre base de données, la liste des tables et retrouvez-y la table </w:t>
            </w:r>
            <w:r w:rsidRPr="00FA14C7">
              <w:rPr>
                <w:b/>
                <w:szCs w:val="22"/>
              </w:rPr>
              <w:t>dbo.PLN_FREE11</w:t>
            </w:r>
            <w:r w:rsidRPr="004F3EC1">
              <w:rPr>
                <w:szCs w:val="22"/>
              </w:rPr>
              <w:t>.</w:t>
            </w:r>
          </w:p>
          <w:p w:rsidR="00BC02C9" w:rsidRPr="004F3EC1" w:rsidRDefault="00BC02C9" w:rsidP="006E6E31">
            <w:pPr>
              <w:ind w:left="720"/>
              <w:rPr>
                <w:szCs w:val="22"/>
              </w:rPr>
            </w:pPr>
          </w:p>
          <w:p w:rsidR="00BC02C9" w:rsidRDefault="00BC02C9" w:rsidP="006E6E31">
            <w:pPr>
              <w:numPr>
                <w:ilvl w:val="0"/>
                <w:numId w:val="10"/>
              </w:numPr>
              <w:rPr>
                <w:szCs w:val="22"/>
              </w:rPr>
            </w:pPr>
            <w:r w:rsidRPr="004F3EC1">
              <w:rPr>
                <w:szCs w:val="22"/>
              </w:rPr>
              <w:t>Après avoir ouvert les propriétés de cette dernière (</w:t>
            </w:r>
            <w:r w:rsidRPr="00376765">
              <w:rPr>
                <w:b/>
                <w:szCs w:val="22"/>
              </w:rPr>
              <w:t>clic droit</w:t>
            </w:r>
            <w:r w:rsidRPr="004F3EC1">
              <w:rPr>
                <w:szCs w:val="22"/>
              </w:rPr>
              <w:t xml:space="preserve"> </w:t>
            </w:r>
            <w:r w:rsidRPr="004F3EC1">
              <w:rPr>
                <w:szCs w:val="22"/>
              </w:rPr>
              <w:sym w:font="Wingdings" w:char="F0E0"/>
            </w:r>
            <w:r w:rsidRPr="00376765">
              <w:rPr>
                <w:b/>
                <w:szCs w:val="22"/>
              </w:rPr>
              <w:t>Properties</w:t>
            </w:r>
            <w:r w:rsidRPr="004F3EC1">
              <w:rPr>
                <w:szCs w:val="22"/>
              </w:rPr>
              <w:t xml:space="preserve">), cliquez sur l’onglet </w:t>
            </w:r>
            <w:r w:rsidRPr="004F3EC1">
              <w:rPr>
                <w:b/>
                <w:szCs w:val="22"/>
              </w:rPr>
              <w:t>Permissions</w:t>
            </w:r>
            <w:r w:rsidRPr="004F3EC1">
              <w:rPr>
                <w:szCs w:val="22"/>
              </w:rPr>
              <w:t xml:space="preserve"> sur le côté gauche de la fenêtre.</w:t>
            </w:r>
          </w:p>
          <w:p w:rsidR="00BC02C9" w:rsidRPr="004F3EC1" w:rsidRDefault="00BC02C9" w:rsidP="006E6E31">
            <w:pPr>
              <w:rPr>
                <w:szCs w:val="22"/>
              </w:rPr>
            </w:pPr>
          </w:p>
          <w:p w:rsidR="00BC02C9" w:rsidRDefault="00BC02C9" w:rsidP="006E6E31">
            <w:pPr>
              <w:numPr>
                <w:ilvl w:val="0"/>
                <w:numId w:val="10"/>
              </w:numPr>
              <w:rPr>
                <w:szCs w:val="22"/>
              </w:rPr>
            </w:pPr>
            <w:r w:rsidRPr="004F3EC1">
              <w:rPr>
                <w:szCs w:val="22"/>
              </w:rPr>
              <w:t xml:space="preserve">Cliquez ensuite le bouton </w:t>
            </w:r>
            <w:r w:rsidRPr="004F3EC1">
              <w:rPr>
                <w:b/>
                <w:szCs w:val="22"/>
              </w:rPr>
              <w:t>Search…</w:t>
            </w:r>
            <w:r w:rsidRPr="004F3EC1">
              <w:rPr>
                <w:szCs w:val="22"/>
              </w:rPr>
              <w:t xml:space="preserve"> et renseignez le nom de l’user que vous venez de rajouter et validez.</w:t>
            </w:r>
          </w:p>
          <w:p w:rsidR="00BC02C9" w:rsidRPr="004F3EC1" w:rsidRDefault="00BC02C9" w:rsidP="006E6E31">
            <w:pPr>
              <w:rPr>
                <w:szCs w:val="22"/>
              </w:rPr>
            </w:pPr>
          </w:p>
          <w:p w:rsidR="00BC02C9" w:rsidRDefault="00BC02C9" w:rsidP="006E6E31">
            <w:pPr>
              <w:numPr>
                <w:ilvl w:val="0"/>
                <w:numId w:val="10"/>
              </w:numPr>
              <w:rPr>
                <w:szCs w:val="22"/>
              </w:rPr>
            </w:pPr>
            <w:r w:rsidRPr="004F3EC1">
              <w:rPr>
                <w:szCs w:val="22"/>
              </w:rPr>
              <w:t xml:space="preserve">Dans les options de droits d’accès qui sont affichés dans le panneau du dessous, cochez la case </w:t>
            </w:r>
            <w:r w:rsidRPr="004F3EC1">
              <w:rPr>
                <w:b/>
                <w:szCs w:val="22"/>
              </w:rPr>
              <w:t>Select</w:t>
            </w:r>
            <w:r w:rsidRPr="004F3EC1">
              <w:rPr>
                <w:szCs w:val="22"/>
              </w:rPr>
              <w:t xml:space="preserve"> puis validez le tout.</w:t>
            </w:r>
          </w:p>
          <w:p w:rsidR="00BC02C9" w:rsidRDefault="00BC02C9" w:rsidP="006E6E31">
            <w:pPr>
              <w:rPr>
                <w:szCs w:val="22"/>
              </w:rPr>
            </w:pPr>
          </w:p>
          <w:p w:rsidR="00BC02C9" w:rsidRDefault="00BC02C9" w:rsidP="006E6E31">
            <w:pPr>
              <w:rPr>
                <w:szCs w:val="22"/>
              </w:rPr>
            </w:pPr>
          </w:p>
          <w:p w:rsidR="00BC02C9" w:rsidRPr="004F3EC1" w:rsidRDefault="00BC02C9" w:rsidP="006E6E31">
            <w:pPr>
              <w:rPr>
                <w:szCs w:val="22"/>
              </w:rPr>
            </w:pPr>
          </w:p>
          <w:p w:rsidR="00BC02C9" w:rsidRDefault="00BC02C9" w:rsidP="006E6E31">
            <w:pPr>
              <w:numPr>
                <w:ilvl w:val="0"/>
                <w:numId w:val="10"/>
              </w:numPr>
              <w:rPr>
                <w:szCs w:val="22"/>
              </w:rPr>
            </w:pPr>
            <w:r w:rsidRPr="004F3EC1">
              <w:rPr>
                <w:szCs w:val="22"/>
              </w:rPr>
              <w:t xml:space="preserve">Dans la liste des tables, retrouvez à présent la toute nouvelle table </w:t>
            </w:r>
            <w:r w:rsidRPr="00FA14C7">
              <w:rPr>
                <w:b/>
                <w:szCs w:val="22"/>
              </w:rPr>
              <w:t>MSESAME</w:t>
            </w:r>
            <w:r>
              <w:rPr>
                <w:szCs w:val="22"/>
              </w:rPr>
              <w:t xml:space="preserve"> et  ouvrez ses propriétés de la même façon que précédemment.</w:t>
            </w:r>
          </w:p>
          <w:p w:rsidR="00BC02C9" w:rsidRPr="004F3EC1" w:rsidRDefault="00BC02C9" w:rsidP="006E6E31">
            <w:pPr>
              <w:numPr>
                <w:ilvl w:val="0"/>
                <w:numId w:val="10"/>
              </w:numPr>
              <w:rPr>
                <w:szCs w:val="22"/>
              </w:rPr>
            </w:pPr>
            <w:r>
              <w:rPr>
                <w:szCs w:val="22"/>
              </w:rPr>
              <w:t xml:space="preserve">Rajoutez votre tout nouvel utilisateur dans l’onglet </w:t>
            </w:r>
            <w:r>
              <w:rPr>
                <w:b/>
                <w:szCs w:val="22"/>
              </w:rPr>
              <w:t>Persmissions</w:t>
            </w:r>
            <w:r>
              <w:rPr>
                <w:szCs w:val="22"/>
              </w:rPr>
              <w:t xml:space="preserve"> et lui les droits requis en cochant les cases suivantes : </w:t>
            </w:r>
            <w:r w:rsidRPr="00BC5370">
              <w:rPr>
                <w:b/>
                <w:szCs w:val="22"/>
              </w:rPr>
              <w:t>Control</w:t>
            </w:r>
            <w:r>
              <w:rPr>
                <w:szCs w:val="22"/>
              </w:rPr>
              <w:t xml:space="preserve">, </w:t>
            </w:r>
            <w:r w:rsidRPr="00BC5370">
              <w:rPr>
                <w:b/>
                <w:szCs w:val="22"/>
              </w:rPr>
              <w:t>Delete</w:t>
            </w:r>
            <w:r>
              <w:rPr>
                <w:szCs w:val="22"/>
              </w:rPr>
              <w:t xml:space="preserve">, </w:t>
            </w:r>
            <w:r>
              <w:rPr>
                <w:b/>
                <w:szCs w:val="22"/>
              </w:rPr>
              <w:t>Select</w:t>
            </w:r>
            <w:r w:rsidRPr="00BC5370">
              <w:rPr>
                <w:szCs w:val="22"/>
              </w:rPr>
              <w:t>,</w:t>
            </w:r>
            <w:r>
              <w:rPr>
                <w:b/>
                <w:szCs w:val="22"/>
              </w:rPr>
              <w:t xml:space="preserve"> Insert</w:t>
            </w:r>
            <w:r>
              <w:rPr>
                <w:szCs w:val="22"/>
              </w:rPr>
              <w:t xml:space="preserve"> et</w:t>
            </w:r>
            <w:r>
              <w:rPr>
                <w:b/>
                <w:szCs w:val="22"/>
              </w:rPr>
              <w:t xml:space="preserve"> Update</w:t>
            </w:r>
            <w:r>
              <w:rPr>
                <w:szCs w:val="22"/>
              </w:rPr>
              <w:t>.</w:t>
            </w:r>
          </w:p>
          <w:p w:rsidR="00BC02C9" w:rsidRDefault="00BC02C9" w:rsidP="006E6E31">
            <w:pPr>
              <w:ind w:left="720"/>
              <w:rPr>
                <w:szCs w:val="22"/>
              </w:rPr>
            </w:pPr>
          </w:p>
          <w:p w:rsidR="00BC02C9" w:rsidRDefault="00BC02C9" w:rsidP="006E6E31">
            <w:pPr>
              <w:ind w:left="720"/>
              <w:rPr>
                <w:szCs w:val="22"/>
              </w:rPr>
            </w:pPr>
          </w:p>
          <w:p w:rsidR="00BC02C9" w:rsidRDefault="00BC02C9" w:rsidP="006E6E31">
            <w:pPr>
              <w:ind w:left="720"/>
              <w:rPr>
                <w:szCs w:val="22"/>
              </w:rPr>
            </w:pPr>
          </w:p>
          <w:p w:rsidR="00BC02C9" w:rsidRDefault="00BC02C9" w:rsidP="006E6E31">
            <w:pPr>
              <w:ind w:left="720"/>
              <w:rPr>
                <w:szCs w:val="22"/>
              </w:rPr>
            </w:pPr>
          </w:p>
          <w:p w:rsidR="00BC02C9" w:rsidRPr="004F3EC1"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p>
        </w:tc>
        <w:tc>
          <w:tcPr>
            <w:tcW w:w="4961" w:type="dxa"/>
          </w:tcPr>
          <w:p w:rsidR="00BC02C9" w:rsidRDefault="00BC02C9" w:rsidP="006E6E31">
            <w:pPr>
              <w:tabs>
                <w:tab w:val="left" w:pos="1358"/>
              </w:tabs>
              <w:rPr>
                <w:szCs w:val="22"/>
              </w:rPr>
            </w:pPr>
          </w:p>
          <w:p w:rsidR="00BC02C9" w:rsidRDefault="00BC02C9" w:rsidP="006E6E31">
            <w:pPr>
              <w:tabs>
                <w:tab w:val="left" w:pos="1358"/>
              </w:tabs>
              <w:rPr>
                <w:szCs w:val="22"/>
              </w:rPr>
            </w:pPr>
          </w:p>
          <w:p w:rsidR="00BC02C9" w:rsidRDefault="00BC02C9" w:rsidP="006E6E31">
            <w:pPr>
              <w:tabs>
                <w:tab w:val="left" w:pos="1358"/>
              </w:tabs>
              <w:rPr>
                <w:szCs w:val="22"/>
              </w:rPr>
            </w:pPr>
            <w:r>
              <w:rPr>
                <w:noProof/>
                <w:szCs w:val="22"/>
              </w:rPr>
              <w:drawing>
                <wp:inline distT="0" distB="0" distL="0" distR="0" wp14:anchorId="08994857" wp14:editId="7B78E0A8">
                  <wp:extent cx="3143250" cy="17430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143250" cy="1743075"/>
                          </a:xfrm>
                          <a:prstGeom prst="rect">
                            <a:avLst/>
                          </a:prstGeom>
                          <a:noFill/>
                          <a:ln>
                            <a:noFill/>
                          </a:ln>
                        </pic:spPr>
                      </pic:pic>
                    </a:graphicData>
                  </a:graphic>
                </wp:inline>
              </w:drawing>
            </w:r>
          </w:p>
          <w:p w:rsidR="00BC02C9" w:rsidRDefault="00BC02C9" w:rsidP="006E6E31">
            <w:pPr>
              <w:tabs>
                <w:tab w:val="left" w:pos="1358"/>
              </w:tabs>
              <w:rPr>
                <w:szCs w:val="22"/>
              </w:rPr>
            </w:pPr>
          </w:p>
          <w:p w:rsidR="00BC02C9" w:rsidRDefault="00BC02C9" w:rsidP="006E6E31">
            <w:pPr>
              <w:tabs>
                <w:tab w:val="left" w:pos="1358"/>
              </w:tabs>
              <w:rPr>
                <w:szCs w:val="22"/>
              </w:rPr>
            </w:pPr>
            <w:r>
              <w:rPr>
                <w:noProof/>
                <w:szCs w:val="22"/>
              </w:rPr>
              <w:drawing>
                <wp:inline distT="0" distB="0" distL="0" distR="0" wp14:anchorId="674F8FEE" wp14:editId="725183E3">
                  <wp:extent cx="3133725" cy="2333625"/>
                  <wp:effectExtent l="0" t="0" r="9525"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a:graphicData>
                  </a:graphic>
                </wp:inline>
              </w:drawing>
            </w:r>
          </w:p>
          <w:p w:rsidR="00BC02C9" w:rsidRDefault="00BC02C9" w:rsidP="006E6E31">
            <w:pPr>
              <w:tabs>
                <w:tab w:val="left" w:pos="1358"/>
              </w:tabs>
              <w:rPr>
                <w:szCs w:val="22"/>
              </w:rPr>
            </w:pPr>
          </w:p>
          <w:p w:rsidR="00BC02C9" w:rsidRPr="004F3EC1" w:rsidRDefault="00BC02C9" w:rsidP="006E6E31">
            <w:pPr>
              <w:tabs>
                <w:tab w:val="left" w:pos="1358"/>
              </w:tabs>
              <w:rPr>
                <w:szCs w:val="22"/>
              </w:rPr>
            </w:pPr>
            <w:r>
              <w:rPr>
                <w:noProof/>
                <w:szCs w:val="22"/>
              </w:rPr>
              <w:drawing>
                <wp:inline distT="0" distB="0" distL="0" distR="0" wp14:anchorId="3C3D80EB" wp14:editId="1E878F1D">
                  <wp:extent cx="3114675" cy="2705100"/>
                  <wp:effectExtent l="0" t="0" r="952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14675" cy="2705100"/>
                          </a:xfrm>
                          <a:prstGeom prst="rect">
                            <a:avLst/>
                          </a:prstGeom>
                          <a:noFill/>
                          <a:ln>
                            <a:noFill/>
                          </a:ln>
                        </pic:spPr>
                      </pic:pic>
                    </a:graphicData>
                  </a:graphic>
                </wp:inline>
              </w:drawing>
            </w:r>
          </w:p>
        </w:tc>
      </w:tr>
      <w:tr w:rsidR="00BC02C9" w:rsidRPr="004F3EC1" w:rsidTr="006E6E31">
        <w:tc>
          <w:tcPr>
            <w:tcW w:w="5637" w:type="dxa"/>
          </w:tcPr>
          <w:p w:rsidR="00BC02C9" w:rsidRDefault="00BC02C9" w:rsidP="006E6E31">
            <w:pPr>
              <w:rPr>
                <w:b/>
                <w:szCs w:val="22"/>
                <w:u w:val="single"/>
              </w:rPr>
            </w:pPr>
            <w:r>
              <w:rPr>
                <w:b/>
                <w:szCs w:val="22"/>
                <w:u w:val="single"/>
              </w:rPr>
              <w:lastRenderedPageBreak/>
              <w:t>Vérification des droits d’accès</w:t>
            </w:r>
          </w:p>
          <w:p w:rsidR="00BC02C9" w:rsidRDefault="00BC02C9" w:rsidP="006E6E31">
            <w:pPr>
              <w:rPr>
                <w:b/>
                <w:szCs w:val="22"/>
                <w:u w:val="single"/>
              </w:rPr>
            </w:pPr>
          </w:p>
          <w:p w:rsidR="00BC02C9" w:rsidRPr="004F3EC1" w:rsidRDefault="00BC02C9" w:rsidP="006E6E31">
            <w:pPr>
              <w:rPr>
                <w:szCs w:val="22"/>
              </w:rPr>
            </w:pPr>
            <w:r w:rsidRPr="00DC144F">
              <w:rPr>
                <w:szCs w:val="22"/>
              </w:rPr>
              <w:sym w:font="Wingdings" w:char="F0E0"/>
            </w:r>
            <w:r w:rsidRPr="004F3EC1">
              <w:rPr>
                <w:szCs w:val="22"/>
              </w:rPr>
              <w:t>Pour vérifier que vos configurations sont bel et bien prises en compte, connectez-vous à l’aide de votre tout nouvel utilisateur à l’instance SQL associée à votre installation FMAO</w:t>
            </w:r>
          </w:p>
          <w:p w:rsidR="00BC02C9" w:rsidRDefault="00BC02C9" w:rsidP="006E6E31">
            <w:pPr>
              <w:rPr>
                <w:szCs w:val="22"/>
              </w:rPr>
            </w:pPr>
          </w:p>
          <w:p w:rsidR="00BC02C9" w:rsidRPr="004F3EC1" w:rsidRDefault="00BC02C9" w:rsidP="006E6E31">
            <w:pPr>
              <w:rPr>
                <w:szCs w:val="22"/>
              </w:rPr>
            </w:pPr>
            <w:r w:rsidRPr="00DC144F">
              <w:rPr>
                <w:szCs w:val="22"/>
              </w:rPr>
              <w:sym w:font="Wingdings" w:char="F0E0"/>
            </w:r>
            <w:r w:rsidRPr="004F3EC1">
              <w:rPr>
                <w:szCs w:val="22"/>
              </w:rPr>
              <w:t xml:space="preserve">Déroulez ensuite la liste des bases de données, puis celles des tables de votre base de données (ici </w:t>
            </w:r>
            <w:r w:rsidRPr="004F3EC1">
              <w:rPr>
                <w:b/>
                <w:szCs w:val="22"/>
              </w:rPr>
              <w:t>EXPDEV</w:t>
            </w:r>
            <w:r w:rsidRPr="004F3EC1">
              <w:rPr>
                <w:szCs w:val="22"/>
              </w:rPr>
              <w:t>).</w:t>
            </w: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Pr="004F3EC1" w:rsidRDefault="00BC02C9" w:rsidP="006E6E31">
            <w:pPr>
              <w:rPr>
                <w:szCs w:val="22"/>
              </w:rPr>
            </w:pPr>
          </w:p>
          <w:p w:rsidR="00BC02C9" w:rsidRPr="004F3EC1" w:rsidRDefault="00BC02C9" w:rsidP="006E6E31">
            <w:pPr>
              <w:rPr>
                <w:szCs w:val="22"/>
              </w:rPr>
            </w:pPr>
            <w:r w:rsidRPr="00DC144F">
              <w:rPr>
                <w:szCs w:val="22"/>
              </w:rPr>
              <w:sym w:font="Wingdings" w:char="F0E0"/>
            </w:r>
            <w:r w:rsidRPr="004F3EC1">
              <w:rPr>
                <w:szCs w:val="22"/>
              </w:rPr>
              <w:t xml:space="preserve">Si vos configurations sont correctes, vous ne devrez voir apparaître que 2 (deux) tables, à savoir les tables </w:t>
            </w:r>
            <w:r w:rsidRPr="004F3EC1">
              <w:rPr>
                <w:b/>
                <w:szCs w:val="22"/>
              </w:rPr>
              <w:t>dbo.MSESAME</w:t>
            </w:r>
            <w:r w:rsidRPr="004F3EC1">
              <w:rPr>
                <w:szCs w:val="22"/>
              </w:rPr>
              <w:t xml:space="preserve"> et </w:t>
            </w:r>
            <w:r w:rsidRPr="004F3EC1">
              <w:rPr>
                <w:b/>
                <w:szCs w:val="22"/>
              </w:rPr>
              <w:t>dbo.PLN_FREE11</w:t>
            </w:r>
            <w:r w:rsidRPr="004F3EC1">
              <w:rPr>
                <w:szCs w:val="22"/>
              </w:rPr>
              <w:t xml:space="preserve">. </w:t>
            </w:r>
          </w:p>
          <w:p w:rsidR="00BC02C9" w:rsidRPr="004F3EC1" w:rsidRDefault="00BC02C9" w:rsidP="006E6E31">
            <w:pPr>
              <w:rPr>
                <w:szCs w:val="22"/>
              </w:rPr>
            </w:pPr>
          </w:p>
          <w:p w:rsidR="00BC02C9" w:rsidRPr="00075088" w:rsidRDefault="00BC02C9" w:rsidP="006E6E31">
            <w:pPr>
              <w:rPr>
                <w:szCs w:val="22"/>
              </w:rPr>
            </w:pPr>
            <w:r w:rsidRPr="00DC144F">
              <w:rPr>
                <w:szCs w:val="22"/>
              </w:rPr>
              <w:sym w:font="Wingdings" w:char="F0E0"/>
            </w:r>
            <w:r w:rsidRPr="004F3EC1">
              <w:rPr>
                <w:szCs w:val="22"/>
              </w:rPr>
              <w:t>Vous pouvez tester le fonctionnement de vos configurations en lançant quelques requêtes sur ces dernières et en vous assurant que le résultat obtenu est similaire à celui qui est att</w:t>
            </w:r>
            <w:r>
              <w:rPr>
                <w:szCs w:val="22"/>
              </w:rPr>
              <w:t xml:space="preserve">endu  (Toutes les requêtes sur la table </w:t>
            </w:r>
            <w:r w:rsidRPr="00075088">
              <w:rPr>
                <w:b/>
                <w:szCs w:val="22"/>
              </w:rPr>
              <w:t>dbo.MSESAME</w:t>
            </w:r>
            <w:r>
              <w:rPr>
                <w:szCs w:val="22"/>
              </w:rPr>
              <w:t xml:space="preserve"> sont fonctionnelles tandis que seules les requêtes </w:t>
            </w:r>
            <w:r w:rsidRPr="00075088">
              <w:rPr>
                <w:b/>
                <w:szCs w:val="22"/>
              </w:rPr>
              <w:t>select</w:t>
            </w:r>
            <w:r>
              <w:rPr>
                <w:szCs w:val="22"/>
              </w:rPr>
              <w:t xml:space="preserve"> fonctionnent sur </w:t>
            </w:r>
            <w:r>
              <w:rPr>
                <w:b/>
                <w:szCs w:val="22"/>
              </w:rPr>
              <w:t>dbo.PLN_FREE11</w:t>
            </w:r>
            <w:r>
              <w:rPr>
                <w:szCs w:val="22"/>
              </w:rPr>
              <w:t>).</w:t>
            </w:r>
          </w:p>
          <w:p w:rsidR="00BC02C9" w:rsidRPr="004F3EC1" w:rsidRDefault="00BC02C9" w:rsidP="006E6E31">
            <w:pPr>
              <w:rPr>
                <w:szCs w:val="22"/>
              </w:rPr>
            </w:pPr>
          </w:p>
          <w:p w:rsidR="00BC02C9" w:rsidRPr="004F3EC1" w:rsidRDefault="00BC02C9" w:rsidP="006E6E31">
            <w:pPr>
              <w:rPr>
                <w:szCs w:val="22"/>
              </w:rPr>
            </w:pPr>
            <w:r w:rsidRPr="00996765">
              <w:rPr>
                <w:szCs w:val="22"/>
              </w:rPr>
              <w:sym w:font="Wingdings" w:char="F0E0"/>
            </w:r>
            <w:r w:rsidRPr="004F3EC1">
              <w:rPr>
                <w:szCs w:val="22"/>
              </w:rPr>
              <w:t>Vous pouvez recommencer cette même phase de tests pour les autres utilisateurs Planon de l’instance et vérifier que ces derniers ont accès à la nouvelle table en lecture et en écriture.</w:t>
            </w:r>
          </w:p>
          <w:p w:rsidR="00BC02C9" w:rsidRDefault="00BC02C9" w:rsidP="006E6E31">
            <w:pPr>
              <w:rPr>
                <w:szCs w:val="22"/>
              </w:rPr>
            </w:pPr>
            <w:r w:rsidRPr="004F3EC1">
              <w:rPr>
                <w:szCs w:val="22"/>
              </w:rPr>
              <w:t xml:space="preserve">Ces utilisateurs Planon sont en général : </w:t>
            </w:r>
            <w:r w:rsidRPr="004F3EC1">
              <w:rPr>
                <w:b/>
                <w:szCs w:val="22"/>
              </w:rPr>
              <w:t>user</w:t>
            </w:r>
            <w:r w:rsidRPr="004F3EC1">
              <w:rPr>
                <w:szCs w:val="22"/>
              </w:rPr>
              <w:t xml:space="preserve">, </w:t>
            </w:r>
            <w:r w:rsidRPr="004F3EC1">
              <w:rPr>
                <w:b/>
                <w:szCs w:val="22"/>
              </w:rPr>
              <w:t>userPT</w:t>
            </w:r>
            <w:r w:rsidRPr="004F3EC1">
              <w:rPr>
                <w:szCs w:val="22"/>
              </w:rPr>
              <w:t xml:space="preserve">, </w:t>
            </w:r>
            <w:r w:rsidRPr="004F3EC1">
              <w:rPr>
                <w:b/>
                <w:szCs w:val="22"/>
              </w:rPr>
              <w:t>userPSS</w:t>
            </w:r>
            <w:r w:rsidRPr="004F3EC1">
              <w:rPr>
                <w:szCs w:val="22"/>
              </w:rPr>
              <w:t xml:space="preserve">, </w:t>
            </w:r>
            <w:r w:rsidRPr="004F3EC1">
              <w:rPr>
                <w:b/>
                <w:szCs w:val="22"/>
              </w:rPr>
              <w:t>userJB</w:t>
            </w:r>
            <w:r w:rsidRPr="004F3EC1">
              <w:rPr>
                <w:szCs w:val="22"/>
              </w:rPr>
              <w:t xml:space="preserve">, </w:t>
            </w:r>
            <w:r w:rsidRPr="004F3EC1">
              <w:rPr>
                <w:b/>
                <w:szCs w:val="22"/>
              </w:rPr>
              <w:t>userMNT</w:t>
            </w:r>
            <w:r w:rsidRPr="004F3EC1">
              <w:rPr>
                <w:szCs w:val="22"/>
              </w:rPr>
              <w:t xml:space="preserve">, </w:t>
            </w:r>
            <w:r w:rsidRPr="004F3EC1">
              <w:rPr>
                <w:b/>
                <w:szCs w:val="22"/>
              </w:rPr>
              <w:t>userASP</w:t>
            </w:r>
            <w:r w:rsidRPr="004F3EC1">
              <w:rPr>
                <w:szCs w:val="22"/>
              </w:rPr>
              <w:t xml:space="preserve"> où user varie d’une installation FMAO à l’autre. </w:t>
            </w:r>
          </w:p>
          <w:p w:rsidR="00BC02C9" w:rsidRDefault="00BC02C9" w:rsidP="006E6E31">
            <w:pPr>
              <w:rPr>
                <w:szCs w:val="22"/>
              </w:rPr>
            </w:pPr>
          </w:p>
          <w:p w:rsidR="00BC02C9" w:rsidRPr="004F3EC1" w:rsidRDefault="00BC02C9" w:rsidP="006E6E31">
            <w:pPr>
              <w:rPr>
                <w:b/>
                <w:szCs w:val="22"/>
              </w:rPr>
            </w:pPr>
            <w:r>
              <w:rPr>
                <w:szCs w:val="22"/>
              </w:rPr>
              <w:t>Dans notre exemple</w:t>
            </w:r>
            <w:r w:rsidRPr="004F3EC1">
              <w:rPr>
                <w:szCs w:val="22"/>
              </w:rPr>
              <w:t xml:space="preserve">, il s’agit des utilisateurs </w:t>
            </w:r>
            <w:r w:rsidRPr="004F3EC1">
              <w:rPr>
                <w:b/>
                <w:szCs w:val="22"/>
              </w:rPr>
              <w:t>plandba</w:t>
            </w:r>
            <w:r w:rsidRPr="004F3EC1">
              <w:rPr>
                <w:szCs w:val="22"/>
              </w:rPr>
              <w:t xml:space="preserve">, </w:t>
            </w:r>
            <w:r w:rsidRPr="004F3EC1">
              <w:rPr>
                <w:b/>
                <w:szCs w:val="22"/>
              </w:rPr>
              <w:t>plandbaPT</w:t>
            </w:r>
            <w:r w:rsidRPr="004F3EC1">
              <w:rPr>
                <w:szCs w:val="22"/>
              </w:rPr>
              <w:t xml:space="preserve">, </w:t>
            </w:r>
            <w:r w:rsidRPr="004F3EC1">
              <w:rPr>
                <w:b/>
                <w:szCs w:val="22"/>
              </w:rPr>
              <w:t>plandbaPSS</w:t>
            </w:r>
            <w:r w:rsidRPr="004F3EC1">
              <w:rPr>
                <w:szCs w:val="22"/>
              </w:rPr>
              <w:t xml:space="preserve">, </w:t>
            </w:r>
            <w:r w:rsidRPr="004F3EC1">
              <w:rPr>
                <w:b/>
                <w:szCs w:val="22"/>
              </w:rPr>
              <w:t>plandbaJB</w:t>
            </w:r>
            <w:r w:rsidRPr="004F3EC1">
              <w:rPr>
                <w:szCs w:val="22"/>
              </w:rPr>
              <w:t xml:space="preserve">, </w:t>
            </w:r>
            <w:r w:rsidRPr="004F3EC1">
              <w:rPr>
                <w:b/>
                <w:szCs w:val="22"/>
              </w:rPr>
              <w:t>plandbaMNT</w:t>
            </w:r>
            <w:r w:rsidRPr="004F3EC1">
              <w:rPr>
                <w:szCs w:val="22"/>
              </w:rPr>
              <w:t xml:space="preserve"> et </w:t>
            </w:r>
            <w:r w:rsidRPr="004F3EC1">
              <w:rPr>
                <w:b/>
                <w:szCs w:val="22"/>
              </w:rPr>
              <w:t>plandbaASP</w:t>
            </w:r>
            <w:r w:rsidRPr="004F3EC1">
              <w:rPr>
                <w:szCs w:val="22"/>
              </w:rPr>
              <w:t>.</w:t>
            </w:r>
          </w:p>
          <w:p w:rsidR="00BC02C9" w:rsidRPr="00075088" w:rsidRDefault="00BC02C9" w:rsidP="006E6E31">
            <w:pPr>
              <w:rPr>
                <w:szCs w:val="22"/>
              </w:rPr>
            </w:pPr>
          </w:p>
        </w:tc>
        <w:tc>
          <w:tcPr>
            <w:tcW w:w="4961" w:type="dxa"/>
          </w:tcPr>
          <w:p w:rsidR="00BC02C9" w:rsidRDefault="00BC02C9" w:rsidP="006E6E31">
            <w:pPr>
              <w:tabs>
                <w:tab w:val="left" w:pos="1358"/>
              </w:tabs>
              <w:rPr>
                <w:szCs w:val="22"/>
              </w:rPr>
            </w:pPr>
          </w:p>
          <w:p w:rsidR="00BC02C9" w:rsidRDefault="00BC02C9" w:rsidP="006E6E31">
            <w:pPr>
              <w:tabs>
                <w:tab w:val="left" w:pos="1358"/>
              </w:tabs>
              <w:rPr>
                <w:szCs w:val="22"/>
              </w:rPr>
            </w:pPr>
            <w:r>
              <w:rPr>
                <w:noProof/>
                <w:szCs w:val="22"/>
              </w:rPr>
              <w:drawing>
                <wp:inline distT="0" distB="0" distL="0" distR="0" wp14:anchorId="518A19E9" wp14:editId="3A10D956">
                  <wp:extent cx="3019425" cy="1971675"/>
                  <wp:effectExtent l="0" t="0" r="9525"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19425" cy="1971675"/>
                          </a:xfrm>
                          <a:prstGeom prst="rect">
                            <a:avLst/>
                          </a:prstGeom>
                          <a:noFill/>
                          <a:ln>
                            <a:noFill/>
                          </a:ln>
                        </pic:spPr>
                      </pic:pic>
                    </a:graphicData>
                  </a:graphic>
                </wp:inline>
              </w:drawing>
            </w:r>
          </w:p>
          <w:p w:rsidR="00BC02C9" w:rsidRDefault="00BC02C9" w:rsidP="006E6E31">
            <w:pPr>
              <w:tabs>
                <w:tab w:val="left" w:pos="1358"/>
              </w:tabs>
              <w:rPr>
                <w:szCs w:val="22"/>
              </w:rPr>
            </w:pPr>
          </w:p>
          <w:p w:rsidR="00BC02C9" w:rsidRDefault="00BC02C9" w:rsidP="006E6E31">
            <w:pPr>
              <w:tabs>
                <w:tab w:val="left" w:pos="1358"/>
              </w:tabs>
              <w:rPr>
                <w:szCs w:val="22"/>
              </w:rPr>
            </w:pPr>
            <w:r>
              <w:rPr>
                <w:noProof/>
                <w:szCs w:val="22"/>
              </w:rPr>
              <w:drawing>
                <wp:inline distT="0" distB="0" distL="0" distR="0" wp14:anchorId="336E7BFA" wp14:editId="30970774">
                  <wp:extent cx="3009900" cy="2162175"/>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09900" cy="2162175"/>
                          </a:xfrm>
                          <a:prstGeom prst="rect">
                            <a:avLst/>
                          </a:prstGeom>
                          <a:noFill/>
                          <a:ln>
                            <a:noFill/>
                          </a:ln>
                        </pic:spPr>
                      </pic:pic>
                    </a:graphicData>
                  </a:graphic>
                </wp:inline>
              </w:drawing>
            </w:r>
          </w:p>
        </w:tc>
      </w:tr>
    </w:tbl>
    <w:p w:rsidR="00BC02C9" w:rsidRPr="004F3EC1" w:rsidRDefault="00BC02C9" w:rsidP="00BC02C9">
      <w:pPr>
        <w:rPr>
          <w:szCs w:val="22"/>
        </w:rPr>
      </w:pPr>
    </w:p>
    <w:p w:rsidR="00BC02C9" w:rsidRPr="004F3EC1" w:rsidRDefault="00BC02C9" w:rsidP="00BC02C9">
      <w:pPr>
        <w:rPr>
          <w:szCs w:val="22"/>
        </w:rPr>
      </w:pPr>
    </w:p>
    <w:p w:rsidR="00BC02C9" w:rsidRPr="004F3EC1" w:rsidRDefault="00BC02C9" w:rsidP="00BC02C9">
      <w:pPr>
        <w:rPr>
          <w:szCs w:val="22"/>
        </w:rPr>
      </w:pPr>
      <w:r w:rsidRPr="004F3EC1">
        <w:rPr>
          <w:szCs w:val="22"/>
        </w:rPr>
        <w:t xml:space="preserve">Les modifications ont, au terme de cette étape, été effectuées correctement sur votre base de données SQL ; il ne </w:t>
      </w:r>
      <w:r>
        <w:rPr>
          <w:szCs w:val="22"/>
        </w:rPr>
        <w:t>vous</w:t>
      </w:r>
      <w:r w:rsidRPr="004F3EC1">
        <w:rPr>
          <w:szCs w:val="22"/>
        </w:rPr>
        <w:t xml:space="preserve"> reste plus qu’à vérifier que ces modifications n’ont pas </w:t>
      </w:r>
      <w:r>
        <w:rPr>
          <w:szCs w:val="22"/>
        </w:rPr>
        <w:t>eu d’inflence</w:t>
      </w:r>
      <w:r w:rsidRPr="004F3EC1">
        <w:rPr>
          <w:szCs w:val="22"/>
        </w:rPr>
        <w:t xml:space="preserve"> sur le fonctionnement votre installation FMAO.</w:t>
      </w:r>
    </w:p>
    <w:p w:rsidR="00BC02C9" w:rsidRPr="004F3EC1" w:rsidRDefault="00BC02C9" w:rsidP="00BC02C9">
      <w:pPr>
        <w:pStyle w:val="Titre1"/>
      </w:pPr>
      <w:r w:rsidRPr="004F3EC1">
        <w:br w:type="page"/>
      </w:r>
      <w:r w:rsidRPr="004F3EC1">
        <w:lastRenderedPageBreak/>
        <w:t xml:space="preserve"> </w:t>
      </w:r>
      <w:bookmarkStart w:id="263" w:name="_Toc409171875"/>
      <w:bookmarkStart w:id="264" w:name="_Toc417299614"/>
      <w:r w:rsidRPr="004F3EC1">
        <w:t>VERIFICATION DU BON FONCTIONNEMENT</w:t>
      </w:r>
      <w:bookmarkEnd w:id="263"/>
      <w:bookmarkEnd w:id="264"/>
    </w:p>
    <w:p w:rsidR="00BC02C9" w:rsidRPr="004F3EC1" w:rsidRDefault="00BC02C9" w:rsidP="00BC02C9">
      <w:pPr>
        <w:rPr>
          <w:szCs w:val="22"/>
        </w:rPr>
      </w:pPr>
      <w:r w:rsidRPr="004F3EC1">
        <w:rPr>
          <w:szCs w:val="22"/>
        </w:rPr>
        <w:t xml:space="preserve"> </w:t>
      </w:r>
    </w:p>
    <w:p w:rsidR="00BC02C9" w:rsidRPr="004F3EC1" w:rsidRDefault="00BC02C9" w:rsidP="00BC02C9">
      <w:pPr>
        <w:rPr>
          <w:szCs w:val="22"/>
        </w:rPr>
      </w:pPr>
      <w:r w:rsidRPr="004F3EC1">
        <w:rPr>
          <w:szCs w:val="22"/>
        </w:rPr>
        <w:t>Dans cette étape nous allons effectuer un certains nombre d’opérations afin de nous assurer de la stabilité de fonctionnement de notre application. Cela nous permettra de détecter les possibles dysfonctionnements et de les corriger éventuellement.</w:t>
      </w:r>
    </w:p>
    <w:p w:rsidR="00BC02C9" w:rsidRDefault="00BC02C9" w:rsidP="00BC02C9">
      <w:pPr>
        <w:rPr>
          <w:szCs w:val="22"/>
        </w:rPr>
      </w:pPr>
      <w:r w:rsidRPr="004F3EC1">
        <w:rPr>
          <w:szCs w:val="22"/>
        </w:rPr>
        <w:t xml:space="preserve">Ainsi il s’agira de mener les opérations suivantes : </w:t>
      </w:r>
    </w:p>
    <w:p w:rsidR="00BC02C9" w:rsidRPr="004F3EC1" w:rsidRDefault="00BC02C9" w:rsidP="00BC02C9">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37"/>
        <w:gridCol w:w="5117"/>
      </w:tblGrid>
      <w:tr w:rsidR="00BC02C9" w:rsidRPr="004F3EC1" w:rsidTr="006E6E31">
        <w:tc>
          <w:tcPr>
            <w:tcW w:w="5637" w:type="dxa"/>
          </w:tcPr>
          <w:p w:rsidR="00BC02C9" w:rsidRDefault="00BC02C9" w:rsidP="006E6E31">
            <w:pPr>
              <w:jc w:val="left"/>
              <w:rPr>
                <w:rFonts w:eastAsia="Calibri"/>
                <w:b/>
                <w:szCs w:val="22"/>
                <w:u w:val="single"/>
              </w:rPr>
            </w:pPr>
            <w:r>
              <w:rPr>
                <w:rFonts w:eastAsia="Calibri"/>
                <w:b/>
                <w:szCs w:val="22"/>
                <w:u w:val="single"/>
              </w:rPr>
              <w:t>Redémarrage des services Planon</w:t>
            </w:r>
          </w:p>
          <w:p w:rsidR="00BC02C9" w:rsidRDefault="00BC02C9" w:rsidP="006E6E31">
            <w:pPr>
              <w:jc w:val="left"/>
              <w:rPr>
                <w:rFonts w:eastAsia="Calibri"/>
                <w:b/>
                <w:szCs w:val="22"/>
                <w:u w:val="single"/>
              </w:rPr>
            </w:pPr>
          </w:p>
          <w:p w:rsidR="00BC02C9" w:rsidRPr="002A6988" w:rsidRDefault="00BC02C9" w:rsidP="006E6E31">
            <w:pPr>
              <w:jc w:val="left"/>
              <w:rPr>
                <w:rFonts w:eastAsia="Calibri"/>
                <w:b/>
                <w:szCs w:val="22"/>
              </w:rPr>
            </w:pPr>
            <w:r w:rsidRPr="002A6988">
              <w:rPr>
                <w:rFonts w:eastAsia="Calibri"/>
                <w:b/>
                <w:szCs w:val="22"/>
              </w:rPr>
              <w:t>Cette étape de la procédure est fortement conseillée, mais elle n’est pas obligatoire.</w:t>
            </w:r>
          </w:p>
          <w:p w:rsidR="00BC02C9" w:rsidRDefault="00BC02C9" w:rsidP="006E6E31">
            <w:pPr>
              <w:jc w:val="left"/>
              <w:rPr>
                <w:rFonts w:eastAsia="Calibri"/>
                <w:szCs w:val="22"/>
              </w:rPr>
            </w:pPr>
            <w:r>
              <w:rPr>
                <w:rFonts w:eastAsia="Calibri"/>
                <w:szCs w:val="22"/>
              </w:rPr>
              <w:t>Elle permet en fait de s’assurer de la synchronisation de toutes les entités Planon suite à nos modifications, il s’agit donc plus d’une précaution que d’une nécessité.</w:t>
            </w:r>
          </w:p>
          <w:p w:rsidR="00BC02C9" w:rsidRDefault="00BC02C9" w:rsidP="006E6E31">
            <w:pPr>
              <w:jc w:val="left"/>
              <w:rPr>
                <w:rFonts w:eastAsia="Calibri"/>
                <w:szCs w:val="22"/>
              </w:rPr>
            </w:pPr>
            <w:r>
              <w:rPr>
                <w:rFonts w:eastAsia="Calibri"/>
                <w:szCs w:val="22"/>
              </w:rPr>
              <w:t xml:space="preserve">En tout cas, les services concernés par cette étape sont les services rattachés à votre installation FMAO, donc les services de la forme </w:t>
            </w:r>
            <w:r w:rsidRPr="00561EE9">
              <w:rPr>
                <w:rFonts w:eastAsia="Calibri"/>
                <w:b/>
                <w:szCs w:val="22"/>
              </w:rPr>
              <w:t>FMAO_INS_ENV_Service</w:t>
            </w:r>
            <w:r>
              <w:rPr>
                <w:rFonts w:eastAsia="Calibri"/>
                <w:szCs w:val="22"/>
              </w:rPr>
              <w:t>.</w:t>
            </w:r>
          </w:p>
          <w:p w:rsidR="00BC02C9" w:rsidRDefault="00BC02C9" w:rsidP="006E6E31">
            <w:pPr>
              <w:jc w:val="left"/>
              <w:rPr>
                <w:rFonts w:eastAsia="Calibri"/>
                <w:szCs w:val="22"/>
              </w:rPr>
            </w:pPr>
          </w:p>
          <w:p w:rsidR="00BC02C9" w:rsidRPr="001C6F8A" w:rsidRDefault="00BC02C9" w:rsidP="006E6E31">
            <w:pPr>
              <w:jc w:val="left"/>
              <w:rPr>
                <w:rFonts w:eastAsia="Calibri"/>
                <w:szCs w:val="22"/>
              </w:rPr>
            </w:pPr>
            <w:r w:rsidRPr="001C6F8A">
              <w:rPr>
                <w:rFonts w:eastAsia="Calibri"/>
                <w:szCs w:val="22"/>
              </w:rPr>
              <w:sym w:font="Wingdings" w:char="F0E0"/>
            </w:r>
            <w:r w:rsidRPr="001C6F8A">
              <w:rPr>
                <w:rFonts w:eastAsia="Calibri"/>
                <w:szCs w:val="22"/>
              </w:rPr>
              <w:t>Ouvrez le gestionnaire des services Windows sur votre serveur (</w:t>
            </w:r>
            <w:r w:rsidRPr="001C6F8A">
              <w:rPr>
                <w:rFonts w:eastAsia="Calibri"/>
                <w:b/>
                <w:szCs w:val="22"/>
              </w:rPr>
              <w:t>Barre Démmarer</w:t>
            </w:r>
            <w:r w:rsidRPr="001C6F8A">
              <w:rPr>
                <w:rFonts w:eastAsia="Calibri"/>
                <w:szCs w:val="22"/>
              </w:rPr>
              <w:t xml:space="preserve"> </w:t>
            </w:r>
            <w:r w:rsidRPr="001C6F8A">
              <w:rPr>
                <w:rFonts w:eastAsia="Calibri"/>
                <w:szCs w:val="22"/>
              </w:rPr>
              <w:sym w:font="Wingdings" w:char="F0E0"/>
            </w:r>
            <w:r w:rsidRPr="001C6F8A">
              <w:rPr>
                <w:rFonts w:eastAsia="Calibri"/>
                <w:szCs w:val="22"/>
              </w:rPr>
              <w:t xml:space="preserve">Exécutez </w:t>
            </w:r>
            <w:r w:rsidRPr="001C6F8A">
              <w:rPr>
                <w:rFonts w:eastAsia="Calibri"/>
                <w:b/>
                <w:szCs w:val="22"/>
              </w:rPr>
              <w:t>services.msc</w:t>
            </w:r>
            <w:r w:rsidRPr="001C6F8A">
              <w:rPr>
                <w:rFonts w:eastAsia="Calibri"/>
                <w:szCs w:val="22"/>
              </w:rPr>
              <w:t>)</w:t>
            </w:r>
          </w:p>
          <w:p w:rsidR="00BC02C9" w:rsidRPr="001C6F8A" w:rsidRDefault="00BC02C9" w:rsidP="006E6E31">
            <w:pPr>
              <w:jc w:val="left"/>
              <w:rPr>
                <w:rFonts w:eastAsia="Calibri"/>
                <w:szCs w:val="22"/>
              </w:rPr>
            </w:pPr>
          </w:p>
          <w:p w:rsidR="00BC02C9" w:rsidRPr="001C6F8A" w:rsidRDefault="00BC02C9" w:rsidP="006E6E31">
            <w:pPr>
              <w:jc w:val="left"/>
              <w:rPr>
                <w:rFonts w:eastAsia="Calibri"/>
                <w:szCs w:val="22"/>
              </w:rPr>
            </w:pPr>
            <w:r w:rsidRPr="001C6F8A">
              <w:rPr>
                <w:rFonts w:eastAsia="Calibri"/>
                <w:szCs w:val="22"/>
              </w:rPr>
              <w:sym w:font="Wingdings" w:char="F0E0"/>
            </w:r>
            <w:r w:rsidRPr="001C6F8A">
              <w:rPr>
                <w:rFonts w:eastAsia="Calibri"/>
                <w:szCs w:val="22"/>
              </w:rPr>
              <w:t>Redémarrez les différents services de l’instance dans l’ordre suivant :</w:t>
            </w:r>
          </w:p>
          <w:p w:rsidR="00BC02C9" w:rsidRDefault="00BC02C9" w:rsidP="006E6E31">
            <w:pPr>
              <w:numPr>
                <w:ilvl w:val="0"/>
                <w:numId w:val="10"/>
              </w:numPr>
              <w:jc w:val="left"/>
              <w:rPr>
                <w:rFonts w:eastAsia="Calibri"/>
                <w:szCs w:val="22"/>
              </w:rPr>
            </w:pPr>
            <w:r w:rsidRPr="001C6F8A">
              <w:rPr>
                <w:rFonts w:eastAsia="Calibri"/>
                <w:szCs w:val="22"/>
              </w:rPr>
              <w:t xml:space="preserve">Arrêtez d’abord les services </w:t>
            </w:r>
            <w:r w:rsidRPr="001C6F8A">
              <w:rPr>
                <w:rFonts w:eastAsia="Calibri"/>
                <w:b/>
                <w:szCs w:val="22"/>
              </w:rPr>
              <w:t>Tomcat</w:t>
            </w:r>
            <w:r w:rsidRPr="001C6F8A">
              <w:rPr>
                <w:rFonts w:eastAsia="Calibri"/>
                <w:szCs w:val="22"/>
              </w:rPr>
              <w:t xml:space="preserve"> et </w:t>
            </w:r>
            <w:r w:rsidRPr="001C6F8A">
              <w:rPr>
                <w:rFonts w:eastAsia="Calibri"/>
                <w:b/>
                <w:szCs w:val="22"/>
              </w:rPr>
              <w:t>MNT</w:t>
            </w:r>
          </w:p>
          <w:p w:rsidR="00BC02C9" w:rsidRDefault="00BC02C9" w:rsidP="006E6E31">
            <w:pPr>
              <w:numPr>
                <w:ilvl w:val="0"/>
                <w:numId w:val="10"/>
              </w:numPr>
              <w:jc w:val="left"/>
              <w:rPr>
                <w:rFonts w:eastAsia="Calibri"/>
                <w:szCs w:val="22"/>
              </w:rPr>
            </w:pPr>
            <w:r w:rsidRPr="001C6F8A">
              <w:rPr>
                <w:rFonts w:eastAsia="Calibri"/>
                <w:szCs w:val="22"/>
              </w:rPr>
              <w:t xml:space="preserve">Redémarrez le service </w:t>
            </w:r>
            <w:r w:rsidRPr="001C6F8A">
              <w:rPr>
                <w:rFonts w:eastAsia="Calibri"/>
                <w:b/>
                <w:szCs w:val="22"/>
              </w:rPr>
              <w:t>Jboss</w:t>
            </w:r>
            <w:r w:rsidRPr="001C6F8A">
              <w:rPr>
                <w:rFonts w:eastAsia="Calibri"/>
                <w:szCs w:val="22"/>
              </w:rPr>
              <w:t xml:space="preserve"> puis patientez quelques minutes (environ 10) que le service démarre complètement.</w:t>
            </w:r>
          </w:p>
          <w:p w:rsidR="00BC02C9" w:rsidRPr="001C6F8A" w:rsidRDefault="00BC02C9" w:rsidP="006E6E31">
            <w:pPr>
              <w:numPr>
                <w:ilvl w:val="0"/>
                <w:numId w:val="10"/>
              </w:numPr>
              <w:jc w:val="left"/>
              <w:rPr>
                <w:rFonts w:eastAsia="Calibri"/>
                <w:szCs w:val="22"/>
              </w:rPr>
            </w:pPr>
            <w:r w:rsidRPr="001C6F8A">
              <w:rPr>
                <w:rFonts w:eastAsia="Calibri"/>
                <w:szCs w:val="22"/>
              </w:rPr>
              <w:t xml:space="preserve">Lancez ensuite les services </w:t>
            </w:r>
            <w:r w:rsidRPr="001C6F8A">
              <w:rPr>
                <w:rFonts w:eastAsia="Calibri"/>
                <w:b/>
                <w:szCs w:val="22"/>
              </w:rPr>
              <w:t>Tomcat</w:t>
            </w:r>
            <w:r w:rsidRPr="001C6F8A">
              <w:rPr>
                <w:rFonts w:eastAsia="Calibri"/>
                <w:szCs w:val="22"/>
              </w:rPr>
              <w:t xml:space="preserve"> et </w:t>
            </w:r>
            <w:r w:rsidRPr="001C6F8A">
              <w:rPr>
                <w:rFonts w:eastAsia="Calibri"/>
                <w:b/>
                <w:szCs w:val="22"/>
              </w:rPr>
              <w:t>MNT</w:t>
            </w:r>
            <w:r w:rsidRPr="001C6F8A">
              <w:rPr>
                <w:rFonts w:eastAsia="Calibri"/>
                <w:szCs w:val="22"/>
              </w:rPr>
              <w:t xml:space="preserve"> de l’instance.</w:t>
            </w:r>
          </w:p>
          <w:p w:rsidR="00BC02C9" w:rsidRPr="001C6F8A" w:rsidRDefault="00BC02C9" w:rsidP="006E6E31">
            <w:pPr>
              <w:jc w:val="left"/>
              <w:rPr>
                <w:rFonts w:eastAsia="Calibri"/>
                <w:szCs w:val="22"/>
              </w:rPr>
            </w:pPr>
          </w:p>
          <w:p w:rsidR="00BC02C9" w:rsidRDefault="00BC02C9" w:rsidP="006E6E31">
            <w:pPr>
              <w:jc w:val="left"/>
              <w:rPr>
                <w:rFonts w:eastAsia="Calibri"/>
                <w:szCs w:val="22"/>
              </w:rPr>
            </w:pPr>
            <w:r w:rsidRPr="001C6F8A">
              <w:rPr>
                <w:rFonts w:eastAsia="Calibri"/>
                <w:b/>
                <w:szCs w:val="22"/>
              </w:rPr>
              <w:t>NB :</w:t>
            </w:r>
            <w:r w:rsidRPr="001C6F8A">
              <w:rPr>
                <w:rFonts w:eastAsia="Calibri"/>
                <w:szCs w:val="22"/>
              </w:rPr>
              <w:t xml:space="preserve"> Prenez bien soin de laisser suffisamment de temps au service </w:t>
            </w:r>
            <w:r w:rsidRPr="001C6F8A">
              <w:rPr>
                <w:rFonts w:eastAsia="Calibri"/>
                <w:b/>
                <w:szCs w:val="22"/>
              </w:rPr>
              <w:t>Jboss</w:t>
            </w:r>
            <w:r w:rsidRPr="001C6F8A">
              <w:rPr>
                <w:rFonts w:eastAsia="Calibri"/>
                <w:szCs w:val="22"/>
              </w:rPr>
              <w:t xml:space="preserve"> </w:t>
            </w:r>
            <w:r>
              <w:rPr>
                <w:rFonts w:eastAsia="Calibri"/>
                <w:szCs w:val="22"/>
              </w:rPr>
              <w:t>pour</w:t>
            </w:r>
            <w:r w:rsidRPr="001C6F8A">
              <w:rPr>
                <w:rFonts w:eastAsia="Calibri"/>
                <w:szCs w:val="22"/>
              </w:rPr>
              <w:t xml:space="preserve"> démarrer </w:t>
            </w:r>
            <w:r>
              <w:rPr>
                <w:rFonts w:eastAsia="Calibri"/>
                <w:szCs w:val="22"/>
              </w:rPr>
              <w:t xml:space="preserve">correctement </w:t>
            </w:r>
            <w:r w:rsidRPr="001C6F8A">
              <w:rPr>
                <w:rFonts w:eastAsia="Calibri"/>
                <w:szCs w:val="22"/>
              </w:rPr>
              <w:t xml:space="preserve">avant de démarrer les autres services. </w:t>
            </w:r>
          </w:p>
          <w:p w:rsidR="00BC02C9" w:rsidRDefault="00BC02C9" w:rsidP="006E6E31">
            <w:pPr>
              <w:jc w:val="left"/>
              <w:rPr>
                <w:rFonts w:eastAsia="Calibri"/>
                <w:szCs w:val="22"/>
              </w:rPr>
            </w:pPr>
          </w:p>
          <w:p w:rsidR="00BC02C9" w:rsidRPr="001C6F8A" w:rsidRDefault="00BC02C9" w:rsidP="006E6E31">
            <w:pPr>
              <w:jc w:val="left"/>
              <w:rPr>
                <w:rFonts w:eastAsia="Calibri"/>
                <w:szCs w:val="22"/>
              </w:rPr>
            </w:pPr>
            <w:r w:rsidRPr="001C6F8A">
              <w:rPr>
                <w:rFonts w:eastAsia="Calibri"/>
                <w:szCs w:val="22"/>
              </w:rPr>
              <w:t>Pour vérifier qu’un service donné s’est lanc</w:t>
            </w:r>
            <w:r>
              <w:rPr>
                <w:rFonts w:eastAsia="Calibri"/>
                <w:szCs w:val="22"/>
              </w:rPr>
              <w:t xml:space="preserve">é complètement, il faut vérifier </w:t>
            </w:r>
            <w:r w:rsidRPr="001C6F8A">
              <w:rPr>
                <w:rFonts w:eastAsia="Calibri"/>
                <w:szCs w:val="22"/>
              </w:rPr>
              <w:t>les logs de ce</w:t>
            </w:r>
            <w:r>
              <w:rPr>
                <w:rFonts w:eastAsia="Calibri"/>
                <w:szCs w:val="22"/>
              </w:rPr>
              <w:t xml:space="preserve"> dernier, il s’agira de</w:t>
            </w:r>
            <w:r w:rsidRPr="001C6F8A">
              <w:rPr>
                <w:rFonts w:eastAsia="Calibri"/>
                <w:szCs w:val="22"/>
              </w:rPr>
              <w:t xml:space="preserve"> rechercher une certaine chaîne de caractère en fonction du service dont il est question. Ainsi donc :</w:t>
            </w:r>
          </w:p>
          <w:p w:rsidR="00BC02C9" w:rsidRPr="001C6F8A" w:rsidRDefault="00BC02C9" w:rsidP="006E6E31">
            <w:pPr>
              <w:jc w:val="left"/>
              <w:rPr>
                <w:rFonts w:eastAsia="Calibri"/>
                <w:szCs w:val="22"/>
              </w:rPr>
            </w:pPr>
          </w:p>
          <w:p w:rsidR="00BC02C9" w:rsidRDefault="00BC02C9" w:rsidP="00BC02C9">
            <w:pPr>
              <w:numPr>
                <w:ilvl w:val="0"/>
                <w:numId w:val="29"/>
              </w:numPr>
              <w:jc w:val="left"/>
              <w:rPr>
                <w:rFonts w:eastAsia="Calibri"/>
                <w:szCs w:val="22"/>
              </w:rPr>
            </w:pPr>
            <w:r w:rsidRPr="001C6F8A">
              <w:rPr>
                <w:rFonts w:eastAsia="Calibri"/>
                <w:b/>
                <w:szCs w:val="22"/>
              </w:rPr>
              <w:t>Jboss :</w:t>
            </w:r>
            <w:r w:rsidRPr="001C6F8A">
              <w:rPr>
                <w:rFonts w:eastAsia="Calibri"/>
                <w:szCs w:val="22"/>
              </w:rPr>
              <w:t xml:space="preserve"> </w:t>
            </w:r>
          </w:p>
          <w:p w:rsidR="00BC02C9" w:rsidRDefault="00BC02C9" w:rsidP="006E6E31">
            <w:pPr>
              <w:ind w:left="720"/>
              <w:jc w:val="left"/>
              <w:rPr>
                <w:rFonts w:eastAsia="Calibri"/>
                <w:szCs w:val="22"/>
              </w:rPr>
            </w:pPr>
            <w:r w:rsidRPr="001C6F8A">
              <w:rPr>
                <w:rFonts w:eastAsia="Calibri"/>
                <w:szCs w:val="22"/>
              </w:rPr>
              <w:t xml:space="preserve">Il vous suffit d’ouvrir son fichier de log </w:t>
            </w:r>
            <w:r w:rsidRPr="001C6F8A">
              <w:rPr>
                <w:rFonts w:eastAsia="Calibri"/>
                <w:b/>
                <w:szCs w:val="22"/>
              </w:rPr>
              <w:t>D:\</w:t>
            </w:r>
            <w:r>
              <w:rPr>
                <w:rFonts w:eastAsia="Calibri"/>
                <w:b/>
                <w:szCs w:val="22"/>
              </w:rPr>
              <w:t>EXP_DEV</w:t>
            </w:r>
            <w:r w:rsidRPr="001C6F8A">
              <w:rPr>
                <w:rFonts w:eastAsia="Calibri"/>
                <w:b/>
                <w:szCs w:val="22"/>
              </w:rPr>
              <w:t xml:space="preserve"> \PlanonEE201012\Server\jboss-4.2.3.GA\tanuki\logs\wrapper-default.log</w:t>
            </w:r>
            <w:r w:rsidRPr="001C6F8A">
              <w:rPr>
                <w:rFonts w:eastAsia="Calibri"/>
                <w:szCs w:val="22"/>
              </w:rPr>
              <w:t xml:space="preserve"> (Remplacez </w:t>
            </w:r>
            <w:r>
              <w:rPr>
                <w:rFonts w:eastAsia="Calibri"/>
                <w:szCs w:val="22"/>
              </w:rPr>
              <w:t>EXP_DEV</w:t>
            </w:r>
            <w:r w:rsidRPr="001C6F8A">
              <w:rPr>
                <w:rFonts w:eastAsia="Calibri"/>
                <w:szCs w:val="22"/>
              </w:rPr>
              <w:t xml:space="preserve"> par le nom de votre instance pour savoir de quel fichier il s’agit dans votre cas)</w:t>
            </w:r>
          </w:p>
          <w:p w:rsidR="00BC02C9" w:rsidRDefault="00BC02C9" w:rsidP="006E6E31">
            <w:pPr>
              <w:ind w:left="720"/>
              <w:jc w:val="left"/>
              <w:rPr>
                <w:rFonts w:eastAsia="Calibri"/>
                <w:szCs w:val="22"/>
              </w:rPr>
            </w:pPr>
          </w:p>
          <w:p w:rsidR="00BC02C9" w:rsidRPr="001C6F8A" w:rsidRDefault="00BC02C9" w:rsidP="006E6E31">
            <w:pPr>
              <w:ind w:left="720"/>
              <w:jc w:val="left"/>
              <w:rPr>
                <w:rFonts w:eastAsia="Calibri"/>
                <w:szCs w:val="22"/>
              </w:rPr>
            </w:pPr>
            <w:r w:rsidRPr="008A7DB9">
              <w:rPr>
                <w:rFonts w:eastAsia="Calibri"/>
                <w:szCs w:val="22"/>
              </w:rPr>
              <w:t xml:space="preserve">Recherchez une valeur de la forme </w:t>
            </w:r>
            <w:r w:rsidRPr="008A7DB9">
              <w:rPr>
                <w:rFonts w:eastAsia="Calibri"/>
                <w:b/>
                <w:szCs w:val="22"/>
              </w:rPr>
              <w:t>[Server] JBoss (MX MicroKernel) [4.2.3.GA (build: SVNTag=JBoss_4_2_3_GA date=</w:t>
            </w:r>
            <w:r w:rsidRPr="008A7DB9">
              <w:rPr>
                <w:rFonts w:eastAsia="Calibri"/>
                <w:szCs w:val="22"/>
              </w:rPr>
              <w:t>200911251234</w:t>
            </w:r>
            <w:r w:rsidRPr="008A7DB9">
              <w:rPr>
                <w:rFonts w:eastAsia="Calibri"/>
                <w:b/>
                <w:szCs w:val="22"/>
              </w:rPr>
              <w:t>)] Started in</w:t>
            </w:r>
            <w:r w:rsidRPr="008A7DB9">
              <w:rPr>
                <w:rFonts w:eastAsia="Calibri"/>
                <w:szCs w:val="22"/>
              </w:rPr>
              <w:t xml:space="preserve"> 5m:16s:984ms. </w:t>
            </w:r>
          </w:p>
          <w:p w:rsidR="00BC02C9" w:rsidRPr="001C6F8A" w:rsidRDefault="00BC02C9" w:rsidP="006E6E31">
            <w:pPr>
              <w:jc w:val="left"/>
              <w:rPr>
                <w:rFonts w:eastAsia="Calibri"/>
                <w:szCs w:val="22"/>
              </w:rPr>
            </w:pPr>
          </w:p>
          <w:p w:rsidR="00BC02C9" w:rsidRPr="001C6F8A" w:rsidRDefault="00BC02C9" w:rsidP="006E6E31">
            <w:pPr>
              <w:jc w:val="left"/>
              <w:rPr>
                <w:rFonts w:eastAsia="Calibri"/>
                <w:szCs w:val="22"/>
              </w:rPr>
            </w:pPr>
          </w:p>
          <w:p w:rsidR="00BC02C9" w:rsidRDefault="00BC02C9" w:rsidP="006E6E31">
            <w:pPr>
              <w:numPr>
                <w:ilvl w:val="0"/>
                <w:numId w:val="10"/>
              </w:numPr>
              <w:jc w:val="left"/>
              <w:rPr>
                <w:rFonts w:eastAsia="Calibri"/>
                <w:szCs w:val="22"/>
              </w:rPr>
            </w:pPr>
            <w:r w:rsidRPr="00D3741A">
              <w:rPr>
                <w:rFonts w:eastAsia="Calibri"/>
                <w:b/>
                <w:szCs w:val="22"/>
              </w:rPr>
              <w:t xml:space="preserve">Tomcat </w:t>
            </w:r>
            <w:r w:rsidRPr="001C6F8A">
              <w:rPr>
                <w:rFonts w:eastAsia="Calibri"/>
                <w:szCs w:val="22"/>
              </w:rPr>
              <w:t xml:space="preserve">: </w:t>
            </w:r>
          </w:p>
          <w:p w:rsidR="00BC02C9" w:rsidRDefault="00BC02C9" w:rsidP="006E6E31">
            <w:pPr>
              <w:ind w:left="720"/>
              <w:jc w:val="left"/>
              <w:rPr>
                <w:rFonts w:eastAsia="Calibri"/>
                <w:szCs w:val="22"/>
              </w:rPr>
            </w:pPr>
            <w:r w:rsidRPr="00D3741A">
              <w:rPr>
                <w:rFonts w:eastAsia="Calibri"/>
                <w:szCs w:val="22"/>
              </w:rPr>
              <w:t xml:space="preserve">Ouvrez le fichier log du service, il s’agit de </w:t>
            </w:r>
            <w:r w:rsidRPr="00D3741A">
              <w:rPr>
                <w:rFonts w:eastAsia="Calibri"/>
                <w:b/>
                <w:szCs w:val="22"/>
              </w:rPr>
              <w:t>D:\</w:t>
            </w:r>
            <w:r>
              <w:rPr>
                <w:rFonts w:eastAsia="Calibri"/>
                <w:b/>
                <w:szCs w:val="22"/>
              </w:rPr>
              <w:t>EXP_DEV</w:t>
            </w:r>
            <w:r w:rsidRPr="00D3741A">
              <w:rPr>
                <w:rFonts w:eastAsia="Calibri"/>
                <w:b/>
                <w:szCs w:val="22"/>
              </w:rPr>
              <w:t xml:space="preserve">\PlanonEE201012\Server\tomcat-5.5\tanuki\logs\wrapper-default.log </w:t>
            </w:r>
            <w:r w:rsidRPr="00D3741A">
              <w:rPr>
                <w:rFonts w:eastAsia="Calibri"/>
                <w:szCs w:val="22"/>
              </w:rPr>
              <w:t>(Faites les conversions d’usage d’une instance à l’autre).</w:t>
            </w:r>
          </w:p>
          <w:p w:rsidR="00BC02C9" w:rsidRDefault="00BC02C9" w:rsidP="006E6E31">
            <w:pPr>
              <w:ind w:left="720"/>
              <w:jc w:val="left"/>
              <w:rPr>
                <w:rFonts w:eastAsia="Calibri"/>
                <w:szCs w:val="22"/>
              </w:rPr>
            </w:pPr>
          </w:p>
          <w:p w:rsidR="00BC02C9" w:rsidRDefault="00BC02C9" w:rsidP="006E6E31">
            <w:pPr>
              <w:ind w:left="720"/>
              <w:jc w:val="left"/>
              <w:rPr>
                <w:rFonts w:eastAsia="Calibri"/>
                <w:szCs w:val="22"/>
              </w:rPr>
            </w:pPr>
            <w:r w:rsidRPr="00D3741A">
              <w:rPr>
                <w:rFonts w:eastAsia="Calibri"/>
                <w:szCs w:val="22"/>
              </w:rPr>
              <w:t xml:space="preserve">Recherchez une ligne contenant une valeur similaire à celle-ci : </w:t>
            </w:r>
            <w:r w:rsidRPr="00D3741A">
              <w:rPr>
                <w:rFonts w:eastAsia="Calibri"/>
                <w:b/>
                <w:szCs w:val="22"/>
              </w:rPr>
              <w:t>INFO: Server startup in</w:t>
            </w:r>
            <w:r w:rsidRPr="00D3741A">
              <w:rPr>
                <w:rFonts w:eastAsia="Calibri"/>
                <w:szCs w:val="22"/>
              </w:rPr>
              <w:t xml:space="preserve"> 122188 ms</w:t>
            </w:r>
          </w:p>
          <w:p w:rsidR="00BC02C9" w:rsidRDefault="00BC02C9" w:rsidP="006E6E31">
            <w:pPr>
              <w:ind w:left="720"/>
              <w:jc w:val="left"/>
              <w:rPr>
                <w:rFonts w:eastAsia="Calibri"/>
                <w:szCs w:val="22"/>
              </w:rPr>
            </w:pPr>
          </w:p>
          <w:p w:rsidR="00BC02C9" w:rsidRDefault="00BC02C9" w:rsidP="006E6E31">
            <w:pPr>
              <w:ind w:left="720"/>
              <w:jc w:val="left"/>
              <w:rPr>
                <w:rFonts w:eastAsia="Calibri"/>
                <w:szCs w:val="22"/>
              </w:rPr>
            </w:pPr>
            <w:r w:rsidRPr="00D3741A">
              <w:rPr>
                <w:rFonts w:eastAsia="Calibri"/>
                <w:szCs w:val="22"/>
              </w:rPr>
              <w:t>Vérifiez que le service fonctionne correctement en ouvrant le client Web de l’instance qui se situe sur le bureau (</w:t>
            </w:r>
            <w:r w:rsidRPr="00D3741A">
              <w:rPr>
                <w:rFonts w:eastAsia="Calibri"/>
                <w:b/>
                <w:szCs w:val="22"/>
              </w:rPr>
              <w:t>EXP_DEV_WEB2</w:t>
            </w:r>
            <w:r w:rsidRPr="00D3741A">
              <w:rPr>
                <w:rFonts w:eastAsia="Calibri"/>
                <w:szCs w:val="22"/>
              </w:rPr>
              <w:t>).</w:t>
            </w:r>
          </w:p>
          <w:p w:rsidR="00BC02C9" w:rsidRDefault="00BC02C9" w:rsidP="006E6E31">
            <w:pPr>
              <w:ind w:left="720"/>
              <w:jc w:val="left"/>
              <w:rPr>
                <w:rFonts w:eastAsia="Calibri"/>
                <w:szCs w:val="22"/>
              </w:rPr>
            </w:pPr>
          </w:p>
          <w:p w:rsidR="00BC02C9" w:rsidRPr="00D3741A" w:rsidRDefault="00BC02C9" w:rsidP="006E6E31">
            <w:pPr>
              <w:ind w:left="720"/>
              <w:jc w:val="left"/>
              <w:rPr>
                <w:rFonts w:eastAsia="Calibri"/>
                <w:szCs w:val="22"/>
              </w:rPr>
            </w:pPr>
            <w:r w:rsidRPr="00D3741A">
              <w:rPr>
                <w:rFonts w:eastAsia="Calibri"/>
                <w:szCs w:val="22"/>
              </w:rPr>
              <w:t>Si la connexion se déroule sans erreur, c’est que le service fonctionne correctement.</w:t>
            </w:r>
          </w:p>
          <w:p w:rsidR="00BC02C9" w:rsidRPr="001C6F8A" w:rsidRDefault="00BC02C9" w:rsidP="006E6E31">
            <w:pPr>
              <w:jc w:val="left"/>
              <w:rPr>
                <w:rFonts w:eastAsia="Calibri"/>
                <w:szCs w:val="22"/>
              </w:rPr>
            </w:pPr>
          </w:p>
          <w:p w:rsidR="00BC02C9" w:rsidRDefault="00BC02C9" w:rsidP="00BC02C9">
            <w:pPr>
              <w:numPr>
                <w:ilvl w:val="0"/>
                <w:numId w:val="30"/>
              </w:numPr>
              <w:jc w:val="left"/>
              <w:rPr>
                <w:rFonts w:eastAsia="Calibri"/>
                <w:szCs w:val="22"/>
              </w:rPr>
            </w:pPr>
            <w:r w:rsidRPr="00D3741A">
              <w:rPr>
                <w:rFonts w:eastAsia="Calibri"/>
                <w:b/>
                <w:szCs w:val="22"/>
              </w:rPr>
              <w:t>MNT :</w:t>
            </w:r>
            <w:r w:rsidRPr="001C6F8A">
              <w:rPr>
                <w:rFonts w:eastAsia="Calibri"/>
                <w:szCs w:val="22"/>
              </w:rPr>
              <w:t xml:space="preserve"> </w:t>
            </w:r>
          </w:p>
          <w:p w:rsidR="00BC02C9" w:rsidRDefault="00BC02C9" w:rsidP="006E6E31">
            <w:pPr>
              <w:ind w:left="720"/>
              <w:jc w:val="left"/>
              <w:rPr>
                <w:rFonts w:eastAsia="Calibri"/>
                <w:szCs w:val="22"/>
              </w:rPr>
            </w:pPr>
            <w:r w:rsidRPr="001C6F8A">
              <w:rPr>
                <w:rFonts w:eastAsia="Calibri"/>
                <w:szCs w:val="22"/>
              </w:rPr>
              <w:t xml:space="preserve">Comme le service </w:t>
            </w:r>
            <w:r w:rsidRPr="00D3741A">
              <w:rPr>
                <w:rFonts w:eastAsia="Calibri"/>
                <w:b/>
                <w:szCs w:val="22"/>
              </w:rPr>
              <w:t>MNT</w:t>
            </w:r>
            <w:r w:rsidRPr="001C6F8A">
              <w:rPr>
                <w:rFonts w:eastAsia="Calibri"/>
                <w:szCs w:val="22"/>
              </w:rPr>
              <w:t xml:space="preserve"> n’existe que s’il y a eu installation du module complémentaire du même nom, vous n’aurez pas forcément affaire à ce service lors de vos configurations. </w:t>
            </w:r>
          </w:p>
          <w:p w:rsidR="00BC02C9" w:rsidRDefault="00BC02C9" w:rsidP="006E6E31">
            <w:pPr>
              <w:ind w:left="720"/>
              <w:jc w:val="left"/>
              <w:rPr>
                <w:rFonts w:eastAsia="Calibri"/>
                <w:szCs w:val="22"/>
              </w:rPr>
            </w:pPr>
          </w:p>
          <w:p w:rsidR="00BC02C9" w:rsidRPr="001C6F8A" w:rsidRDefault="00BC02C9" w:rsidP="006E6E31">
            <w:pPr>
              <w:ind w:left="720"/>
              <w:jc w:val="left"/>
              <w:rPr>
                <w:rFonts w:eastAsia="Calibri"/>
                <w:szCs w:val="22"/>
              </w:rPr>
            </w:pPr>
            <w:r w:rsidRPr="001C6F8A">
              <w:rPr>
                <w:rFonts w:eastAsia="Calibri"/>
                <w:szCs w:val="22"/>
              </w:rPr>
              <w:t xml:space="preserve">En tout cas, ses logs sont stockés dans les répertoires de la forme </w:t>
            </w:r>
            <w:r w:rsidRPr="00D3741A">
              <w:rPr>
                <w:rFonts w:eastAsia="Calibri"/>
                <w:b/>
                <w:szCs w:val="22"/>
              </w:rPr>
              <w:t>D:\INS_ENV\MNT\log</w:t>
            </w:r>
            <w:r w:rsidRPr="001C6F8A">
              <w:rPr>
                <w:rFonts w:eastAsia="Calibri"/>
                <w:szCs w:val="22"/>
              </w:rPr>
              <w:t xml:space="preserve"> où </w:t>
            </w:r>
            <w:r w:rsidRPr="00D3741A">
              <w:rPr>
                <w:rFonts w:eastAsia="Calibri"/>
                <w:b/>
                <w:szCs w:val="22"/>
              </w:rPr>
              <w:t>INS_ENV</w:t>
            </w:r>
            <w:r w:rsidRPr="001C6F8A">
              <w:rPr>
                <w:rFonts w:eastAsia="Calibri"/>
                <w:szCs w:val="22"/>
              </w:rPr>
              <w:t xml:space="preserve"> est le nom de l’instance correspondante.</w:t>
            </w:r>
          </w:p>
          <w:p w:rsidR="00BC02C9" w:rsidRPr="001C6F8A" w:rsidRDefault="00BC02C9" w:rsidP="006E6E31">
            <w:pPr>
              <w:jc w:val="left"/>
              <w:rPr>
                <w:rFonts w:eastAsia="Calibri"/>
                <w:szCs w:val="22"/>
              </w:rPr>
            </w:pPr>
          </w:p>
          <w:p w:rsidR="00BC02C9" w:rsidRPr="00561EE9" w:rsidRDefault="00BC02C9" w:rsidP="006E6E31">
            <w:pPr>
              <w:jc w:val="left"/>
              <w:rPr>
                <w:rFonts w:eastAsia="Calibri"/>
                <w:szCs w:val="22"/>
              </w:rPr>
            </w:pPr>
            <w:r w:rsidRPr="00D3741A">
              <w:rPr>
                <w:rFonts w:eastAsia="Calibri"/>
                <w:szCs w:val="22"/>
              </w:rPr>
              <w:sym w:font="Wingdings" w:char="F0E0"/>
            </w:r>
            <w:r w:rsidRPr="001C6F8A">
              <w:rPr>
                <w:rFonts w:eastAsia="Calibri"/>
                <w:szCs w:val="22"/>
              </w:rPr>
              <w:t>Fermez le gestionnaire des services une fois toutes vos opérations achevées.</w:t>
            </w:r>
          </w:p>
          <w:p w:rsidR="00BC02C9" w:rsidRPr="002A6988" w:rsidRDefault="00BC02C9" w:rsidP="006E6E31">
            <w:pPr>
              <w:jc w:val="left"/>
              <w:rPr>
                <w:rFonts w:eastAsia="Calibri"/>
                <w:szCs w:val="22"/>
              </w:rPr>
            </w:pPr>
          </w:p>
        </w:tc>
        <w:tc>
          <w:tcPr>
            <w:tcW w:w="5117" w:type="dxa"/>
          </w:tcPr>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r>
              <w:rPr>
                <w:noProof/>
                <w:szCs w:val="22"/>
              </w:rPr>
              <w:drawing>
                <wp:inline distT="0" distB="0" distL="0" distR="0" wp14:anchorId="2D05BA9E" wp14:editId="4FD51232">
                  <wp:extent cx="3105150" cy="2276475"/>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105150" cy="2276475"/>
                          </a:xfrm>
                          <a:prstGeom prst="rect">
                            <a:avLst/>
                          </a:prstGeom>
                          <a:noFill/>
                          <a:ln>
                            <a:noFill/>
                          </a:ln>
                        </pic:spPr>
                      </pic:pic>
                    </a:graphicData>
                  </a:graphic>
                </wp:inline>
              </w:drawing>
            </w:r>
          </w:p>
          <w:p w:rsidR="00BC02C9" w:rsidRDefault="00BC02C9" w:rsidP="006E6E31">
            <w:pPr>
              <w:rPr>
                <w:szCs w:val="22"/>
              </w:rPr>
            </w:pPr>
          </w:p>
          <w:p w:rsidR="00BC02C9" w:rsidRDefault="00BC02C9" w:rsidP="006E6E31">
            <w:pPr>
              <w:rPr>
                <w:szCs w:val="22"/>
              </w:rPr>
            </w:pPr>
          </w:p>
          <w:p w:rsidR="00BC02C9" w:rsidRDefault="00BC02C9" w:rsidP="006E6E31">
            <w:pPr>
              <w:rPr>
                <w:szCs w:val="22"/>
              </w:rPr>
            </w:pPr>
            <w:r>
              <w:rPr>
                <w:noProof/>
                <w:szCs w:val="22"/>
              </w:rPr>
              <w:drawing>
                <wp:inline distT="0" distB="0" distL="0" distR="0" wp14:anchorId="3C27D6FD" wp14:editId="5F6F850B">
                  <wp:extent cx="3105150" cy="2371725"/>
                  <wp:effectExtent l="0" t="0" r="0"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05150" cy="2371725"/>
                          </a:xfrm>
                          <a:prstGeom prst="rect">
                            <a:avLst/>
                          </a:prstGeom>
                          <a:noFill/>
                          <a:ln>
                            <a:noFill/>
                          </a:ln>
                        </pic:spPr>
                      </pic:pic>
                    </a:graphicData>
                  </a:graphic>
                </wp:inline>
              </w:drawing>
            </w: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Default="00BC02C9" w:rsidP="006E6E31">
            <w:pPr>
              <w:rPr>
                <w:szCs w:val="22"/>
              </w:rPr>
            </w:pPr>
          </w:p>
          <w:p w:rsidR="00BC02C9" w:rsidRPr="004F3EC1" w:rsidRDefault="00BC02C9" w:rsidP="006E6E31">
            <w:pPr>
              <w:rPr>
                <w:szCs w:val="22"/>
              </w:rPr>
            </w:pPr>
            <w:r>
              <w:rPr>
                <w:noProof/>
                <w:szCs w:val="22"/>
              </w:rPr>
              <w:drawing>
                <wp:inline distT="0" distB="0" distL="0" distR="0" wp14:anchorId="544FEEBB" wp14:editId="19865FD1">
                  <wp:extent cx="3114675" cy="218122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114675" cy="2181225"/>
                          </a:xfrm>
                          <a:prstGeom prst="rect">
                            <a:avLst/>
                          </a:prstGeom>
                          <a:noFill/>
                          <a:ln>
                            <a:noFill/>
                          </a:ln>
                        </pic:spPr>
                      </pic:pic>
                    </a:graphicData>
                  </a:graphic>
                </wp:inline>
              </w:drawing>
            </w:r>
          </w:p>
        </w:tc>
      </w:tr>
      <w:tr w:rsidR="00BC02C9" w:rsidRPr="004F3EC1" w:rsidTr="006E6E31">
        <w:tc>
          <w:tcPr>
            <w:tcW w:w="5637" w:type="dxa"/>
          </w:tcPr>
          <w:p w:rsidR="00BC02C9" w:rsidRPr="004F3EC1" w:rsidRDefault="00BC02C9" w:rsidP="006E6E31">
            <w:pPr>
              <w:jc w:val="left"/>
              <w:rPr>
                <w:rFonts w:eastAsia="Calibri"/>
                <w:b/>
                <w:szCs w:val="22"/>
                <w:u w:val="single"/>
              </w:rPr>
            </w:pPr>
            <w:r w:rsidRPr="004F3EC1">
              <w:rPr>
                <w:rFonts w:eastAsia="Calibri"/>
                <w:b/>
                <w:szCs w:val="22"/>
                <w:u w:val="single"/>
              </w:rPr>
              <w:lastRenderedPageBreak/>
              <w:t>Vérification du client Java</w:t>
            </w:r>
          </w:p>
          <w:p w:rsidR="00BC02C9" w:rsidRPr="004F3EC1" w:rsidRDefault="00BC02C9" w:rsidP="006E6E31">
            <w:pPr>
              <w:jc w:val="left"/>
              <w:rPr>
                <w:rFonts w:eastAsia="Calibri"/>
                <w:b/>
                <w:szCs w:val="22"/>
                <w:u w:val="single"/>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r w:rsidRPr="004F3EC1">
              <w:rPr>
                <w:rFonts w:eastAsia="Calibri"/>
                <w:szCs w:val="22"/>
              </w:rPr>
              <w:sym w:font="Wingdings" w:char="F0E0"/>
            </w:r>
            <w:r>
              <w:rPr>
                <w:rFonts w:eastAsia="Calibri"/>
                <w:szCs w:val="22"/>
              </w:rPr>
              <w:t>Lancez le client java dont le raccourci se trouve sur le bureau (il est g</w:t>
            </w:r>
            <w:r w:rsidRPr="004F3EC1">
              <w:rPr>
                <w:rFonts w:eastAsia="Calibri"/>
                <w:szCs w:val="22"/>
              </w:rPr>
              <w:t xml:space="preserve">énéralement sous la forme </w:t>
            </w:r>
            <w:r w:rsidRPr="00FE332A">
              <w:rPr>
                <w:rFonts w:eastAsia="Calibri"/>
                <w:b/>
                <w:szCs w:val="22"/>
              </w:rPr>
              <w:t>INS_ENV_JC</w:t>
            </w:r>
            <w:r w:rsidRPr="004F3EC1">
              <w:rPr>
                <w:rFonts w:eastAsia="Calibri"/>
                <w:szCs w:val="22"/>
              </w:rPr>
              <w:t xml:space="preserve">, Ex : </w:t>
            </w:r>
            <w:r w:rsidRPr="00FE332A">
              <w:rPr>
                <w:rFonts w:eastAsia="Calibri"/>
                <w:b/>
                <w:szCs w:val="22"/>
              </w:rPr>
              <w:t>EXP_DEV_JC</w:t>
            </w:r>
            <w:r w:rsidRPr="004F3EC1">
              <w:rPr>
                <w:rFonts w:eastAsia="Calibri"/>
                <w:szCs w:val="22"/>
              </w:rPr>
              <w:t>)</w:t>
            </w: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r w:rsidRPr="00FE332A">
              <w:rPr>
                <w:rFonts w:eastAsia="Calibri"/>
                <w:szCs w:val="22"/>
              </w:rPr>
              <w:sym w:font="Wingdings" w:char="F0E0"/>
            </w:r>
            <w:r>
              <w:rPr>
                <w:rFonts w:eastAsia="Calibri"/>
                <w:szCs w:val="22"/>
              </w:rPr>
              <w:t>Saisissez</w:t>
            </w:r>
            <w:r w:rsidRPr="004F3EC1">
              <w:rPr>
                <w:rFonts w:eastAsia="Calibri"/>
                <w:szCs w:val="22"/>
              </w:rPr>
              <w:t xml:space="preserve"> les champs de connexion : username et password.</w:t>
            </w:r>
            <w:r>
              <w:rPr>
                <w:rFonts w:eastAsia="Calibri"/>
                <w:szCs w:val="22"/>
              </w:rPr>
              <w:t xml:space="preserve"> </w:t>
            </w:r>
            <w:r w:rsidRPr="004F3EC1">
              <w:rPr>
                <w:rFonts w:eastAsia="Calibri"/>
                <w:szCs w:val="22"/>
              </w:rPr>
              <w:t>puis cliquez OK. (Les divers mots de passe et noms d’utilisateurs sont disponibles dans le fichier FMAO.xls).</w:t>
            </w: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r w:rsidRPr="00FE332A">
              <w:rPr>
                <w:rFonts w:eastAsia="Calibri"/>
                <w:szCs w:val="22"/>
              </w:rPr>
              <w:sym w:font="Wingdings" w:char="F0E0"/>
            </w:r>
            <w:r>
              <w:rPr>
                <w:rFonts w:eastAsia="Calibri"/>
                <w:szCs w:val="22"/>
              </w:rPr>
              <w:t>Si aucune erreur ne survient,</w:t>
            </w:r>
            <w:r w:rsidRPr="004F3EC1">
              <w:rPr>
                <w:rFonts w:eastAsia="Calibri"/>
                <w:szCs w:val="22"/>
              </w:rPr>
              <w:t xml:space="preserve"> une fenêtre similaire à </w:t>
            </w:r>
            <w:r>
              <w:rPr>
                <w:rFonts w:eastAsia="Calibri"/>
                <w:szCs w:val="22"/>
              </w:rPr>
              <w:t>celle-ci devrait apparaître</w:t>
            </w:r>
            <w:r w:rsidRPr="004F3EC1">
              <w:rPr>
                <w:rFonts w:eastAsia="Calibri"/>
                <w:szCs w:val="22"/>
              </w:rPr>
              <w:t>.</w:t>
            </w:r>
          </w:p>
          <w:p w:rsidR="00BC02C9" w:rsidRPr="004F3EC1" w:rsidRDefault="00BC02C9" w:rsidP="006E6E31">
            <w:pPr>
              <w:jc w:val="left"/>
              <w:rPr>
                <w:rFonts w:eastAsia="Calibri"/>
                <w:szCs w:val="22"/>
              </w:rPr>
            </w:pPr>
          </w:p>
          <w:p w:rsidR="00BC02C9" w:rsidRPr="004F3EC1" w:rsidRDefault="00BC02C9" w:rsidP="006E6E31">
            <w:pPr>
              <w:jc w:val="left"/>
              <w:rPr>
                <w:rFonts w:eastAsia="Calibri"/>
                <w:szCs w:val="22"/>
              </w:rPr>
            </w:pPr>
          </w:p>
          <w:p w:rsidR="00BC02C9" w:rsidRDefault="00BC02C9" w:rsidP="006E6E31">
            <w:pPr>
              <w:jc w:val="left"/>
              <w:rPr>
                <w:rFonts w:eastAsia="Calibri"/>
                <w:szCs w:val="22"/>
              </w:rPr>
            </w:pPr>
            <w:r w:rsidRPr="00FE332A">
              <w:rPr>
                <w:rFonts w:eastAsia="Calibri"/>
                <w:szCs w:val="22"/>
              </w:rPr>
              <w:sym w:font="Wingdings" w:char="F0E0"/>
            </w:r>
            <w:r w:rsidRPr="004F3EC1">
              <w:rPr>
                <w:rFonts w:eastAsia="Calibri"/>
                <w:szCs w:val="22"/>
              </w:rPr>
              <w:t xml:space="preserve">Vous pouvez </w:t>
            </w:r>
            <w:r>
              <w:rPr>
                <w:rFonts w:eastAsia="Calibri"/>
                <w:szCs w:val="22"/>
              </w:rPr>
              <w:t xml:space="preserve">y vérifier plusieurs informations telles que les versions des composants par exemple (via le menu </w:t>
            </w:r>
            <w:r w:rsidRPr="00FE332A">
              <w:rPr>
                <w:rFonts w:eastAsia="Calibri"/>
                <w:b/>
                <w:szCs w:val="22"/>
              </w:rPr>
              <w:t>Aide</w:t>
            </w:r>
            <w:r>
              <w:rPr>
                <w:rFonts w:eastAsia="Calibri"/>
                <w:szCs w:val="22"/>
              </w:rPr>
              <w:t>) ou vous pouvez tout simplement  f</w:t>
            </w:r>
            <w:r w:rsidRPr="004F3EC1">
              <w:rPr>
                <w:rFonts w:eastAsia="Calibri"/>
                <w:szCs w:val="22"/>
              </w:rPr>
              <w:t xml:space="preserve">ermer le client java, </w:t>
            </w:r>
          </w:p>
          <w:p w:rsidR="00BC02C9" w:rsidRDefault="00BC02C9" w:rsidP="006E6E31">
            <w:pPr>
              <w:jc w:val="left"/>
              <w:rPr>
                <w:rFonts w:eastAsia="Calibri"/>
                <w:szCs w:val="22"/>
              </w:rPr>
            </w:pPr>
          </w:p>
          <w:p w:rsidR="00BC02C9" w:rsidRPr="004F3EC1" w:rsidRDefault="00BC02C9" w:rsidP="006E6E31">
            <w:pPr>
              <w:jc w:val="left"/>
              <w:rPr>
                <w:rFonts w:eastAsia="Calibri"/>
                <w:szCs w:val="22"/>
              </w:rPr>
            </w:pPr>
            <w:r w:rsidRPr="00FE332A">
              <w:rPr>
                <w:rFonts w:eastAsia="Calibri"/>
                <w:szCs w:val="22"/>
              </w:rPr>
              <w:sym w:font="Wingdings" w:char="F0E0"/>
            </w:r>
            <w:r>
              <w:rPr>
                <w:rFonts w:eastAsia="Calibri"/>
                <w:szCs w:val="22"/>
              </w:rPr>
              <w:t xml:space="preserve">Cliquez sur </w:t>
            </w:r>
            <w:r w:rsidRPr="0069002F">
              <w:rPr>
                <w:rFonts w:eastAsia="Calibri"/>
                <w:b/>
                <w:szCs w:val="22"/>
              </w:rPr>
              <w:t>Planon ProCenter</w:t>
            </w:r>
            <w:r w:rsidRPr="004F3EC1">
              <w:rPr>
                <w:rFonts w:eastAsia="Calibri"/>
                <w:szCs w:val="22"/>
              </w:rPr>
              <w:t xml:space="preserve"> en haut à gauche de la f</w:t>
            </w:r>
            <w:r>
              <w:rPr>
                <w:rFonts w:eastAsia="Calibri"/>
                <w:szCs w:val="22"/>
              </w:rPr>
              <w:t xml:space="preserve">enêtre et choisissez </w:t>
            </w:r>
            <w:r w:rsidRPr="00A94310">
              <w:rPr>
                <w:rFonts w:eastAsia="Calibri"/>
                <w:b/>
                <w:szCs w:val="22"/>
              </w:rPr>
              <w:t>Quitter</w:t>
            </w:r>
            <w:r w:rsidRPr="004F3EC1">
              <w:rPr>
                <w:rFonts w:eastAsia="Calibri"/>
                <w:szCs w:val="22"/>
              </w:rPr>
              <w:t>.</w:t>
            </w:r>
          </w:p>
          <w:p w:rsidR="00BC02C9" w:rsidRPr="004F3EC1" w:rsidRDefault="00BC02C9" w:rsidP="006E6E31">
            <w:pPr>
              <w:jc w:val="left"/>
              <w:rPr>
                <w:rFonts w:eastAsia="Calibri"/>
                <w:szCs w:val="22"/>
              </w:rPr>
            </w:pPr>
          </w:p>
        </w:tc>
        <w:tc>
          <w:tcPr>
            <w:tcW w:w="5117" w:type="dxa"/>
          </w:tcPr>
          <w:p w:rsidR="00BC02C9" w:rsidRPr="004F3EC1" w:rsidRDefault="00BC02C9" w:rsidP="006E6E31">
            <w:pPr>
              <w:rPr>
                <w:szCs w:val="22"/>
              </w:rPr>
            </w:pPr>
            <w:r w:rsidRPr="004F3EC1">
              <w:rPr>
                <w:noProof/>
                <w:szCs w:val="22"/>
              </w:rPr>
              <w:lastRenderedPageBreak/>
              <w:drawing>
                <wp:inline distT="0" distB="0" distL="0" distR="0" wp14:anchorId="53168D45" wp14:editId="233680B0">
                  <wp:extent cx="3133725" cy="163830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7" cstate="print">
                            <a:extLst>
                              <a:ext uri="{28A0092B-C50C-407E-A947-70E740481C1C}">
                                <a14:useLocalDpi xmlns:a14="http://schemas.microsoft.com/office/drawing/2010/main" val="0"/>
                              </a:ext>
                            </a:extLst>
                          </a:blip>
                          <a:srcRect t="45073"/>
                          <a:stretch>
                            <a:fillRect/>
                          </a:stretch>
                        </pic:blipFill>
                        <pic:spPr bwMode="auto">
                          <a:xfrm>
                            <a:off x="0" y="0"/>
                            <a:ext cx="3133725" cy="1638300"/>
                          </a:xfrm>
                          <a:prstGeom prst="rect">
                            <a:avLst/>
                          </a:prstGeom>
                          <a:noFill/>
                          <a:ln>
                            <a:noFill/>
                          </a:ln>
                        </pic:spPr>
                      </pic:pic>
                    </a:graphicData>
                  </a:graphic>
                </wp:inline>
              </w:drawing>
            </w:r>
          </w:p>
          <w:p w:rsidR="00BC02C9" w:rsidRPr="004F3EC1" w:rsidRDefault="00BC02C9" w:rsidP="006E6E31">
            <w:pPr>
              <w:rPr>
                <w:szCs w:val="22"/>
              </w:rPr>
            </w:pPr>
            <w:r w:rsidRPr="004F3EC1">
              <w:rPr>
                <w:noProof/>
                <w:szCs w:val="22"/>
              </w:rPr>
              <w:lastRenderedPageBreak/>
              <w:drawing>
                <wp:inline distT="0" distB="0" distL="0" distR="0" wp14:anchorId="7CF393A2" wp14:editId="2773BACB">
                  <wp:extent cx="3228975" cy="1790700"/>
                  <wp:effectExtent l="0" t="0" r="952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8">
                            <a:extLst>
                              <a:ext uri="{28A0092B-C50C-407E-A947-70E740481C1C}">
                                <a14:useLocalDpi xmlns:a14="http://schemas.microsoft.com/office/drawing/2010/main" val="0"/>
                              </a:ext>
                            </a:extLst>
                          </a:blip>
                          <a:srcRect t="43394" r="60101" b="13255"/>
                          <a:stretch>
                            <a:fillRect/>
                          </a:stretch>
                        </pic:blipFill>
                        <pic:spPr bwMode="auto">
                          <a:xfrm>
                            <a:off x="0" y="0"/>
                            <a:ext cx="3228975" cy="1790700"/>
                          </a:xfrm>
                          <a:prstGeom prst="rect">
                            <a:avLst/>
                          </a:prstGeom>
                          <a:noFill/>
                          <a:ln>
                            <a:noFill/>
                          </a:ln>
                        </pic:spPr>
                      </pic:pic>
                    </a:graphicData>
                  </a:graphic>
                </wp:inline>
              </w:drawing>
            </w:r>
          </w:p>
          <w:p w:rsidR="00BC02C9" w:rsidRPr="004F3EC1" w:rsidRDefault="00BC02C9" w:rsidP="006E6E31">
            <w:pPr>
              <w:rPr>
                <w:szCs w:val="22"/>
              </w:rPr>
            </w:pPr>
          </w:p>
          <w:p w:rsidR="00BC02C9" w:rsidRDefault="00BC02C9" w:rsidP="006E6E31">
            <w:pPr>
              <w:rPr>
                <w:szCs w:val="22"/>
              </w:rPr>
            </w:pPr>
            <w:r w:rsidRPr="004F3EC1">
              <w:rPr>
                <w:noProof/>
                <w:szCs w:val="22"/>
              </w:rPr>
              <w:drawing>
                <wp:inline distT="0" distB="0" distL="0" distR="0" wp14:anchorId="1DD1CADA" wp14:editId="145FBD27">
                  <wp:extent cx="3228975" cy="185737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9" cstate="print">
                            <a:extLst>
                              <a:ext uri="{28A0092B-C50C-407E-A947-70E740481C1C}">
                                <a14:useLocalDpi xmlns:a14="http://schemas.microsoft.com/office/drawing/2010/main" val="0"/>
                              </a:ext>
                            </a:extLst>
                          </a:blip>
                          <a:srcRect t="44072" b="7500"/>
                          <a:stretch>
                            <a:fillRect/>
                          </a:stretch>
                        </pic:blipFill>
                        <pic:spPr bwMode="auto">
                          <a:xfrm>
                            <a:off x="0" y="0"/>
                            <a:ext cx="3228975" cy="1857375"/>
                          </a:xfrm>
                          <a:prstGeom prst="rect">
                            <a:avLst/>
                          </a:prstGeom>
                          <a:noFill/>
                          <a:ln>
                            <a:noFill/>
                          </a:ln>
                        </pic:spPr>
                      </pic:pic>
                    </a:graphicData>
                  </a:graphic>
                </wp:inline>
              </w:drawing>
            </w:r>
          </w:p>
          <w:p w:rsidR="00BC02C9" w:rsidRPr="004F3EC1" w:rsidRDefault="00BC02C9" w:rsidP="006E6E31">
            <w:pPr>
              <w:rPr>
                <w:noProof/>
                <w:szCs w:val="22"/>
              </w:rPr>
            </w:pPr>
          </w:p>
        </w:tc>
      </w:tr>
      <w:tr w:rsidR="00BC02C9" w:rsidRPr="004F3EC1" w:rsidTr="006E6E31">
        <w:tc>
          <w:tcPr>
            <w:tcW w:w="5637" w:type="dxa"/>
          </w:tcPr>
          <w:p w:rsidR="00BC02C9" w:rsidRPr="004F3EC1" w:rsidRDefault="00BC02C9" w:rsidP="006E6E31">
            <w:pPr>
              <w:keepLines/>
              <w:spacing w:before="60" w:after="60"/>
              <w:jc w:val="left"/>
              <w:rPr>
                <w:rFonts w:eastAsia="Calibri"/>
                <w:b/>
                <w:szCs w:val="22"/>
                <w:u w:val="single"/>
              </w:rPr>
            </w:pPr>
            <w:r w:rsidRPr="004F3EC1">
              <w:rPr>
                <w:rFonts w:eastAsia="Calibri"/>
                <w:b/>
                <w:szCs w:val="22"/>
                <w:u w:val="single"/>
              </w:rPr>
              <w:lastRenderedPageBreak/>
              <w:t>Vérification du client Web</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3A3FEC">
              <w:rPr>
                <w:rFonts w:eastAsia="Calibri"/>
                <w:szCs w:val="22"/>
              </w:rPr>
              <w:sym w:font="Wingdings" w:char="F0E0"/>
            </w:r>
            <w:r>
              <w:rPr>
                <w:rFonts w:eastAsia="Calibri"/>
                <w:szCs w:val="22"/>
              </w:rPr>
              <w:t>Ouvrez le client Web de votre installation FMAO disponible via le bureau sous la forme INS</w:t>
            </w:r>
            <w:r w:rsidRPr="004F3EC1">
              <w:rPr>
                <w:rFonts w:eastAsia="Calibri"/>
                <w:szCs w:val="22"/>
              </w:rPr>
              <w:t>_</w:t>
            </w:r>
            <w:r>
              <w:rPr>
                <w:rFonts w:eastAsia="Calibri"/>
                <w:szCs w:val="22"/>
              </w:rPr>
              <w:t>ENV</w:t>
            </w:r>
            <w:r w:rsidRPr="004F3EC1">
              <w:rPr>
                <w:rFonts w:eastAsia="Calibri"/>
                <w:szCs w:val="22"/>
              </w:rPr>
              <w:t xml:space="preserve">_WEB, Ex : </w:t>
            </w:r>
            <w:r w:rsidRPr="003A3FEC">
              <w:rPr>
                <w:rFonts w:eastAsia="Calibri"/>
                <w:b/>
                <w:szCs w:val="22"/>
              </w:rPr>
              <w:t>EXP_DEV_WEB</w:t>
            </w:r>
            <w:r w:rsidRPr="004F3EC1">
              <w:rPr>
                <w:rFonts w:eastAsia="Calibri"/>
                <w:szCs w:val="22"/>
              </w:rPr>
              <w:t>)</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3A3FEC">
              <w:rPr>
                <w:rFonts w:eastAsia="Calibri"/>
                <w:szCs w:val="22"/>
              </w:rPr>
              <w:sym w:font="Wingdings" w:char="F0E0"/>
            </w:r>
            <w:r>
              <w:rPr>
                <w:rFonts w:eastAsia="Calibri"/>
                <w:szCs w:val="22"/>
              </w:rPr>
              <w:t xml:space="preserve">Dans la page qui s’ouvre en même temps que le navigateur Web, </w:t>
            </w:r>
            <w:r w:rsidRPr="004F3EC1">
              <w:rPr>
                <w:rFonts w:eastAsia="Calibri"/>
                <w:szCs w:val="22"/>
              </w:rPr>
              <w:t>renseignez les champs de connexion : username et password, puis cliquez OK. (Les divers mots de passe et noms d’utilisateurs sont disponibles dans le fichier FMAO.xls).</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3A3FEC">
              <w:rPr>
                <w:rFonts w:eastAsia="Calibri"/>
                <w:szCs w:val="22"/>
              </w:rPr>
              <w:lastRenderedPageBreak/>
              <w:sym w:font="Wingdings" w:char="F0E0"/>
            </w:r>
            <w:r>
              <w:rPr>
                <w:rFonts w:eastAsia="Calibri"/>
                <w:szCs w:val="22"/>
              </w:rPr>
              <w:t>Une page similaire à celle-ci apparaît à l’écran lorsqu’aucune erreur ne survient.</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AC2F10">
              <w:rPr>
                <w:rFonts w:eastAsia="Calibri"/>
                <w:szCs w:val="22"/>
              </w:rPr>
              <w:sym w:font="Wingdings" w:char="F0E0"/>
            </w:r>
            <w:r w:rsidRPr="004F3EC1">
              <w:rPr>
                <w:rFonts w:eastAsia="Calibri"/>
                <w:szCs w:val="22"/>
              </w:rPr>
              <w:t xml:space="preserve"> Vous pouvez aussi vérifier les versions des composants Planon installés </w:t>
            </w:r>
            <w:r>
              <w:rPr>
                <w:rFonts w:eastAsia="Calibri"/>
                <w:szCs w:val="22"/>
              </w:rPr>
              <w:t xml:space="preserve"> via le menu </w:t>
            </w:r>
            <w:r w:rsidRPr="00AC2F10">
              <w:rPr>
                <w:rFonts w:eastAsia="Calibri"/>
                <w:b/>
                <w:szCs w:val="22"/>
              </w:rPr>
              <w:t xml:space="preserve"> Aide</w:t>
            </w:r>
            <w:r>
              <w:rPr>
                <w:rFonts w:eastAsia="Calibri"/>
                <w:szCs w:val="22"/>
              </w:rPr>
              <w:t xml:space="preserve"> </w:t>
            </w:r>
            <w:r w:rsidRPr="00AC2F10">
              <w:rPr>
                <w:rFonts w:eastAsia="Calibri"/>
                <w:szCs w:val="22"/>
              </w:rPr>
              <w:sym w:font="Wingdings" w:char="F0E0"/>
            </w:r>
            <w:r w:rsidRPr="004F3EC1">
              <w:rPr>
                <w:rFonts w:eastAsia="Calibri"/>
                <w:szCs w:val="22"/>
              </w:rPr>
              <w:t xml:space="preserve">  </w:t>
            </w:r>
            <w:r w:rsidRPr="00AC2F10">
              <w:rPr>
                <w:rFonts w:eastAsia="Calibri"/>
                <w:b/>
                <w:szCs w:val="22"/>
              </w:rPr>
              <w:t>A propos de Planon ProCenter</w:t>
            </w:r>
          </w:p>
          <w:p w:rsidR="00BC02C9" w:rsidRPr="004F3EC1" w:rsidRDefault="00BC02C9" w:rsidP="006E6E31">
            <w:pPr>
              <w:keepLines/>
              <w:spacing w:before="60" w:after="60"/>
              <w:jc w:val="left"/>
              <w:rPr>
                <w:rFonts w:eastAsia="Calibri"/>
                <w:szCs w:val="22"/>
              </w:rPr>
            </w:pPr>
            <w:r w:rsidRPr="004F3EC1">
              <w:rPr>
                <w:rFonts w:eastAsia="Calibri"/>
                <w:szCs w:val="22"/>
              </w:rPr>
              <w:t xml:space="preserve"> </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040E85">
              <w:rPr>
                <w:rFonts w:eastAsia="Calibri"/>
                <w:szCs w:val="22"/>
              </w:rPr>
              <w:sym w:font="Wingdings" w:char="F0E0"/>
            </w:r>
            <w:r w:rsidRPr="004F3EC1">
              <w:rPr>
                <w:rFonts w:eastAsia="Calibri"/>
                <w:szCs w:val="22"/>
              </w:rPr>
              <w:t xml:space="preserve">Pour fermer le client Web, cliquez sur </w:t>
            </w:r>
            <w:r w:rsidRPr="00040E85">
              <w:rPr>
                <w:rFonts w:eastAsia="Calibri"/>
                <w:b/>
                <w:szCs w:val="22"/>
              </w:rPr>
              <w:t>Planon ProCenter</w:t>
            </w:r>
            <w:r w:rsidRPr="004F3EC1">
              <w:rPr>
                <w:rFonts w:eastAsia="Calibri"/>
                <w:szCs w:val="22"/>
              </w:rPr>
              <w:t xml:space="preserve">  en haut à gauche de la fenêtre et choisissez  </w:t>
            </w:r>
            <w:r w:rsidRPr="00040E85">
              <w:rPr>
                <w:rFonts w:eastAsia="Calibri"/>
                <w:b/>
                <w:szCs w:val="22"/>
              </w:rPr>
              <w:t>Quitter.</w:t>
            </w:r>
          </w:p>
        </w:tc>
        <w:tc>
          <w:tcPr>
            <w:tcW w:w="5117" w:type="dxa"/>
          </w:tcPr>
          <w:p w:rsidR="00BC02C9" w:rsidRPr="004F3EC1" w:rsidRDefault="005B48FF" w:rsidP="006E6E31">
            <w:pPr>
              <w:rPr>
                <w:szCs w:val="22"/>
              </w:rPr>
            </w:pPr>
            <w:r w:rsidRPr="004F3EC1">
              <w:rPr>
                <w:szCs w:val="22"/>
              </w:rPr>
              <w:object w:dxaOrig="4320" w:dyaOrig="3696">
                <v:shape id="_x0000_i1073" type="#_x0000_t75" style="width:252.3pt;height:86.4pt" o:ole="">
                  <v:imagedata r:id="rId195" o:title="" croptop="30000f"/>
                </v:shape>
                <o:OLEObject Type="Embed" ProgID="PBrush" ShapeID="_x0000_i1073" DrawAspect="Content" ObjectID="_1491041586" r:id="rId310"/>
              </w:object>
            </w:r>
          </w:p>
          <w:p w:rsidR="00BC02C9" w:rsidRPr="004F3EC1" w:rsidRDefault="005B48FF" w:rsidP="006E6E31">
            <w:pPr>
              <w:rPr>
                <w:szCs w:val="22"/>
              </w:rPr>
            </w:pPr>
            <w:r w:rsidRPr="004F3EC1">
              <w:rPr>
                <w:szCs w:val="22"/>
              </w:rPr>
              <w:object w:dxaOrig="4320" w:dyaOrig="3696">
                <v:shape id="_x0000_i1074" type="#_x0000_t75" style="width:250.55pt;height:111.75pt" o:ole="">
                  <v:imagedata r:id="rId197" o:title="" croptop="19090f"/>
                </v:shape>
                <o:OLEObject Type="Embed" ProgID="PBrush" ShapeID="_x0000_i1074" DrawAspect="Content" ObjectID="_1491041587" r:id="rId311"/>
              </w:object>
            </w:r>
          </w:p>
          <w:p w:rsidR="00BC02C9" w:rsidRPr="004F3EC1" w:rsidRDefault="00BC02C9" w:rsidP="006E6E31">
            <w:pPr>
              <w:rPr>
                <w:b/>
                <w:szCs w:val="22"/>
              </w:rPr>
            </w:pPr>
            <w:r w:rsidRPr="004F3EC1">
              <w:rPr>
                <w:szCs w:val="22"/>
              </w:rPr>
              <w:object w:dxaOrig="4320" w:dyaOrig="3696">
                <v:shape id="_x0000_i1075" type="#_x0000_t75" style="width:250.55pt;height:144.6pt" o:ole="">
                  <v:imagedata r:id="rId199" o:title="" croptop="29764f" cropbottom="3790f"/>
                </v:shape>
                <o:OLEObject Type="Embed" ProgID="PBrush" ShapeID="_x0000_i1075" DrawAspect="Content" ObjectID="_1491041588" r:id="rId312"/>
              </w:object>
            </w:r>
          </w:p>
        </w:tc>
      </w:tr>
      <w:tr w:rsidR="00BC02C9" w:rsidRPr="004F3EC1" w:rsidTr="006E6E31">
        <w:tc>
          <w:tcPr>
            <w:tcW w:w="5637" w:type="dxa"/>
          </w:tcPr>
          <w:p w:rsidR="00BC02C9" w:rsidRPr="004F3EC1" w:rsidRDefault="00BC02C9" w:rsidP="006E6E31">
            <w:pPr>
              <w:keepLines/>
              <w:spacing w:before="60" w:after="60"/>
              <w:jc w:val="left"/>
              <w:rPr>
                <w:rFonts w:eastAsia="Calibri"/>
                <w:b/>
                <w:szCs w:val="22"/>
                <w:u w:val="single"/>
              </w:rPr>
            </w:pPr>
            <w:r w:rsidRPr="004F3EC1">
              <w:rPr>
                <w:rFonts w:eastAsia="Calibri"/>
                <w:b/>
                <w:szCs w:val="22"/>
                <w:u w:val="single"/>
              </w:rPr>
              <w:lastRenderedPageBreak/>
              <w:t>Vérification du WebManager</w:t>
            </w:r>
          </w:p>
          <w:p w:rsidR="00BC02C9" w:rsidRPr="004F3EC1"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r w:rsidRPr="00786F54">
              <w:rPr>
                <w:rFonts w:eastAsia="Calibri"/>
                <w:szCs w:val="22"/>
              </w:rPr>
              <w:sym w:font="Wingdings" w:char="F0E0"/>
            </w:r>
            <w:r>
              <w:rPr>
                <w:rFonts w:eastAsia="Calibri"/>
                <w:szCs w:val="22"/>
              </w:rPr>
              <w:t xml:space="preserve">Rendez-vous dans le répertoire WebManager  de votre installation et lancez le raccourci nommé </w:t>
            </w:r>
            <w:r w:rsidRPr="00786F54">
              <w:rPr>
                <w:rFonts w:eastAsia="Calibri"/>
                <w:b/>
                <w:szCs w:val="22"/>
              </w:rPr>
              <w:t xml:space="preserve">FacilityNetManager </w:t>
            </w:r>
            <w:r>
              <w:rPr>
                <w:rFonts w:eastAsia="Calibri"/>
                <w:b/>
                <w:szCs w:val="22"/>
              </w:rPr>
              <w:t>–</w:t>
            </w:r>
            <w:r w:rsidRPr="00786F54">
              <w:rPr>
                <w:rFonts w:eastAsia="Calibri"/>
                <w:b/>
                <w:szCs w:val="22"/>
              </w:rPr>
              <w:t xml:space="preserve"> Quickstart</w:t>
            </w:r>
            <w:r>
              <w:rPr>
                <w:rFonts w:eastAsia="Calibri"/>
                <w:szCs w:val="22"/>
              </w:rPr>
              <w:t>.</w:t>
            </w:r>
          </w:p>
          <w:p w:rsidR="00BC02C9" w:rsidRPr="00786F54" w:rsidRDefault="00BC02C9" w:rsidP="006E6E31">
            <w:pPr>
              <w:keepLines/>
              <w:spacing w:before="60" w:after="60"/>
              <w:jc w:val="left"/>
              <w:rPr>
                <w:rFonts w:eastAsia="Calibri"/>
                <w:szCs w:val="22"/>
              </w:rPr>
            </w:pPr>
            <w:r>
              <w:rPr>
                <w:rFonts w:eastAsia="Calibri"/>
                <w:szCs w:val="22"/>
              </w:rPr>
              <w:t xml:space="preserve">(Il se trouve dans </w:t>
            </w:r>
            <w:r>
              <w:rPr>
                <w:rFonts w:eastAsia="Calibri"/>
                <w:b/>
                <w:szCs w:val="22"/>
              </w:rPr>
              <w:t>D:\INS_ENV\WebManager</w:t>
            </w:r>
            <w:r>
              <w:rPr>
                <w:rFonts w:eastAsia="Calibri"/>
                <w:szCs w:val="22"/>
              </w:rPr>
              <w:t xml:space="preserve"> ce qui donne dans notre cas </w:t>
            </w:r>
            <w:r w:rsidRPr="00CD7FCC">
              <w:rPr>
                <w:rFonts w:eastAsia="Calibri"/>
                <w:b/>
                <w:szCs w:val="22"/>
              </w:rPr>
              <w:t>D:\EXP_DEV\WebManager</w:t>
            </w:r>
            <w:r>
              <w:rPr>
                <w:rFonts w:eastAsia="Calibri"/>
                <w:szCs w:val="22"/>
              </w:rPr>
              <w:t>.</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CD7FCC">
              <w:rPr>
                <w:rFonts w:eastAsia="Calibri"/>
                <w:szCs w:val="22"/>
              </w:rPr>
              <w:sym w:font="Wingdings" w:char="F0E0"/>
            </w:r>
            <w:r>
              <w:rPr>
                <w:rFonts w:eastAsia="Calibri"/>
                <w:szCs w:val="22"/>
              </w:rPr>
              <w:t xml:space="preserve"> Choisissez (un à un) les sites de votre installation FMAO puis cliquez sur l’icône rectangulaire jaune juste en haut.</w:t>
            </w:r>
          </w:p>
          <w:p w:rsidR="00BC02C9" w:rsidRPr="004F3EC1"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F34AB9">
              <w:rPr>
                <w:rFonts w:eastAsia="Calibri"/>
                <w:szCs w:val="22"/>
              </w:rPr>
              <w:sym w:font="Wingdings" w:char="F0E0"/>
            </w:r>
            <w:r>
              <w:rPr>
                <w:rFonts w:eastAsia="Calibri"/>
                <w:szCs w:val="22"/>
              </w:rPr>
              <w:t xml:space="preserve"> Rendez-vous dans l’onglet </w:t>
            </w:r>
            <w:r>
              <w:rPr>
                <w:rFonts w:eastAsia="Calibri"/>
                <w:b/>
                <w:szCs w:val="22"/>
              </w:rPr>
              <w:t xml:space="preserve">EE connection </w:t>
            </w:r>
            <w:r>
              <w:rPr>
                <w:rFonts w:eastAsia="Calibri"/>
                <w:szCs w:val="22"/>
              </w:rPr>
              <w:t xml:space="preserve">et testez la connexion </w:t>
            </w:r>
            <w:r w:rsidRPr="004F3EC1">
              <w:rPr>
                <w:rFonts w:eastAsia="Calibri"/>
                <w:szCs w:val="22"/>
              </w:rPr>
              <w:t xml:space="preserve">en cliquant le bouton </w:t>
            </w:r>
            <w:r w:rsidRPr="00F34AB9">
              <w:rPr>
                <w:rFonts w:eastAsia="Calibri"/>
                <w:b/>
                <w:szCs w:val="22"/>
              </w:rPr>
              <w:t>Test http connection</w:t>
            </w:r>
            <w:r w:rsidRPr="004F3EC1">
              <w:rPr>
                <w:rFonts w:eastAsia="Calibri"/>
                <w:szCs w:val="22"/>
              </w:rPr>
              <w:t xml:space="preserve">, puis le bouton </w:t>
            </w:r>
            <w:r w:rsidRPr="00F34AB9">
              <w:rPr>
                <w:rFonts w:eastAsia="Calibri"/>
                <w:b/>
                <w:szCs w:val="22"/>
              </w:rPr>
              <w:t>Test login on server</w:t>
            </w:r>
            <w:r w:rsidRPr="004F3EC1">
              <w:rPr>
                <w:rFonts w:eastAsia="Calibri"/>
                <w:szCs w:val="22"/>
              </w:rPr>
              <w:t>. Si toutes les informations que vous avez rentrées sont correctes, vous obtiendrez un message en ce sens vous signalant que le test a réussi à chaque fois.</w:t>
            </w:r>
          </w:p>
          <w:p w:rsidR="00BC02C9"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Pr="00B2544C" w:rsidRDefault="00BC02C9" w:rsidP="006E6E31">
            <w:pPr>
              <w:keepLines/>
              <w:spacing w:before="60" w:after="60"/>
              <w:jc w:val="left"/>
              <w:rPr>
                <w:rFonts w:eastAsia="Calibri"/>
                <w:szCs w:val="22"/>
              </w:rPr>
            </w:pPr>
            <w:r w:rsidRPr="00B2544C">
              <w:rPr>
                <w:rFonts w:eastAsia="Calibri"/>
                <w:szCs w:val="22"/>
              </w:rPr>
              <w:sym w:font="Wingdings" w:char="F0E0"/>
            </w:r>
            <w:r>
              <w:rPr>
                <w:rFonts w:eastAsia="Calibri"/>
                <w:szCs w:val="22"/>
              </w:rPr>
              <w:t xml:space="preserve">Ces messages sont de cette forme ; validez les avec </w:t>
            </w:r>
            <w:r>
              <w:rPr>
                <w:rFonts w:eastAsia="Calibri"/>
                <w:b/>
                <w:szCs w:val="22"/>
              </w:rPr>
              <w:t>OK</w:t>
            </w:r>
            <w:r>
              <w:rPr>
                <w:rFonts w:eastAsia="Calibri"/>
                <w:szCs w:val="22"/>
              </w:rPr>
              <w:t xml:space="preserve"> pour les fermer.</w:t>
            </w:r>
          </w:p>
          <w:p w:rsidR="00BC02C9"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B2544C">
              <w:rPr>
                <w:rFonts w:eastAsia="Calibri"/>
                <w:b/>
                <w:szCs w:val="22"/>
                <w:u w:val="single"/>
              </w:rPr>
              <w:t>NB</w:t>
            </w:r>
            <w:r w:rsidRPr="00B2544C">
              <w:rPr>
                <w:rFonts w:eastAsia="Calibri"/>
                <w:szCs w:val="22"/>
              </w:rPr>
              <w:t xml:space="preserve"> : </w:t>
            </w:r>
            <w:r>
              <w:rPr>
                <w:rFonts w:eastAsia="Calibri"/>
                <w:szCs w:val="22"/>
              </w:rPr>
              <w:t xml:space="preserve">Il est préférable de </w:t>
            </w:r>
            <w:r w:rsidRPr="004F3EC1">
              <w:rPr>
                <w:rFonts w:eastAsia="Calibri"/>
                <w:szCs w:val="22"/>
              </w:rPr>
              <w:t>Répéte</w:t>
            </w:r>
            <w:r>
              <w:rPr>
                <w:rFonts w:eastAsia="Calibri"/>
                <w:szCs w:val="22"/>
              </w:rPr>
              <w:t>r</w:t>
            </w:r>
            <w:r w:rsidRPr="004F3EC1">
              <w:rPr>
                <w:rFonts w:eastAsia="Calibri"/>
                <w:szCs w:val="22"/>
              </w:rPr>
              <w:t xml:space="preserve"> ces opérations pour </w:t>
            </w:r>
            <w:r>
              <w:rPr>
                <w:rFonts w:eastAsia="Calibri"/>
                <w:szCs w:val="22"/>
              </w:rPr>
              <w:t>tous les</w:t>
            </w:r>
            <w:r w:rsidRPr="004F3EC1">
              <w:rPr>
                <w:rFonts w:eastAsia="Calibri"/>
                <w:szCs w:val="22"/>
              </w:rPr>
              <w:t xml:space="preserve"> sites rattachés à votre instance FMAO.</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2344B8">
              <w:rPr>
                <w:rFonts w:eastAsia="Calibri"/>
                <w:szCs w:val="22"/>
              </w:rPr>
              <w:sym w:font="Wingdings" w:char="F0E0"/>
            </w:r>
            <w:r w:rsidRPr="004F3EC1">
              <w:rPr>
                <w:rFonts w:eastAsia="Calibri"/>
                <w:szCs w:val="22"/>
              </w:rPr>
              <w:t xml:space="preserve">Toujours dans l’application </w:t>
            </w:r>
            <w:r w:rsidRPr="002344B8">
              <w:rPr>
                <w:rFonts w:eastAsia="Calibri"/>
                <w:b/>
                <w:szCs w:val="22"/>
              </w:rPr>
              <w:t>FacilityNetManager</w:t>
            </w:r>
            <w:r w:rsidRPr="004F3EC1">
              <w:rPr>
                <w:rFonts w:eastAsia="Calibri"/>
                <w:szCs w:val="22"/>
              </w:rPr>
              <w:t>, Choisissez l’un des sites associés à votre instance et cliquez sur OK au bas de la fenêtre de l’application. Celle-ci devrait normalement ouvrir une fenêtre de chargement.</w:t>
            </w: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684937">
              <w:rPr>
                <w:rFonts w:eastAsia="Calibri"/>
                <w:szCs w:val="22"/>
              </w:rPr>
              <w:sym w:font="Wingdings" w:char="F0E0"/>
            </w:r>
            <w:r w:rsidRPr="004F3EC1">
              <w:rPr>
                <w:rFonts w:eastAsia="Calibri"/>
                <w:szCs w:val="22"/>
              </w:rPr>
              <w:t xml:space="preserve">Après quelques secondes d’attente, une nouvelle fenêtre s’affiche à votre écran, choisissez par exemple </w:t>
            </w:r>
            <w:r w:rsidRPr="00684937">
              <w:rPr>
                <w:rFonts w:eastAsia="Calibri"/>
                <w:b/>
                <w:szCs w:val="22"/>
              </w:rPr>
              <w:t>Service calls</w:t>
            </w:r>
            <w:r w:rsidRPr="004F3EC1">
              <w:rPr>
                <w:rFonts w:eastAsia="Calibri"/>
                <w:szCs w:val="22"/>
              </w:rPr>
              <w:t xml:space="preserve"> parmi les choix qui vous sont proposés et validez avec OK.</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684937">
              <w:rPr>
                <w:rFonts w:eastAsia="Calibri"/>
                <w:szCs w:val="22"/>
              </w:rPr>
              <w:sym w:font="Wingdings" w:char="F0E0"/>
            </w:r>
            <w:r w:rsidRPr="004F3EC1">
              <w:rPr>
                <w:rFonts w:eastAsia="Calibri"/>
                <w:szCs w:val="22"/>
              </w:rPr>
              <w:t>Un autre chargement a lieu ; chargement après lequel vous devrez voir apparaître une liste de résultats similaire à la capture ci-après.</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684937">
              <w:rPr>
                <w:rFonts w:eastAsia="Calibri"/>
                <w:szCs w:val="22"/>
              </w:rPr>
              <w:sym w:font="Wingdings" w:char="F0E0"/>
            </w:r>
            <w:r w:rsidRPr="004F3EC1">
              <w:rPr>
                <w:rFonts w:eastAsia="Calibri"/>
                <w:szCs w:val="22"/>
              </w:rPr>
              <w:t xml:space="preserve">Quittez le </w:t>
            </w:r>
            <w:r w:rsidRPr="00684937">
              <w:rPr>
                <w:rFonts w:eastAsia="Calibri"/>
                <w:b/>
                <w:szCs w:val="22"/>
              </w:rPr>
              <w:t>FacilityNetManager</w:t>
            </w:r>
          </w:p>
        </w:tc>
        <w:tc>
          <w:tcPr>
            <w:tcW w:w="5117" w:type="dxa"/>
          </w:tcPr>
          <w:p w:rsidR="00BC02C9" w:rsidRDefault="00BC02C9" w:rsidP="006E6E31">
            <w:pPr>
              <w:rPr>
                <w:szCs w:val="22"/>
              </w:rPr>
            </w:pPr>
          </w:p>
          <w:p w:rsidR="00BC02C9" w:rsidRPr="004F3EC1" w:rsidRDefault="00BC02C9" w:rsidP="006E6E31">
            <w:pPr>
              <w:rPr>
                <w:szCs w:val="22"/>
              </w:rPr>
            </w:pPr>
            <w:r w:rsidRPr="004F3EC1">
              <w:rPr>
                <w:szCs w:val="22"/>
              </w:rPr>
              <w:object w:dxaOrig="8190" w:dyaOrig="5685">
                <v:shape id="_x0000_i1076" type="#_x0000_t75" style="width:235.6pt;height:146.3pt" o:ole="">
                  <v:imagedata r:id="rId232" o:title=""/>
                </v:shape>
                <o:OLEObject Type="Embed" ProgID="PBrush" ShapeID="_x0000_i1076" DrawAspect="Content" ObjectID="_1491041589" r:id="rId313"/>
              </w:object>
            </w:r>
          </w:p>
          <w:p w:rsidR="00BC02C9" w:rsidRPr="004F3EC1" w:rsidRDefault="00BC02C9" w:rsidP="006E6E31">
            <w:pPr>
              <w:rPr>
                <w:szCs w:val="22"/>
              </w:rPr>
            </w:pPr>
          </w:p>
          <w:p w:rsidR="00BC02C9" w:rsidRPr="004F3EC1" w:rsidRDefault="00BC02C9" w:rsidP="006E6E31">
            <w:pPr>
              <w:rPr>
                <w:szCs w:val="22"/>
              </w:rPr>
            </w:pPr>
            <w:r w:rsidRPr="004F3EC1">
              <w:rPr>
                <w:szCs w:val="22"/>
              </w:rPr>
              <w:object w:dxaOrig="11730" w:dyaOrig="3600">
                <v:shape id="_x0000_i1077" type="#_x0000_t75" style="width:244.2pt;height:117.5pt" o:ole="">
                  <v:imagedata r:id="rId246" o:title=""/>
                </v:shape>
                <o:OLEObject Type="Embed" ProgID="PBrush" ShapeID="_x0000_i1077" DrawAspect="Content" ObjectID="_1491041590" r:id="rId314"/>
              </w:object>
            </w:r>
          </w:p>
          <w:p w:rsidR="00BC02C9" w:rsidRPr="004F3EC1" w:rsidRDefault="00BC02C9" w:rsidP="006E6E31">
            <w:pPr>
              <w:rPr>
                <w:szCs w:val="22"/>
              </w:rPr>
            </w:pPr>
          </w:p>
          <w:p w:rsidR="00BC02C9" w:rsidRPr="004F3EC1" w:rsidRDefault="00BC02C9" w:rsidP="006E6E31">
            <w:pPr>
              <w:rPr>
                <w:szCs w:val="22"/>
              </w:rPr>
            </w:pPr>
            <w:r w:rsidRPr="004F3EC1">
              <w:rPr>
                <w:szCs w:val="22"/>
              </w:rPr>
              <w:object w:dxaOrig="4050" w:dyaOrig="3495">
                <v:shape id="_x0000_i1078" type="#_x0000_t75" style="width:239.05pt;height:121.55pt" o:ole="">
                  <v:imagedata r:id="rId248" o:title=""/>
                </v:shape>
                <o:OLEObject Type="Embed" ProgID="PBrush" ShapeID="_x0000_i1078" DrawAspect="Content" ObjectID="_1491041591" r:id="rId315"/>
              </w:object>
            </w:r>
          </w:p>
          <w:p w:rsidR="00BC02C9" w:rsidRPr="004F3EC1" w:rsidRDefault="00BC02C9" w:rsidP="006E6E31">
            <w:pPr>
              <w:rPr>
                <w:szCs w:val="22"/>
              </w:rPr>
            </w:pPr>
          </w:p>
          <w:p w:rsidR="00BC02C9" w:rsidRPr="004F3EC1" w:rsidRDefault="00BC02C9" w:rsidP="006E6E31">
            <w:pPr>
              <w:rPr>
                <w:szCs w:val="22"/>
              </w:rPr>
            </w:pPr>
            <w:r w:rsidRPr="004F3EC1">
              <w:rPr>
                <w:szCs w:val="22"/>
              </w:rPr>
              <w:object w:dxaOrig="7695" w:dyaOrig="5490">
                <v:shape id="_x0000_i1079" type="#_x0000_t75" style="width:229.25pt;height:193.55pt" o:ole="">
                  <v:imagedata r:id="rId252" o:title=""/>
                </v:shape>
                <o:OLEObject Type="Embed" ProgID="PBrush" ShapeID="_x0000_i1079" DrawAspect="Content" ObjectID="_1491041592" r:id="rId316"/>
              </w:object>
            </w:r>
          </w:p>
          <w:p w:rsidR="00BC02C9" w:rsidRPr="004F3EC1" w:rsidRDefault="00BC02C9" w:rsidP="006E6E31">
            <w:pPr>
              <w:rPr>
                <w:szCs w:val="22"/>
              </w:rPr>
            </w:pPr>
          </w:p>
          <w:p w:rsidR="00BC02C9" w:rsidRDefault="00BC02C9" w:rsidP="006E6E31">
            <w:pPr>
              <w:rPr>
                <w:szCs w:val="22"/>
              </w:rPr>
            </w:pPr>
            <w:r w:rsidRPr="004F3EC1">
              <w:rPr>
                <w:szCs w:val="22"/>
              </w:rPr>
              <w:object w:dxaOrig="4320" w:dyaOrig="3551">
                <v:shape id="_x0000_i1080" type="#_x0000_t75" style="width:228.1pt;height:173.95pt" o:ole="">
                  <v:imagedata r:id="rId254" o:title=""/>
                </v:shape>
                <o:OLEObject Type="Embed" ProgID="PBrush" ShapeID="_x0000_i1080" DrawAspect="Content" ObjectID="_1491041593" r:id="rId317"/>
              </w:object>
            </w:r>
          </w:p>
          <w:p w:rsidR="00BC02C9" w:rsidRPr="004F3EC1" w:rsidRDefault="00BC02C9" w:rsidP="006E6E31">
            <w:pPr>
              <w:rPr>
                <w:szCs w:val="22"/>
              </w:rPr>
            </w:pPr>
          </w:p>
        </w:tc>
      </w:tr>
      <w:tr w:rsidR="00BC02C9" w:rsidRPr="004F3EC1" w:rsidTr="006E6E31">
        <w:tc>
          <w:tcPr>
            <w:tcW w:w="5637" w:type="dxa"/>
          </w:tcPr>
          <w:p w:rsidR="00BC02C9" w:rsidRDefault="00BC02C9" w:rsidP="006E6E31">
            <w:pPr>
              <w:keepLines/>
              <w:spacing w:before="60" w:after="60"/>
              <w:jc w:val="left"/>
              <w:rPr>
                <w:rFonts w:eastAsia="Calibri"/>
                <w:b/>
                <w:szCs w:val="22"/>
                <w:u w:val="single"/>
              </w:rPr>
            </w:pPr>
            <w:r w:rsidRPr="004F3EC1">
              <w:rPr>
                <w:rFonts w:eastAsia="Calibri"/>
                <w:b/>
                <w:szCs w:val="22"/>
                <w:u w:val="single"/>
              </w:rPr>
              <w:lastRenderedPageBreak/>
              <w:t xml:space="preserve">Vérification du </w:t>
            </w:r>
            <w:r>
              <w:rPr>
                <w:rFonts w:eastAsia="Calibri"/>
                <w:b/>
                <w:szCs w:val="22"/>
                <w:u w:val="single"/>
              </w:rPr>
              <w:t>portail Web</w:t>
            </w:r>
          </w:p>
          <w:p w:rsidR="00BC02C9" w:rsidRPr="004F3EC1" w:rsidRDefault="00BC02C9" w:rsidP="006E6E31">
            <w:pPr>
              <w:keepLines/>
              <w:spacing w:before="60" w:after="60"/>
              <w:jc w:val="left"/>
              <w:rPr>
                <w:rFonts w:eastAsia="Calibri"/>
                <w:b/>
                <w:szCs w:val="22"/>
                <w:u w:val="single"/>
              </w:rPr>
            </w:pPr>
          </w:p>
          <w:p w:rsidR="00BC02C9" w:rsidRDefault="00BC02C9" w:rsidP="006E6E31">
            <w:pPr>
              <w:keepLines/>
              <w:spacing w:before="60" w:after="60"/>
              <w:jc w:val="left"/>
              <w:rPr>
                <w:rFonts w:eastAsia="Calibri"/>
                <w:szCs w:val="22"/>
              </w:rPr>
            </w:pPr>
            <w:r w:rsidRPr="00752D25">
              <w:rPr>
                <w:rFonts w:eastAsia="Calibri"/>
                <w:szCs w:val="22"/>
              </w:rPr>
              <w:sym w:font="Wingdings" w:char="F0E0"/>
            </w:r>
            <w:r>
              <w:rPr>
                <w:rFonts w:eastAsia="Calibri"/>
                <w:szCs w:val="22"/>
              </w:rPr>
              <w:t>Commencez par redémarrer le site associé à votre installation FMAO sous IIS ; c’est un réflexe qu’il faudra avoir à chaque fois qu’il y a des modifications d’envergure au niveau SQL sur une base FMAO.</w:t>
            </w:r>
          </w:p>
          <w:p w:rsidR="00BC02C9" w:rsidRDefault="00BC02C9" w:rsidP="006E6E31">
            <w:pPr>
              <w:keepLines/>
              <w:spacing w:before="60" w:after="60"/>
              <w:jc w:val="left"/>
              <w:rPr>
                <w:rFonts w:eastAsia="Calibri"/>
                <w:szCs w:val="22"/>
              </w:rPr>
            </w:pPr>
          </w:p>
          <w:p w:rsidR="00BC02C9" w:rsidRPr="00752D25"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r w:rsidRPr="00937A19">
              <w:rPr>
                <w:rFonts w:eastAsia="Calibri"/>
                <w:szCs w:val="22"/>
              </w:rPr>
              <w:sym w:font="Wingdings" w:char="F0E0"/>
            </w:r>
            <w:r>
              <w:rPr>
                <w:rFonts w:eastAsia="Calibri"/>
                <w:szCs w:val="22"/>
              </w:rPr>
              <w:t>Ouvrez</w:t>
            </w:r>
            <w:r w:rsidRPr="004F3EC1">
              <w:rPr>
                <w:rFonts w:eastAsia="Calibri"/>
                <w:szCs w:val="22"/>
              </w:rPr>
              <w:t xml:space="preserve"> IE, et </w:t>
            </w:r>
            <w:r>
              <w:rPr>
                <w:rFonts w:eastAsia="Calibri"/>
                <w:szCs w:val="22"/>
              </w:rPr>
              <w:t>effectuez les étapes ci-dessous (De préférence ouvrez IE sur votre machine plutôt que sur le serveur de l’application).</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937A19">
              <w:rPr>
                <w:rFonts w:eastAsia="Calibri"/>
                <w:szCs w:val="22"/>
              </w:rPr>
              <w:sym w:font="Wingdings" w:char="F0E0"/>
            </w:r>
            <w:r w:rsidRPr="004F3EC1">
              <w:rPr>
                <w:rFonts w:eastAsia="Calibri"/>
                <w:szCs w:val="22"/>
              </w:rPr>
              <w:t xml:space="preserve">Entrez l’url </w:t>
            </w:r>
            <w:r w:rsidRPr="00937A19">
              <w:rPr>
                <w:rFonts w:eastAsia="Calibri"/>
                <w:b/>
                <w:szCs w:val="22"/>
              </w:rPr>
              <w:t>http://@_ip/pfnr.dll/echo</w:t>
            </w:r>
            <w:r w:rsidRPr="004F3EC1">
              <w:rPr>
                <w:rFonts w:eastAsia="Calibri"/>
                <w:szCs w:val="22"/>
              </w:rPr>
              <w:t xml:space="preserve"> (par exemple </w:t>
            </w:r>
            <w:r w:rsidRPr="00937A19">
              <w:rPr>
                <w:rFonts w:eastAsia="Calibri"/>
                <w:b/>
                <w:szCs w:val="22"/>
              </w:rPr>
              <w:t>10.4.5.225/pfnr.dll/echo</w:t>
            </w:r>
            <w:r w:rsidRPr="004F3EC1">
              <w:rPr>
                <w:rFonts w:eastAsia="Calibri"/>
                <w:szCs w:val="22"/>
              </w:rPr>
              <w:t>).</w:t>
            </w:r>
            <w:r>
              <w:rPr>
                <w:rFonts w:eastAsia="Calibri"/>
                <w:szCs w:val="22"/>
              </w:rPr>
              <w:t xml:space="preserve"> Si tout fonctionne bien, le message </w:t>
            </w:r>
            <w:r w:rsidRPr="004F3EC1">
              <w:rPr>
                <w:rFonts w:eastAsia="Calibri"/>
                <w:szCs w:val="22"/>
              </w:rPr>
              <w:t xml:space="preserve"> </w:t>
            </w:r>
            <w:r w:rsidRPr="00B82325">
              <w:rPr>
                <w:rFonts w:eastAsia="Calibri"/>
                <w:b/>
                <w:szCs w:val="22"/>
              </w:rPr>
              <w:t xml:space="preserve">Hello, </w:t>
            </w:r>
            <w:r w:rsidRPr="00937A19">
              <w:rPr>
                <w:rFonts w:eastAsia="Calibri"/>
                <w:b/>
                <w:szCs w:val="22"/>
              </w:rPr>
              <w:t>FacilityNet Engine received Echo request</w:t>
            </w:r>
            <w:r w:rsidRPr="004F3EC1">
              <w:rPr>
                <w:rFonts w:eastAsia="Calibri"/>
                <w:szCs w:val="22"/>
              </w:rPr>
              <w:t xml:space="preserve"> va s’afficher à votre écran.</w:t>
            </w:r>
          </w:p>
          <w:p w:rsidR="00BC02C9" w:rsidRPr="004F3EC1" w:rsidRDefault="00BC02C9" w:rsidP="006E6E31">
            <w:pPr>
              <w:keepLines/>
              <w:spacing w:before="60" w:after="60"/>
              <w:jc w:val="left"/>
              <w:rPr>
                <w:rFonts w:eastAsia="Calibri"/>
                <w:szCs w:val="22"/>
              </w:rPr>
            </w:pPr>
            <w:r w:rsidRPr="006F595A">
              <w:rPr>
                <w:rFonts w:eastAsia="Calibri"/>
                <w:szCs w:val="22"/>
              </w:rPr>
              <w:sym w:font="Wingdings" w:char="F0E0"/>
            </w:r>
            <w:r w:rsidRPr="004F3EC1">
              <w:rPr>
                <w:rFonts w:eastAsia="Calibri"/>
                <w:szCs w:val="22"/>
              </w:rPr>
              <w:t xml:space="preserve">Entrez ensuite l’url </w:t>
            </w:r>
            <w:r w:rsidRPr="006F595A">
              <w:rPr>
                <w:rFonts w:eastAsia="Calibri"/>
                <w:b/>
                <w:szCs w:val="22"/>
              </w:rPr>
              <w:t>http://@_ip/pfnr.dll/cc</w:t>
            </w:r>
            <w:r w:rsidRPr="004F3EC1">
              <w:rPr>
                <w:rFonts w:eastAsia="Calibri"/>
                <w:szCs w:val="22"/>
              </w:rPr>
              <w:t xml:space="preserve"> qui permet de vider le cache. Vous recevrez en réponse le message « </w:t>
            </w:r>
            <w:r w:rsidRPr="006F595A">
              <w:rPr>
                <w:rFonts w:eastAsia="Calibri"/>
                <w:b/>
                <w:szCs w:val="22"/>
              </w:rPr>
              <w:t>Refresh OK</w:t>
            </w:r>
            <w:r w:rsidRPr="006F595A">
              <w:rPr>
                <w:rFonts w:eastAsia="Calibri"/>
                <w:szCs w:val="22"/>
              </w:rPr>
              <w:t>.</w:t>
            </w: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0B3D89">
              <w:rPr>
                <w:rFonts w:eastAsia="Calibri"/>
                <w:szCs w:val="22"/>
              </w:rPr>
              <w:sym w:font="Wingdings" w:char="F0E0"/>
            </w:r>
            <w:r>
              <w:rPr>
                <w:rFonts w:eastAsia="Calibri"/>
                <w:szCs w:val="22"/>
              </w:rPr>
              <w:t>A présent</w:t>
            </w:r>
            <w:r w:rsidRPr="004F3EC1">
              <w:rPr>
                <w:rFonts w:eastAsia="Calibri"/>
                <w:szCs w:val="22"/>
              </w:rPr>
              <w:t xml:space="preserve"> entrez l’url </w:t>
            </w:r>
            <w:r w:rsidRPr="000B3D89">
              <w:rPr>
                <w:rFonts w:eastAsia="Calibri"/>
                <w:b/>
                <w:szCs w:val="22"/>
              </w:rPr>
              <w:t>http://@_ip/pfnr.dll/showfunctions</w:t>
            </w:r>
            <w:r w:rsidRPr="004F3EC1">
              <w:rPr>
                <w:rFonts w:eastAsia="Calibri"/>
                <w:szCs w:val="22"/>
              </w:rPr>
              <w:t xml:space="preserve"> (Ex  </w:t>
            </w:r>
            <w:r w:rsidRPr="000B3D89">
              <w:rPr>
                <w:rFonts w:eastAsia="Calibri"/>
                <w:b/>
                <w:szCs w:val="22"/>
              </w:rPr>
              <w:t xml:space="preserve"> http://10.4.5.225/pfnr.dll/showfunctions</w:t>
            </w:r>
            <w:r w:rsidRPr="004F3EC1">
              <w:rPr>
                <w:rFonts w:eastAsia="Calibri"/>
                <w:szCs w:val="22"/>
              </w:rPr>
              <w:t xml:space="preserve">). Vous devrez voir apparaître </w:t>
            </w:r>
            <w:r>
              <w:rPr>
                <w:rFonts w:eastAsia="Calibri"/>
                <w:szCs w:val="22"/>
              </w:rPr>
              <w:t>la page ci-contre</w:t>
            </w:r>
            <w:r w:rsidRPr="004F3EC1">
              <w:rPr>
                <w:rFonts w:eastAsia="Calibri"/>
                <w:szCs w:val="22"/>
              </w:rPr>
              <w:t>.</w:t>
            </w: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0B3D89">
              <w:rPr>
                <w:rFonts w:eastAsia="Calibri"/>
                <w:szCs w:val="22"/>
              </w:rPr>
              <w:sym w:font="Wingdings" w:char="F0E0"/>
            </w:r>
            <w:r w:rsidRPr="004F3EC1">
              <w:rPr>
                <w:rFonts w:eastAsia="Calibri"/>
                <w:szCs w:val="22"/>
              </w:rPr>
              <w:t>Cliquez sur le lien</w:t>
            </w:r>
            <w:r w:rsidRPr="00B71398">
              <w:rPr>
                <w:rFonts w:eastAsia="Calibri"/>
                <w:b/>
                <w:szCs w:val="22"/>
              </w:rPr>
              <w:t xml:space="preserve"> Test</w:t>
            </w:r>
            <w:r w:rsidRPr="004F3EC1">
              <w:rPr>
                <w:rFonts w:eastAsia="Calibri"/>
                <w:szCs w:val="22"/>
              </w:rPr>
              <w:t xml:space="preserve"> pour afficher un récapitulatif de votre installation : vous y trouverez la version de votre installation, et d’autres informations utiles telles que le nom de l’instance de base de données, le nom de l’utilisateur SQL, les différents répertoires que vous avez renseigné dans les configurations de l’application…</w:t>
            </w: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10143A">
              <w:rPr>
                <w:rFonts w:eastAsia="Calibri"/>
                <w:szCs w:val="22"/>
              </w:rPr>
              <w:sym w:font="Wingdings" w:char="F0E0"/>
            </w:r>
            <w:r w:rsidRPr="004F3EC1">
              <w:rPr>
                <w:rFonts w:eastAsia="Calibri"/>
                <w:szCs w:val="22"/>
              </w:rPr>
              <w:t xml:space="preserve">Pour achever nos vérifications, connectez-vous à l’url </w:t>
            </w:r>
            <w:r w:rsidRPr="0010143A">
              <w:rPr>
                <w:rFonts w:eastAsia="Calibri"/>
                <w:b/>
                <w:szCs w:val="22"/>
              </w:rPr>
              <w:t>http://@_ip</w:t>
            </w:r>
            <w:r w:rsidRPr="004F3EC1">
              <w:rPr>
                <w:rFonts w:eastAsia="Calibri"/>
                <w:szCs w:val="22"/>
              </w:rPr>
              <w:t xml:space="preserve"> (ex </w:t>
            </w:r>
            <w:r w:rsidRPr="0010143A">
              <w:rPr>
                <w:rFonts w:eastAsia="Calibri"/>
                <w:b/>
                <w:szCs w:val="22"/>
              </w:rPr>
              <w:t>http://10.4.5.225</w:t>
            </w:r>
            <w:r w:rsidRPr="004F3EC1">
              <w:rPr>
                <w:rFonts w:eastAsia="Calibri"/>
                <w:szCs w:val="22"/>
              </w:rPr>
              <w:t>) et renseignez le login et le mot de passe de votre utilisateur.</w:t>
            </w:r>
          </w:p>
          <w:p w:rsidR="00BC02C9" w:rsidRPr="004F3EC1" w:rsidRDefault="00BC02C9" w:rsidP="006E6E31">
            <w:pPr>
              <w:keepLines/>
              <w:spacing w:before="60" w:after="60"/>
              <w:jc w:val="left"/>
              <w:rPr>
                <w:rFonts w:eastAsia="Calibri"/>
                <w:szCs w:val="22"/>
              </w:rPr>
            </w:pPr>
          </w:p>
          <w:p w:rsidR="00BC02C9"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p>
          <w:p w:rsidR="00BC02C9" w:rsidRPr="004F3EC1" w:rsidRDefault="00BC02C9" w:rsidP="006E6E31">
            <w:pPr>
              <w:keepLines/>
              <w:spacing w:before="60" w:after="60"/>
              <w:jc w:val="left"/>
              <w:rPr>
                <w:rFonts w:eastAsia="Calibri"/>
                <w:szCs w:val="22"/>
              </w:rPr>
            </w:pPr>
            <w:r w:rsidRPr="0010143A">
              <w:rPr>
                <w:rFonts w:eastAsia="Calibri"/>
                <w:szCs w:val="22"/>
              </w:rPr>
              <w:sym w:font="Wingdings" w:char="F0E0"/>
            </w:r>
            <w:r w:rsidRPr="004F3EC1">
              <w:rPr>
                <w:rFonts w:eastAsia="Calibri"/>
                <w:szCs w:val="22"/>
              </w:rPr>
              <w:t>Vous êtes normalement redirigé vers la page d’accueil de votre compte où vous pourrez utiliser les différentes fonctionnalités qu’offre l’application.</w:t>
            </w:r>
          </w:p>
          <w:p w:rsidR="00BC02C9" w:rsidRPr="004F3EC1" w:rsidRDefault="00BC02C9" w:rsidP="006E6E31">
            <w:pPr>
              <w:keepLines/>
              <w:spacing w:before="60" w:after="60"/>
              <w:jc w:val="left"/>
              <w:rPr>
                <w:rFonts w:eastAsia="Calibri"/>
                <w:szCs w:val="22"/>
              </w:rPr>
            </w:pPr>
          </w:p>
          <w:p w:rsidR="00BC02C9" w:rsidRPr="004F3EC1" w:rsidRDefault="00BC02C9" w:rsidP="006E6E31">
            <w:pPr>
              <w:rPr>
                <w:rFonts w:eastAsia="Calibri"/>
                <w:szCs w:val="22"/>
              </w:rPr>
            </w:pPr>
            <w:r w:rsidRPr="00D048AE">
              <w:rPr>
                <w:rFonts w:eastAsia="Calibri"/>
                <w:szCs w:val="22"/>
              </w:rPr>
              <w:sym w:font="Wingdings" w:char="F0E0"/>
            </w:r>
            <w:r w:rsidRPr="004F3EC1">
              <w:rPr>
                <w:rFonts w:eastAsia="Calibri"/>
                <w:szCs w:val="22"/>
              </w:rPr>
              <w:t>Vous pouvez vous amuser à utiliser ces fonctionnalités afin de vous assurer de leur bon fonctionnement</w:t>
            </w:r>
          </w:p>
          <w:p w:rsidR="00BC02C9" w:rsidRPr="004F3EC1" w:rsidRDefault="00BC02C9" w:rsidP="006E6E31">
            <w:pPr>
              <w:keepLines/>
              <w:spacing w:before="60" w:after="60"/>
              <w:jc w:val="left"/>
              <w:rPr>
                <w:rFonts w:eastAsia="Calibri"/>
                <w:szCs w:val="22"/>
              </w:rPr>
            </w:pPr>
          </w:p>
        </w:tc>
        <w:tc>
          <w:tcPr>
            <w:tcW w:w="5117" w:type="dxa"/>
          </w:tcPr>
          <w:p w:rsidR="00BC02C9" w:rsidRDefault="00BC02C9" w:rsidP="006E6E31">
            <w:pPr>
              <w:rPr>
                <w:szCs w:val="22"/>
              </w:rPr>
            </w:pPr>
          </w:p>
          <w:p w:rsidR="00BC02C9" w:rsidRDefault="00BC02C9" w:rsidP="006E6E31">
            <w:r>
              <w:object w:dxaOrig="14220" w:dyaOrig="11490">
                <v:shape id="_x0000_i1081" type="#_x0000_t75" style="width:240.75pt;height:2in" o:ole="">
                  <v:imagedata r:id="rId318" o:title="" cropbottom="32561f"/>
                </v:shape>
                <o:OLEObject Type="Embed" ProgID="PBrush" ShapeID="_x0000_i1081" DrawAspect="Content" ObjectID="_1491041594" r:id="rId319"/>
              </w:object>
            </w:r>
          </w:p>
          <w:p w:rsidR="00BC02C9" w:rsidRDefault="00BC02C9" w:rsidP="006E6E31"/>
          <w:p w:rsidR="00BC02C9" w:rsidRDefault="00BC02C9" w:rsidP="006E6E31"/>
          <w:p w:rsidR="00BC02C9" w:rsidRDefault="00BC02C9" w:rsidP="006E6E31">
            <w:pPr>
              <w:rPr>
                <w:szCs w:val="22"/>
              </w:rPr>
            </w:pPr>
          </w:p>
          <w:p w:rsidR="00BC02C9" w:rsidRPr="004F3EC1" w:rsidRDefault="00BC02C9" w:rsidP="006E6E31">
            <w:pPr>
              <w:rPr>
                <w:szCs w:val="22"/>
              </w:rPr>
            </w:pPr>
            <w:r w:rsidRPr="004F3EC1">
              <w:rPr>
                <w:szCs w:val="22"/>
              </w:rPr>
              <w:object w:dxaOrig="4320" w:dyaOrig="3551">
                <v:shape id="_x0000_i1082" type="#_x0000_t75" style="width:238.45pt;height:126.15pt" o:ole="">
                  <v:imagedata r:id="rId271" o:title=""/>
                </v:shape>
                <o:OLEObject Type="Embed" ProgID="PBrush" ShapeID="_x0000_i1082" DrawAspect="Content" ObjectID="_1491041595" r:id="rId320"/>
              </w:object>
            </w:r>
          </w:p>
          <w:p w:rsidR="00BC02C9" w:rsidRPr="004F3EC1" w:rsidRDefault="00BC02C9" w:rsidP="006E6E31">
            <w:pPr>
              <w:rPr>
                <w:szCs w:val="22"/>
              </w:rPr>
            </w:pPr>
          </w:p>
          <w:p w:rsidR="00BC02C9" w:rsidRPr="004F3EC1" w:rsidRDefault="00BC02C9" w:rsidP="006E6E31">
            <w:pPr>
              <w:rPr>
                <w:szCs w:val="22"/>
              </w:rPr>
            </w:pPr>
            <w:r w:rsidRPr="004F3EC1">
              <w:rPr>
                <w:szCs w:val="22"/>
              </w:rPr>
              <w:object w:dxaOrig="4320" w:dyaOrig="3551">
                <v:shape id="_x0000_i1083" type="#_x0000_t75" style="width:238.45pt;height:153.8pt" o:ole="">
                  <v:imagedata r:id="rId273" o:title=""/>
                </v:shape>
                <o:OLEObject Type="Embed" ProgID="PBrush" ShapeID="_x0000_i1083" DrawAspect="Content" ObjectID="_1491041596" r:id="rId321"/>
              </w:object>
            </w:r>
          </w:p>
          <w:p w:rsidR="00BC02C9" w:rsidRPr="004F3EC1" w:rsidRDefault="00BC02C9" w:rsidP="006E6E31">
            <w:pPr>
              <w:rPr>
                <w:szCs w:val="22"/>
              </w:rPr>
            </w:pPr>
          </w:p>
          <w:p w:rsidR="00BC02C9" w:rsidRPr="004F3EC1" w:rsidRDefault="00BC02C9" w:rsidP="006E6E31">
            <w:pPr>
              <w:rPr>
                <w:szCs w:val="22"/>
              </w:rPr>
            </w:pPr>
            <w:r w:rsidRPr="004F3EC1">
              <w:rPr>
                <w:szCs w:val="22"/>
              </w:rPr>
              <w:object w:dxaOrig="4320" w:dyaOrig="3551">
                <v:shape id="_x0000_i1084" type="#_x0000_t75" style="width:237.9pt;height:100.2pt" o:ole="">
                  <v:imagedata r:id="rId275" o:title="" croptop="7169f" cropbottom="21224f" cropleft="15762f" cropright="17673f"/>
                </v:shape>
                <o:OLEObject Type="Embed" ProgID="PBrush" ShapeID="_x0000_i1084" DrawAspect="Content" ObjectID="_1491041597" r:id="rId322"/>
              </w:object>
            </w:r>
          </w:p>
          <w:p w:rsidR="00BC02C9" w:rsidRPr="004F3EC1" w:rsidRDefault="00BC02C9" w:rsidP="006E6E31">
            <w:pPr>
              <w:rPr>
                <w:szCs w:val="22"/>
              </w:rPr>
            </w:pPr>
          </w:p>
          <w:p w:rsidR="00BC02C9" w:rsidRDefault="00BC02C9" w:rsidP="006E6E31">
            <w:pPr>
              <w:rPr>
                <w:szCs w:val="22"/>
              </w:rPr>
            </w:pPr>
            <w:r w:rsidRPr="004F3EC1">
              <w:rPr>
                <w:szCs w:val="22"/>
              </w:rPr>
              <w:object w:dxaOrig="4320" w:dyaOrig="3551">
                <v:shape id="_x0000_i1085" type="#_x0000_t75" style="width:235pt;height:133.65pt" o:ole="">
                  <v:imagedata r:id="rId277" o:title="" cropbottom="15905f"/>
                </v:shape>
                <o:OLEObject Type="Embed" ProgID="PBrush" ShapeID="_x0000_i1085" DrawAspect="Content" ObjectID="_1491041598" r:id="rId323"/>
              </w:object>
            </w:r>
          </w:p>
          <w:p w:rsidR="00BC02C9" w:rsidRPr="004F3EC1" w:rsidRDefault="00BC02C9" w:rsidP="006E6E31">
            <w:pPr>
              <w:rPr>
                <w:szCs w:val="22"/>
              </w:rPr>
            </w:pPr>
          </w:p>
        </w:tc>
      </w:tr>
    </w:tbl>
    <w:p w:rsidR="00BC02C9" w:rsidRDefault="00BC02C9" w:rsidP="00BC02C9">
      <w:pPr>
        <w:rPr>
          <w:szCs w:val="22"/>
        </w:rPr>
      </w:pPr>
      <w:r>
        <w:rPr>
          <w:szCs w:val="22"/>
        </w:rPr>
        <w:lastRenderedPageBreak/>
        <w:t>Ces quelques opérations sont en général concluantes et permettent, lorsqu’elles sont exécutées avec succès, de confirmer la stabilité du fonctionnement de l’installation FMAO concerné.</w:t>
      </w:r>
    </w:p>
    <w:p w:rsidR="00BC02C9" w:rsidRDefault="00BC02C9" w:rsidP="00BC02C9">
      <w:pPr>
        <w:rPr>
          <w:szCs w:val="22"/>
        </w:rPr>
      </w:pPr>
      <w:r>
        <w:rPr>
          <w:szCs w:val="22"/>
        </w:rPr>
        <w:t>Toute erreur survenant lors de l’exécution d’une étape de ce test nécessitera une analyse plus approfondie (elles sont généralement dues à quelques défauts au niveau de la configuration de l’instance).</w:t>
      </w:r>
    </w:p>
    <w:p w:rsidR="00BC02C9" w:rsidRDefault="00BC02C9" w:rsidP="00BC02C9">
      <w:pPr>
        <w:rPr>
          <w:szCs w:val="22"/>
        </w:rPr>
      </w:pPr>
      <w:r>
        <w:rPr>
          <w:szCs w:val="22"/>
        </w:rPr>
        <w:t>Si tel est le cas, il faudra ré-effectuer ces configurations en se munissant du document fournissant la procédure complète de vérification de fonctionnement pour les installations FMAO (</w:t>
      </w:r>
      <w:r w:rsidRPr="002247CA">
        <w:rPr>
          <w:b/>
          <w:szCs w:val="22"/>
        </w:rPr>
        <w:t>DEX-ProcéduresVérififcationInstallation-FMAO.doc</w:t>
      </w:r>
      <w:r w:rsidRPr="002247CA">
        <w:rPr>
          <w:szCs w:val="22"/>
        </w:rPr>
        <w:t>)</w:t>
      </w:r>
      <w:r w:rsidR="005B48FF">
        <w:rPr>
          <w:szCs w:val="22"/>
        </w:rPr>
        <w:t>.</w:t>
      </w:r>
    </w:p>
    <w:p w:rsidR="00BC02C9" w:rsidRDefault="00BC02C9" w:rsidP="00BC02C9">
      <w:pPr>
        <w:pStyle w:val="Titre1"/>
      </w:pPr>
      <w:bookmarkStart w:id="265" w:name="_Toc409171876"/>
      <w:bookmarkStart w:id="266" w:name="_Toc417299615"/>
      <w:r>
        <w:t>ANNEXE : RESTAURATION DUMP</w:t>
      </w:r>
      <w:bookmarkEnd w:id="265"/>
      <w:bookmarkEnd w:id="266"/>
    </w:p>
    <w:p w:rsidR="00BC02C9" w:rsidRPr="008B44EC" w:rsidRDefault="00BC02C9" w:rsidP="00BC02C9">
      <w:pPr>
        <w:rPr>
          <w:szCs w:val="22"/>
        </w:rPr>
      </w:pPr>
    </w:p>
    <w:p w:rsidR="00BC02C9" w:rsidRPr="008B44EC" w:rsidRDefault="00BC02C9" w:rsidP="00BC02C9">
      <w:pPr>
        <w:rPr>
          <w:szCs w:val="22"/>
        </w:rPr>
      </w:pPr>
      <w:r w:rsidRPr="008B44EC">
        <w:rPr>
          <w:szCs w:val="22"/>
        </w:rPr>
        <w:t>Dans l’éventualité selon laquelle l’application deviendrait instable et qu’il faille revenir vers son état d’origine, il faudra procéder à la restauration de la base de données SQL à partir du fichier de sauvegarde que vous avez généré en tout début de cette procédure.</w:t>
      </w:r>
    </w:p>
    <w:p w:rsidR="00BC02C9" w:rsidRDefault="00BC02C9" w:rsidP="00BC02C9">
      <w:pPr>
        <w:rPr>
          <w:szCs w:val="22"/>
        </w:rPr>
      </w:pPr>
      <w:r w:rsidRPr="008B44EC">
        <w:rPr>
          <w:szCs w:val="22"/>
        </w:rPr>
        <w:t xml:space="preserve">Cependant, cette opération de restauration SQL doit s’accompagner de quelques actions spécifiques lorsqu’il s’agit d’installation FMAO. Dans le document  </w:t>
      </w:r>
      <w:r w:rsidRPr="008B44EC">
        <w:rPr>
          <w:b/>
          <w:szCs w:val="22"/>
        </w:rPr>
        <w:t>Dex-ProcéduresRestaurationDump-FMAO.doc</w:t>
      </w:r>
      <w:r w:rsidRPr="008B44EC">
        <w:rPr>
          <w:szCs w:val="22"/>
        </w:rPr>
        <w:t>, nous fournissons la procédure à appliquer lors d’une restauration de base de données FMAO. Prière de le consulter et de suivre les instructions qui y sont mentionnées lorsqu’une restauration s’avère nécessaire.</w:t>
      </w:r>
    </w:p>
    <w:p w:rsidR="00BC02C9" w:rsidRDefault="00BC02C9" w:rsidP="00BC02C9">
      <w:pPr>
        <w:rPr>
          <w:szCs w:val="22"/>
        </w:rPr>
      </w:pPr>
    </w:p>
    <w:p w:rsidR="00BC02C9" w:rsidRDefault="00BC02C9" w:rsidP="00BC02C9">
      <w:pPr>
        <w:pStyle w:val="Titre1"/>
      </w:pPr>
      <w:bookmarkStart w:id="267" w:name="_Toc409171877"/>
      <w:bookmarkStart w:id="268" w:name="_Toc417299616"/>
      <w:r>
        <w:t>ANNEXE : STRUCTURE DE LA TABLE MSESAME</w:t>
      </w:r>
      <w:bookmarkEnd w:id="267"/>
      <w:bookmarkEnd w:id="268"/>
    </w:p>
    <w:p w:rsidR="00BC02C9" w:rsidRDefault="00BC02C9" w:rsidP="00BC02C9">
      <w:pPr>
        <w:rPr>
          <w:szCs w:val="22"/>
        </w:rPr>
      </w:pPr>
      <w:r>
        <w:rPr>
          <w:szCs w:val="22"/>
        </w:rPr>
        <w:t>Ci-dessous, le script SQL qui permet la création de la table SQL Msesame :</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BEGIN TRANSACTION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QUOTED_IDENTIFIER 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ARITHABORT 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NUMERIC_ROUNDABORT OFF</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CONCAT_NULL_YIELDS_NULL 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ANSI_NULLS 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ANSI_PADDING 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SET ANSI_WARNINGS 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COMMIT</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BEGIN TRANSACTION</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GO</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CREATE TABLE dbo.Table_1</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ID_TRANSACTION int NULL,</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NUM_RESERVATION varchar(50) NULL,</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TYPE_TRANSACTION int NULL,</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CSN varchar(50) NULL,</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ALERTE int NULL,</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DATE datetime NULL</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b/>
        <w:t>)  ON [PRIMARY]</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GO</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ALTER TABLE dbo.Table_1 SET (LOCK_ESCALATION = TABLE)</w:t>
      </w:r>
    </w:p>
    <w:p w:rsidR="00BC02C9" w:rsidRPr="00B86503" w:rsidRDefault="00BC02C9" w:rsidP="00BC02C9">
      <w:pPr>
        <w:autoSpaceDE w:val="0"/>
        <w:autoSpaceDN w:val="0"/>
        <w:adjustRightInd w:val="0"/>
        <w:jc w:val="left"/>
        <w:rPr>
          <w:rFonts w:eastAsia="Calibri"/>
          <w:b/>
          <w:i/>
          <w:lang w:val="en-US" w:eastAsia="en-US"/>
        </w:rPr>
      </w:pPr>
      <w:r w:rsidRPr="00B86503">
        <w:rPr>
          <w:rFonts w:eastAsia="Calibri"/>
          <w:b/>
          <w:i/>
          <w:lang w:val="en-US" w:eastAsia="en-US"/>
        </w:rPr>
        <w:t>GO</w:t>
      </w:r>
    </w:p>
    <w:p w:rsidR="00BC02C9" w:rsidRPr="00B86503" w:rsidRDefault="00BC02C9" w:rsidP="005B48FF">
      <w:pPr>
        <w:autoSpaceDE w:val="0"/>
        <w:autoSpaceDN w:val="0"/>
        <w:adjustRightInd w:val="0"/>
        <w:jc w:val="left"/>
        <w:rPr>
          <w:szCs w:val="22"/>
        </w:rPr>
      </w:pPr>
      <w:r w:rsidRPr="00B86503">
        <w:rPr>
          <w:rFonts w:eastAsia="Calibri"/>
          <w:b/>
          <w:i/>
          <w:lang w:val="en-US" w:eastAsia="en-US"/>
        </w:rPr>
        <w:lastRenderedPageBreak/>
        <w:t>COMMIT</w:t>
      </w:r>
    </w:p>
    <w:p w:rsidR="00BC02C9" w:rsidRPr="008F5A93" w:rsidRDefault="00BC02C9" w:rsidP="00BC02C9">
      <w:pPr>
        <w:sectPr w:rsidR="00BC02C9" w:rsidRPr="008F5A93" w:rsidSect="00810A98">
          <w:pgSz w:w="12240" w:h="15840"/>
          <w:pgMar w:top="720" w:right="851" w:bottom="567" w:left="851" w:header="709" w:footer="709" w:gutter="0"/>
          <w:cols w:space="708"/>
          <w:docGrid w:linePitch="360"/>
        </w:sectPr>
      </w:pPr>
    </w:p>
    <w:p w:rsidR="00542075" w:rsidRDefault="008F5A93" w:rsidP="00542075">
      <w:pPr>
        <w:pStyle w:val="Titre"/>
        <w:numPr>
          <w:ilvl w:val="0"/>
          <w:numId w:val="22"/>
        </w:numPr>
      </w:pPr>
      <w:bookmarkStart w:id="269" w:name="_Toc417299617"/>
      <w:r>
        <w:lastRenderedPageBreak/>
        <w:t>Procédure notifications MNT</w:t>
      </w:r>
      <w:bookmarkEnd w:id="269"/>
      <w:r>
        <w:t xml:space="preserve"> </w:t>
      </w:r>
    </w:p>
    <w:p w:rsidR="00542075" w:rsidRDefault="00542075" w:rsidP="00542075">
      <w:pPr>
        <w:pStyle w:val="Titre1"/>
        <w:numPr>
          <w:ilvl w:val="0"/>
          <w:numId w:val="26"/>
        </w:numPr>
      </w:pPr>
      <w:bookmarkStart w:id="270" w:name="_Toc417299618"/>
      <w:r>
        <w:t>INTRODUCTION</w:t>
      </w:r>
      <w:bookmarkEnd w:id="270"/>
    </w:p>
    <w:p w:rsidR="00542075" w:rsidRDefault="00542075" w:rsidP="00542075"/>
    <w:p w:rsidR="00DF7499" w:rsidRPr="00A02A01" w:rsidRDefault="00DF7499" w:rsidP="00DF7499">
      <w:pPr>
        <w:rPr>
          <w:rFonts w:cs="Arial"/>
          <w:szCs w:val="22"/>
        </w:rPr>
      </w:pPr>
      <w:r w:rsidRPr="00A02A01">
        <w:rPr>
          <w:rFonts w:cs="Arial"/>
          <w:szCs w:val="22"/>
        </w:rPr>
        <w:t xml:space="preserve">Le but de ce document est de </w:t>
      </w:r>
      <w:r>
        <w:rPr>
          <w:rFonts w:cs="Arial"/>
          <w:szCs w:val="22"/>
        </w:rPr>
        <w:t>fournir</w:t>
      </w:r>
      <w:r w:rsidRPr="00A02A01">
        <w:rPr>
          <w:rFonts w:cs="Arial"/>
          <w:szCs w:val="22"/>
        </w:rPr>
        <w:t xml:space="preserve"> une source d’informations utiles sur le module </w:t>
      </w:r>
      <w:r w:rsidRPr="00A02A01">
        <w:rPr>
          <w:rFonts w:cs="Arial"/>
          <w:b/>
          <w:szCs w:val="22"/>
        </w:rPr>
        <w:t>MNT</w:t>
      </w:r>
      <w:r w:rsidRPr="00A02A01">
        <w:rPr>
          <w:rFonts w:cs="Arial"/>
          <w:szCs w:val="22"/>
        </w:rPr>
        <w:t xml:space="preserve"> (</w:t>
      </w:r>
      <w:r w:rsidRPr="00A02A01">
        <w:rPr>
          <w:rFonts w:cs="Arial"/>
          <w:b/>
          <w:szCs w:val="22"/>
        </w:rPr>
        <w:t>Mail Notification Tools</w:t>
      </w:r>
      <w:r w:rsidRPr="00A02A01">
        <w:rPr>
          <w:rFonts w:cs="Arial"/>
          <w:szCs w:val="22"/>
        </w:rPr>
        <w:t>) des installations FMAO et son fonctionnement, et plus précisément de préciser ces différentes informations pour l’instance BALARD en environnement d’intégration (</w:t>
      </w:r>
      <w:r w:rsidRPr="00A02A01">
        <w:rPr>
          <w:rFonts w:cs="Arial"/>
          <w:b/>
          <w:szCs w:val="22"/>
        </w:rPr>
        <w:t>BAL_INT</w:t>
      </w:r>
      <w:r w:rsidRPr="00A02A01">
        <w:rPr>
          <w:rFonts w:cs="Arial"/>
          <w:szCs w:val="22"/>
        </w:rPr>
        <w:t>).</w:t>
      </w:r>
    </w:p>
    <w:p w:rsidR="00DF7499" w:rsidRPr="00A02A01" w:rsidRDefault="00DF7499" w:rsidP="00DF7499">
      <w:pPr>
        <w:rPr>
          <w:rFonts w:cs="Arial"/>
          <w:szCs w:val="22"/>
        </w:rPr>
      </w:pPr>
    </w:p>
    <w:p w:rsidR="00DF7499" w:rsidRPr="00A02A01" w:rsidRDefault="00DF7499" w:rsidP="00DF7499">
      <w:pPr>
        <w:rPr>
          <w:rFonts w:cs="Arial"/>
          <w:szCs w:val="22"/>
        </w:rPr>
      </w:pPr>
      <w:r w:rsidRPr="00A02A01">
        <w:rPr>
          <w:rFonts w:cs="Arial"/>
          <w:szCs w:val="22"/>
        </w:rPr>
        <w:t>En pré-requis :</w:t>
      </w:r>
    </w:p>
    <w:p w:rsidR="00DF7499" w:rsidRPr="00A02A01" w:rsidRDefault="00DF7499" w:rsidP="00DF7499">
      <w:pPr>
        <w:numPr>
          <w:ilvl w:val="0"/>
          <w:numId w:val="1"/>
        </w:numPr>
        <w:rPr>
          <w:rFonts w:cs="Arial"/>
          <w:color w:val="008000"/>
        </w:rPr>
      </w:pPr>
      <w:r w:rsidRPr="00A02A01">
        <w:rPr>
          <w:rFonts w:cs="Arial"/>
          <w:szCs w:val="22"/>
        </w:rPr>
        <w:t>Présence d’une installation de FMAO (notamment l’instance en question)</w:t>
      </w:r>
    </w:p>
    <w:p w:rsidR="00DF7499" w:rsidRPr="00A02A01" w:rsidRDefault="00DF7499" w:rsidP="00DF7499">
      <w:pPr>
        <w:numPr>
          <w:ilvl w:val="0"/>
          <w:numId w:val="1"/>
        </w:numPr>
        <w:rPr>
          <w:rFonts w:cs="Arial"/>
          <w:color w:val="008000"/>
        </w:rPr>
      </w:pPr>
      <w:r w:rsidRPr="00A02A01">
        <w:rPr>
          <w:rFonts w:cs="Arial"/>
          <w:szCs w:val="22"/>
        </w:rPr>
        <w:t xml:space="preserve">Fichier </w:t>
      </w:r>
      <w:r w:rsidRPr="00A02A01">
        <w:rPr>
          <w:rFonts w:cs="Arial"/>
          <w:b/>
          <w:szCs w:val="22"/>
        </w:rPr>
        <w:t>FMAO.xls</w:t>
      </w:r>
      <w:r w:rsidRPr="00A02A01">
        <w:rPr>
          <w:rFonts w:cs="Arial"/>
          <w:szCs w:val="22"/>
        </w:rPr>
        <w:t xml:space="preserve"> (contenant les informations relatives à chaque instance FMAO)</w:t>
      </w:r>
    </w:p>
    <w:p w:rsidR="00542075" w:rsidRDefault="00542075" w:rsidP="00542075"/>
    <w:p w:rsidR="00DF7499" w:rsidRPr="00A02A01" w:rsidRDefault="00DF7499" w:rsidP="00DF7499">
      <w:pPr>
        <w:pStyle w:val="Titre1"/>
        <w:rPr>
          <w:rFonts w:cs="Arial"/>
        </w:rPr>
      </w:pPr>
      <w:bookmarkStart w:id="271" w:name="_Toc410993697"/>
      <w:bookmarkStart w:id="272" w:name="_Toc417299619"/>
      <w:r w:rsidRPr="00A02A01">
        <w:rPr>
          <w:rFonts w:cs="Arial"/>
        </w:rPr>
        <w:t>PRESENTATION MNT</w:t>
      </w:r>
      <w:bookmarkEnd w:id="271"/>
      <w:bookmarkEnd w:id="272"/>
    </w:p>
    <w:p w:rsidR="00DF7499" w:rsidRPr="00A02A01" w:rsidRDefault="00DF7499" w:rsidP="00DF7499">
      <w:pPr>
        <w:rPr>
          <w:rFonts w:eastAsia="Calibri" w:cs="Arial"/>
          <w:lang w:eastAsia="en-US"/>
        </w:rPr>
      </w:pPr>
    </w:p>
    <w:p w:rsidR="00DF7499" w:rsidRPr="00A02A01" w:rsidRDefault="00DF7499" w:rsidP="00DF7499">
      <w:pPr>
        <w:rPr>
          <w:rFonts w:eastAsia="Calibri" w:cs="Arial"/>
          <w:lang w:eastAsia="en-US"/>
        </w:rPr>
      </w:pPr>
      <w:r w:rsidRPr="00A02A01">
        <w:rPr>
          <w:rFonts w:eastAsia="Calibri" w:cs="Arial"/>
          <w:lang w:eastAsia="en-US"/>
        </w:rPr>
        <w:t>MNT (Message Notification Tool) est l’outil développé par PLANON pour l’envoi de messages. il a été adapté et configuré pour répondre aux besoins d’EXPRIMM.</w:t>
      </w:r>
    </w:p>
    <w:p w:rsidR="00DF7499" w:rsidRPr="00A02A01" w:rsidRDefault="00DF7499" w:rsidP="00DF7499">
      <w:pPr>
        <w:rPr>
          <w:rFonts w:eastAsia="Calibri" w:cs="Arial"/>
          <w:lang w:eastAsia="en-US"/>
        </w:rPr>
      </w:pPr>
    </w:p>
    <w:p w:rsidR="00DF7499" w:rsidRPr="00A02A01" w:rsidRDefault="00DF7499" w:rsidP="00DF7499">
      <w:pPr>
        <w:rPr>
          <w:rFonts w:eastAsia="Calibri" w:cs="Arial"/>
          <w:lang w:eastAsia="en-US"/>
        </w:rPr>
      </w:pPr>
      <w:r w:rsidRPr="00A02A01">
        <w:rPr>
          <w:rFonts w:eastAsia="Calibri" w:cs="Arial"/>
          <w:lang w:eastAsia="en-US"/>
        </w:rPr>
        <w:t>MNT est en service pour les instances FMAO EXP_PROD, THE_PROD et MIB_PROD (Un outil MNT indépendant configuré par instance FMAO).</w:t>
      </w:r>
    </w:p>
    <w:p w:rsidR="00DF7499" w:rsidRPr="00A02A01" w:rsidRDefault="00DF7499" w:rsidP="00DF7499">
      <w:pPr>
        <w:rPr>
          <w:rFonts w:eastAsia="Calibri" w:cs="Arial"/>
          <w:lang w:eastAsia="en-US"/>
        </w:rPr>
      </w:pPr>
    </w:p>
    <w:p w:rsidR="00DF7499" w:rsidRPr="00A02A01" w:rsidRDefault="00DF7499" w:rsidP="00DF7499">
      <w:pPr>
        <w:rPr>
          <w:rFonts w:eastAsia="Calibri" w:cs="Arial"/>
          <w:lang w:eastAsia="en-US"/>
        </w:rPr>
      </w:pPr>
      <w:r w:rsidRPr="00A02A01">
        <w:rPr>
          <w:rFonts w:eastAsia="Calibri" w:cs="Arial"/>
          <w:lang w:eastAsia="en-US"/>
        </w:rPr>
        <w:t>Le fonctionnement général de MNT est le suivant :</w:t>
      </w:r>
    </w:p>
    <w:p w:rsidR="00DF7499" w:rsidRPr="00A02A01" w:rsidRDefault="00DF7499" w:rsidP="00DF7499">
      <w:pPr>
        <w:rPr>
          <w:rFonts w:eastAsia="Calibri" w:cs="Arial"/>
          <w:lang w:eastAsia="en-US"/>
        </w:rPr>
      </w:pPr>
    </w:p>
    <w:p w:rsidR="00DF7499" w:rsidRPr="00A02A01" w:rsidRDefault="00DF7499" w:rsidP="00DF7499">
      <w:pPr>
        <w:numPr>
          <w:ilvl w:val="0"/>
          <w:numId w:val="27"/>
        </w:numPr>
        <w:rPr>
          <w:rFonts w:eastAsia="Calibri" w:cs="Arial"/>
          <w:lang w:eastAsia="en-US"/>
        </w:rPr>
      </w:pPr>
      <w:r w:rsidRPr="00A02A01">
        <w:rPr>
          <w:rFonts w:eastAsia="Calibri" w:cs="Arial"/>
          <w:lang w:eastAsia="en-US"/>
        </w:rPr>
        <w:t xml:space="preserve">L’exécutable </w:t>
      </w:r>
      <w:r w:rsidRPr="00A02A01">
        <w:rPr>
          <w:rFonts w:eastAsia="Calibri" w:cs="Arial"/>
          <w:b/>
          <w:lang w:eastAsia="en-US"/>
        </w:rPr>
        <w:t>Mail.exe</w:t>
      </w:r>
      <w:r w:rsidRPr="00A02A01">
        <w:rPr>
          <w:rFonts w:eastAsia="Calibri" w:cs="Arial"/>
          <w:lang w:eastAsia="en-US"/>
        </w:rPr>
        <w:t xml:space="preserve">, activé par </w:t>
      </w:r>
      <w:r w:rsidRPr="00A02A01">
        <w:rPr>
          <w:rFonts w:eastAsia="Calibri" w:cs="Arial"/>
          <w:b/>
          <w:lang w:eastAsia="en-US"/>
        </w:rPr>
        <w:t>Reporter.exe</w:t>
      </w:r>
      <w:r w:rsidRPr="00A02A01">
        <w:rPr>
          <w:rFonts w:eastAsia="Calibri" w:cs="Arial"/>
          <w:lang w:eastAsia="en-US"/>
        </w:rPr>
        <w:t>, recherche dans la base de données les ordres (DI, DNC, DTS) et transitions d’état pour lesquels un message doit être envoyé (requête Mail.sql), et pour lesquels aucun message n’a déjà été envoyé (en regardant les enregistrements présents dans la table</w:t>
      </w:r>
      <w:r w:rsidRPr="00A02A01">
        <w:rPr>
          <w:rFonts w:eastAsia="Calibri" w:cs="Arial"/>
          <w:b/>
          <w:lang w:eastAsia="en-US"/>
        </w:rPr>
        <w:t xml:space="preserve"> PCO_REPORTER_HISTORY</w:t>
      </w:r>
      <w:r w:rsidRPr="00A02A01">
        <w:rPr>
          <w:rFonts w:eastAsia="Calibri" w:cs="Arial"/>
          <w:lang w:eastAsia="en-US"/>
        </w:rPr>
        <w:t xml:space="preserve">). Il insère dans la table PCO_REPORTER_QUEUE un enregistrement par message à envoyer, plus un enregistrement </w:t>
      </w:r>
      <w:r>
        <w:rPr>
          <w:rFonts w:eastAsia="Calibri" w:cs="Arial"/>
          <w:lang w:eastAsia="en-US"/>
        </w:rPr>
        <w:t>dit « </w:t>
      </w:r>
      <w:r w:rsidRPr="00A02A01">
        <w:rPr>
          <w:rFonts w:eastAsia="Calibri" w:cs="Arial"/>
          <w:lang w:eastAsia="en-US"/>
        </w:rPr>
        <w:t>A1</w:t>
      </w:r>
      <w:r>
        <w:rPr>
          <w:rFonts w:eastAsia="Calibri" w:cs="Arial"/>
          <w:lang w:eastAsia="en-US"/>
        </w:rPr>
        <w:t> »</w:t>
      </w:r>
      <w:r w:rsidRPr="00A02A01">
        <w:rPr>
          <w:rFonts w:eastAsia="Calibri" w:cs="Arial"/>
          <w:lang w:eastAsia="en-US"/>
        </w:rPr>
        <w:t>.</w:t>
      </w:r>
    </w:p>
    <w:p w:rsidR="00DF7499" w:rsidRPr="00A02A01" w:rsidRDefault="00DF7499" w:rsidP="00DF7499">
      <w:pPr>
        <w:ind w:left="720"/>
        <w:rPr>
          <w:rFonts w:eastAsia="Calibri" w:cs="Arial"/>
          <w:lang w:eastAsia="en-US"/>
        </w:rPr>
      </w:pPr>
    </w:p>
    <w:p w:rsidR="00DF7499" w:rsidRPr="00A02A01" w:rsidRDefault="00DF7499" w:rsidP="00DF7499">
      <w:pPr>
        <w:ind w:left="720"/>
        <w:rPr>
          <w:rFonts w:eastAsia="Calibri" w:cs="Arial"/>
          <w:lang w:eastAsia="en-US"/>
        </w:rPr>
      </w:pPr>
    </w:p>
    <w:p w:rsidR="00DF7499" w:rsidRPr="008A3928" w:rsidRDefault="00DF7499" w:rsidP="00DF7499">
      <w:pPr>
        <w:numPr>
          <w:ilvl w:val="0"/>
          <w:numId w:val="27"/>
        </w:numPr>
        <w:rPr>
          <w:rFonts w:cs="Arial"/>
        </w:rPr>
      </w:pPr>
      <w:r w:rsidRPr="00A02A01">
        <w:rPr>
          <w:rFonts w:eastAsia="Calibri" w:cs="Arial"/>
          <w:lang w:eastAsia="en-US"/>
        </w:rPr>
        <w:t xml:space="preserve">L’exécutable </w:t>
      </w:r>
      <w:r w:rsidRPr="00A02A01">
        <w:rPr>
          <w:rFonts w:eastAsia="Calibri" w:cs="Arial"/>
          <w:b/>
          <w:lang w:eastAsia="en-US"/>
        </w:rPr>
        <w:t>Reporter.exe</w:t>
      </w:r>
      <w:r w:rsidRPr="00A02A01">
        <w:rPr>
          <w:rFonts w:eastAsia="Calibri" w:cs="Arial"/>
          <w:lang w:eastAsia="en-US"/>
        </w:rPr>
        <w:t xml:space="preserve"> est activé automatiquement toutes les minutes (service) : il traite le contenu de la table PCO_REPORTER_QUEUE. Pour chaque enregistrement, il envoie un message (Configuré dans le dossier Reports), supprime l’enregistrement, et copie l’enregistrement dans PCO_REPORTER_HISTORY. Il exécute aussi Mail.exe corr</w:t>
      </w:r>
      <w:r>
        <w:rPr>
          <w:rFonts w:eastAsia="Calibri" w:cs="Arial"/>
          <w:lang w:eastAsia="en-US"/>
        </w:rPr>
        <w:t>espondant à l’enregistrement A1 ; ce qui conclut le cycle et entame le suivant.</w:t>
      </w:r>
    </w:p>
    <w:p w:rsidR="008A3928" w:rsidRPr="00A02A01" w:rsidRDefault="008A3928" w:rsidP="008A3928">
      <w:pPr>
        <w:ind w:left="720"/>
        <w:rPr>
          <w:rFonts w:cs="Arial"/>
        </w:rPr>
      </w:pPr>
    </w:p>
    <w:p w:rsidR="00DF7499" w:rsidRPr="00A02A01" w:rsidRDefault="00DF7499" w:rsidP="00DF7499">
      <w:pPr>
        <w:pStyle w:val="Titre1"/>
        <w:rPr>
          <w:rFonts w:cs="Arial"/>
        </w:rPr>
      </w:pPr>
      <w:bookmarkStart w:id="273" w:name="_Toc410993698"/>
      <w:bookmarkStart w:id="274" w:name="_Toc417299620"/>
      <w:r w:rsidRPr="00A02A01">
        <w:rPr>
          <w:rFonts w:cs="Arial"/>
        </w:rPr>
        <w:t>INSTALLATION MNT</w:t>
      </w:r>
      <w:bookmarkEnd w:id="273"/>
      <w:bookmarkEnd w:id="274"/>
    </w:p>
    <w:p w:rsidR="002F2BE5" w:rsidRPr="00A02A01" w:rsidRDefault="002F2BE5" w:rsidP="002F2BE5">
      <w:pPr>
        <w:rPr>
          <w:rFonts w:cs="Arial"/>
        </w:rPr>
      </w:pPr>
      <w:r w:rsidRPr="00A02A01">
        <w:rPr>
          <w:rFonts w:cs="Arial"/>
        </w:rPr>
        <w:t xml:space="preserve">Le module MNT ne peut s’installer que sur une instance FMAO qui est elle-même totalement installée sur </w:t>
      </w:r>
      <w:r>
        <w:rPr>
          <w:rFonts w:cs="Arial"/>
        </w:rPr>
        <w:t>un</w:t>
      </w:r>
      <w:r w:rsidRPr="00A02A01">
        <w:rPr>
          <w:rFonts w:cs="Arial"/>
        </w:rPr>
        <w:t xml:space="preserve"> serveur </w:t>
      </w:r>
      <w:r>
        <w:rPr>
          <w:rFonts w:cs="Arial"/>
        </w:rPr>
        <w:t>donné</w:t>
      </w:r>
      <w:r w:rsidRPr="00A02A01">
        <w:rPr>
          <w:rFonts w:cs="Arial"/>
        </w:rPr>
        <w:t xml:space="preserve">, si ce n’est pas le cas, veuillez d’abord </w:t>
      </w:r>
      <w:r>
        <w:rPr>
          <w:rFonts w:cs="Arial"/>
        </w:rPr>
        <w:t>exécuter la procédure complète d’installation de votre instance FMAO, puis procédez ensuite à l’installation du module</w:t>
      </w:r>
      <w:r w:rsidRPr="00A02A01">
        <w:rPr>
          <w:rFonts w:cs="Arial"/>
        </w:rPr>
        <w:t xml:space="preserve"> MNT.</w:t>
      </w:r>
    </w:p>
    <w:p w:rsidR="002F2BE5" w:rsidRPr="00A02A01" w:rsidRDefault="002F2BE5" w:rsidP="002F2BE5">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2F2BE5" w:rsidRPr="00A02A01" w:rsidTr="00D139C5">
        <w:trPr>
          <w:trHeight w:val="2489"/>
        </w:trPr>
        <w:tc>
          <w:tcPr>
            <w:tcW w:w="5204" w:type="dxa"/>
            <w:shd w:val="clear" w:color="auto" w:fill="auto"/>
          </w:tcPr>
          <w:p w:rsidR="002F2BE5" w:rsidRPr="00A02A01" w:rsidRDefault="002F2BE5" w:rsidP="00D139C5">
            <w:pPr>
              <w:jc w:val="left"/>
              <w:rPr>
                <w:rFonts w:eastAsia="Calibri" w:cs="Arial"/>
                <w:szCs w:val="22"/>
              </w:rPr>
            </w:pPr>
            <w:r w:rsidRPr="00A02A01">
              <w:rPr>
                <w:rFonts w:eastAsia="Calibri" w:cs="Arial"/>
                <w:szCs w:val="22"/>
              </w:rPr>
              <w:lastRenderedPageBreak/>
              <w:t>A partir des sources d’installation, recopie</w:t>
            </w:r>
            <w:r>
              <w:rPr>
                <w:rFonts w:eastAsia="Calibri" w:cs="Arial"/>
                <w:szCs w:val="22"/>
              </w:rPr>
              <w:t>r</w:t>
            </w:r>
            <w:r w:rsidRPr="00A02A01">
              <w:rPr>
                <w:rFonts w:eastAsia="Calibri" w:cs="Arial"/>
                <w:szCs w:val="22"/>
              </w:rPr>
              <w:t xml:space="preserve"> le répertoire « </w:t>
            </w:r>
            <w:r w:rsidRPr="00A02A01">
              <w:rPr>
                <w:rFonts w:eastAsia="Calibri" w:cs="Arial"/>
                <w:b/>
                <w:szCs w:val="22"/>
              </w:rPr>
              <w:t>MNT</w:t>
            </w:r>
            <w:r w:rsidRPr="00A02A01">
              <w:rPr>
                <w:rFonts w:eastAsia="Calibri" w:cs="Arial"/>
                <w:szCs w:val="22"/>
              </w:rPr>
              <w:t> » (</w:t>
            </w:r>
            <w:hyperlink r:id="rId324" w:history="1">
              <w:r w:rsidRPr="00A02A01">
                <w:rPr>
                  <w:rStyle w:val="Lienhypertexte"/>
                  <w:rFonts w:eastAsia="Calibri" w:cs="Arial"/>
                  <w:b/>
                  <w:szCs w:val="22"/>
                </w:rPr>
                <w:t>\\bcnvdat007\refbin\BE\FMAO\Installation\MNT</w:t>
              </w:r>
            </w:hyperlink>
            <w:r w:rsidRPr="00A02A01">
              <w:rPr>
                <w:rFonts w:eastAsia="Calibri" w:cs="Arial"/>
                <w:szCs w:val="22"/>
              </w:rPr>
              <w:t xml:space="preserve">) vers la racine du répertoire de </w:t>
            </w:r>
            <w:r>
              <w:rPr>
                <w:rFonts w:eastAsia="Calibri" w:cs="Arial"/>
                <w:szCs w:val="22"/>
              </w:rPr>
              <w:t>l’i</w:t>
            </w:r>
            <w:r w:rsidRPr="00A02A01">
              <w:rPr>
                <w:rFonts w:eastAsia="Calibri" w:cs="Arial"/>
                <w:szCs w:val="22"/>
              </w:rPr>
              <w:t xml:space="preserve">nstance : </w:t>
            </w:r>
            <w:r w:rsidRPr="00A02A01">
              <w:rPr>
                <w:rFonts w:eastAsia="Calibri" w:cs="Arial"/>
                <w:b/>
                <w:szCs w:val="22"/>
              </w:rPr>
              <w:t>D:\</w:t>
            </w:r>
            <w:r>
              <w:rPr>
                <w:rFonts w:eastAsia="Calibri" w:cs="Arial"/>
                <w:b/>
                <w:szCs w:val="22"/>
              </w:rPr>
              <w:t>[INS]_[ENV]</w:t>
            </w:r>
            <w:r w:rsidRPr="00A02A01">
              <w:rPr>
                <w:rFonts w:eastAsia="Calibri" w:cs="Arial"/>
                <w:b/>
                <w:szCs w:val="22"/>
              </w:rPr>
              <w:t>\</w:t>
            </w:r>
            <w:r w:rsidRPr="00A02A01">
              <w:rPr>
                <w:rFonts w:eastAsia="Calibri" w:cs="Arial"/>
                <w:szCs w:val="22"/>
              </w:rPr>
              <w:t xml:space="preserve">. </w:t>
            </w:r>
          </w:p>
          <w:p w:rsidR="002F2BE5" w:rsidRPr="00A02A01" w:rsidRDefault="002F2BE5" w:rsidP="00D139C5">
            <w:pPr>
              <w:jc w:val="left"/>
              <w:rPr>
                <w:rFonts w:eastAsia="Calibri" w:cs="Arial"/>
                <w:szCs w:val="22"/>
              </w:rPr>
            </w:pPr>
          </w:p>
          <w:p w:rsidR="002F2BE5" w:rsidRPr="00A02A01" w:rsidRDefault="002F2BE5" w:rsidP="00D139C5">
            <w:pPr>
              <w:jc w:val="left"/>
              <w:rPr>
                <w:rFonts w:eastAsia="Calibri" w:cs="Arial"/>
                <w:szCs w:val="22"/>
              </w:rPr>
            </w:pPr>
            <w:r w:rsidRPr="00A02A01">
              <w:rPr>
                <w:rFonts w:eastAsia="Calibri" w:cs="Arial"/>
                <w:szCs w:val="22"/>
              </w:rPr>
              <w:sym w:font="Wingdings" w:char="F0E0"/>
            </w:r>
            <w:r>
              <w:rPr>
                <w:rFonts w:eastAsia="Calibri" w:cs="Arial"/>
                <w:szCs w:val="22"/>
              </w:rPr>
              <w:t>Paramétrer</w:t>
            </w:r>
            <w:r w:rsidRPr="00A02A01">
              <w:rPr>
                <w:rFonts w:eastAsia="Calibri" w:cs="Arial"/>
                <w:szCs w:val="22"/>
              </w:rPr>
              <w:t xml:space="preserve"> ensuite les fichiers « </w:t>
            </w:r>
            <w:r w:rsidRPr="00A02A01">
              <w:rPr>
                <w:rFonts w:eastAsia="Calibri" w:cs="Arial"/>
                <w:b/>
                <w:szCs w:val="22"/>
              </w:rPr>
              <w:t>Reporter.ini</w:t>
            </w:r>
            <w:r w:rsidRPr="00A02A01">
              <w:rPr>
                <w:rFonts w:eastAsia="Calibri" w:cs="Arial"/>
                <w:szCs w:val="22"/>
              </w:rPr>
              <w:t> » et « </w:t>
            </w:r>
            <w:r w:rsidRPr="00A02A01">
              <w:rPr>
                <w:rFonts w:eastAsia="Calibri" w:cs="Arial"/>
                <w:b/>
                <w:szCs w:val="22"/>
              </w:rPr>
              <w:t>Planon.udl</w:t>
            </w:r>
            <w:r w:rsidRPr="00A02A01">
              <w:rPr>
                <w:rFonts w:eastAsia="Calibri" w:cs="Arial"/>
                <w:szCs w:val="22"/>
              </w:rPr>
              <w:t xml:space="preserve"> » avec les informations relatives à </w:t>
            </w:r>
            <w:r>
              <w:rPr>
                <w:rFonts w:eastAsia="Calibri" w:cs="Arial"/>
                <w:szCs w:val="22"/>
              </w:rPr>
              <w:t>l’</w:t>
            </w:r>
            <w:r w:rsidRPr="00A02A01">
              <w:rPr>
                <w:rFonts w:eastAsia="Calibri" w:cs="Arial"/>
                <w:szCs w:val="22"/>
              </w:rPr>
              <w:t>installation FMAO.</w:t>
            </w:r>
          </w:p>
          <w:p w:rsidR="002F2BE5" w:rsidRPr="00A02A01" w:rsidRDefault="002F2BE5" w:rsidP="00D139C5">
            <w:pPr>
              <w:jc w:val="left"/>
              <w:rPr>
                <w:rFonts w:eastAsia="Calibri" w:cs="Arial"/>
                <w:szCs w:val="22"/>
              </w:rPr>
            </w:pPr>
          </w:p>
          <w:p w:rsidR="002F2BE5" w:rsidRPr="00A02A01" w:rsidRDefault="002F2BE5" w:rsidP="00D139C5">
            <w:pPr>
              <w:jc w:val="left"/>
              <w:rPr>
                <w:rFonts w:eastAsia="Calibri" w:cs="Arial"/>
                <w:szCs w:val="22"/>
              </w:rPr>
            </w:pPr>
            <w:r w:rsidRPr="00A02A01">
              <w:rPr>
                <w:rFonts w:eastAsia="Calibri" w:cs="Arial"/>
                <w:szCs w:val="22"/>
              </w:rPr>
              <w:sym w:font="Wingdings" w:char="F0E0"/>
            </w:r>
            <w:r>
              <w:rPr>
                <w:rFonts w:eastAsia="Calibri" w:cs="Arial"/>
                <w:szCs w:val="22"/>
              </w:rPr>
              <w:t>Commencer</w:t>
            </w:r>
            <w:r w:rsidRPr="00A02A01">
              <w:rPr>
                <w:rFonts w:eastAsia="Calibri" w:cs="Arial"/>
                <w:szCs w:val="22"/>
              </w:rPr>
              <w:t xml:space="preserve"> par le fichier </w:t>
            </w:r>
            <w:r w:rsidRPr="00A02A01">
              <w:rPr>
                <w:rFonts w:eastAsia="Calibri" w:cs="Arial"/>
                <w:b/>
                <w:szCs w:val="22"/>
              </w:rPr>
              <w:t>Planon.udl</w:t>
            </w:r>
            <w:r w:rsidRPr="00A02A01">
              <w:rPr>
                <w:rFonts w:eastAsia="Calibri" w:cs="Arial"/>
                <w:szCs w:val="22"/>
              </w:rPr>
              <w:t xml:space="preserve">. Attention à ne pas remplir les champs User name et Password par les simples identifiants de connexion SQL, mais plutôt par les identifiants de connexion SQL dédiés au module MNT, généralement de la forme </w:t>
            </w:r>
            <w:r w:rsidRPr="00A02A01">
              <w:rPr>
                <w:rFonts w:eastAsia="Calibri" w:cs="Arial"/>
                <w:b/>
                <w:szCs w:val="22"/>
              </w:rPr>
              <w:t>userMNT</w:t>
            </w:r>
            <w:r w:rsidRPr="00A02A01">
              <w:rPr>
                <w:rFonts w:eastAsia="Calibri" w:cs="Arial"/>
                <w:szCs w:val="22"/>
              </w:rPr>
              <w:t xml:space="preserve"> où </w:t>
            </w:r>
            <w:r w:rsidRPr="00A02A01">
              <w:rPr>
                <w:rFonts w:eastAsia="Calibri" w:cs="Arial"/>
                <w:b/>
                <w:szCs w:val="22"/>
              </w:rPr>
              <w:t xml:space="preserve">user </w:t>
            </w:r>
            <w:r>
              <w:rPr>
                <w:rFonts w:eastAsia="Calibri" w:cs="Arial"/>
                <w:szCs w:val="22"/>
              </w:rPr>
              <w:t>est une chaîne de caractères (user et mot de passe à fournir dans la FDT).</w:t>
            </w:r>
          </w:p>
          <w:p w:rsidR="002F2BE5" w:rsidRPr="00A02A01" w:rsidRDefault="002F2BE5" w:rsidP="00D139C5">
            <w:pPr>
              <w:jc w:val="left"/>
              <w:rPr>
                <w:rFonts w:eastAsia="Calibri" w:cs="Arial"/>
                <w:szCs w:val="22"/>
              </w:rPr>
            </w:pPr>
          </w:p>
          <w:p w:rsidR="002F2BE5" w:rsidRPr="00A02A01"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Pr="00A02A01" w:rsidRDefault="002F2BE5" w:rsidP="00D139C5">
            <w:pPr>
              <w:jc w:val="left"/>
              <w:rPr>
                <w:rFonts w:eastAsia="Calibri" w:cs="Arial"/>
                <w:szCs w:val="22"/>
              </w:rPr>
            </w:pPr>
            <w:r w:rsidRPr="00A02A01">
              <w:rPr>
                <w:rFonts w:eastAsia="Calibri" w:cs="Arial"/>
                <w:szCs w:val="22"/>
              </w:rPr>
              <w:sym w:font="Wingdings" w:char="F0E0"/>
            </w:r>
            <w:r>
              <w:rPr>
                <w:rFonts w:eastAsia="Calibri" w:cs="Arial"/>
                <w:szCs w:val="22"/>
              </w:rPr>
              <w:t xml:space="preserve">Cliquer ensuite </w:t>
            </w:r>
            <w:r w:rsidRPr="00A02A01">
              <w:rPr>
                <w:rFonts w:eastAsia="Calibri" w:cs="Arial"/>
                <w:szCs w:val="22"/>
              </w:rPr>
              <w:t xml:space="preserve">sur </w:t>
            </w:r>
            <w:r w:rsidRPr="00A02A01">
              <w:rPr>
                <w:rFonts w:eastAsia="Calibri" w:cs="Arial"/>
                <w:b/>
                <w:szCs w:val="22"/>
              </w:rPr>
              <w:t>Test Connection</w:t>
            </w:r>
            <w:r>
              <w:rPr>
                <w:rFonts w:eastAsia="Calibri" w:cs="Arial"/>
                <w:b/>
                <w:szCs w:val="22"/>
              </w:rPr>
              <w:t xml:space="preserve"> ; </w:t>
            </w:r>
            <w:r w:rsidRPr="00A02A01">
              <w:rPr>
                <w:rFonts w:eastAsia="Calibri" w:cs="Arial"/>
                <w:szCs w:val="22"/>
              </w:rPr>
              <w:t>si la réponse correspond à un</w:t>
            </w:r>
            <w:r>
              <w:rPr>
                <w:rFonts w:eastAsia="Calibri" w:cs="Arial"/>
                <w:szCs w:val="22"/>
              </w:rPr>
              <w:t xml:space="preserve"> succès, valider</w:t>
            </w:r>
            <w:r w:rsidRPr="00A02A01">
              <w:rPr>
                <w:rFonts w:eastAsia="Calibri" w:cs="Arial"/>
                <w:szCs w:val="22"/>
              </w:rPr>
              <w:t xml:space="preserve"> le tout sinon, </w:t>
            </w:r>
            <w:r>
              <w:rPr>
                <w:rFonts w:eastAsia="Calibri" w:cs="Arial"/>
                <w:szCs w:val="22"/>
              </w:rPr>
              <w:t>rectifier</w:t>
            </w:r>
            <w:r w:rsidRPr="00A02A01">
              <w:rPr>
                <w:rFonts w:eastAsia="Calibri" w:cs="Arial"/>
                <w:szCs w:val="22"/>
              </w:rPr>
              <w:t xml:space="preserve"> les informations entré</w:t>
            </w:r>
            <w:r>
              <w:rPr>
                <w:rFonts w:eastAsia="Calibri" w:cs="Arial"/>
                <w:szCs w:val="22"/>
              </w:rPr>
              <w:t>es</w:t>
            </w:r>
            <w:r w:rsidRPr="00A02A01">
              <w:rPr>
                <w:rFonts w:eastAsia="Calibri" w:cs="Arial"/>
                <w:szCs w:val="22"/>
              </w:rPr>
              <w:t>.</w:t>
            </w:r>
          </w:p>
          <w:p w:rsidR="002F2BE5" w:rsidRPr="00A02A01" w:rsidRDefault="002F2BE5" w:rsidP="00D139C5">
            <w:pPr>
              <w:jc w:val="left"/>
              <w:rPr>
                <w:rFonts w:eastAsia="Calibri" w:cs="Arial"/>
                <w:szCs w:val="22"/>
              </w:rPr>
            </w:pPr>
          </w:p>
          <w:p w:rsidR="00905FDF" w:rsidRPr="00F144BC" w:rsidRDefault="00905FDF" w:rsidP="00905FDF">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Lancer ensuite l’exécutable « </w:t>
            </w:r>
            <w:r w:rsidRPr="00F144BC">
              <w:rPr>
                <w:rFonts w:eastAsia="Calibri" w:cs="Arial"/>
                <w:b/>
                <w:szCs w:val="22"/>
              </w:rPr>
              <w:t>PlanPasswd.exe</w:t>
            </w:r>
            <w:r w:rsidRPr="00F144BC">
              <w:rPr>
                <w:rFonts w:eastAsia="Calibri" w:cs="Arial"/>
                <w:szCs w:val="22"/>
              </w:rPr>
              <w:t> »</w:t>
            </w:r>
          </w:p>
          <w:p w:rsidR="00905FDF" w:rsidRPr="00F144BC" w:rsidRDefault="00905FDF" w:rsidP="00905FDF">
            <w:pPr>
              <w:keepLines/>
              <w:spacing w:before="60" w:after="60"/>
              <w:jc w:val="left"/>
              <w:rPr>
                <w:rFonts w:eastAsia="Calibri" w:cs="Arial"/>
                <w:szCs w:val="22"/>
              </w:rPr>
            </w:pPr>
          </w:p>
          <w:p w:rsidR="00905FDF" w:rsidRPr="00F144BC" w:rsidRDefault="00905FDF" w:rsidP="00905FDF">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Dans le champ « </w:t>
            </w:r>
            <w:r w:rsidRPr="00F144BC">
              <w:rPr>
                <w:rFonts w:eastAsia="Calibri" w:cs="Arial"/>
                <w:b/>
                <w:szCs w:val="22"/>
              </w:rPr>
              <w:t>Password</w:t>
            </w:r>
            <w:r w:rsidRPr="00F144BC">
              <w:rPr>
                <w:rFonts w:eastAsia="Calibri" w:cs="Arial"/>
                <w:szCs w:val="22"/>
              </w:rPr>
              <w:t xml:space="preserve"> », renseigner le mot de passe (à demander à la production), puis cliquer sur « </w:t>
            </w:r>
            <w:r w:rsidRPr="00F144BC">
              <w:rPr>
                <w:rFonts w:eastAsia="Calibri" w:cs="Arial"/>
                <w:b/>
                <w:szCs w:val="22"/>
              </w:rPr>
              <w:t>OK</w:t>
            </w:r>
            <w:r w:rsidRPr="00F144BC">
              <w:rPr>
                <w:rFonts w:eastAsia="Calibri" w:cs="Arial"/>
                <w:szCs w:val="22"/>
              </w:rPr>
              <w:t> »</w:t>
            </w:r>
          </w:p>
          <w:p w:rsidR="00905FDF" w:rsidRDefault="00905FDF" w:rsidP="00905FDF">
            <w:pPr>
              <w:jc w:val="left"/>
              <w:rPr>
                <w:rFonts w:eastAsia="Calibri" w:cs="Arial"/>
                <w:szCs w:val="22"/>
              </w:rPr>
            </w:pPr>
          </w:p>
          <w:p w:rsidR="00905FDF" w:rsidRDefault="00905FDF" w:rsidP="00905FDF">
            <w:pPr>
              <w:jc w:val="left"/>
              <w:rPr>
                <w:rFonts w:eastAsia="Calibri" w:cs="Arial"/>
                <w:szCs w:val="22"/>
              </w:rPr>
            </w:pPr>
          </w:p>
          <w:p w:rsidR="00905FDF" w:rsidRPr="00F144BC" w:rsidRDefault="00905FDF" w:rsidP="00905FDF">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L’écran ci-contre s’affiche</w:t>
            </w:r>
          </w:p>
          <w:p w:rsidR="00905FDF" w:rsidRPr="00F144BC" w:rsidRDefault="00905FDF" w:rsidP="00905FDF">
            <w:pPr>
              <w:keepLines/>
              <w:spacing w:before="60" w:after="60"/>
              <w:jc w:val="left"/>
              <w:rPr>
                <w:rFonts w:eastAsia="Calibri" w:cs="Arial"/>
                <w:szCs w:val="22"/>
              </w:rPr>
            </w:pPr>
          </w:p>
          <w:p w:rsidR="00905FDF" w:rsidRPr="00F144BC" w:rsidRDefault="00905FDF" w:rsidP="00905FDF">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Compléter les champs « </w:t>
            </w:r>
            <w:r w:rsidRPr="00F144BC">
              <w:rPr>
                <w:rFonts w:eastAsia="Calibri" w:cs="Arial"/>
                <w:b/>
                <w:szCs w:val="22"/>
              </w:rPr>
              <w:t>Database logon</w:t>
            </w:r>
            <w:r w:rsidRPr="00F144BC">
              <w:rPr>
                <w:rFonts w:eastAsia="Calibri" w:cs="Arial"/>
                <w:szCs w:val="22"/>
              </w:rPr>
              <w:t> » et « </w:t>
            </w:r>
            <w:r w:rsidRPr="00F144BC">
              <w:rPr>
                <w:rFonts w:eastAsia="Calibri" w:cs="Arial"/>
                <w:b/>
                <w:szCs w:val="22"/>
              </w:rPr>
              <w:t>Database pasword</w:t>
            </w:r>
            <w:r w:rsidRPr="00F144BC">
              <w:rPr>
                <w:rFonts w:eastAsia="Calibri" w:cs="Arial"/>
                <w:szCs w:val="22"/>
              </w:rPr>
              <w:t> » en spécifiant l’identifiant de connexion à la base FMAO ; sélectionner « </w:t>
            </w:r>
            <w:r w:rsidRPr="00F144BC">
              <w:rPr>
                <w:rFonts w:eastAsia="Calibri" w:cs="Arial"/>
                <w:b/>
                <w:szCs w:val="22"/>
              </w:rPr>
              <w:t>ADO</w:t>
            </w:r>
            <w:r w:rsidRPr="00F144BC">
              <w:rPr>
                <w:rFonts w:eastAsia="Calibri" w:cs="Arial"/>
                <w:szCs w:val="22"/>
              </w:rPr>
              <w:t> » pour « </w:t>
            </w:r>
            <w:r w:rsidRPr="00F144BC">
              <w:rPr>
                <w:rFonts w:eastAsia="Calibri" w:cs="Arial"/>
                <w:b/>
                <w:szCs w:val="22"/>
              </w:rPr>
              <w:t>Database Connection Type</w:t>
            </w:r>
            <w:r w:rsidRPr="00F144BC">
              <w:rPr>
                <w:rFonts w:eastAsia="Calibri" w:cs="Arial"/>
                <w:szCs w:val="22"/>
              </w:rPr>
              <w:t> » puis cliquer sur « </w:t>
            </w:r>
            <w:r w:rsidRPr="00F144BC">
              <w:rPr>
                <w:rFonts w:eastAsia="Calibri" w:cs="Arial"/>
                <w:b/>
                <w:szCs w:val="22"/>
              </w:rPr>
              <w:t>OK</w:t>
            </w:r>
            <w:r w:rsidRPr="00F144BC">
              <w:rPr>
                <w:rFonts w:eastAsia="Calibri" w:cs="Arial"/>
                <w:szCs w:val="22"/>
              </w:rPr>
              <w:t> ».</w:t>
            </w:r>
          </w:p>
          <w:p w:rsidR="00905FDF" w:rsidRDefault="00905FDF" w:rsidP="00905FDF">
            <w:pPr>
              <w:jc w:val="left"/>
              <w:rPr>
                <w:rFonts w:eastAsia="Calibri" w:cs="Arial"/>
                <w:szCs w:val="22"/>
              </w:rPr>
            </w:pPr>
          </w:p>
          <w:p w:rsidR="00905FDF" w:rsidRPr="00F144BC" w:rsidRDefault="00905FDF" w:rsidP="00905FDF">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Un fichier « </w:t>
            </w:r>
            <w:r w:rsidRPr="00F144BC">
              <w:rPr>
                <w:rFonts w:eastAsia="Calibri" w:cs="Arial"/>
                <w:b/>
                <w:szCs w:val="22"/>
              </w:rPr>
              <w:t>Planonfw.ini</w:t>
            </w:r>
            <w:r w:rsidRPr="00F144BC">
              <w:rPr>
                <w:rFonts w:eastAsia="Calibri" w:cs="Arial"/>
                <w:szCs w:val="22"/>
              </w:rPr>
              <w:t> » est alors créé dans ce dossier ; il ne faut ni le déplacer, ni le modifier.</w:t>
            </w:r>
          </w:p>
          <w:p w:rsidR="002F2BE5" w:rsidRDefault="002F2BE5" w:rsidP="00D139C5">
            <w:pPr>
              <w:jc w:val="left"/>
              <w:rPr>
                <w:rFonts w:eastAsia="Calibri" w:cs="Arial"/>
                <w:szCs w:val="22"/>
              </w:rPr>
            </w:pPr>
          </w:p>
          <w:p w:rsidR="00905FDF" w:rsidRDefault="00905FDF" w:rsidP="00D139C5">
            <w:pPr>
              <w:jc w:val="left"/>
              <w:rPr>
                <w:rFonts w:eastAsia="Calibri" w:cs="Arial"/>
                <w:szCs w:val="22"/>
              </w:rPr>
            </w:pPr>
          </w:p>
          <w:p w:rsidR="00905FDF" w:rsidRPr="00A02A01" w:rsidRDefault="00905FDF" w:rsidP="00D139C5">
            <w:pPr>
              <w:jc w:val="left"/>
              <w:rPr>
                <w:rFonts w:eastAsia="Calibri" w:cs="Arial"/>
                <w:szCs w:val="22"/>
              </w:rPr>
            </w:pPr>
          </w:p>
          <w:p w:rsidR="002F2BE5" w:rsidRDefault="002F2BE5" w:rsidP="00D139C5">
            <w:pPr>
              <w:jc w:val="left"/>
              <w:rPr>
                <w:rFonts w:eastAsia="Calibri" w:cs="Arial"/>
                <w:szCs w:val="22"/>
              </w:rPr>
            </w:pPr>
            <w:r w:rsidRPr="00A02A01">
              <w:rPr>
                <w:rFonts w:eastAsia="Calibri" w:cs="Arial"/>
                <w:szCs w:val="22"/>
              </w:rPr>
              <w:sym w:font="Wingdings" w:char="F0E0"/>
            </w:r>
            <w:r w:rsidRPr="00A02A01">
              <w:rPr>
                <w:rFonts w:eastAsia="Calibri" w:cs="Arial"/>
                <w:szCs w:val="22"/>
              </w:rPr>
              <w:t>Ouvr</w:t>
            </w:r>
            <w:r>
              <w:rPr>
                <w:rFonts w:eastAsia="Calibri" w:cs="Arial"/>
                <w:szCs w:val="22"/>
              </w:rPr>
              <w:t>ir</w:t>
            </w:r>
            <w:r w:rsidRPr="00A02A01">
              <w:rPr>
                <w:rFonts w:eastAsia="Calibri" w:cs="Arial"/>
                <w:szCs w:val="22"/>
              </w:rPr>
              <w:t xml:space="preserve"> le fichier </w:t>
            </w:r>
            <w:r w:rsidRPr="00B760B2">
              <w:rPr>
                <w:rFonts w:eastAsia="Calibri" w:cs="Arial"/>
                <w:b/>
                <w:szCs w:val="22"/>
              </w:rPr>
              <w:t>D:\</w:t>
            </w:r>
            <w:r>
              <w:rPr>
                <w:rFonts w:eastAsia="Calibri" w:cs="Arial"/>
                <w:b/>
                <w:szCs w:val="22"/>
              </w:rPr>
              <w:t>[INS]_[ENV]</w:t>
            </w:r>
            <w:r w:rsidRPr="00B760B2">
              <w:rPr>
                <w:rFonts w:eastAsia="Calibri" w:cs="Arial"/>
                <w:b/>
                <w:szCs w:val="22"/>
              </w:rPr>
              <w:t>\MNT\Reporter.ini</w:t>
            </w:r>
            <w:r w:rsidRPr="00A02A01">
              <w:rPr>
                <w:rFonts w:eastAsia="Calibri" w:cs="Arial"/>
                <w:szCs w:val="22"/>
              </w:rPr>
              <w:t xml:space="preserve"> grâce à un éditeur de texte </w:t>
            </w:r>
            <w:r>
              <w:rPr>
                <w:rFonts w:eastAsia="Calibri" w:cs="Arial"/>
                <w:szCs w:val="22"/>
              </w:rPr>
              <w:t>standard</w:t>
            </w:r>
            <w:r w:rsidRPr="00A02A01">
              <w:rPr>
                <w:rFonts w:eastAsia="Calibri" w:cs="Arial"/>
                <w:szCs w:val="22"/>
              </w:rPr>
              <w:t xml:space="preserve"> </w:t>
            </w:r>
            <w:r>
              <w:rPr>
                <w:rFonts w:eastAsia="Calibri" w:cs="Arial"/>
                <w:szCs w:val="22"/>
              </w:rPr>
              <w:t xml:space="preserve">évolué </w:t>
            </w:r>
            <w:r w:rsidRPr="00A02A01">
              <w:rPr>
                <w:rFonts w:eastAsia="Calibri" w:cs="Arial"/>
                <w:szCs w:val="22"/>
              </w:rPr>
              <w:t>(</w:t>
            </w:r>
            <w:r w:rsidRPr="00A02A01">
              <w:rPr>
                <w:rFonts w:eastAsia="Calibri" w:cs="Arial"/>
                <w:b/>
                <w:szCs w:val="22"/>
              </w:rPr>
              <w:t xml:space="preserve">Notepad++.exe </w:t>
            </w:r>
            <w:r w:rsidRPr="00A02A01">
              <w:rPr>
                <w:rFonts w:eastAsia="Calibri" w:cs="Arial"/>
                <w:szCs w:val="22"/>
              </w:rPr>
              <w:t>par exemple)</w:t>
            </w:r>
            <w:r>
              <w:rPr>
                <w:rFonts w:eastAsia="Calibri" w:cs="Arial"/>
                <w:szCs w:val="22"/>
              </w:rPr>
              <w:t>.</w:t>
            </w:r>
          </w:p>
          <w:p w:rsidR="002F2BE5" w:rsidRDefault="002F2BE5" w:rsidP="00D139C5">
            <w:pPr>
              <w:jc w:val="left"/>
              <w:rPr>
                <w:rFonts w:eastAsia="Calibri" w:cs="Arial"/>
                <w:szCs w:val="22"/>
              </w:rPr>
            </w:pPr>
          </w:p>
          <w:p w:rsidR="002F2BE5" w:rsidRPr="003173B2" w:rsidRDefault="002F2BE5" w:rsidP="00D139C5">
            <w:pPr>
              <w:jc w:val="left"/>
              <w:rPr>
                <w:rFonts w:eastAsia="Calibri" w:cs="Arial"/>
                <w:b/>
                <w:color w:val="00B050"/>
                <w:szCs w:val="22"/>
              </w:rPr>
            </w:pPr>
            <w:r w:rsidRPr="003173B2">
              <w:rPr>
                <w:rFonts w:eastAsia="Calibri" w:cs="Arial"/>
                <w:b/>
                <w:color w:val="00B050"/>
                <w:szCs w:val="22"/>
              </w:rPr>
              <w:sym w:font="Wingdings" w:char="F0E0"/>
            </w:r>
            <w:r w:rsidRPr="003173B2">
              <w:rPr>
                <w:rFonts w:eastAsia="Calibri" w:cs="Arial"/>
                <w:b/>
                <w:color w:val="00B050"/>
                <w:szCs w:val="22"/>
              </w:rPr>
              <w:t>Supprimer toutes les lignes du fichier Reporter.ini</w:t>
            </w:r>
          </w:p>
          <w:p w:rsidR="002F2BE5" w:rsidRPr="003173B2" w:rsidRDefault="002F2BE5" w:rsidP="00D139C5">
            <w:pPr>
              <w:jc w:val="left"/>
              <w:rPr>
                <w:rFonts w:eastAsia="Calibri" w:cs="Arial"/>
                <w:b/>
                <w:color w:val="00B050"/>
                <w:szCs w:val="22"/>
              </w:rPr>
            </w:pPr>
          </w:p>
          <w:p w:rsidR="002F2BE5" w:rsidRPr="003173B2" w:rsidRDefault="002F2BE5" w:rsidP="00D139C5">
            <w:pPr>
              <w:jc w:val="left"/>
              <w:rPr>
                <w:rFonts w:eastAsia="Calibri" w:cs="Arial"/>
                <w:b/>
                <w:color w:val="00B050"/>
                <w:szCs w:val="22"/>
              </w:rPr>
            </w:pPr>
            <w:r w:rsidRPr="003173B2">
              <w:rPr>
                <w:rFonts w:eastAsia="Calibri" w:cs="Arial"/>
                <w:b/>
                <w:color w:val="00B050"/>
                <w:szCs w:val="22"/>
              </w:rPr>
              <w:sym w:font="Wingdings" w:char="F0E0"/>
            </w:r>
            <w:r w:rsidRPr="003173B2">
              <w:rPr>
                <w:rFonts w:eastAsia="Calibri" w:cs="Arial"/>
                <w:b/>
                <w:color w:val="00B050"/>
                <w:szCs w:val="22"/>
              </w:rPr>
              <w:t>Copier le contenu en italique ci-contre et coller le tout dans le fichier « Reporter.ini ».</w:t>
            </w:r>
          </w:p>
          <w:p w:rsidR="002F2BE5" w:rsidRPr="003173B2" w:rsidRDefault="002F2BE5" w:rsidP="00D139C5">
            <w:pPr>
              <w:jc w:val="left"/>
              <w:rPr>
                <w:rFonts w:eastAsia="Calibri" w:cs="Arial"/>
                <w:b/>
                <w:color w:val="00B050"/>
                <w:szCs w:val="22"/>
              </w:rPr>
            </w:pPr>
          </w:p>
          <w:p w:rsidR="002F2BE5" w:rsidRPr="003173B2" w:rsidRDefault="002F2BE5" w:rsidP="00D139C5">
            <w:pPr>
              <w:jc w:val="left"/>
              <w:rPr>
                <w:rFonts w:eastAsia="Calibri" w:cs="Arial"/>
                <w:b/>
                <w:color w:val="00B050"/>
                <w:szCs w:val="22"/>
              </w:rPr>
            </w:pPr>
            <w:r w:rsidRPr="003173B2">
              <w:rPr>
                <w:rFonts w:eastAsia="Calibri" w:cs="Arial"/>
                <w:b/>
                <w:color w:val="00B050"/>
                <w:szCs w:val="22"/>
              </w:rPr>
              <w:sym w:font="Wingdings" w:char="F0E0"/>
            </w:r>
            <w:r w:rsidRPr="003173B2">
              <w:rPr>
                <w:rFonts w:eastAsia="Calibri" w:cs="Arial"/>
                <w:b/>
                <w:color w:val="00B050"/>
                <w:szCs w:val="22"/>
              </w:rPr>
              <w:t xml:space="preserve"> Remplacer toutes les occurrences du mot-clé [INS]_[ENV] par le nom de l’instance en cours.</w:t>
            </w:r>
          </w:p>
          <w:p w:rsidR="002F2BE5" w:rsidRPr="00A02A01" w:rsidRDefault="002F2BE5" w:rsidP="00D139C5">
            <w:pPr>
              <w:jc w:val="left"/>
              <w:rPr>
                <w:rFonts w:eastAsia="Calibri" w:cs="Arial"/>
                <w:szCs w:val="22"/>
              </w:rPr>
            </w:pPr>
          </w:p>
          <w:p w:rsidR="002F2BE5" w:rsidRDefault="002F2BE5" w:rsidP="00D139C5">
            <w:pPr>
              <w:jc w:val="left"/>
              <w:rPr>
                <w:rFonts w:eastAsia="Calibri" w:cs="Arial"/>
                <w:szCs w:val="22"/>
              </w:rPr>
            </w:pPr>
            <w:r w:rsidRPr="006E59E4">
              <w:rPr>
                <w:rFonts w:eastAsia="Calibri" w:cs="Arial"/>
                <w:szCs w:val="22"/>
              </w:rPr>
              <w:sym w:font="Wingdings" w:char="F0E0"/>
            </w:r>
            <w:r>
              <w:rPr>
                <w:rFonts w:eastAsia="Calibri" w:cs="Arial"/>
                <w:szCs w:val="22"/>
              </w:rPr>
              <w:t xml:space="preserve">Ne pas oublier de </w:t>
            </w:r>
          </w:p>
          <w:p w:rsidR="002F2BE5" w:rsidRPr="00A02A01" w:rsidRDefault="002F2BE5" w:rsidP="00D139C5">
            <w:pPr>
              <w:jc w:val="left"/>
              <w:rPr>
                <w:rFonts w:eastAsia="Calibri" w:cs="Arial"/>
                <w:szCs w:val="22"/>
              </w:rPr>
            </w:pPr>
            <w:r>
              <w:rPr>
                <w:rFonts w:eastAsia="Calibri" w:cs="Arial"/>
                <w:szCs w:val="22"/>
              </w:rPr>
              <w:t>vérifier par une lecture rapide que les informations sont cohérentes.</w:t>
            </w: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sidRPr="003173B2">
              <w:rPr>
                <w:rFonts w:eastAsia="Calibri" w:cs="Arial"/>
                <w:szCs w:val="22"/>
              </w:rPr>
              <w:sym w:font="Wingdings" w:char="F0E0"/>
            </w:r>
            <w:r>
              <w:rPr>
                <w:rFonts w:eastAsia="Calibri" w:cs="Arial"/>
                <w:szCs w:val="22"/>
              </w:rPr>
              <w:t>Une fois les informations vérifier, enregistrer le fichier et fermer.</w:t>
            </w:r>
          </w:p>
          <w:p w:rsidR="002F2BE5" w:rsidRDefault="002F2BE5" w:rsidP="00D139C5">
            <w:pPr>
              <w:jc w:val="left"/>
              <w:rPr>
                <w:rFonts w:eastAsia="Calibri" w:cs="Arial"/>
                <w:szCs w:val="22"/>
              </w:rPr>
            </w:pPr>
          </w:p>
          <w:p w:rsidR="002F2BE5" w:rsidRPr="00A02A01"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Pr="00A02A01"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sidRPr="00A02A01">
              <w:rPr>
                <w:rFonts w:eastAsia="Calibri" w:cs="Arial"/>
                <w:szCs w:val="22"/>
              </w:rPr>
              <w:sym w:font="Wingdings" w:char="F0E0"/>
            </w:r>
            <w:r w:rsidRPr="00A02A01">
              <w:rPr>
                <w:rFonts w:eastAsia="Calibri" w:cs="Arial"/>
                <w:szCs w:val="22"/>
              </w:rPr>
              <w:t xml:space="preserve"> Dans le fichier de réglages situé dans le répertoire </w:t>
            </w:r>
            <w:r w:rsidRPr="00A02A01">
              <w:rPr>
                <w:rFonts w:eastAsia="Calibri" w:cs="Arial"/>
                <w:b/>
                <w:szCs w:val="22"/>
              </w:rPr>
              <w:t>D:\</w:t>
            </w:r>
            <w:r>
              <w:rPr>
                <w:rFonts w:eastAsia="Calibri" w:cs="Arial"/>
                <w:b/>
                <w:szCs w:val="22"/>
              </w:rPr>
              <w:t>[INS]_[ENV]</w:t>
            </w:r>
            <w:r w:rsidRPr="00A02A01">
              <w:rPr>
                <w:rFonts w:eastAsia="Calibri" w:cs="Arial"/>
                <w:b/>
                <w:szCs w:val="22"/>
              </w:rPr>
              <w:t>\MNT\Reports\REGLAGE.xml</w:t>
            </w:r>
            <w:r w:rsidRPr="00A02A01">
              <w:rPr>
                <w:rFonts w:eastAsia="Calibri" w:cs="Arial"/>
                <w:szCs w:val="22"/>
              </w:rPr>
              <w:t xml:space="preserve">, rajoutez la ligne suivante : </w:t>
            </w:r>
            <w:r w:rsidRPr="00A02A01">
              <w:rPr>
                <w:rFonts w:eastAsia="Calibri" w:cs="Arial"/>
                <w:b/>
                <w:szCs w:val="22"/>
              </w:rPr>
              <w:t>&lt;ExternalProgram&gt;D:\</w:t>
            </w:r>
            <w:r>
              <w:rPr>
                <w:rFonts w:eastAsia="Calibri" w:cs="Arial"/>
                <w:b/>
                <w:szCs w:val="22"/>
              </w:rPr>
              <w:t>[INS]_[ENV]</w:t>
            </w:r>
            <w:r w:rsidRPr="00A02A01">
              <w:rPr>
                <w:rFonts w:eastAsia="Calibri" w:cs="Arial"/>
                <w:b/>
                <w:szCs w:val="22"/>
              </w:rPr>
              <w:t>\MNT\SelectMNTMails\Mail.exe&lt;/ExternalProgram&gt;</w:t>
            </w:r>
            <w:r>
              <w:rPr>
                <w:rFonts w:eastAsia="Calibri" w:cs="Arial"/>
                <w:szCs w:val="22"/>
              </w:rPr>
              <w:t xml:space="preserve"> (ou modifiez la si une ligne similaire existe).</w:t>
            </w:r>
          </w:p>
          <w:p w:rsidR="002F2BE5" w:rsidRPr="00A02A01" w:rsidRDefault="002F2BE5" w:rsidP="00D139C5">
            <w:pPr>
              <w:jc w:val="left"/>
              <w:rPr>
                <w:rFonts w:eastAsia="Calibri" w:cs="Arial"/>
                <w:szCs w:val="22"/>
              </w:rPr>
            </w:pPr>
          </w:p>
          <w:p w:rsidR="002F2BE5" w:rsidRDefault="002F2BE5" w:rsidP="00D139C5">
            <w:pPr>
              <w:jc w:val="left"/>
              <w:rPr>
                <w:rFonts w:eastAsia="Calibri" w:cs="Arial"/>
                <w:szCs w:val="22"/>
              </w:rPr>
            </w:pPr>
          </w:p>
          <w:p w:rsidR="00905FDF" w:rsidRDefault="00905FDF" w:rsidP="00D139C5">
            <w:pPr>
              <w:jc w:val="left"/>
              <w:rPr>
                <w:rFonts w:eastAsia="Calibri" w:cs="Arial"/>
                <w:szCs w:val="22"/>
              </w:rPr>
            </w:pPr>
          </w:p>
          <w:p w:rsidR="00905FDF" w:rsidRDefault="00905FDF" w:rsidP="00905FDF">
            <w:pPr>
              <w:jc w:val="left"/>
              <w:rPr>
                <w:rFonts w:eastAsia="Calibri" w:cs="Arial"/>
                <w:szCs w:val="22"/>
              </w:rPr>
            </w:pPr>
            <w:r w:rsidRPr="00B161BC">
              <w:rPr>
                <w:rFonts w:eastAsia="Calibri" w:cs="Arial"/>
                <w:szCs w:val="22"/>
              </w:rPr>
              <w:sym w:font="Wingdings" w:char="F0E0"/>
            </w:r>
            <w:r>
              <w:rPr>
                <w:rFonts w:eastAsia="Calibri" w:cs="Arial"/>
                <w:szCs w:val="22"/>
              </w:rPr>
              <w:t>Ouvrir ensuite le fichier « </w:t>
            </w:r>
            <w:r w:rsidRPr="00B161BC">
              <w:rPr>
                <w:rFonts w:eastAsia="Calibri" w:cs="Arial"/>
                <w:b/>
                <w:szCs w:val="22"/>
              </w:rPr>
              <w:t>D:\[INS]_[ENV]\MNT\SelectMNTMails\Mail.ini </w:t>
            </w:r>
            <w:r>
              <w:rPr>
                <w:rFonts w:eastAsia="Calibri" w:cs="Arial"/>
                <w:szCs w:val="22"/>
              </w:rPr>
              <w:t>» ; vider le fichier et remplacer son contenu par les informations en italique ci-contre, enfin remplacer les occurrences [INS]_[ENV] par le nom de l’instance FMAO en cours.</w:t>
            </w:r>
          </w:p>
          <w:p w:rsidR="00905FDF" w:rsidRDefault="00905FDF" w:rsidP="00905FDF">
            <w:pPr>
              <w:jc w:val="left"/>
              <w:rPr>
                <w:rFonts w:eastAsia="Calibri" w:cs="Arial"/>
                <w:szCs w:val="22"/>
              </w:rPr>
            </w:pPr>
          </w:p>
          <w:p w:rsidR="00905FDF" w:rsidRDefault="00905FDF" w:rsidP="00905FDF">
            <w:pPr>
              <w:jc w:val="left"/>
              <w:rPr>
                <w:rFonts w:eastAsia="Calibri" w:cs="Arial"/>
                <w:szCs w:val="22"/>
              </w:rPr>
            </w:pPr>
            <w:r w:rsidRPr="00B161BC">
              <w:rPr>
                <w:rFonts w:eastAsia="Calibri" w:cs="Arial"/>
                <w:szCs w:val="22"/>
              </w:rPr>
              <w:sym w:font="Wingdings" w:char="F0E0"/>
            </w:r>
            <w:r>
              <w:rPr>
                <w:rFonts w:eastAsia="Calibri" w:cs="Arial"/>
                <w:szCs w:val="22"/>
              </w:rPr>
              <w:t>Enregistrer le fichier et fermer.</w:t>
            </w:r>
          </w:p>
          <w:p w:rsidR="00905FDF" w:rsidRDefault="00905FDF" w:rsidP="00D139C5">
            <w:pPr>
              <w:jc w:val="left"/>
              <w:rPr>
                <w:rFonts w:eastAsia="Calibri" w:cs="Arial"/>
                <w:szCs w:val="22"/>
              </w:rPr>
            </w:pPr>
          </w:p>
          <w:p w:rsidR="00905FDF" w:rsidRDefault="00905FDF" w:rsidP="00D139C5">
            <w:pPr>
              <w:jc w:val="left"/>
              <w:rPr>
                <w:rFonts w:eastAsia="Calibri" w:cs="Arial"/>
                <w:szCs w:val="22"/>
              </w:rPr>
            </w:pPr>
          </w:p>
          <w:p w:rsidR="002F2BE5" w:rsidRDefault="002F2BE5" w:rsidP="00D139C5">
            <w:pPr>
              <w:jc w:val="left"/>
              <w:rPr>
                <w:rFonts w:eastAsia="Calibri" w:cs="Arial"/>
                <w:szCs w:val="22"/>
              </w:rPr>
            </w:pPr>
            <w:r w:rsidRPr="00B760B2">
              <w:rPr>
                <w:rFonts w:eastAsia="Calibri" w:cs="Arial"/>
                <w:szCs w:val="22"/>
              </w:rPr>
              <w:sym w:font="Wingdings" w:char="F0E0"/>
            </w:r>
            <w:r>
              <w:rPr>
                <w:rFonts w:eastAsia="Calibri" w:cs="Arial"/>
                <w:szCs w:val="22"/>
              </w:rPr>
              <w:t>Ouvrir l’invite de commande Windows en mode administrateur et taper la commande « </w:t>
            </w:r>
            <w:r w:rsidRPr="00B760B2">
              <w:rPr>
                <w:rFonts w:eastAsia="Calibri" w:cs="Arial"/>
                <w:b/>
                <w:szCs w:val="22"/>
              </w:rPr>
              <w:t>sc create FMAO</w:t>
            </w:r>
            <w:r w:rsidR="00905FDF">
              <w:rPr>
                <w:rFonts w:eastAsia="Calibri" w:cs="Arial"/>
                <w:b/>
                <w:szCs w:val="22"/>
              </w:rPr>
              <w:t>_</w:t>
            </w:r>
            <w:r>
              <w:rPr>
                <w:rFonts w:eastAsia="Calibri" w:cs="Arial"/>
                <w:b/>
                <w:szCs w:val="22"/>
              </w:rPr>
              <w:t>[INS]_[ENV]</w:t>
            </w:r>
            <w:r w:rsidRPr="00B760B2">
              <w:rPr>
                <w:rFonts w:eastAsia="Calibri" w:cs="Arial"/>
                <w:b/>
                <w:szCs w:val="22"/>
              </w:rPr>
              <w:t>_MNT binPath= D:\</w:t>
            </w:r>
            <w:r w:rsidRPr="00905FDF">
              <w:rPr>
                <w:b/>
              </w:rPr>
              <w:t>[INS]_[ENV]</w:t>
            </w:r>
            <w:r w:rsidRPr="00905FDF">
              <w:rPr>
                <w:rFonts w:eastAsia="Calibri" w:cs="Arial"/>
                <w:szCs w:val="22"/>
              </w:rPr>
              <w:t>\</w:t>
            </w:r>
            <w:r w:rsidRPr="00B760B2">
              <w:rPr>
                <w:rFonts w:eastAsia="Calibri" w:cs="Arial"/>
                <w:b/>
                <w:szCs w:val="22"/>
              </w:rPr>
              <w:t>MNT\Reporter.</w:t>
            </w:r>
            <w:r w:rsidRPr="00905FDF">
              <w:rPr>
                <w:rFonts w:eastAsia="Calibri" w:cs="Arial"/>
                <w:b/>
                <w:szCs w:val="22"/>
              </w:rPr>
              <w:t>exe start= auto DisplayName= FMAO</w:t>
            </w:r>
            <w:r w:rsidR="00905FDF">
              <w:rPr>
                <w:rFonts w:eastAsia="Calibri" w:cs="Arial"/>
                <w:b/>
                <w:szCs w:val="22"/>
              </w:rPr>
              <w:t>_</w:t>
            </w:r>
            <w:r w:rsidRPr="00905FDF">
              <w:rPr>
                <w:rFonts w:eastAsia="Calibri" w:cs="Arial"/>
                <w:b/>
                <w:szCs w:val="22"/>
              </w:rPr>
              <w:t>[INS]</w:t>
            </w:r>
            <w:r w:rsidR="00905FDF">
              <w:rPr>
                <w:rFonts w:eastAsia="Calibri" w:cs="Arial"/>
                <w:b/>
                <w:szCs w:val="22"/>
              </w:rPr>
              <w:t>_</w:t>
            </w:r>
            <w:r w:rsidRPr="00905FDF">
              <w:rPr>
                <w:rFonts w:eastAsia="Calibri" w:cs="Arial"/>
                <w:b/>
                <w:szCs w:val="22"/>
              </w:rPr>
              <w:t>[ENV]</w:t>
            </w:r>
            <w:r w:rsidR="00905FDF">
              <w:rPr>
                <w:rFonts w:eastAsia="Calibri" w:cs="Arial"/>
                <w:b/>
                <w:szCs w:val="22"/>
              </w:rPr>
              <w:t>_</w:t>
            </w:r>
            <w:r w:rsidRPr="00905FDF">
              <w:rPr>
                <w:rFonts w:eastAsia="Calibri" w:cs="Arial"/>
                <w:b/>
                <w:szCs w:val="22"/>
              </w:rPr>
              <w:t>MNT</w:t>
            </w:r>
            <w:r w:rsidR="00905FDF">
              <w:rPr>
                <w:rFonts w:eastAsia="Calibri" w:cs="Arial"/>
                <w:szCs w:val="22"/>
              </w:rPr>
              <w:t> ».</w:t>
            </w:r>
          </w:p>
          <w:p w:rsidR="00905FDF" w:rsidRPr="00905FDF" w:rsidRDefault="00905FDF" w:rsidP="00D139C5">
            <w:pPr>
              <w:jc w:val="left"/>
              <w:rPr>
                <w:rFonts w:eastAsia="Calibri" w:cs="Arial"/>
                <w:szCs w:val="22"/>
              </w:rPr>
            </w:pPr>
            <w:r>
              <w:rPr>
                <w:rFonts w:eastAsia="Calibri" w:cs="Arial"/>
                <w:szCs w:val="22"/>
              </w:rPr>
              <w:t>Si la requête est un succès, le message suivant</w:t>
            </w:r>
          </w:p>
          <w:p w:rsidR="002F2BE5" w:rsidRPr="00B760B2" w:rsidRDefault="00905FDF" w:rsidP="00D139C5">
            <w:pPr>
              <w:jc w:val="left"/>
              <w:rPr>
                <w:rFonts w:eastAsia="Calibri" w:cs="Arial"/>
                <w:szCs w:val="22"/>
              </w:rPr>
            </w:pPr>
            <w:r>
              <w:rPr>
                <w:rFonts w:eastAsia="Calibri" w:cs="Arial"/>
                <w:szCs w:val="22"/>
              </w:rPr>
              <w:t>« </w:t>
            </w:r>
            <w:r w:rsidR="002F2BE5" w:rsidRPr="00B760B2">
              <w:rPr>
                <w:rFonts w:eastAsia="Calibri" w:cs="Arial"/>
                <w:b/>
                <w:szCs w:val="22"/>
              </w:rPr>
              <w:t>[SC] CreateService SUCCESS</w:t>
            </w:r>
            <w:r w:rsidR="002F2BE5">
              <w:rPr>
                <w:rFonts w:eastAsia="Calibri" w:cs="Arial"/>
                <w:szCs w:val="22"/>
              </w:rPr>
              <w:t xml:space="preserve"> » </w:t>
            </w:r>
            <w:r>
              <w:rPr>
                <w:rFonts w:eastAsia="Calibri" w:cs="Arial"/>
                <w:szCs w:val="22"/>
              </w:rPr>
              <w:t>confirmera l’installation du</w:t>
            </w:r>
            <w:r w:rsidR="002F2BE5">
              <w:rPr>
                <w:rFonts w:eastAsia="Calibri" w:cs="Arial"/>
                <w:szCs w:val="22"/>
              </w:rPr>
              <w:t xml:space="preserve"> service MNT ; celui-ci devrait ensuite apparaître dans la liste des services (Exécuter </w:t>
            </w:r>
            <w:r w:rsidR="002F2BE5" w:rsidRPr="00B760B2">
              <w:rPr>
                <w:rFonts w:eastAsia="Calibri" w:cs="Arial"/>
                <w:b/>
                <w:szCs w:val="22"/>
              </w:rPr>
              <w:t>services.msc</w:t>
            </w:r>
            <w:r w:rsidR="002F2BE5">
              <w:rPr>
                <w:rFonts w:eastAsia="Calibri" w:cs="Arial"/>
                <w:szCs w:val="22"/>
              </w:rPr>
              <w:t xml:space="preserve"> pour vérifier</w:t>
            </w:r>
            <w:r>
              <w:rPr>
                <w:rFonts w:eastAsia="Calibri" w:cs="Arial"/>
                <w:szCs w:val="22"/>
              </w:rPr>
              <w:t xml:space="preserve"> sa présence</w:t>
            </w:r>
            <w:r w:rsidR="002F2BE5">
              <w:rPr>
                <w:rFonts w:eastAsia="Calibri" w:cs="Arial"/>
                <w:szCs w:val="22"/>
              </w:rPr>
              <w:t>).</w:t>
            </w: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D93FE8" w:rsidRDefault="00D93FE8" w:rsidP="00D139C5">
            <w:pPr>
              <w:jc w:val="left"/>
              <w:rPr>
                <w:rFonts w:eastAsia="Calibri" w:cs="Arial"/>
                <w:szCs w:val="22"/>
              </w:rPr>
            </w:pPr>
          </w:p>
          <w:p w:rsidR="002F2BE5" w:rsidRPr="00B760B2" w:rsidRDefault="002F2BE5" w:rsidP="00D139C5">
            <w:pPr>
              <w:jc w:val="left"/>
              <w:rPr>
                <w:rFonts w:eastAsia="Calibri" w:cs="Arial"/>
                <w:szCs w:val="22"/>
              </w:rPr>
            </w:pPr>
            <w:r w:rsidRPr="00A02A01">
              <w:rPr>
                <w:rFonts w:eastAsia="Calibri" w:cs="Arial"/>
                <w:szCs w:val="22"/>
              </w:rPr>
              <w:sym w:font="Wingdings" w:char="F0E0"/>
            </w:r>
            <w:r>
              <w:rPr>
                <w:rFonts w:eastAsia="Calibri" w:cs="Arial"/>
                <w:szCs w:val="22"/>
              </w:rPr>
              <w:t xml:space="preserve">Ouvrir le </w:t>
            </w:r>
            <w:r w:rsidRPr="00B760B2">
              <w:rPr>
                <w:rFonts w:eastAsia="Calibri" w:cs="Arial"/>
                <w:b/>
                <w:szCs w:val="22"/>
              </w:rPr>
              <w:t>Reporter.exe</w:t>
            </w:r>
            <w:r>
              <w:rPr>
                <w:rFonts w:eastAsia="Calibri" w:cs="Arial"/>
                <w:szCs w:val="22"/>
              </w:rPr>
              <w:t xml:space="preserve"> (il faut souvent l’ouvrir deux fois d’affilé pour que l’interface apparaisse à l’écran). Si le service est marqué actif, fermer la fenêtre sinon lancer le service (icône verte).</w:t>
            </w:r>
          </w:p>
          <w:p w:rsidR="002F2BE5" w:rsidRPr="00A02A01"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sidRPr="003173B2">
              <w:rPr>
                <w:rFonts w:eastAsia="Calibri" w:cs="Arial"/>
                <w:szCs w:val="22"/>
              </w:rPr>
              <w:sym w:font="Wingdings" w:char="F0E0"/>
            </w:r>
            <w:r>
              <w:rPr>
                <w:rFonts w:eastAsia="Calibri" w:cs="Arial"/>
                <w:szCs w:val="22"/>
              </w:rPr>
              <w:t>Démarrer dans le gestionnaire de service Windows le service MNT récemment installé « </w:t>
            </w:r>
            <w:r w:rsidRPr="003173B2">
              <w:rPr>
                <w:rFonts w:eastAsia="Calibri" w:cs="Arial"/>
                <w:b/>
                <w:szCs w:val="22"/>
              </w:rPr>
              <w:t>FMAO</w:t>
            </w:r>
            <w:r>
              <w:rPr>
                <w:rFonts w:eastAsia="Calibri" w:cs="Arial"/>
                <w:b/>
                <w:szCs w:val="22"/>
              </w:rPr>
              <w:t>_</w:t>
            </w:r>
            <w:r w:rsidRPr="003173B2">
              <w:rPr>
                <w:rFonts w:eastAsia="Calibri" w:cs="Arial"/>
                <w:b/>
                <w:szCs w:val="22"/>
              </w:rPr>
              <w:t>[INS]_[ENV]_MNT</w:t>
            </w:r>
            <w:r>
              <w:rPr>
                <w:rFonts w:eastAsia="Calibri" w:cs="Arial"/>
                <w:szCs w:val="22"/>
              </w:rPr>
              <w:t> ».</w:t>
            </w:r>
          </w:p>
          <w:p w:rsidR="002F2BE5" w:rsidRPr="00A02A01" w:rsidRDefault="002F2BE5" w:rsidP="00D139C5">
            <w:pPr>
              <w:jc w:val="left"/>
              <w:rPr>
                <w:rFonts w:eastAsia="Calibri" w:cs="Arial"/>
                <w:szCs w:val="22"/>
              </w:rPr>
            </w:pPr>
          </w:p>
          <w:p w:rsidR="002F2BE5" w:rsidRPr="00A643B3" w:rsidRDefault="002F2BE5" w:rsidP="00D139C5">
            <w:pPr>
              <w:jc w:val="left"/>
              <w:rPr>
                <w:rFonts w:eastAsia="Calibri" w:cs="Arial"/>
                <w:szCs w:val="22"/>
              </w:rPr>
            </w:pPr>
            <w:r w:rsidRPr="00A02A01">
              <w:rPr>
                <w:rFonts w:eastAsia="Calibri" w:cs="Arial"/>
                <w:szCs w:val="22"/>
              </w:rPr>
              <w:sym w:font="Wingdings" w:char="F0E0"/>
            </w:r>
            <w:r w:rsidRPr="00A02A01">
              <w:rPr>
                <w:rFonts w:eastAsia="Calibri" w:cs="Arial"/>
                <w:szCs w:val="22"/>
              </w:rPr>
              <w:t>Vérifie</w:t>
            </w:r>
            <w:r>
              <w:rPr>
                <w:rFonts w:eastAsia="Calibri" w:cs="Arial"/>
                <w:szCs w:val="22"/>
              </w:rPr>
              <w:t>r</w:t>
            </w:r>
            <w:r w:rsidRPr="00A02A01">
              <w:rPr>
                <w:rFonts w:eastAsia="Calibri" w:cs="Arial"/>
                <w:szCs w:val="22"/>
              </w:rPr>
              <w:t xml:space="preserve"> </w:t>
            </w:r>
            <w:r>
              <w:rPr>
                <w:rFonts w:eastAsia="Calibri" w:cs="Arial"/>
                <w:szCs w:val="22"/>
              </w:rPr>
              <w:t xml:space="preserve">dans </w:t>
            </w:r>
            <w:r w:rsidRPr="00A02A01">
              <w:rPr>
                <w:rFonts w:eastAsia="Calibri" w:cs="Arial"/>
                <w:szCs w:val="22"/>
              </w:rPr>
              <w:t xml:space="preserve">les logs </w:t>
            </w:r>
            <w:r>
              <w:rPr>
                <w:rFonts w:eastAsia="Calibri" w:cs="Arial"/>
                <w:szCs w:val="22"/>
              </w:rPr>
              <w:t xml:space="preserve">que le service est bien </w:t>
            </w:r>
            <w:r w:rsidRPr="00A02A01">
              <w:rPr>
                <w:rFonts w:eastAsia="Calibri" w:cs="Arial"/>
                <w:szCs w:val="22"/>
              </w:rPr>
              <w:t>démarré</w:t>
            </w:r>
            <w:r>
              <w:rPr>
                <w:rFonts w:eastAsia="Calibri" w:cs="Arial"/>
                <w:szCs w:val="22"/>
              </w:rPr>
              <w:t xml:space="preserve"> </w:t>
            </w:r>
            <w:r w:rsidRPr="001B0927">
              <w:rPr>
                <w:rFonts w:eastAsia="Calibri" w:cs="Arial"/>
                <w:b/>
                <w:szCs w:val="22"/>
              </w:rPr>
              <w:t>D:\</w:t>
            </w:r>
            <w:r>
              <w:rPr>
                <w:rFonts w:eastAsia="Calibri" w:cs="Arial"/>
                <w:b/>
                <w:szCs w:val="22"/>
              </w:rPr>
              <w:t>[INS]_[ENV]</w:t>
            </w:r>
            <w:r w:rsidRPr="001B0927">
              <w:rPr>
                <w:rFonts w:eastAsia="Calibri" w:cs="Arial"/>
                <w:b/>
                <w:szCs w:val="22"/>
              </w:rPr>
              <w:t>\MNT\log</w:t>
            </w:r>
            <w:r>
              <w:rPr>
                <w:rFonts w:eastAsia="Calibri" w:cs="Arial"/>
                <w:szCs w:val="22"/>
              </w:rPr>
              <w:t>, dans ce cas le fichier (portant pour nom la date du jour) aura ses dernières lignes similaires à celles-ci :</w:t>
            </w: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sidRPr="002E0B66">
              <w:rPr>
                <w:rFonts w:eastAsia="Calibri" w:cs="Arial"/>
                <w:szCs w:val="22"/>
              </w:rPr>
              <w:sym w:font="Wingdings" w:char="F0E0"/>
            </w:r>
            <w:r>
              <w:rPr>
                <w:rFonts w:eastAsia="Calibri" w:cs="Arial"/>
                <w:szCs w:val="22"/>
              </w:rPr>
              <w:t>S’il y a eu des erreurs, celles-ci seront aussi remontées dans les logs ; ces erreurs pourraient empêcher le service de démarrer comme c’est le cas dans la capture ci-contre où le serveur SMTP n’est pas joignable car le flux n’a pas encore été autorisé de ce serveur vers le serveur SMTP. L’acquisition de cette autorisation pourra faire l’objet d’une autre FDT.</w:t>
            </w: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sidRPr="002E0B66">
              <w:rPr>
                <w:rFonts w:eastAsia="Calibri" w:cs="Arial"/>
                <w:szCs w:val="22"/>
              </w:rPr>
              <w:sym w:font="Wingdings" w:char="F0E0"/>
            </w:r>
            <w:r>
              <w:rPr>
                <w:rFonts w:eastAsia="Calibri" w:cs="Arial"/>
                <w:szCs w:val="22"/>
              </w:rPr>
              <w:t>Enfin, ouvrir le client java sur le bureau (</w:t>
            </w:r>
            <w:r>
              <w:rPr>
                <w:rFonts w:eastAsia="Calibri" w:cs="Arial"/>
                <w:b/>
                <w:szCs w:val="22"/>
              </w:rPr>
              <w:t>[INS]_[ENV]</w:t>
            </w:r>
            <w:r w:rsidRPr="002E0B66">
              <w:rPr>
                <w:rFonts w:eastAsia="Calibri" w:cs="Arial"/>
                <w:b/>
                <w:szCs w:val="22"/>
              </w:rPr>
              <w:t>_JC</w:t>
            </w:r>
            <w:r>
              <w:rPr>
                <w:rFonts w:eastAsia="Calibri" w:cs="Arial"/>
                <w:szCs w:val="22"/>
              </w:rPr>
              <w:t>) et renseigner les champs d’authentification (à fournir dans la FDT).</w:t>
            </w: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sidRPr="002E0B66">
              <w:rPr>
                <w:rFonts w:eastAsia="Calibri" w:cs="Arial"/>
                <w:szCs w:val="22"/>
              </w:rPr>
              <w:sym w:font="Wingdings" w:char="F0E0"/>
            </w:r>
            <w:r>
              <w:rPr>
                <w:rFonts w:eastAsia="Calibri" w:cs="Arial"/>
                <w:szCs w:val="22"/>
              </w:rPr>
              <w:t xml:space="preserve">Une fois authentifié, aller dans </w:t>
            </w:r>
            <w:r>
              <w:rPr>
                <w:rFonts w:eastAsia="Calibri" w:cs="Arial"/>
                <w:b/>
                <w:szCs w:val="22"/>
              </w:rPr>
              <w:t>Application : Configurations</w:t>
            </w:r>
            <w:r>
              <w:rPr>
                <w:rFonts w:eastAsia="Calibri" w:cs="Arial"/>
                <w:szCs w:val="22"/>
              </w:rPr>
              <w:t xml:space="preserve"> puis </w:t>
            </w:r>
            <w:r>
              <w:rPr>
                <w:rFonts w:eastAsia="Calibri" w:cs="Arial"/>
                <w:b/>
                <w:szCs w:val="22"/>
              </w:rPr>
              <w:t>Configurations e-mail</w:t>
            </w:r>
            <w:r>
              <w:rPr>
                <w:rFonts w:eastAsia="Calibri" w:cs="Arial"/>
                <w:szCs w:val="22"/>
              </w:rPr>
              <w:t xml:space="preserve"> puis </w:t>
            </w:r>
            <w:r>
              <w:rPr>
                <w:rFonts w:eastAsia="Calibri" w:cs="Arial"/>
                <w:b/>
                <w:szCs w:val="22"/>
              </w:rPr>
              <w:t>E-mail</w:t>
            </w:r>
            <w:r>
              <w:rPr>
                <w:rFonts w:eastAsia="Calibri" w:cs="Arial"/>
                <w:szCs w:val="22"/>
              </w:rPr>
              <w:t xml:space="preserve"> et modifier les informations contenues dans les champs par les informations relatives à l’instance. Prendre surtout garde à cocher </w:t>
            </w:r>
            <w:r>
              <w:rPr>
                <w:rFonts w:eastAsia="Calibri" w:cs="Arial"/>
                <w:b/>
                <w:szCs w:val="22"/>
              </w:rPr>
              <w:t>Non</w:t>
            </w:r>
            <w:r>
              <w:rPr>
                <w:rFonts w:eastAsia="Calibri" w:cs="Arial"/>
                <w:szCs w:val="22"/>
              </w:rPr>
              <w:t xml:space="preserve"> pour le champ </w:t>
            </w:r>
            <w:r>
              <w:rPr>
                <w:rFonts w:eastAsia="Calibri" w:cs="Arial"/>
                <w:b/>
                <w:szCs w:val="22"/>
              </w:rPr>
              <w:t>Authentification</w:t>
            </w:r>
            <w:r>
              <w:rPr>
                <w:rFonts w:eastAsia="Calibri" w:cs="Arial"/>
                <w:szCs w:val="22"/>
              </w:rPr>
              <w:t xml:space="preserve"> et à renseigner les champs obligatoires. </w:t>
            </w:r>
          </w:p>
          <w:p w:rsidR="002F2BE5" w:rsidRDefault="002F2BE5" w:rsidP="00D139C5">
            <w:pPr>
              <w:jc w:val="left"/>
              <w:rPr>
                <w:rFonts w:eastAsia="Calibri" w:cs="Arial"/>
                <w:szCs w:val="22"/>
              </w:rPr>
            </w:pPr>
          </w:p>
          <w:p w:rsidR="002F2BE5" w:rsidRDefault="002F2BE5" w:rsidP="00D139C5">
            <w:pPr>
              <w:jc w:val="left"/>
              <w:rPr>
                <w:rFonts w:eastAsia="Calibri" w:cs="Arial"/>
                <w:szCs w:val="22"/>
              </w:rPr>
            </w:pPr>
            <w:r>
              <w:rPr>
                <w:rFonts w:eastAsia="Calibri" w:cs="Arial"/>
                <w:szCs w:val="22"/>
              </w:rPr>
              <w:t>Les informations rentrées doivent correspondre aux informations rentrées dans le fichier « </w:t>
            </w:r>
            <w:r w:rsidRPr="006E59E4">
              <w:rPr>
                <w:rFonts w:eastAsia="Calibri" w:cs="Arial"/>
                <w:b/>
                <w:szCs w:val="22"/>
              </w:rPr>
              <w:t>D:\[INS]_[ENV]\MNT\Reporter.ini</w:t>
            </w:r>
            <w:r>
              <w:rPr>
                <w:rFonts w:eastAsia="Calibri" w:cs="Arial"/>
                <w:szCs w:val="22"/>
              </w:rPr>
              <w:t> » (@IP de l’hôte SMTP, ….)</w:t>
            </w:r>
          </w:p>
          <w:p w:rsidR="002F2BE5" w:rsidRDefault="002F2BE5" w:rsidP="00D139C5">
            <w:pPr>
              <w:jc w:val="left"/>
              <w:rPr>
                <w:rFonts w:eastAsia="Calibri" w:cs="Arial"/>
                <w:szCs w:val="22"/>
              </w:rPr>
            </w:pPr>
          </w:p>
          <w:p w:rsidR="002F2BE5" w:rsidRPr="002E0B66" w:rsidRDefault="002F2BE5" w:rsidP="00D93FE8">
            <w:pPr>
              <w:jc w:val="left"/>
              <w:rPr>
                <w:rFonts w:eastAsia="Calibri" w:cs="Arial"/>
                <w:szCs w:val="22"/>
              </w:rPr>
            </w:pPr>
            <w:r w:rsidRPr="002E0B66">
              <w:rPr>
                <w:rFonts w:eastAsia="Calibri" w:cs="Arial"/>
                <w:szCs w:val="22"/>
              </w:rPr>
              <w:sym w:font="Wingdings" w:char="F0E0"/>
            </w:r>
            <w:r>
              <w:rPr>
                <w:rFonts w:eastAsia="Calibri" w:cs="Arial"/>
                <w:szCs w:val="22"/>
              </w:rPr>
              <w:t>Enregistrer les modifications par le bouton, dans la partie droite du bas de la fenêtre et fermer le client java.</w:t>
            </w:r>
          </w:p>
        </w:tc>
        <w:tc>
          <w:tcPr>
            <w:tcW w:w="5203" w:type="dxa"/>
            <w:shd w:val="clear" w:color="auto" w:fill="auto"/>
          </w:tcPr>
          <w:p w:rsidR="002F2BE5" w:rsidRPr="00A02A01" w:rsidRDefault="002F2BE5" w:rsidP="00D139C5">
            <w:pPr>
              <w:keepLines/>
              <w:spacing w:before="60" w:after="60"/>
              <w:jc w:val="left"/>
              <w:rPr>
                <w:rFonts w:cs="Arial"/>
              </w:rPr>
            </w:pPr>
            <w:r w:rsidRPr="00A02A01">
              <w:rPr>
                <w:rFonts w:cs="Arial"/>
                <w:noProof/>
              </w:rPr>
              <w:lastRenderedPageBreak/>
              <w:drawing>
                <wp:inline distT="0" distB="0" distL="0" distR="0">
                  <wp:extent cx="3171825" cy="306705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171825" cy="3067050"/>
                          </a:xfrm>
                          <a:prstGeom prst="rect">
                            <a:avLst/>
                          </a:prstGeom>
                          <a:noFill/>
                          <a:ln>
                            <a:noFill/>
                          </a:ln>
                        </pic:spPr>
                      </pic:pic>
                    </a:graphicData>
                  </a:graphic>
                </wp:inline>
              </w:drawing>
            </w:r>
          </w:p>
          <w:p w:rsidR="002F2BE5" w:rsidRDefault="002F2BE5" w:rsidP="00D139C5">
            <w:pPr>
              <w:keepLines/>
              <w:spacing w:before="60" w:after="60"/>
              <w:jc w:val="left"/>
              <w:rPr>
                <w:rFonts w:cs="Arial"/>
              </w:rPr>
            </w:pPr>
            <w:r w:rsidRPr="00A02A01">
              <w:rPr>
                <w:rFonts w:cs="Arial"/>
                <w:noProof/>
              </w:rPr>
              <w:drawing>
                <wp:inline distT="0" distB="0" distL="0" distR="0">
                  <wp:extent cx="3143250" cy="8191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143250" cy="819150"/>
                          </a:xfrm>
                          <a:prstGeom prst="rect">
                            <a:avLst/>
                          </a:prstGeom>
                          <a:noFill/>
                          <a:ln>
                            <a:noFill/>
                          </a:ln>
                        </pic:spPr>
                      </pic:pic>
                    </a:graphicData>
                  </a:graphic>
                </wp:inline>
              </w:drawing>
            </w:r>
          </w:p>
          <w:p w:rsidR="002F2BE5" w:rsidRDefault="002F2BE5" w:rsidP="00D139C5">
            <w:pPr>
              <w:keepLines/>
              <w:spacing w:before="60" w:after="60"/>
              <w:jc w:val="left"/>
              <w:rPr>
                <w:rFonts w:cs="Arial"/>
              </w:rPr>
            </w:pPr>
          </w:p>
          <w:p w:rsidR="00905FDF" w:rsidRDefault="00905FDF" w:rsidP="00D139C5">
            <w:pPr>
              <w:keepLines/>
              <w:spacing w:before="60" w:after="60"/>
              <w:jc w:val="left"/>
              <w:rPr>
                <w:rFonts w:cs="Arial"/>
              </w:rPr>
            </w:pPr>
            <w:r>
              <w:rPr>
                <w:rFonts w:cs="Arial"/>
                <w:noProof/>
              </w:rPr>
              <w:drawing>
                <wp:inline distT="0" distB="0" distL="0" distR="0" wp14:anchorId="4F86A0B4" wp14:editId="7ACFF3AD">
                  <wp:extent cx="3121808" cy="819302"/>
                  <wp:effectExtent l="0" t="0" r="2540" b="0"/>
                  <wp:docPr id="44" name="Image 40" descr="D:\DATA\PersoUgo\Docs\FMAO\IMPRIMS ECRAN THE_PROD\29 PlanPasswd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D:\DATA\PersoUgo\Docs\FMAO\IMPRIMS ECRAN THE_PROD\29 PlanPasswdexe.PNG"/>
                          <pic:cNvPicPr>
                            <a:picLocks noChangeAspect="1" noChangeArrowheads="1"/>
                          </pic:cNvPicPr>
                        </pic:nvPicPr>
                        <pic:blipFill>
                          <a:blip r:embed="rId137"/>
                          <a:srcRect/>
                          <a:stretch>
                            <a:fillRect/>
                          </a:stretch>
                        </pic:blipFill>
                        <pic:spPr bwMode="auto">
                          <a:xfrm>
                            <a:off x="0" y="0"/>
                            <a:ext cx="3135539" cy="822906"/>
                          </a:xfrm>
                          <a:prstGeom prst="rect">
                            <a:avLst/>
                          </a:prstGeom>
                          <a:noFill/>
                          <a:ln w="9525">
                            <a:noFill/>
                            <a:miter lim="800000"/>
                            <a:headEnd/>
                            <a:tailEnd/>
                          </a:ln>
                        </pic:spPr>
                      </pic:pic>
                    </a:graphicData>
                  </a:graphic>
                </wp:inline>
              </w:drawing>
            </w:r>
          </w:p>
          <w:p w:rsidR="00905FDF" w:rsidRDefault="00905FDF" w:rsidP="00D139C5">
            <w:pPr>
              <w:keepLines/>
              <w:spacing w:before="60" w:after="60"/>
              <w:jc w:val="left"/>
              <w:rPr>
                <w:rFonts w:cs="Arial"/>
              </w:rPr>
            </w:pPr>
          </w:p>
          <w:p w:rsidR="00905FDF" w:rsidRDefault="00905FDF" w:rsidP="00D139C5">
            <w:pPr>
              <w:keepLines/>
              <w:spacing w:before="60" w:after="60"/>
              <w:jc w:val="left"/>
              <w:rPr>
                <w:rFonts w:cs="Arial"/>
              </w:rPr>
            </w:pPr>
            <w:r>
              <w:rPr>
                <w:rFonts w:cs="Arial"/>
                <w:b/>
                <w:noProof/>
              </w:rPr>
              <w:drawing>
                <wp:inline distT="0" distB="0" distL="0" distR="0" wp14:anchorId="08CF713A" wp14:editId="19378554">
                  <wp:extent cx="3126486" cy="2136039"/>
                  <wp:effectExtent l="19050" t="0" r="0" b="0"/>
                  <wp:docPr id="50"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5"/>
                          <pic:cNvPicPr>
                            <a:picLocks noChangeAspect="1" noChangeArrowheads="1"/>
                          </pic:cNvPicPr>
                        </pic:nvPicPr>
                        <pic:blipFill>
                          <a:blip r:embed="rId138"/>
                          <a:srcRect/>
                          <a:stretch>
                            <a:fillRect/>
                          </a:stretch>
                        </pic:blipFill>
                        <pic:spPr bwMode="auto">
                          <a:xfrm>
                            <a:off x="0" y="0"/>
                            <a:ext cx="3127101" cy="2136459"/>
                          </a:xfrm>
                          <a:prstGeom prst="rect">
                            <a:avLst/>
                          </a:prstGeom>
                          <a:noFill/>
                          <a:ln w="9525">
                            <a:noFill/>
                            <a:miter lim="800000"/>
                            <a:headEnd/>
                            <a:tailEnd/>
                          </a:ln>
                        </pic:spPr>
                      </pic:pic>
                    </a:graphicData>
                  </a:graphic>
                </wp:inline>
              </w:drawing>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lastRenderedPageBreak/>
              <w:t>[General]</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LogDirectory=D:\[INS]_[ENV]\MNT\log</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#PlanonBDEAlias=</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PlanonProgDirectory=D:\[INS]_[ENV]\MNT</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PollTimeInterval=60</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LogLevel=10</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ReportDir=D:\[INS]_[ENV]\MNT\Reports</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TempDir=D:\[INS]_[ENV]\MNT\Temp</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DeleteTempFiles=1</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GenerateReportDelay=0</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UDLFileDirectory=D:\[INS]_[ENV]\MNT</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DatabaseVersion=201012</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UseQueue=True</w:t>
            </w:r>
          </w:p>
          <w:p w:rsidR="002F2BE5" w:rsidRPr="006E59E4" w:rsidRDefault="002F2BE5" w:rsidP="00D139C5">
            <w:pPr>
              <w:keepLines/>
              <w:spacing w:before="60" w:after="60"/>
              <w:jc w:val="left"/>
              <w:rPr>
                <w:rFonts w:cs="Arial"/>
                <w:b/>
                <w:i/>
                <w:sz w:val="16"/>
                <w:szCs w:val="16"/>
                <w:lang w:val="en-US"/>
              </w:rPr>
            </w:pP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[Service]</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ServiceName=FMAO_[INS]_[ENV]_MNT</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DisplayName=FMAO_[INS]_[ENV]_MNT</w:t>
            </w:r>
          </w:p>
          <w:p w:rsidR="002F2BE5" w:rsidRPr="006E59E4" w:rsidRDefault="002F2BE5" w:rsidP="00D139C5">
            <w:pPr>
              <w:keepLines/>
              <w:spacing w:before="60" w:after="60"/>
              <w:jc w:val="left"/>
              <w:rPr>
                <w:rFonts w:cs="Arial"/>
                <w:b/>
                <w:i/>
                <w:sz w:val="16"/>
                <w:szCs w:val="16"/>
                <w:lang w:val="en-US"/>
              </w:rPr>
            </w:pP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[SMTPMail]</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Host=10.5.253.125</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UserID=exprimm</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Port=25</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ReplyAddress=noreply@exprimm.Fr</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SenderName=EXPRIMM</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SendAsAttachment=0</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Subject= Service FMAO</w:t>
            </w:r>
          </w:p>
          <w:p w:rsidR="002F2BE5" w:rsidRPr="006E59E4" w:rsidRDefault="002F2BE5" w:rsidP="00D139C5">
            <w:pPr>
              <w:keepLines/>
              <w:spacing w:before="60" w:after="60"/>
              <w:jc w:val="left"/>
              <w:rPr>
                <w:rFonts w:cs="Arial"/>
                <w:b/>
                <w:i/>
                <w:sz w:val="16"/>
                <w:szCs w:val="16"/>
                <w:lang w:val="en-US"/>
              </w:rPr>
            </w:pP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[Email]</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Host=10.5.253.125</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UserID=exprimm</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Port=25</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ReplyAddress=noreply@exprimm.Fr</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Sender=EXPRIMM</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SendAsAttachment=0</w:t>
            </w: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Subject= Service FMAO</w:t>
            </w:r>
          </w:p>
          <w:p w:rsidR="002F2BE5" w:rsidRPr="006E59E4" w:rsidRDefault="002F2BE5" w:rsidP="00D139C5">
            <w:pPr>
              <w:keepLines/>
              <w:spacing w:before="60" w:after="60"/>
              <w:jc w:val="left"/>
              <w:rPr>
                <w:rFonts w:cs="Arial"/>
                <w:b/>
                <w:i/>
                <w:sz w:val="16"/>
                <w:szCs w:val="16"/>
                <w:lang w:val="en-US"/>
              </w:rPr>
            </w:pPr>
          </w:p>
          <w:p w:rsidR="002F2BE5" w:rsidRPr="006E59E4" w:rsidRDefault="002F2BE5" w:rsidP="00D139C5">
            <w:pPr>
              <w:keepLines/>
              <w:spacing w:before="60" w:after="60"/>
              <w:jc w:val="left"/>
              <w:rPr>
                <w:rFonts w:cs="Arial"/>
                <w:b/>
                <w:i/>
                <w:sz w:val="16"/>
                <w:szCs w:val="16"/>
                <w:lang w:val="en-US"/>
              </w:rPr>
            </w:pPr>
            <w:r w:rsidRPr="006E59E4">
              <w:rPr>
                <w:rFonts w:cs="Arial"/>
                <w:b/>
                <w:i/>
                <w:sz w:val="16"/>
                <w:szCs w:val="16"/>
                <w:lang w:val="en-US"/>
              </w:rPr>
              <w:t>[Debug]</w:t>
            </w:r>
          </w:p>
          <w:p w:rsidR="002F2BE5" w:rsidRPr="006E59E4" w:rsidRDefault="002F2BE5" w:rsidP="00D139C5">
            <w:pPr>
              <w:keepLines/>
              <w:spacing w:before="60" w:after="60"/>
              <w:jc w:val="left"/>
              <w:rPr>
                <w:rFonts w:cs="Arial"/>
                <w:b/>
                <w:i/>
                <w:sz w:val="16"/>
                <w:szCs w:val="16"/>
              </w:rPr>
            </w:pPr>
            <w:r w:rsidRPr="006E59E4">
              <w:rPr>
                <w:rFonts w:cs="Arial"/>
                <w:b/>
                <w:i/>
                <w:sz w:val="16"/>
                <w:szCs w:val="16"/>
              </w:rPr>
              <w:t>DebugAll=0</w:t>
            </w:r>
          </w:p>
          <w:p w:rsidR="002F2BE5" w:rsidRPr="00A02A01" w:rsidRDefault="002F2BE5" w:rsidP="00D139C5">
            <w:pPr>
              <w:keepLines/>
              <w:spacing w:before="60" w:after="60"/>
              <w:jc w:val="left"/>
              <w:rPr>
                <w:rFonts w:cs="Arial"/>
              </w:rPr>
            </w:pPr>
          </w:p>
          <w:p w:rsidR="002F2BE5" w:rsidRDefault="002F2BE5" w:rsidP="00D139C5">
            <w:pPr>
              <w:keepLines/>
              <w:spacing w:before="60" w:after="60"/>
              <w:jc w:val="left"/>
              <w:rPr>
                <w:rFonts w:cs="Arial"/>
              </w:rPr>
            </w:pPr>
          </w:p>
          <w:p w:rsidR="002F2BE5" w:rsidRDefault="002F2BE5" w:rsidP="00D139C5">
            <w:pPr>
              <w:keepLines/>
              <w:spacing w:before="60" w:after="60"/>
              <w:jc w:val="left"/>
              <w:rPr>
                <w:rFonts w:cs="Arial"/>
              </w:rPr>
            </w:pPr>
          </w:p>
          <w:p w:rsidR="002F2BE5" w:rsidRDefault="002F2BE5" w:rsidP="00D139C5">
            <w:pPr>
              <w:keepLines/>
              <w:spacing w:before="60" w:after="60"/>
              <w:jc w:val="left"/>
              <w:rPr>
                <w:rFonts w:cs="Arial"/>
              </w:rPr>
            </w:pPr>
            <w:r>
              <w:rPr>
                <w:rFonts w:cs="Arial"/>
                <w:noProof/>
              </w:rPr>
              <w:drawing>
                <wp:inline distT="0" distB="0" distL="0" distR="0">
                  <wp:extent cx="3137755" cy="936346"/>
                  <wp:effectExtent l="0" t="0" r="571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27" cstate="print">
                            <a:extLst>
                              <a:ext uri="{28A0092B-C50C-407E-A947-70E740481C1C}">
                                <a14:useLocalDpi xmlns:a14="http://schemas.microsoft.com/office/drawing/2010/main" val="0"/>
                              </a:ext>
                            </a:extLst>
                          </a:blip>
                          <a:srcRect l="-1" r="762" b="12534"/>
                          <a:stretch/>
                        </pic:blipFill>
                        <pic:spPr bwMode="auto">
                          <a:xfrm>
                            <a:off x="0" y="0"/>
                            <a:ext cx="3146800" cy="939045"/>
                          </a:xfrm>
                          <a:prstGeom prst="rect">
                            <a:avLst/>
                          </a:prstGeom>
                          <a:noFill/>
                          <a:ln>
                            <a:noFill/>
                          </a:ln>
                          <a:extLst>
                            <a:ext uri="{53640926-AAD7-44D8-BBD7-CCE9431645EC}">
                              <a14:shadowObscured xmlns:a14="http://schemas.microsoft.com/office/drawing/2010/main"/>
                            </a:ext>
                          </a:extLst>
                        </pic:spPr>
                      </pic:pic>
                    </a:graphicData>
                  </a:graphic>
                </wp:inline>
              </w:drawing>
            </w:r>
          </w:p>
          <w:p w:rsidR="002F2BE5" w:rsidRDefault="002F2BE5" w:rsidP="00D139C5">
            <w:pPr>
              <w:keepLines/>
              <w:spacing w:before="60" w:after="60"/>
              <w:jc w:val="left"/>
              <w:rPr>
                <w:rFonts w:cs="Arial"/>
              </w:rPr>
            </w:pP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 Default INI</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[General]</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LogDirectory=D:\[INS]_[ENV]\MNT\SelectMNTMails\log</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PlanonBDEAlias=</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PlanonProgDirectory=D:\[INS]_[ENV]\MNT\</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DatabaseVersion=</w:t>
            </w:r>
            <w:r w:rsidRPr="006E59E4">
              <w:rPr>
                <w:rFonts w:cs="Arial"/>
                <w:b/>
                <w:i/>
                <w:sz w:val="16"/>
                <w:szCs w:val="16"/>
                <w:lang w:val="en-US"/>
              </w:rPr>
              <w:t>201012</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Beheerder=[INS][ENV]</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AutoRun=true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LogLevel=10</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MaxLogFiles=1500</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DecimalSeparator=,</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DateSeparator=/</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ShortDateFormat=dd/mm/yyyy</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ListSeparator=;</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ThousandSeperator=.</w:t>
            </w:r>
          </w:p>
          <w:p w:rsidR="00905FDF" w:rsidRPr="00B161BC" w:rsidRDefault="00905FDF" w:rsidP="00905FDF">
            <w:pPr>
              <w:keepLines/>
              <w:spacing w:before="60" w:after="60"/>
              <w:jc w:val="left"/>
              <w:rPr>
                <w:rFonts w:cs="Arial"/>
                <w:b/>
                <w:i/>
                <w:sz w:val="16"/>
                <w:szCs w:val="16"/>
                <w:lang w:val="en-US"/>
              </w:rPr>
            </w:pP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[Source]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SQLFilename=D:\[INS]_[ENV]\MNT\SelectMNTMails\sql\Mail.sql</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MarkingTable=ORD</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MarkingField=VRIJ6</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MarkingValue=Ready to send</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DoMarking=false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CheckOnDate=false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PlanonMNTTablename=PCO_REPORTER_QUEUE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PlanonMNTSyscodeField=SYSCODE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PlanonMNTReport_IDField=REPORT_ID</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PlanonMNTEntity_SyscodeField=ENTITY_SYSCODE</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PlanonMNTIssue_DatetimeField=ISSUE_DATETIME</w:t>
            </w:r>
          </w:p>
          <w:p w:rsidR="00905FDF" w:rsidRPr="00B161BC" w:rsidRDefault="00905FDF" w:rsidP="00905FDF">
            <w:pPr>
              <w:keepLines/>
              <w:spacing w:before="60" w:after="60"/>
              <w:jc w:val="left"/>
              <w:rPr>
                <w:rFonts w:cs="Arial"/>
                <w:b/>
                <w:i/>
                <w:sz w:val="16"/>
                <w:szCs w:val="16"/>
                <w:lang w:val="en-US"/>
              </w:rPr>
            </w:pP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[Debug]</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DebugAll=0</w:t>
            </w:r>
          </w:p>
          <w:p w:rsidR="00905FDF" w:rsidRPr="00B161BC" w:rsidRDefault="00905FDF" w:rsidP="00905FDF">
            <w:pPr>
              <w:keepLines/>
              <w:spacing w:before="60" w:after="60"/>
              <w:jc w:val="left"/>
              <w:rPr>
                <w:rFonts w:cs="Arial"/>
                <w:b/>
                <w:i/>
                <w:sz w:val="16"/>
                <w:szCs w:val="16"/>
                <w:lang w:val="en-US"/>
              </w:rPr>
            </w:pP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[Email]</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Subject=</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Sender=</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Host=</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SuccessAddress=</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SuccessCc=</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WarningAddress=</w:t>
            </w:r>
          </w:p>
          <w:p w:rsidR="00905FDF" w:rsidRPr="00B161BC" w:rsidRDefault="00905FDF" w:rsidP="00905FDF">
            <w:pPr>
              <w:keepLines/>
              <w:spacing w:before="60" w:after="60"/>
              <w:jc w:val="left"/>
              <w:rPr>
                <w:rFonts w:cs="Arial"/>
                <w:b/>
                <w:i/>
                <w:sz w:val="16"/>
                <w:szCs w:val="16"/>
                <w:lang w:val="en-US"/>
              </w:rPr>
            </w:pPr>
            <w:r w:rsidRPr="00B161BC">
              <w:rPr>
                <w:rFonts w:cs="Arial"/>
                <w:b/>
                <w:i/>
                <w:sz w:val="16"/>
                <w:szCs w:val="16"/>
                <w:lang w:val="en-US"/>
              </w:rPr>
              <w:t>WarningCc=</w:t>
            </w:r>
          </w:p>
          <w:p w:rsidR="00905FDF" w:rsidRPr="00B161BC" w:rsidRDefault="00905FDF" w:rsidP="00905FDF">
            <w:pPr>
              <w:keepLines/>
              <w:spacing w:before="60" w:after="60"/>
              <w:jc w:val="left"/>
              <w:rPr>
                <w:rFonts w:cs="Arial"/>
                <w:b/>
                <w:i/>
                <w:sz w:val="16"/>
                <w:szCs w:val="16"/>
              </w:rPr>
            </w:pPr>
            <w:r w:rsidRPr="00B161BC">
              <w:rPr>
                <w:rFonts w:cs="Arial"/>
                <w:b/>
                <w:i/>
                <w:sz w:val="16"/>
                <w:szCs w:val="16"/>
              </w:rPr>
              <w:t>ErrorAddress=</w:t>
            </w:r>
          </w:p>
          <w:p w:rsidR="00905FDF" w:rsidRPr="00B161BC" w:rsidRDefault="00905FDF" w:rsidP="00905FDF">
            <w:pPr>
              <w:keepLines/>
              <w:spacing w:before="60" w:after="60"/>
              <w:jc w:val="left"/>
              <w:rPr>
                <w:rFonts w:cs="Arial"/>
                <w:b/>
                <w:i/>
                <w:sz w:val="16"/>
                <w:szCs w:val="16"/>
              </w:rPr>
            </w:pPr>
            <w:r w:rsidRPr="00B161BC">
              <w:rPr>
                <w:rFonts w:cs="Arial"/>
                <w:b/>
                <w:i/>
                <w:sz w:val="16"/>
                <w:szCs w:val="16"/>
              </w:rPr>
              <w:t>ErrorCc=</w:t>
            </w:r>
          </w:p>
          <w:p w:rsidR="002F2BE5" w:rsidRDefault="002F2BE5" w:rsidP="00D139C5">
            <w:pPr>
              <w:keepLines/>
              <w:spacing w:before="60" w:after="60"/>
              <w:jc w:val="left"/>
              <w:rPr>
                <w:rFonts w:cs="Arial"/>
              </w:rPr>
            </w:pPr>
          </w:p>
          <w:p w:rsidR="002F2BE5" w:rsidRDefault="002F2BE5" w:rsidP="00D139C5">
            <w:pPr>
              <w:keepLines/>
              <w:spacing w:before="60" w:after="60"/>
              <w:jc w:val="left"/>
              <w:rPr>
                <w:rFonts w:cs="Arial"/>
              </w:rPr>
            </w:pPr>
          </w:p>
          <w:p w:rsidR="002F2BE5" w:rsidRDefault="002F2BE5" w:rsidP="00D139C5">
            <w:pPr>
              <w:keepLines/>
              <w:spacing w:before="60" w:after="60"/>
              <w:jc w:val="left"/>
              <w:rPr>
                <w:lang w:val="en-GB"/>
              </w:rPr>
            </w:pPr>
            <w:r w:rsidRPr="00462662">
              <w:rPr>
                <w:noProof/>
              </w:rPr>
              <w:lastRenderedPageBreak/>
              <w:drawing>
                <wp:inline distT="0" distB="0" distL="0" distR="0">
                  <wp:extent cx="3124200" cy="14859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p>
          <w:p w:rsidR="002F2BE5" w:rsidRDefault="002F2BE5" w:rsidP="00D139C5">
            <w:pPr>
              <w:keepLines/>
              <w:spacing w:before="60" w:after="60"/>
              <w:jc w:val="left"/>
              <w:rPr>
                <w:lang w:val="en-GB"/>
              </w:rPr>
            </w:pPr>
          </w:p>
          <w:p w:rsidR="002F2BE5" w:rsidRDefault="002F2BE5" w:rsidP="00D139C5">
            <w:pPr>
              <w:keepLines/>
              <w:spacing w:before="60" w:after="60"/>
              <w:jc w:val="left"/>
              <w:rPr>
                <w:rFonts w:cs="Arial"/>
              </w:rPr>
            </w:pPr>
            <w:r>
              <w:rPr>
                <w:rFonts w:cs="Arial"/>
                <w:noProof/>
              </w:rPr>
              <w:drawing>
                <wp:inline distT="0" distB="0" distL="0" distR="0">
                  <wp:extent cx="3152775" cy="16192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152775" cy="1619250"/>
                          </a:xfrm>
                          <a:prstGeom prst="rect">
                            <a:avLst/>
                          </a:prstGeom>
                          <a:noFill/>
                          <a:ln>
                            <a:noFill/>
                          </a:ln>
                        </pic:spPr>
                      </pic:pic>
                    </a:graphicData>
                  </a:graphic>
                </wp:inline>
              </w:drawing>
            </w:r>
          </w:p>
          <w:p w:rsidR="002F2BE5" w:rsidRDefault="002F2BE5" w:rsidP="00D139C5">
            <w:pPr>
              <w:keepLines/>
              <w:spacing w:before="60" w:after="60"/>
              <w:jc w:val="left"/>
              <w:rPr>
                <w:rFonts w:cs="Arial"/>
              </w:rPr>
            </w:pPr>
          </w:p>
          <w:p w:rsidR="002F2BE5" w:rsidRDefault="002F2BE5" w:rsidP="00D139C5">
            <w:pPr>
              <w:keepLines/>
              <w:spacing w:before="60" w:after="60"/>
              <w:jc w:val="left"/>
              <w:rPr>
                <w:rFonts w:cs="Arial"/>
              </w:rPr>
            </w:pPr>
            <w:r>
              <w:rPr>
                <w:rFonts w:cs="Arial"/>
                <w:noProof/>
              </w:rPr>
              <w:drawing>
                <wp:inline distT="0" distB="0" distL="0" distR="0">
                  <wp:extent cx="3162300" cy="16478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62300" cy="1647825"/>
                          </a:xfrm>
                          <a:prstGeom prst="rect">
                            <a:avLst/>
                          </a:prstGeom>
                          <a:noFill/>
                          <a:ln>
                            <a:noFill/>
                          </a:ln>
                        </pic:spPr>
                      </pic:pic>
                    </a:graphicData>
                  </a:graphic>
                </wp:inline>
              </w:drawing>
            </w:r>
          </w:p>
          <w:p w:rsidR="002F2BE5" w:rsidRDefault="002F2BE5" w:rsidP="00D139C5">
            <w:pPr>
              <w:keepLines/>
              <w:spacing w:before="60" w:after="60"/>
              <w:jc w:val="left"/>
              <w:rPr>
                <w:rFonts w:cs="Arial"/>
              </w:rPr>
            </w:pPr>
          </w:p>
          <w:p w:rsidR="002F2BE5" w:rsidRPr="00A02A01" w:rsidRDefault="002F2BE5" w:rsidP="00D139C5">
            <w:pPr>
              <w:keepLines/>
              <w:spacing w:before="60" w:after="60"/>
              <w:jc w:val="left"/>
              <w:rPr>
                <w:rFonts w:cs="Arial"/>
              </w:rPr>
            </w:pPr>
            <w:r>
              <w:rPr>
                <w:noProof/>
              </w:rPr>
              <w:drawing>
                <wp:inline distT="0" distB="0" distL="0" distR="0">
                  <wp:extent cx="3114675" cy="1647825"/>
                  <wp:effectExtent l="0" t="0" r="9525" b="9525"/>
                  <wp:docPr id="17" name="Image 17" descr="2009-03-17_18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009-03-17_185815"/>
                          <pic:cNvPicPr>
                            <a:picLocks noChangeAspect="1" noChangeArrowheads="1"/>
                          </pic:cNvPicPr>
                        </pic:nvPicPr>
                        <pic:blipFill>
                          <a:blip r:embed="rId331">
                            <a:extLst>
                              <a:ext uri="{28A0092B-C50C-407E-A947-70E740481C1C}">
                                <a14:useLocalDpi xmlns:a14="http://schemas.microsoft.com/office/drawing/2010/main" val="0"/>
                              </a:ext>
                            </a:extLst>
                          </a:blip>
                          <a:srcRect b="48744"/>
                          <a:stretch>
                            <a:fillRect/>
                          </a:stretch>
                        </pic:blipFill>
                        <pic:spPr bwMode="auto">
                          <a:xfrm>
                            <a:off x="0" y="0"/>
                            <a:ext cx="3114675" cy="1647825"/>
                          </a:xfrm>
                          <a:prstGeom prst="rect">
                            <a:avLst/>
                          </a:prstGeom>
                          <a:noFill/>
                          <a:ln>
                            <a:noFill/>
                          </a:ln>
                        </pic:spPr>
                      </pic:pic>
                    </a:graphicData>
                  </a:graphic>
                </wp:inline>
              </w:drawing>
            </w:r>
          </w:p>
        </w:tc>
      </w:tr>
    </w:tbl>
    <w:p w:rsidR="00DF7499" w:rsidRPr="00A02A01" w:rsidRDefault="00DF7499" w:rsidP="00DF7499">
      <w:pPr>
        <w:pStyle w:val="Titre1"/>
        <w:rPr>
          <w:rFonts w:cs="Arial"/>
        </w:rPr>
      </w:pPr>
      <w:bookmarkStart w:id="275" w:name="_Toc410993699"/>
      <w:bookmarkStart w:id="276" w:name="_Toc417299621"/>
      <w:r w:rsidRPr="00A02A01">
        <w:rPr>
          <w:rFonts w:cs="Arial"/>
        </w:rPr>
        <w:lastRenderedPageBreak/>
        <w:t>RESOLUTION DES PROBLEMES SUR MNT</w:t>
      </w:r>
      <w:bookmarkEnd w:id="275"/>
      <w:bookmarkEnd w:id="276"/>
    </w:p>
    <w:p w:rsidR="00DF7499" w:rsidRPr="00A02A01" w:rsidRDefault="00DF7499" w:rsidP="00DF7499">
      <w:pPr>
        <w:autoSpaceDE w:val="0"/>
        <w:autoSpaceDN w:val="0"/>
        <w:adjustRightInd w:val="0"/>
        <w:jc w:val="left"/>
        <w:rPr>
          <w:rFonts w:eastAsia="Calibri" w:cs="Arial"/>
          <w:lang w:eastAsia="en-US"/>
        </w:rPr>
      </w:pPr>
      <w:r w:rsidRPr="00A02A01">
        <w:rPr>
          <w:rFonts w:eastAsia="Calibri" w:cs="Arial"/>
          <w:lang w:eastAsia="en-US"/>
        </w:rPr>
        <w:t>La procédure peut s’appliquer dans le cas où plus aucun message généré par FMAO n’est reçu</w:t>
      </w:r>
      <w:r>
        <w:rPr>
          <w:rFonts w:eastAsia="Calibri" w:cs="Arial"/>
          <w:lang w:eastAsia="en-US"/>
        </w:rPr>
        <w:t xml:space="preserve"> </w:t>
      </w:r>
      <w:r w:rsidRPr="00A02A01">
        <w:rPr>
          <w:rFonts w:eastAsia="Calibri" w:cs="Arial"/>
          <w:lang w:eastAsia="en-US"/>
        </w:rPr>
        <w:t>par les destinataires.</w:t>
      </w:r>
    </w:p>
    <w:p w:rsidR="00DF7499" w:rsidRDefault="00DF7499" w:rsidP="00DF7499">
      <w:pPr>
        <w:autoSpaceDE w:val="0"/>
        <w:autoSpaceDN w:val="0"/>
        <w:adjustRightInd w:val="0"/>
        <w:jc w:val="left"/>
        <w:rPr>
          <w:rFonts w:eastAsia="Calibri" w:cs="Arial"/>
          <w:lang w:eastAsia="en-US"/>
        </w:rPr>
      </w:pPr>
      <w:r w:rsidRPr="00A02A01">
        <w:rPr>
          <w:rFonts w:eastAsia="Calibri" w:cs="Arial"/>
          <w:lang w:eastAsia="en-US"/>
        </w:rPr>
        <w:t>Ce cas peut arriver lorsque Mail.exe se plante. Il ne peut donc pas insérer dans la table</w:t>
      </w:r>
      <w:r>
        <w:rPr>
          <w:rFonts w:eastAsia="Calibri" w:cs="Arial"/>
          <w:lang w:eastAsia="en-US"/>
        </w:rPr>
        <w:t xml:space="preserve"> </w:t>
      </w:r>
      <w:r w:rsidRPr="00A02A01">
        <w:rPr>
          <w:rFonts w:eastAsia="Calibri" w:cs="Arial"/>
          <w:b/>
          <w:lang w:eastAsia="en-US"/>
        </w:rPr>
        <w:t>PCO_REPORTER_QUEUE</w:t>
      </w:r>
      <w:r w:rsidRPr="00A02A01">
        <w:rPr>
          <w:rFonts w:eastAsia="Calibri" w:cs="Arial"/>
          <w:lang w:eastAsia="en-US"/>
        </w:rPr>
        <w:t xml:space="preserve"> un enregistrement </w:t>
      </w:r>
      <w:r w:rsidRPr="00A02A01">
        <w:rPr>
          <w:rFonts w:eastAsia="Calibri" w:cs="Arial"/>
          <w:b/>
          <w:lang w:eastAsia="en-US"/>
        </w:rPr>
        <w:t>A1</w:t>
      </w:r>
      <w:r w:rsidRPr="00A02A01">
        <w:rPr>
          <w:rFonts w:eastAsia="Calibri" w:cs="Arial"/>
          <w:lang w:eastAsia="en-US"/>
        </w:rPr>
        <w:t xml:space="preserve">. Lorsque </w:t>
      </w:r>
      <w:r w:rsidRPr="00A02A01">
        <w:rPr>
          <w:rFonts w:eastAsia="Calibri" w:cs="Arial"/>
          <w:b/>
          <w:lang w:eastAsia="en-US"/>
        </w:rPr>
        <w:t>Reporter.exe</w:t>
      </w:r>
      <w:r w:rsidRPr="00A02A01">
        <w:rPr>
          <w:rFonts w:eastAsia="Calibri" w:cs="Arial"/>
          <w:lang w:eastAsia="en-US"/>
        </w:rPr>
        <w:t xml:space="preserve"> s’exécute, il ne lit</w:t>
      </w:r>
      <w:r>
        <w:rPr>
          <w:rFonts w:eastAsia="Calibri" w:cs="Arial"/>
          <w:lang w:eastAsia="en-US"/>
        </w:rPr>
        <w:t xml:space="preserve"> </w:t>
      </w:r>
      <w:r w:rsidRPr="00A02A01">
        <w:rPr>
          <w:rFonts w:eastAsia="Calibri" w:cs="Arial"/>
          <w:lang w:eastAsia="en-US"/>
        </w:rPr>
        <w:t xml:space="preserve">pas d’enregistrement </w:t>
      </w:r>
      <w:r w:rsidRPr="00A02A01">
        <w:rPr>
          <w:rFonts w:eastAsia="Calibri" w:cs="Arial"/>
          <w:b/>
          <w:lang w:eastAsia="en-US"/>
        </w:rPr>
        <w:t>A1</w:t>
      </w:r>
      <w:r>
        <w:rPr>
          <w:rFonts w:eastAsia="Calibri" w:cs="Arial"/>
          <w:lang w:eastAsia="en-US"/>
        </w:rPr>
        <w:t xml:space="preserve"> et ne lance donc pas </w:t>
      </w:r>
      <w:r w:rsidRPr="00A02A01">
        <w:rPr>
          <w:rFonts w:eastAsia="Calibri" w:cs="Arial"/>
          <w:b/>
          <w:lang w:eastAsia="en-US"/>
        </w:rPr>
        <w:t>Mail.exe</w:t>
      </w:r>
      <w:r w:rsidRPr="00A02A01">
        <w:rPr>
          <w:rFonts w:eastAsia="Calibri" w:cs="Arial"/>
          <w:lang w:eastAsia="en-US"/>
        </w:rPr>
        <w:t xml:space="preserve">. L’enchaînement entre </w:t>
      </w:r>
      <w:r w:rsidRPr="00A02A01">
        <w:rPr>
          <w:rFonts w:eastAsia="Calibri" w:cs="Arial"/>
          <w:b/>
          <w:lang w:eastAsia="en-US"/>
        </w:rPr>
        <w:t>Mail.exe</w:t>
      </w:r>
      <w:r w:rsidRPr="00A02A01">
        <w:rPr>
          <w:rFonts w:eastAsia="Calibri" w:cs="Arial"/>
          <w:lang w:eastAsia="en-US"/>
        </w:rPr>
        <w:t xml:space="preserve"> et</w:t>
      </w:r>
      <w:r>
        <w:rPr>
          <w:rFonts w:eastAsia="Calibri" w:cs="Arial"/>
          <w:lang w:eastAsia="en-US"/>
        </w:rPr>
        <w:t xml:space="preserve"> </w:t>
      </w:r>
      <w:r w:rsidRPr="00A02A01">
        <w:rPr>
          <w:rFonts w:eastAsia="Calibri" w:cs="Arial"/>
          <w:b/>
          <w:lang w:eastAsia="en-US"/>
        </w:rPr>
        <w:t>Reporter.exe</w:t>
      </w:r>
      <w:r w:rsidRPr="00A02A01">
        <w:rPr>
          <w:rFonts w:eastAsia="Calibri" w:cs="Arial"/>
          <w:lang w:eastAsia="en-US"/>
        </w:rPr>
        <w:t xml:space="preserve"> est alors brisé.</w:t>
      </w:r>
    </w:p>
    <w:p w:rsidR="00DF7499" w:rsidRDefault="00DF7499" w:rsidP="00DF7499">
      <w:pPr>
        <w:autoSpaceDE w:val="0"/>
        <w:autoSpaceDN w:val="0"/>
        <w:adjustRightInd w:val="0"/>
        <w:jc w:val="left"/>
        <w:rPr>
          <w:rFonts w:eastAsia="Calibri" w:cs="Arial"/>
          <w:lang w:eastAsia="en-US"/>
        </w:rPr>
      </w:pPr>
      <w:r>
        <w:rPr>
          <w:rFonts w:eastAsia="Calibri" w:cs="Arial"/>
          <w:lang w:eastAsia="en-US"/>
        </w:rPr>
        <w:t>Si vous vous retrouvez dans une situation similaire, suivez la procédure décrite dans les lignes ci-après.</w:t>
      </w:r>
    </w:p>
    <w:p w:rsidR="00DF7499" w:rsidRDefault="00DF7499" w:rsidP="00DF7499">
      <w:pPr>
        <w:autoSpaceDE w:val="0"/>
        <w:autoSpaceDN w:val="0"/>
        <w:adjustRightInd w:val="0"/>
        <w:jc w:val="left"/>
        <w:rPr>
          <w:rFonts w:eastAsia="Calibri" w:cs="Arial"/>
          <w:lang w:eastAsia="en-US"/>
        </w:rPr>
      </w:pPr>
    </w:p>
    <w:p w:rsidR="00DF7499" w:rsidRDefault="00DF7499" w:rsidP="00DF7499">
      <w:pPr>
        <w:pStyle w:val="Titre2"/>
        <w:rPr>
          <w:rFonts w:eastAsia="Calibri"/>
          <w:lang w:eastAsia="en-US"/>
        </w:rPr>
      </w:pPr>
      <w:bookmarkStart w:id="277" w:name="_Toc410993700"/>
      <w:bookmarkStart w:id="278" w:name="_Toc417299622"/>
      <w:r>
        <w:rPr>
          <w:rFonts w:eastAsia="Calibri"/>
          <w:lang w:eastAsia="en-US"/>
        </w:rPr>
        <w:t>Diagnostic</w:t>
      </w:r>
      <w:bookmarkEnd w:id="277"/>
      <w:bookmarkEnd w:id="278"/>
    </w:p>
    <w:p w:rsidR="00DF7499" w:rsidRDefault="00DF7499" w:rsidP="00DF7499">
      <w:pPr>
        <w:rPr>
          <w:rFonts w:eastAsia="Calibri"/>
          <w:lang w:eastAsia="en-US"/>
        </w:rPr>
      </w:pPr>
      <w:r>
        <w:rPr>
          <w:rFonts w:eastAsia="Calibri"/>
          <w:lang w:eastAsia="en-US"/>
        </w:rPr>
        <w:t>Pour une instance FMAO, lorsqu’il n’y a plus de message reçu par les destinataires, il faut :</w:t>
      </w:r>
    </w:p>
    <w:p w:rsidR="00DF7499" w:rsidRDefault="00DF7499" w:rsidP="00DF7499">
      <w:pPr>
        <w:numPr>
          <w:ilvl w:val="0"/>
          <w:numId w:val="10"/>
        </w:numPr>
        <w:rPr>
          <w:rFonts w:eastAsia="Calibri"/>
          <w:lang w:eastAsia="en-US"/>
        </w:rPr>
      </w:pPr>
      <w:r>
        <w:rPr>
          <w:rFonts w:eastAsia="Calibri"/>
          <w:lang w:eastAsia="en-US"/>
        </w:rPr>
        <w:t>Vérifier avec Planon Pro Center que des messages devaient bel et bien être reçus par ces derniers</w:t>
      </w:r>
    </w:p>
    <w:p w:rsidR="00DF7499" w:rsidRDefault="00DF7499" w:rsidP="00DF7499">
      <w:pPr>
        <w:numPr>
          <w:ilvl w:val="0"/>
          <w:numId w:val="10"/>
        </w:numPr>
        <w:rPr>
          <w:rFonts w:eastAsia="Calibri"/>
          <w:lang w:eastAsia="en-US"/>
        </w:rPr>
      </w:pPr>
      <w:r>
        <w:rPr>
          <w:rFonts w:eastAsia="Calibri"/>
          <w:lang w:eastAsia="en-US"/>
        </w:rPr>
        <w:t>Se connecter au serveur de production, aller dans le dossier MNT de l’instance concernée (</w:t>
      </w:r>
      <w:r>
        <w:rPr>
          <w:rFonts w:eastAsia="Calibri"/>
          <w:b/>
          <w:lang w:eastAsia="en-US"/>
        </w:rPr>
        <w:t>BAL_INT</w:t>
      </w:r>
      <w:r>
        <w:rPr>
          <w:rFonts w:eastAsia="Calibri"/>
          <w:lang w:eastAsia="en-US"/>
        </w:rPr>
        <w:t xml:space="preserve"> par exemple) :</w:t>
      </w:r>
    </w:p>
    <w:p w:rsidR="00DF7499" w:rsidRDefault="00DF7499" w:rsidP="00DF7499">
      <w:pPr>
        <w:ind w:left="360"/>
        <w:rPr>
          <w:rFonts w:eastAsia="Calibri"/>
          <w:lang w:eastAsia="en-US"/>
        </w:rPr>
      </w:pPr>
      <w:r w:rsidRPr="00432EAC">
        <w:rPr>
          <w:rFonts w:eastAsia="Calibri"/>
          <w:noProof/>
        </w:rPr>
        <w:drawing>
          <wp:inline distT="0" distB="0" distL="0" distR="0" wp14:anchorId="6A129299" wp14:editId="658EDBFC">
            <wp:extent cx="6492240" cy="1920240"/>
            <wp:effectExtent l="0" t="0" r="381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492240" cy="1920240"/>
                    </a:xfrm>
                    <a:prstGeom prst="rect">
                      <a:avLst/>
                    </a:prstGeom>
                    <a:noFill/>
                    <a:ln>
                      <a:noFill/>
                    </a:ln>
                  </pic:spPr>
                </pic:pic>
              </a:graphicData>
            </a:graphic>
          </wp:inline>
        </w:drawing>
      </w:r>
    </w:p>
    <w:p w:rsidR="00DF7499" w:rsidRDefault="00DF7499" w:rsidP="00DF7499">
      <w:pPr>
        <w:numPr>
          <w:ilvl w:val="0"/>
          <w:numId w:val="10"/>
        </w:numPr>
        <w:rPr>
          <w:rFonts w:eastAsia="Calibri"/>
          <w:lang w:eastAsia="en-US"/>
        </w:rPr>
      </w:pPr>
      <w:r>
        <w:rPr>
          <w:rFonts w:eastAsia="Calibri"/>
          <w:lang w:eastAsia="en-US"/>
        </w:rPr>
        <w:t xml:space="preserve">Aller dans le dossier </w:t>
      </w:r>
      <w:r>
        <w:rPr>
          <w:rFonts w:eastAsia="Calibri"/>
          <w:b/>
          <w:lang w:eastAsia="en-US"/>
        </w:rPr>
        <w:t>log</w:t>
      </w:r>
      <w:r>
        <w:rPr>
          <w:rFonts w:eastAsia="Calibri"/>
          <w:lang w:eastAsia="en-US"/>
        </w:rPr>
        <w:t xml:space="preserve"> et lire le dernier fichier journal de </w:t>
      </w:r>
      <w:r>
        <w:rPr>
          <w:rFonts w:eastAsia="Calibri"/>
          <w:b/>
          <w:lang w:eastAsia="en-US"/>
        </w:rPr>
        <w:t>Reporter.exe</w:t>
      </w:r>
      <w:r>
        <w:rPr>
          <w:rFonts w:eastAsia="Calibri"/>
          <w:lang w:eastAsia="en-US"/>
        </w:rPr>
        <w:t xml:space="preserve"> qui doit normalement ressembler à ceci : </w:t>
      </w:r>
    </w:p>
    <w:p w:rsidR="00DF7499" w:rsidRDefault="00DF7499" w:rsidP="00DF7499">
      <w:pPr>
        <w:ind w:left="720"/>
        <w:rPr>
          <w:rFonts w:eastAsia="Calibri"/>
          <w:lang w:eastAsia="en-US"/>
        </w:rPr>
      </w:pPr>
      <w:r w:rsidRPr="0061283E">
        <w:rPr>
          <w:rFonts w:eastAsia="Calibri"/>
          <w:noProof/>
        </w:rPr>
        <w:lastRenderedPageBreak/>
        <w:drawing>
          <wp:inline distT="0" distB="0" distL="0" distR="0" wp14:anchorId="349A3BAC" wp14:editId="1BF00942">
            <wp:extent cx="5943600" cy="676656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6766560"/>
                    </a:xfrm>
                    <a:prstGeom prst="rect">
                      <a:avLst/>
                    </a:prstGeom>
                    <a:noFill/>
                    <a:ln>
                      <a:noFill/>
                    </a:ln>
                  </pic:spPr>
                </pic:pic>
              </a:graphicData>
            </a:graphic>
          </wp:inline>
        </w:drawing>
      </w:r>
    </w:p>
    <w:p w:rsidR="00DF7499" w:rsidRDefault="00DF7499" w:rsidP="00DF7499">
      <w:pPr>
        <w:ind w:left="720"/>
        <w:rPr>
          <w:rFonts w:eastAsia="Calibri"/>
          <w:lang w:eastAsia="en-US"/>
        </w:rPr>
      </w:pPr>
      <w:r>
        <w:rPr>
          <w:rFonts w:eastAsia="Calibri"/>
          <w:lang w:eastAsia="en-US"/>
        </w:rPr>
        <w:t xml:space="preserve">Toutes les minutes, deux nouvelles lignes apparaissent lorsqu’aucun message n’est à envoyer, indiquant que </w:t>
      </w:r>
      <w:r w:rsidRPr="0061283E">
        <w:rPr>
          <w:rFonts w:eastAsia="Calibri"/>
          <w:b/>
          <w:lang w:eastAsia="en-US"/>
        </w:rPr>
        <w:t>Reporter.exe</w:t>
      </w:r>
      <w:r>
        <w:rPr>
          <w:rFonts w:eastAsia="Calibri"/>
          <w:lang w:eastAsia="en-US"/>
        </w:rPr>
        <w:t xml:space="preserve"> a lu un enregistrement </w:t>
      </w:r>
      <w:r w:rsidRPr="0061283E">
        <w:rPr>
          <w:rFonts w:eastAsia="Calibri"/>
          <w:b/>
          <w:lang w:eastAsia="en-US"/>
        </w:rPr>
        <w:t>A1</w:t>
      </w:r>
      <w:r>
        <w:rPr>
          <w:rFonts w:eastAsia="Calibri"/>
          <w:lang w:eastAsia="en-US"/>
        </w:rPr>
        <w:t xml:space="preserve"> dans </w:t>
      </w:r>
      <w:r w:rsidRPr="0061283E">
        <w:rPr>
          <w:rFonts w:eastAsia="Calibri"/>
          <w:b/>
          <w:lang w:eastAsia="en-US"/>
        </w:rPr>
        <w:t>PCO_REPORTER_QUEUE</w:t>
      </w:r>
      <w:r>
        <w:rPr>
          <w:rFonts w:eastAsia="Calibri"/>
          <w:lang w:eastAsia="en-US"/>
        </w:rPr>
        <w:t>.</w:t>
      </w:r>
    </w:p>
    <w:p w:rsidR="00DF7499" w:rsidRDefault="00DF7499" w:rsidP="00DF7499">
      <w:pPr>
        <w:ind w:left="720"/>
        <w:rPr>
          <w:rFonts w:eastAsia="Calibri"/>
          <w:lang w:eastAsia="en-US"/>
        </w:rPr>
      </w:pPr>
      <w:r>
        <w:rPr>
          <w:rFonts w:eastAsia="Calibri"/>
          <w:lang w:eastAsia="en-US"/>
        </w:rPr>
        <w:t>Sinon, il affiche le nombre d’enregistrements trouvés (un pour A1 +  ceux qui correspondent aux messages à envoyer).</w:t>
      </w:r>
    </w:p>
    <w:p w:rsidR="00DF7499" w:rsidRDefault="00DF7499" w:rsidP="00DF7499">
      <w:pPr>
        <w:ind w:left="720"/>
        <w:rPr>
          <w:rFonts w:eastAsia="Calibri"/>
          <w:lang w:eastAsia="en-US"/>
        </w:rPr>
      </w:pPr>
      <w:r>
        <w:rPr>
          <w:rFonts w:eastAsia="Calibri"/>
          <w:lang w:eastAsia="en-US"/>
        </w:rPr>
        <w:lastRenderedPageBreak/>
        <w:t>Pour chaque message à envoyer, la requête exécutée pour récupérer les données à envoyer est affichée, ainsi que les différents destinataires concernés.</w:t>
      </w:r>
    </w:p>
    <w:p w:rsidR="00DF7499" w:rsidRDefault="00DF7499" w:rsidP="00DF7499">
      <w:pPr>
        <w:ind w:left="720"/>
        <w:rPr>
          <w:rFonts w:eastAsia="Calibri"/>
          <w:lang w:eastAsia="en-US"/>
        </w:rPr>
      </w:pPr>
    </w:p>
    <w:p w:rsidR="00DF7499" w:rsidRDefault="00DF7499" w:rsidP="00DF7499">
      <w:pPr>
        <w:numPr>
          <w:ilvl w:val="0"/>
          <w:numId w:val="10"/>
        </w:numPr>
        <w:rPr>
          <w:rFonts w:eastAsia="Calibri"/>
          <w:lang w:eastAsia="en-US"/>
        </w:rPr>
      </w:pPr>
      <w:r>
        <w:rPr>
          <w:rFonts w:eastAsia="Calibri"/>
          <w:lang w:eastAsia="en-US"/>
        </w:rPr>
        <w:t xml:space="preserve">En cas de plantage de </w:t>
      </w:r>
      <w:r>
        <w:rPr>
          <w:rFonts w:eastAsia="Calibri"/>
          <w:b/>
          <w:lang w:eastAsia="en-US"/>
        </w:rPr>
        <w:t>Mail.exe</w:t>
      </w:r>
      <w:r>
        <w:rPr>
          <w:rFonts w:eastAsia="Calibri"/>
          <w:lang w:eastAsia="en-US"/>
        </w:rPr>
        <w:t xml:space="preserve">, on a les messages suivants (à partir de </w:t>
      </w:r>
      <w:r>
        <w:rPr>
          <w:rFonts w:eastAsia="Calibri"/>
          <w:b/>
          <w:lang w:eastAsia="en-US"/>
        </w:rPr>
        <w:t>08 :20 :57</w:t>
      </w:r>
      <w:r>
        <w:rPr>
          <w:rFonts w:eastAsia="Calibri"/>
          <w:lang w:eastAsia="en-US"/>
        </w:rPr>
        <w:t xml:space="preserve"> dans l’exemple)</w:t>
      </w:r>
    </w:p>
    <w:p w:rsidR="00DF7499" w:rsidRDefault="00DF7499" w:rsidP="00DF7499">
      <w:pPr>
        <w:ind w:left="720"/>
        <w:rPr>
          <w:rFonts w:eastAsia="Calibri"/>
          <w:lang w:eastAsia="en-US"/>
        </w:rPr>
      </w:pPr>
    </w:p>
    <w:p w:rsidR="00DF7499" w:rsidRDefault="00DF7499" w:rsidP="00DF7499">
      <w:pPr>
        <w:ind w:left="720"/>
        <w:rPr>
          <w:rFonts w:eastAsia="Calibri"/>
          <w:lang w:eastAsia="en-US"/>
        </w:rPr>
      </w:pPr>
      <w:r w:rsidRPr="0061283E">
        <w:rPr>
          <w:rFonts w:eastAsia="Calibri"/>
          <w:noProof/>
        </w:rPr>
        <w:drawing>
          <wp:inline distT="0" distB="0" distL="0" distR="0" wp14:anchorId="629FDF4C" wp14:editId="2A465AE6">
            <wp:extent cx="6126480" cy="4480560"/>
            <wp:effectExtent l="0" t="0" r="762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26480" cy="4480560"/>
                    </a:xfrm>
                    <a:prstGeom prst="rect">
                      <a:avLst/>
                    </a:prstGeom>
                    <a:noFill/>
                    <a:ln>
                      <a:noFill/>
                    </a:ln>
                  </pic:spPr>
                </pic:pic>
              </a:graphicData>
            </a:graphic>
          </wp:inline>
        </w:drawing>
      </w:r>
    </w:p>
    <w:p w:rsidR="00DF7499" w:rsidRDefault="00DF7499" w:rsidP="00DF7499">
      <w:pPr>
        <w:ind w:left="720"/>
        <w:rPr>
          <w:rFonts w:eastAsia="Calibri"/>
          <w:lang w:eastAsia="en-US"/>
        </w:rPr>
      </w:pPr>
    </w:p>
    <w:p w:rsidR="00DF7499" w:rsidRDefault="00DF7499" w:rsidP="00DF7499">
      <w:pPr>
        <w:ind w:left="720"/>
        <w:rPr>
          <w:rFonts w:eastAsia="Calibri"/>
          <w:lang w:eastAsia="en-US"/>
        </w:rPr>
      </w:pPr>
      <w:r>
        <w:rPr>
          <w:rFonts w:eastAsia="Calibri"/>
          <w:lang w:eastAsia="en-US"/>
        </w:rPr>
        <w:t>L’expression clé à rechercher pour détecter les erreurs est « </w:t>
      </w:r>
      <w:r>
        <w:rPr>
          <w:rFonts w:eastAsia="Calibri"/>
          <w:b/>
          <w:lang w:eastAsia="en-US"/>
        </w:rPr>
        <w:t>Geen gegevens gevonden in wachtrij</w:t>
      </w:r>
      <w:r>
        <w:rPr>
          <w:rFonts w:eastAsia="Calibri"/>
          <w:lang w:eastAsia="en-US"/>
        </w:rPr>
        <w:t> » qui signifie en Néerlandais « </w:t>
      </w:r>
      <w:r>
        <w:rPr>
          <w:rFonts w:eastAsia="Calibri"/>
          <w:b/>
          <w:lang w:eastAsia="en-US"/>
        </w:rPr>
        <w:t>Pas de données trouvées dans la file d’attente</w:t>
      </w:r>
      <w:r>
        <w:rPr>
          <w:rFonts w:eastAsia="Calibri"/>
          <w:lang w:eastAsia="en-US"/>
        </w:rPr>
        <w:t> ».</w:t>
      </w:r>
    </w:p>
    <w:p w:rsidR="00DF7499" w:rsidRDefault="00DF7499" w:rsidP="00DF7499">
      <w:pPr>
        <w:ind w:left="720"/>
        <w:rPr>
          <w:rFonts w:eastAsia="Calibri"/>
          <w:lang w:eastAsia="en-US"/>
        </w:rPr>
      </w:pPr>
    </w:p>
    <w:p w:rsidR="00DF7499" w:rsidRDefault="00DF7499" w:rsidP="00DF7499">
      <w:pPr>
        <w:numPr>
          <w:ilvl w:val="0"/>
          <w:numId w:val="10"/>
        </w:numPr>
        <w:rPr>
          <w:rFonts w:eastAsia="Calibri"/>
          <w:lang w:eastAsia="en-US"/>
        </w:rPr>
      </w:pPr>
      <w:r>
        <w:rPr>
          <w:rFonts w:eastAsia="Calibri"/>
          <w:lang w:eastAsia="en-US"/>
        </w:rPr>
        <w:t xml:space="preserve">Il faut lire le fichier </w:t>
      </w:r>
      <w:r>
        <w:rPr>
          <w:rFonts w:eastAsia="Calibri"/>
          <w:b/>
          <w:lang w:eastAsia="en-US"/>
        </w:rPr>
        <w:t>MailDBError.log</w:t>
      </w:r>
      <w:r>
        <w:rPr>
          <w:rFonts w:eastAsia="Calibri"/>
          <w:lang w:eastAsia="en-US"/>
        </w:rPr>
        <w:t xml:space="preserve"> situé dans le dossier </w:t>
      </w:r>
      <w:r>
        <w:rPr>
          <w:rFonts w:eastAsia="Calibri"/>
          <w:b/>
          <w:lang w:eastAsia="en-US"/>
        </w:rPr>
        <w:t>D:\BAL_INT\MNT\SelectMNTMails</w:t>
      </w:r>
      <w:r>
        <w:rPr>
          <w:rFonts w:eastAsia="Calibri"/>
          <w:lang w:eastAsia="en-US"/>
        </w:rPr>
        <w:t xml:space="preserve"> qui contiendra généralement la requête exécutée se terminant par le résultat :</w:t>
      </w:r>
    </w:p>
    <w:p w:rsidR="00DF7499" w:rsidRDefault="00DF7499" w:rsidP="00DF7499">
      <w:pPr>
        <w:ind w:left="720"/>
        <w:rPr>
          <w:rFonts w:eastAsia="Calibri"/>
          <w:lang w:eastAsia="en-US"/>
        </w:rPr>
      </w:pPr>
      <w:r w:rsidRPr="00B54F64">
        <w:rPr>
          <w:rFonts w:eastAsia="Calibri"/>
          <w:noProof/>
        </w:rPr>
        <w:lastRenderedPageBreak/>
        <w:drawing>
          <wp:inline distT="0" distB="0" distL="0" distR="0" wp14:anchorId="6819FFCC" wp14:editId="48771192">
            <wp:extent cx="6675120" cy="2834640"/>
            <wp:effectExtent l="0" t="0" r="0" b="38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75120" cy="2834640"/>
                    </a:xfrm>
                    <a:prstGeom prst="rect">
                      <a:avLst/>
                    </a:prstGeom>
                    <a:noFill/>
                    <a:ln>
                      <a:noFill/>
                    </a:ln>
                  </pic:spPr>
                </pic:pic>
              </a:graphicData>
            </a:graphic>
          </wp:inline>
        </w:drawing>
      </w:r>
    </w:p>
    <w:p w:rsidR="00DF7499" w:rsidRDefault="00DF7499" w:rsidP="00DF7499">
      <w:pPr>
        <w:ind w:left="720"/>
        <w:rPr>
          <w:rFonts w:eastAsia="Calibri"/>
          <w:lang w:eastAsia="en-US"/>
        </w:rPr>
      </w:pPr>
    </w:p>
    <w:p w:rsidR="00DF7499" w:rsidRDefault="00DF7499" w:rsidP="00DF7499">
      <w:pPr>
        <w:ind w:left="720"/>
        <w:rPr>
          <w:rFonts w:eastAsia="Calibri"/>
          <w:lang w:eastAsia="en-US"/>
        </w:rPr>
      </w:pPr>
      <w:r>
        <w:rPr>
          <w:rFonts w:eastAsia="Calibri"/>
          <w:lang w:eastAsia="en-US"/>
        </w:rPr>
        <w:t>Dans notre exemple, on voit bien qu’il n’y a pas de message à envoyer, cependant en temps normal on se doit de voir au moins apparaître l’enregistrement A1 (</w:t>
      </w:r>
      <w:r w:rsidRPr="00B54F64">
        <w:rPr>
          <w:rFonts w:eastAsia="Calibri"/>
          <w:b/>
          <w:lang w:eastAsia="en-US"/>
        </w:rPr>
        <w:t>Voir fonctionnement MNT chapitre 1</w:t>
      </w:r>
      <w:r>
        <w:rPr>
          <w:rFonts w:eastAsia="Calibri"/>
          <w:lang w:eastAsia="en-US"/>
        </w:rPr>
        <w:t>).</w:t>
      </w:r>
    </w:p>
    <w:p w:rsidR="00DF7499" w:rsidRDefault="00DF7499" w:rsidP="00DF7499">
      <w:pPr>
        <w:ind w:left="720"/>
        <w:rPr>
          <w:rFonts w:eastAsia="Calibri"/>
          <w:lang w:eastAsia="en-US"/>
        </w:rPr>
      </w:pPr>
    </w:p>
    <w:p w:rsidR="00DF7499" w:rsidRDefault="00DF7499" w:rsidP="00DF7499">
      <w:pPr>
        <w:ind w:left="720"/>
        <w:rPr>
          <w:rFonts w:eastAsia="Calibri"/>
          <w:lang w:eastAsia="en-US"/>
        </w:rPr>
      </w:pPr>
      <w:r>
        <w:rPr>
          <w:rFonts w:eastAsia="Calibri"/>
          <w:lang w:eastAsia="en-US"/>
        </w:rPr>
        <w:t xml:space="preserve">En cas de plantage, le fichier </w:t>
      </w:r>
      <w:r>
        <w:rPr>
          <w:rFonts w:eastAsia="Calibri"/>
          <w:b/>
          <w:lang w:eastAsia="en-US"/>
        </w:rPr>
        <w:t xml:space="preserve">MailDBError.log </w:t>
      </w:r>
      <w:r>
        <w:rPr>
          <w:rFonts w:eastAsia="Calibri"/>
          <w:lang w:eastAsia="en-US"/>
        </w:rPr>
        <w:t xml:space="preserve"> correspond au dernier fichier log avec plantage. On trouve à la fin du fichier le message d’erreur : </w:t>
      </w:r>
    </w:p>
    <w:p w:rsidR="00DF7499" w:rsidRPr="003914BA" w:rsidRDefault="00DF7499" w:rsidP="00DF7499">
      <w:pPr>
        <w:ind w:left="720"/>
        <w:rPr>
          <w:rFonts w:eastAsia="Calibri"/>
          <w:b/>
          <w:lang w:val="en-US" w:eastAsia="en-US"/>
        </w:rPr>
      </w:pPr>
      <w:r w:rsidRPr="003914BA">
        <w:rPr>
          <w:rFonts w:eastAsia="Calibri"/>
          <w:b/>
          <w:lang w:val="en-US" w:eastAsia="en-US"/>
        </w:rPr>
        <w:t>Exception: Multiple(step OLE DB operation generated errors. Check each OLE DB status value, if available. No work was done.</w:t>
      </w:r>
    </w:p>
    <w:p w:rsidR="00DF7499" w:rsidRDefault="00DF7499" w:rsidP="00DF7499">
      <w:pPr>
        <w:ind w:left="720"/>
        <w:rPr>
          <w:rFonts w:eastAsia="Calibri"/>
          <w:b/>
          <w:lang w:val="en-US" w:eastAsia="en-US"/>
        </w:rPr>
      </w:pPr>
      <w:r>
        <w:rPr>
          <w:rFonts w:eastAsia="Calibri"/>
          <w:b/>
          <w:lang w:val="en-US" w:eastAsia="en-US"/>
        </w:rPr>
        <w:t>QueryName:</w:t>
      </w:r>
    </w:p>
    <w:p w:rsidR="00DF7499" w:rsidRDefault="00DF7499" w:rsidP="00DF7499">
      <w:pPr>
        <w:ind w:left="720"/>
        <w:rPr>
          <w:rFonts w:eastAsia="Calibri"/>
          <w:lang w:val="en-US" w:eastAsia="en-US"/>
        </w:rPr>
      </w:pPr>
      <w:r>
        <w:rPr>
          <w:rFonts w:eastAsia="Calibri"/>
          <w:b/>
          <w:lang w:val="en-US" w:eastAsia="en-US"/>
        </w:rPr>
        <w:t>RowsAffected: 0</w:t>
      </w:r>
    </w:p>
    <w:p w:rsidR="00DF7499" w:rsidRDefault="00DF7499" w:rsidP="00DF7499">
      <w:pPr>
        <w:ind w:left="720"/>
        <w:rPr>
          <w:rFonts w:eastAsia="Calibri"/>
          <w:lang w:eastAsia="en-US"/>
        </w:rPr>
      </w:pPr>
      <w:r w:rsidRPr="003914BA">
        <w:rPr>
          <w:rFonts w:eastAsia="Calibri"/>
          <w:noProof/>
        </w:rPr>
        <w:drawing>
          <wp:inline distT="0" distB="0" distL="0" distR="0" wp14:anchorId="1AE9ED6D" wp14:editId="1B462AD8">
            <wp:extent cx="6217920" cy="548640"/>
            <wp:effectExtent l="0" t="0" r="0" b="381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217920" cy="548640"/>
                    </a:xfrm>
                    <a:prstGeom prst="rect">
                      <a:avLst/>
                    </a:prstGeom>
                    <a:noFill/>
                    <a:ln>
                      <a:noFill/>
                    </a:ln>
                  </pic:spPr>
                </pic:pic>
              </a:graphicData>
            </a:graphic>
          </wp:inline>
        </w:drawing>
      </w:r>
    </w:p>
    <w:p w:rsidR="00DF7499" w:rsidRDefault="00DF7499" w:rsidP="00DF7499">
      <w:pPr>
        <w:ind w:left="720"/>
        <w:rPr>
          <w:rFonts w:eastAsia="Calibri"/>
          <w:lang w:eastAsia="en-US"/>
        </w:rPr>
      </w:pPr>
    </w:p>
    <w:p w:rsidR="00DF7499" w:rsidRDefault="00DF7499" w:rsidP="00DF7499">
      <w:pPr>
        <w:ind w:left="720"/>
        <w:rPr>
          <w:rFonts w:eastAsia="Calibri"/>
          <w:lang w:eastAsia="en-US"/>
        </w:rPr>
      </w:pPr>
      <w:r>
        <w:rPr>
          <w:rFonts w:eastAsia="Calibri"/>
          <w:lang w:eastAsia="en-US"/>
        </w:rPr>
        <w:t xml:space="preserve">Il faut donc vérifier le contenu de la table </w:t>
      </w:r>
      <w:r>
        <w:rPr>
          <w:rFonts w:eastAsia="Calibri"/>
          <w:b/>
          <w:lang w:eastAsia="en-US"/>
        </w:rPr>
        <w:t>PCO_REPORTER_QUEUE</w:t>
      </w:r>
      <w:r>
        <w:rPr>
          <w:rFonts w:eastAsia="Calibri"/>
          <w:lang w:eastAsia="en-US"/>
        </w:rPr>
        <w:t xml:space="preserve"> de la base de données avec SQL Server Management Studio. La table doit contenir au moins l’enregistrement A1. Si la table ne contient aucun enregistrement, c’est qu’il y a bien eu un plantage.</w:t>
      </w:r>
    </w:p>
    <w:p w:rsidR="00DF7499" w:rsidRDefault="00DF7499" w:rsidP="00DF7499">
      <w:pPr>
        <w:ind w:left="720"/>
        <w:rPr>
          <w:rFonts w:eastAsia="Calibri"/>
          <w:lang w:eastAsia="en-US"/>
        </w:rPr>
      </w:pPr>
    </w:p>
    <w:p w:rsidR="00DF7499" w:rsidRDefault="00DF7499" w:rsidP="00DF7499">
      <w:pPr>
        <w:ind w:left="720"/>
        <w:rPr>
          <w:rFonts w:eastAsia="Calibri"/>
          <w:lang w:eastAsia="en-US"/>
        </w:rPr>
      </w:pPr>
      <w:r>
        <w:rPr>
          <w:rFonts w:eastAsia="Calibri"/>
          <w:lang w:eastAsia="en-US"/>
        </w:rPr>
        <w:t>Exemple de table avec enregistrement A1 :</w:t>
      </w:r>
    </w:p>
    <w:p w:rsidR="00DF7499" w:rsidRDefault="00DF7499" w:rsidP="00DF7499">
      <w:pPr>
        <w:ind w:left="720"/>
        <w:rPr>
          <w:rFonts w:eastAsia="Calibri"/>
          <w:lang w:eastAsia="en-US"/>
        </w:rPr>
      </w:pPr>
      <w:r w:rsidRPr="005F58E7">
        <w:rPr>
          <w:rFonts w:eastAsia="Calibri"/>
          <w:noProof/>
        </w:rPr>
        <w:drawing>
          <wp:inline distT="0" distB="0" distL="0" distR="0" wp14:anchorId="6DE65571" wp14:editId="3868BA00">
            <wp:extent cx="6492240" cy="822960"/>
            <wp:effectExtent l="0" t="0" r="381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492240" cy="822960"/>
                    </a:xfrm>
                    <a:prstGeom prst="rect">
                      <a:avLst/>
                    </a:prstGeom>
                    <a:noFill/>
                    <a:ln>
                      <a:noFill/>
                    </a:ln>
                  </pic:spPr>
                </pic:pic>
              </a:graphicData>
            </a:graphic>
          </wp:inline>
        </w:drawing>
      </w:r>
    </w:p>
    <w:p w:rsidR="00DF7499" w:rsidRDefault="00DF7499" w:rsidP="00DF7499">
      <w:pPr>
        <w:ind w:left="720"/>
        <w:rPr>
          <w:rFonts w:eastAsia="Calibri"/>
          <w:lang w:eastAsia="en-US"/>
        </w:rPr>
      </w:pPr>
    </w:p>
    <w:p w:rsidR="00DF7499" w:rsidRDefault="00DF7499" w:rsidP="00DF7499">
      <w:pPr>
        <w:ind w:left="720"/>
        <w:rPr>
          <w:rFonts w:eastAsia="Calibri"/>
          <w:lang w:eastAsia="en-US"/>
        </w:rPr>
      </w:pPr>
    </w:p>
    <w:p w:rsidR="00DF7499" w:rsidRDefault="00DF7499" w:rsidP="00DF7499">
      <w:pPr>
        <w:pStyle w:val="Titre2"/>
        <w:rPr>
          <w:rFonts w:eastAsia="Calibri"/>
          <w:lang w:eastAsia="en-US"/>
        </w:rPr>
      </w:pPr>
      <w:bookmarkStart w:id="279" w:name="_Toc410993701"/>
      <w:bookmarkStart w:id="280" w:name="_Toc417299623"/>
      <w:r>
        <w:rPr>
          <w:rFonts w:eastAsia="Calibri"/>
          <w:lang w:eastAsia="en-US"/>
        </w:rPr>
        <w:lastRenderedPageBreak/>
        <w:t>Relance</w:t>
      </w:r>
      <w:bookmarkEnd w:id="279"/>
      <w:bookmarkEnd w:id="280"/>
    </w:p>
    <w:p w:rsidR="00DF7499" w:rsidRDefault="00DF7499" w:rsidP="00DF7499">
      <w:pPr>
        <w:rPr>
          <w:rFonts w:eastAsia="Calibri"/>
          <w:lang w:eastAsia="en-US"/>
        </w:rPr>
      </w:pPr>
      <w:r>
        <w:rPr>
          <w:rFonts w:eastAsia="Calibri"/>
          <w:lang w:eastAsia="en-US"/>
        </w:rPr>
        <w:t xml:space="preserve">Pour relancer MNT, il suffit de lancer manuellement l’exécutable </w:t>
      </w:r>
      <w:r>
        <w:rPr>
          <w:rFonts w:eastAsia="Calibri"/>
          <w:b/>
          <w:lang w:eastAsia="en-US"/>
        </w:rPr>
        <w:t>Mail.exe</w:t>
      </w:r>
      <w:r>
        <w:rPr>
          <w:rFonts w:eastAsia="Calibri"/>
          <w:lang w:eastAsia="en-US"/>
        </w:rPr>
        <w:t xml:space="preserve"> situé dans le dossier </w:t>
      </w:r>
      <w:r>
        <w:rPr>
          <w:rFonts w:eastAsia="Calibri"/>
          <w:b/>
          <w:lang w:eastAsia="en-US"/>
        </w:rPr>
        <w:t>D:\BAL_INT\MNT\SelectMNTMails</w:t>
      </w:r>
      <w:r>
        <w:rPr>
          <w:rFonts w:eastAsia="Calibri"/>
          <w:lang w:eastAsia="en-US"/>
        </w:rPr>
        <w:t>.</w:t>
      </w:r>
    </w:p>
    <w:p w:rsidR="00DF7499" w:rsidRDefault="00DF7499" w:rsidP="00DF7499">
      <w:pPr>
        <w:rPr>
          <w:rFonts w:eastAsia="Calibri"/>
          <w:lang w:eastAsia="en-US"/>
        </w:rPr>
      </w:pPr>
      <w:r w:rsidRPr="00262773">
        <w:rPr>
          <w:rFonts w:eastAsia="Calibri"/>
          <w:noProof/>
        </w:rPr>
        <w:drawing>
          <wp:inline distT="0" distB="0" distL="0" distR="0" wp14:anchorId="24B465D9" wp14:editId="37B3F320">
            <wp:extent cx="6766560" cy="1463040"/>
            <wp:effectExtent l="0" t="0" r="0" b="381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766560" cy="1463040"/>
                    </a:xfrm>
                    <a:prstGeom prst="rect">
                      <a:avLst/>
                    </a:prstGeom>
                    <a:noFill/>
                    <a:ln>
                      <a:noFill/>
                    </a:ln>
                  </pic:spPr>
                </pic:pic>
              </a:graphicData>
            </a:graphic>
          </wp:inline>
        </w:drawing>
      </w:r>
    </w:p>
    <w:p w:rsidR="00DF7499" w:rsidRDefault="00DF7499" w:rsidP="00DF7499">
      <w:pPr>
        <w:rPr>
          <w:rFonts w:eastAsia="Calibri"/>
          <w:lang w:eastAsia="en-US"/>
        </w:rPr>
      </w:pPr>
    </w:p>
    <w:p w:rsidR="00DF7499" w:rsidRDefault="00DF7499" w:rsidP="00DF7499">
      <w:pPr>
        <w:rPr>
          <w:rFonts w:eastAsia="Calibri"/>
          <w:lang w:eastAsia="en-US"/>
        </w:rPr>
      </w:pPr>
      <w:r>
        <w:rPr>
          <w:rFonts w:eastAsia="Calibri"/>
          <w:lang w:eastAsia="en-US"/>
        </w:rPr>
        <w:t xml:space="preserve">Une telle manœuvre aura pour effet d’insérer un enregistrement A1 dans la table </w:t>
      </w:r>
      <w:r>
        <w:rPr>
          <w:rFonts w:eastAsia="Calibri"/>
          <w:b/>
          <w:lang w:eastAsia="en-US"/>
        </w:rPr>
        <w:t xml:space="preserve">PCO_REPORTER_QUEUE </w:t>
      </w:r>
      <w:r>
        <w:rPr>
          <w:rFonts w:eastAsia="Calibri"/>
          <w:lang w:eastAsia="en-US"/>
        </w:rPr>
        <w:t>et donc de réamorcer le cycle MNT.</w:t>
      </w:r>
    </w:p>
    <w:p w:rsidR="00DF7499" w:rsidRDefault="00DF7499" w:rsidP="00DF7499">
      <w:pPr>
        <w:rPr>
          <w:rFonts w:eastAsia="Calibri"/>
          <w:lang w:eastAsia="en-US"/>
        </w:rPr>
      </w:pPr>
    </w:p>
    <w:p w:rsidR="00DF7499" w:rsidRPr="00262773" w:rsidRDefault="00DF7499" w:rsidP="00DF7499">
      <w:pPr>
        <w:rPr>
          <w:rFonts w:eastAsia="Calibri"/>
          <w:lang w:eastAsia="en-US"/>
        </w:rPr>
      </w:pPr>
      <w:r w:rsidRPr="00262773">
        <w:rPr>
          <w:rFonts w:eastAsia="Calibri"/>
          <w:b/>
          <w:lang w:eastAsia="en-US"/>
        </w:rPr>
        <w:t>Attention</w:t>
      </w:r>
      <w:r>
        <w:rPr>
          <w:rFonts w:eastAsia="Calibri"/>
          <w:b/>
          <w:lang w:eastAsia="en-US"/>
        </w:rPr>
        <w:t xml:space="preserve"> : </w:t>
      </w:r>
      <w:r>
        <w:rPr>
          <w:rFonts w:eastAsia="Calibri"/>
          <w:lang w:eastAsia="en-US"/>
        </w:rPr>
        <w:t>Si le plantage a eu lieu il y a longtemps (quelques heures, voire quelques jours), il risque d’y avoir un flot important de messages pendant quelques minutes.</w:t>
      </w:r>
    </w:p>
    <w:p w:rsidR="00542075" w:rsidRPr="00542075" w:rsidRDefault="00542075" w:rsidP="00542075">
      <w:pPr>
        <w:sectPr w:rsidR="00542075" w:rsidRPr="00542075" w:rsidSect="00810A98">
          <w:pgSz w:w="12240" w:h="15840"/>
          <w:pgMar w:top="720" w:right="851" w:bottom="567" w:left="851" w:header="709" w:footer="709" w:gutter="0"/>
          <w:cols w:space="708"/>
          <w:docGrid w:linePitch="360"/>
        </w:sectPr>
      </w:pPr>
    </w:p>
    <w:p w:rsidR="0043245F" w:rsidRDefault="0043245F" w:rsidP="00F70B7E"/>
    <w:p w:rsidR="00085BB4" w:rsidRDefault="0043245F" w:rsidP="00085BB4">
      <w:pPr>
        <w:pStyle w:val="Titre"/>
        <w:numPr>
          <w:ilvl w:val="0"/>
          <w:numId w:val="22"/>
        </w:numPr>
      </w:pPr>
      <w:bookmarkStart w:id="281" w:name="_Toc417299624"/>
      <w:r>
        <w:t>Procédure de configurations des pièces jointes</w:t>
      </w:r>
      <w:bookmarkEnd w:id="281"/>
    </w:p>
    <w:p w:rsidR="00085BB4" w:rsidRDefault="00085BB4" w:rsidP="00085BB4">
      <w:pPr>
        <w:pStyle w:val="Titre1"/>
        <w:numPr>
          <w:ilvl w:val="0"/>
          <w:numId w:val="25"/>
        </w:numPr>
      </w:pPr>
      <w:bookmarkStart w:id="282" w:name="_Toc417299625"/>
      <w:r>
        <w:t>INTRODUCTION</w:t>
      </w:r>
      <w:bookmarkEnd w:id="282"/>
    </w:p>
    <w:p w:rsidR="00085BB4" w:rsidRDefault="00085BB4" w:rsidP="00085BB4"/>
    <w:p w:rsidR="00085BB4" w:rsidRPr="00E52091" w:rsidRDefault="00085BB4" w:rsidP="00085BB4">
      <w:pPr>
        <w:rPr>
          <w:szCs w:val="22"/>
        </w:rPr>
      </w:pPr>
      <w:r w:rsidRPr="00E52091">
        <w:rPr>
          <w:szCs w:val="22"/>
        </w:rPr>
        <w:t>Le but de ce document est de servir de guide lors du paramétrage d’un utilisateur générique aff</w:t>
      </w:r>
      <w:r>
        <w:rPr>
          <w:szCs w:val="22"/>
        </w:rPr>
        <w:t>ecté à une instance FMAO donnée ; le but étant</w:t>
      </w:r>
      <w:r w:rsidRPr="00E52091">
        <w:rPr>
          <w:szCs w:val="22"/>
        </w:rPr>
        <w:t xml:space="preserve"> d’assurer un minimum de sécurité d’exploitation, notamment lors des dépôts et lectures des pièces jointes sur le front office PSS. En effet, l’attribution d’un compte de service </w:t>
      </w:r>
      <w:r>
        <w:rPr>
          <w:szCs w:val="22"/>
        </w:rPr>
        <w:t xml:space="preserve">dédié à chacune des </w:t>
      </w:r>
      <w:r w:rsidRPr="00E52091">
        <w:rPr>
          <w:szCs w:val="22"/>
        </w:rPr>
        <w:t>instance</w:t>
      </w:r>
      <w:r>
        <w:rPr>
          <w:szCs w:val="22"/>
        </w:rPr>
        <w:t>s</w:t>
      </w:r>
      <w:r w:rsidRPr="00E52091">
        <w:rPr>
          <w:szCs w:val="22"/>
        </w:rPr>
        <w:t xml:space="preserve"> FMAO est la méthode pour :</w:t>
      </w:r>
    </w:p>
    <w:p w:rsidR="00085BB4" w:rsidRPr="00E52091" w:rsidRDefault="00085BB4" w:rsidP="00085BB4">
      <w:pPr>
        <w:numPr>
          <w:ilvl w:val="0"/>
          <w:numId w:val="21"/>
        </w:numPr>
        <w:rPr>
          <w:szCs w:val="22"/>
        </w:rPr>
      </w:pPr>
      <w:r w:rsidRPr="00E52091">
        <w:rPr>
          <w:szCs w:val="22"/>
        </w:rPr>
        <w:t>Isoler les droits des applications à leur seul périmètre de lecture / écriture sur les dossiers concernés du serveur.</w:t>
      </w:r>
    </w:p>
    <w:p w:rsidR="00085BB4" w:rsidRPr="00E52091" w:rsidRDefault="00085BB4" w:rsidP="00085BB4">
      <w:pPr>
        <w:numPr>
          <w:ilvl w:val="0"/>
          <w:numId w:val="21"/>
        </w:numPr>
        <w:rPr>
          <w:szCs w:val="22"/>
        </w:rPr>
      </w:pPr>
      <w:r w:rsidRPr="00E52091">
        <w:rPr>
          <w:szCs w:val="22"/>
        </w:rPr>
        <w:t>Assurer une certaine traçabilité (savoir qui fait quoi) en cas de problème.</w:t>
      </w:r>
    </w:p>
    <w:p w:rsidR="00085BB4" w:rsidRPr="00E52091" w:rsidRDefault="00085BB4" w:rsidP="00085BB4">
      <w:pPr>
        <w:numPr>
          <w:ilvl w:val="0"/>
          <w:numId w:val="21"/>
        </w:numPr>
        <w:rPr>
          <w:szCs w:val="22"/>
        </w:rPr>
      </w:pPr>
      <w:r w:rsidRPr="00E52091">
        <w:rPr>
          <w:szCs w:val="22"/>
        </w:rPr>
        <w:t>Lever l’anonymat des actions des utilisateurs internes ou externes de FMAO.</w:t>
      </w:r>
    </w:p>
    <w:p w:rsidR="00085BB4" w:rsidRPr="00E52091" w:rsidRDefault="00085BB4" w:rsidP="00085BB4">
      <w:pPr>
        <w:numPr>
          <w:ilvl w:val="0"/>
          <w:numId w:val="21"/>
        </w:numPr>
        <w:rPr>
          <w:szCs w:val="22"/>
        </w:rPr>
      </w:pPr>
      <w:r w:rsidRPr="00E52091">
        <w:rPr>
          <w:szCs w:val="22"/>
        </w:rPr>
        <w:t>Administrer des actions sécuritaires ou correctives par instance.</w:t>
      </w:r>
    </w:p>
    <w:p w:rsidR="00085BB4" w:rsidRPr="00E52091" w:rsidRDefault="00085BB4" w:rsidP="00085BB4">
      <w:pPr>
        <w:rPr>
          <w:szCs w:val="22"/>
        </w:rPr>
      </w:pPr>
    </w:p>
    <w:p w:rsidR="00085BB4" w:rsidRPr="00E52091" w:rsidRDefault="00085BB4" w:rsidP="00085BB4">
      <w:pPr>
        <w:rPr>
          <w:szCs w:val="22"/>
        </w:rPr>
      </w:pPr>
      <w:r w:rsidRPr="00E52091">
        <w:rPr>
          <w:szCs w:val="22"/>
        </w:rPr>
        <w:t>En pré-requis :</w:t>
      </w:r>
    </w:p>
    <w:p w:rsidR="00085BB4" w:rsidRPr="00E52091" w:rsidRDefault="00085BB4" w:rsidP="00085BB4">
      <w:pPr>
        <w:numPr>
          <w:ilvl w:val="0"/>
          <w:numId w:val="1"/>
        </w:numPr>
        <w:rPr>
          <w:color w:val="008000"/>
          <w:szCs w:val="22"/>
        </w:rPr>
      </w:pPr>
      <w:r w:rsidRPr="00E52091">
        <w:rPr>
          <w:szCs w:val="22"/>
        </w:rPr>
        <w:t>Présence d’une installation FMAO fonctionnelle bénéficiant de la fonctionnalité d’ajout de pièces jointes (de version supérieure à SP27).</w:t>
      </w:r>
    </w:p>
    <w:p w:rsidR="00085BB4" w:rsidRDefault="00085BB4" w:rsidP="00085BB4"/>
    <w:p w:rsidR="00085BB4" w:rsidRPr="00E52091" w:rsidRDefault="00085BB4" w:rsidP="00085BB4">
      <w:pPr>
        <w:pStyle w:val="Titre1"/>
      </w:pPr>
      <w:bookmarkStart w:id="283" w:name="_Toc411937252"/>
      <w:bookmarkStart w:id="284" w:name="_Toc417299626"/>
      <w:r w:rsidRPr="00E52091">
        <w:t>CREATION D’UN UTILISATEUR GENERIQUE</w:t>
      </w:r>
      <w:bookmarkEnd w:id="283"/>
      <w:bookmarkEnd w:id="284"/>
    </w:p>
    <w:p w:rsidR="00085BB4" w:rsidRPr="00E52091" w:rsidRDefault="00085BB4" w:rsidP="00085BB4">
      <w:pPr>
        <w:rPr>
          <w:szCs w:val="22"/>
        </w:rPr>
      </w:pPr>
      <w:r w:rsidRPr="00E52091">
        <w:rPr>
          <w:szCs w:val="22"/>
        </w:rPr>
        <w:t>Avant de passer à la configuration, il est évident qu’il faudra dans une première étape procéder à la création d’un utilisateur générique qui sera affectée à une instance FMAO donnée et seulement à cette instance.</w:t>
      </w:r>
    </w:p>
    <w:p w:rsidR="00085BB4" w:rsidRPr="00E52091" w:rsidRDefault="00085BB4" w:rsidP="00085BB4">
      <w:pPr>
        <w:rPr>
          <w:szCs w:val="22"/>
        </w:rPr>
      </w:pPr>
      <w:r w:rsidRPr="00E52091">
        <w:rPr>
          <w:szCs w:val="22"/>
        </w:rPr>
        <w:t>Pour réaliser cette tâche, il faut agir de la façon suivante :</w:t>
      </w:r>
    </w:p>
    <w:p w:rsidR="00085BB4" w:rsidRPr="00E52091" w:rsidRDefault="00085BB4" w:rsidP="00085BB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7"/>
        <w:gridCol w:w="4811"/>
      </w:tblGrid>
      <w:tr w:rsidR="00085BB4" w:rsidRPr="00E52091" w:rsidTr="006E6E31">
        <w:tc>
          <w:tcPr>
            <w:tcW w:w="5948" w:type="dxa"/>
          </w:tcPr>
          <w:p w:rsidR="00085BB4" w:rsidRPr="00E52091" w:rsidRDefault="00085BB4" w:rsidP="006E6E31">
            <w:pPr>
              <w:rPr>
                <w:szCs w:val="22"/>
              </w:rPr>
            </w:pPr>
            <w:r w:rsidRPr="00E52091">
              <w:rPr>
                <w:szCs w:val="22"/>
              </w:rPr>
              <w:sym w:font="Wingdings" w:char="F0E0"/>
            </w:r>
            <w:r w:rsidRPr="00E52091">
              <w:rPr>
                <w:szCs w:val="22"/>
              </w:rPr>
              <w:t>Se connecter sur le serveur, celui sur lequel est hébergée l’instance FMAO dont il faut créer l’utilisateur.</w:t>
            </w:r>
          </w:p>
        </w:tc>
        <w:tc>
          <w:tcPr>
            <w:tcW w:w="4806" w:type="dxa"/>
          </w:tcPr>
          <w:p w:rsidR="00085BB4" w:rsidRPr="00E52091" w:rsidRDefault="00085BB4" w:rsidP="006E6E31">
            <w:pPr>
              <w:rPr>
                <w:szCs w:val="22"/>
              </w:rPr>
            </w:pPr>
          </w:p>
        </w:tc>
      </w:tr>
      <w:tr w:rsidR="00085BB4" w:rsidRPr="00E52091" w:rsidTr="006E6E31">
        <w:tc>
          <w:tcPr>
            <w:tcW w:w="5948" w:type="dxa"/>
          </w:tcPr>
          <w:p w:rsidR="00085BB4" w:rsidRDefault="00085BB4" w:rsidP="006E6E31">
            <w:pPr>
              <w:rPr>
                <w:szCs w:val="22"/>
              </w:rPr>
            </w:pPr>
          </w:p>
          <w:p w:rsidR="00085BB4" w:rsidRDefault="00085BB4" w:rsidP="006E6E31">
            <w:pPr>
              <w:rPr>
                <w:szCs w:val="22"/>
              </w:rPr>
            </w:pPr>
          </w:p>
          <w:p w:rsidR="00085BB4" w:rsidRDefault="00085BB4" w:rsidP="006E6E31">
            <w:pPr>
              <w:rPr>
                <w:szCs w:val="22"/>
              </w:rPr>
            </w:pPr>
          </w:p>
          <w:p w:rsidR="00085BB4" w:rsidRPr="00E52091" w:rsidRDefault="00085BB4" w:rsidP="006E6E31">
            <w:pPr>
              <w:rPr>
                <w:szCs w:val="22"/>
              </w:rPr>
            </w:pPr>
          </w:p>
          <w:p w:rsidR="00085BB4" w:rsidRPr="00E52091" w:rsidRDefault="00085BB4" w:rsidP="006E6E31">
            <w:pPr>
              <w:rPr>
                <w:szCs w:val="22"/>
              </w:rPr>
            </w:pPr>
            <w:r w:rsidRPr="00E52091">
              <w:rPr>
                <w:szCs w:val="22"/>
              </w:rPr>
              <w:sym w:font="Wingdings" w:char="F0E0"/>
            </w:r>
            <w:r>
              <w:rPr>
                <w:szCs w:val="22"/>
              </w:rPr>
              <w:t>Une fois connecté, o</w:t>
            </w:r>
            <w:r w:rsidRPr="00E52091">
              <w:rPr>
                <w:szCs w:val="22"/>
              </w:rPr>
              <w:t>uvr</w:t>
            </w:r>
            <w:r>
              <w:rPr>
                <w:szCs w:val="22"/>
              </w:rPr>
              <w:t>ir</w:t>
            </w:r>
            <w:r w:rsidRPr="00E52091">
              <w:rPr>
                <w:szCs w:val="22"/>
              </w:rPr>
              <w:t xml:space="preserve"> </w:t>
            </w:r>
            <w:r>
              <w:rPr>
                <w:szCs w:val="22"/>
              </w:rPr>
              <w:t xml:space="preserve">le </w:t>
            </w:r>
            <w:r>
              <w:rPr>
                <w:b/>
                <w:szCs w:val="22"/>
              </w:rPr>
              <w:t>Server</w:t>
            </w:r>
            <w:r w:rsidRPr="00343B75">
              <w:rPr>
                <w:b/>
                <w:szCs w:val="22"/>
              </w:rPr>
              <w:t xml:space="preserve"> Manager</w:t>
            </w:r>
            <w:r>
              <w:rPr>
                <w:szCs w:val="22"/>
              </w:rPr>
              <w:t xml:space="preserve"> et se rendre à l’onglet de gestion des utilisateurs (</w:t>
            </w:r>
            <w:r>
              <w:rPr>
                <w:b/>
                <w:szCs w:val="22"/>
              </w:rPr>
              <w:t xml:space="preserve">Server Manager </w:t>
            </w:r>
            <w:r w:rsidRPr="00343B75">
              <w:rPr>
                <w:szCs w:val="22"/>
              </w:rPr>
              <w:sym w:font="Wingdings" w:char="F0E0"/>
            </w:r>
            <w:r>
              <w:rPr>
                <w:b/>
                <w:szCs w:val="22"/>
              </w:rPr>
              <w:t xml:space="preserve"> Configuration </w:t>
            </w:r>
            <w:r w:rsidRPr="00343B75">
              <w:rPr>
                <w:szCs w:val="22"/>
              </w:rPr>
              <w:sym w:font="Wingdings" w:char="F0E0"/>
            </w:r>
            <w:r>
              <w:rPr>
                <w:b/>
                <w:szCs w:val="22"/>
              </w:rPr>
              <w:t xml:space="preserve"> Local Users and Groups </w:t>
            </w:r>
            <w:r w:rsidRPr="00343B75">
              <w:rPr>
                <w:szCs w:val="22"/>
              </w:rPr>
              <w:sym w:font="Wingdings" w:char="F0E0"/>
            </w:r>
            <w:r>
              <w:rPr>
                <w:b/>
                <w:szCs w:val="22"/>
              </w:rPr>
              <w:t xml:space="preserve"> </w:t>
            </w:r>
            <w:r w:rsidRPr="00343B75">
              <w:rPr>
                <w:b/>
                <w:szCs w:val="22"/>
              </w:rPr>
              <w:t>Users</w:t>
            </w:r>
            <w:r>
              <w:rPr>
                <w:szCs w:val="22"/>
              </w:rPr>
              <w:t>)</w:t>
            </w:r>
            <w:r w:rsidRPr="00E52091">
              <w:rPr>
                <w:szCs w:val="22"/>
              </w:rPr>
              <w:t>.</w:t>
            </w:r>
          </w:p>
          <w:p w:rsidR="00085BB4" w:rsidRPr="00E52091" w:rsidRDefault="00085BB4" w:rsidP="006E6E31">
            <w:pPr>
              <w:rPr>
                <w:szCs w:val="22"/>
              </w:rPr>
            </w:pPr>
          </w:p>
          <w:p w:rsidR="00085BB4" w:rsidRPr="00E52091" w:rsidRDefault="00085BB4" w:rsidP="006E6E31">
            <w:pPr>
              <w:rPr>
                <w:szCs w:val="22"/>
              </w:rPr>
            </w:pPr>
          </w:p>
          <w:p w:rsidR="00085BB4" w:rsidRDefault="00085BB4" w:rsidP="006E6E31">
            <w:pPr>
              <w:rPr>
                <w:szCs w:val="22"/>
              </w:rPr>
            </w:pPr>
            <w:r w:rsidRPr="00E52091">
              <w:rPr>
                <w:szCs w:val="22"/>
              </w:rPr>
              <w:sym w:font="Wingdings" w:char="F0E0"/>
            </w:r>
            <w:r>
              <w:rPr>
                <w:szCs w:val="22"/>
              </w:rPr>
              <w:t xml:space="preserve">Dans le panneau de droite, cliquer sur </w:t>
            </w:r>
            <w:r>
              <w:rPr>
                <w:b/>
                <w:szCs w:val="22"/>
              </w:rPr>
              <w:t xml:space="preserve">More Actions </w:t>
            </w:r>
            <w:r>
              <w:rPr>
                <w:szCs w:val="22"/>
              </w:rPr>
              <w:t xml:space="preserve">puis sur </w:t>
            </w:r>
            <w:r>
              <w:rPr>
                <w:b/>
                <w:szCs w:val="22"/>
              </w:rPr>
              <w:t>New User</w:t>
            </w:r>
            <w:r w:rsidRPr="00E52091">
              <w:rPr>
                <w:szCs w:val="22"/>
              </w:rPr>
              <w:t>.</w:t>
            </w:r>
          </w:p>
          <w:p w:rsidR="00085BB4" w:rsidRDefault="00085BB4" w:rsidP="006E6E31">
            <w:pPr>
              <w:rPr>
                <w:szCs w:val="22"/>
              </w:rPr>
            </w:pPr>
          </w:p>
          <w:p w:rsidR="00085BB4" w:rsidRDefault="00085BB4" w:rsidP="006E6E31">
            <w:pPr>
              <w:rPr>
                <w:szCs w:val="22"/>
              </w:rPr>
            </w:pPr>
          </w:p>
          <w:p w:rsidR="00085BB4" w:rsidRDefault="00085BB4" w:rsidP="006E6E31">
            <w:pPr>
              <w:rPr>
                <w:szCs w:val="22"/>
              </w:rPr>
            </w:pPr>
          </w:p>
          <w:p w:rsidR="00085BB4" w:rsidRDefault="00085BB4" w:rsidP="006E6E31">
            <w:pPr>
              <w:rPr>
                <w:szCs w:val="22"/>
              </w:rPr>
            </w:pPr>
          </w:p>
          <w:p w:rsidR="00085BB4" w:rsidRDefault="00085BB4" w:rsidP="006E6E31">
            <w:pPr>
              <w:rPr>
                <w:szCs w:val="22"/>
              </w:rPr>
            </w:pPr>
          </w:p>
          <w:p w:rsidR="00085BB4" w:rsidRDefault="00085BB4" w:rsidP="006E6E31">
            <w:pPr>
              <w:rPr>
                <w:szCs w:val="22"/>
              </w:rPr>
            </w:pPr>
          </w:p>
          <w:p w:rsidR="00085BB4" w:rsidRDefault="00085BB4" w:rsidP="006E6E31">
            <w:pPr>
              <w:rPr>
                <w:szCs w:val="22"/>
              </w:rPr>
            </w:pPr>
            <w:r w:rsidRPr="00AC0A4A">
              <w:rPr>
                <w:szCs w:val="22"/>
              </w:rPr>
              <w:sym w:font="Wingdings" w:char="F0E0"/>
            </w:r>
            <w:r>
              <w:rPr>
                <w:szCs w:val="22"/>
              </w:rPr>
              <w:t>Une fois la fenêtre d’ajout d’utilisateur ouverte, renseigner les différents champs en tenant compte de quelques recommandations :</w:t>
            </w:r>
          </w:p>
          <w:p w:rsidR="00085BB4" w:rsidRDefault="00085BB4" w:rsidP="006E6E31">
            <w:pPr>
              <w:numPr>
                <w:ilvl w:val="0"/>
                <w:numId w:val="9"/>
              </w:numPr>
              <w:rPr>
                <w:szCs w:val="22"/>
              </w:rPr>
            </w:pPr>
            <w:r>
              <w:rPr>
                <w:szCs w:val="22"/>
              </w:rPr>
              <w:t xml:space="preserve">Pour le nom d’utilisateur, choisir un nom de la forme </w:t>
            </w:r>
            <w:r>
              <w:rPr>
                <w:b/>
                <w:szCs w:val="22"/>
              </w:rPr>
              <w:t>USR_[INS]_[ENV]</w:t>
            </w:r>
            <w:r>
              <w:rPr>
                <w:szCs w:val="22"/>
              </w:rPr>
              <w:t xml:space="preserve"> ce qui permettra plus tard, de faire la différence entre les différents utilisateurs.</w:t>
            </w:r>
          </w:p>
          <w:p w:rsidR="00085BB4" w:rsidRDefault="00085BB4" w:rsidP="006E6E31">
            <w:pPr>
              <w:numPr>
                <w:ilvl w:val="0"/>
                <w:numId w:val="9"/>
              </w:numPr>
              <w:rPr>
                <w:szCs w:val="22"/>
              </w:rPr>
            </w:pPr>
            <w:r>
              <w:rPr>
                <w:szCs w:val="22"/>
              </w:rPr>
              <w:t>Choisir un mot de passe résultant d’une concaténation entre caractères alphanumériques et des caractères spéciaux afin d’en accroître la robustesse.</w:t>
            </w:r>
          </w:p>
          <w:p w:rsidR="00085BB4" w:rsidRDefault="00085BB4" w:rsidP="006E6E31">
            <w:pPr>
              <w:numPr>
                <w:ilvl w:val="0"/>
                <w:numId w:val="9"/>
              </w:numPr>
              <w:rPr>
                <w:szCs w:val="22"/>
              </w:rPr>
            </w:pPr>
            <w:r>
              <w:rPr>
                <w:szCs w:val="22"/>
              </w:rPr>
              <w:t xml:space="preserve">Décocher la case </w:t>
            </w:r>
            <w:r>
              <w:rPr>
                <w:b/>
                <w:szCs w:val="22"/>
              </w:rPr>
              <w:t>User must change password at next logon</w:t>
            </w:r>
            <w:r>
              <w:rPr>
                <w:szCs w:val="22"/>
              </w:rPr>
              <w:t xml:space="preserve"> et cocher à la place les cases </w:t>
            </w:r>
            <w:r>
              <w:rPr>
                <w:b/>
                <w:szCs w:val="22"/>
              </w:rPr>
              <w:t xml:space="preserve">User cannot change Password </w:t>
            </w:r>
            <w:r>
              <w:rPr>
                <w:szCs w:val="22"/>
              </w:rPr>
              <w:t xml:space="preserve">et </w:t>
            </w:r>
            <w:r>
              <w:rPr>
                <w:b/>
                <w:szCs w:val="22"/>
              </w:rPr>
              <w:t>Password never expires</w:t>
            </w:r>
            <w:r>
              <w:rPr>
                <w:szCs w:val="22"/>
              </w:rPr>
              <w:t>.</w:t>
            </w:r>
          </w:p>
          <w:p w:rsidR="00085BB4" w:rsidRDefault="00085BB4" w:rsidP="006E6E31">
            <w:pPr>
              <w:rPr>
                <w:szCs w:val="22"/>
              </w:rPr>
            </w:pPr>
          </w:p>
          <w:p w:rsidR="00085BB4" w:rsidRPr="00014872" w:rsidRDefault="00085BB4" w:rsidP="006E6E31">
            <w:pPr>
              <w:rPr>
                <w:szCs w:val="22"/>
              </w:rPr>
            </w:pPr>
            <w:r>
              <w:rPr>
                <w:szCs w:val="22"/>
              </w:rPr>
              <w:t xml:space="preserve">NB : Pour chaque utilisateur rajouté, mentionner le couple </w:t>
            </w:r>
            <w:r w:rsidRPr="00014872">
              <w:rPr>
                <w:b/>
                <w:szCs w:val="22"/>
              </w:rPr>
              <w:t>user/password</w:t>
            </w:r>
            <w:r>
              <w:rPr>
                <w:szCs w:val="22"/>
              </w:rPr>
              <w:t xml:space="preserve"> dans un fichier afin de conserver ces informations en cas d’oubli.</w:t>
            </w:r>
          </w:p>
        </w:tc>
        <w:tc>
          <w:tcPr>
            <w:tcW w:w="4806" w:type="dxa"/>
          </w:tcPr>
          <w:p w:rsidR="00085BB4" w:rsidRDefault="00085BB4" w:rsidP="006E6E31">
            <w:pPr>
              <w:rPr>
                <w:szCs w:val="22"/>
              </w:rPr>
            </w:pPr>
            <w:r>
              <w:rPr>
                <w:noProof/>
                <w:szCs w:val="22"/>
              </w:rPr>
              <w:lastRenderedPageBreak/>
              <w:drawing>
                <wp:inline distT="0" distB="0" distL="0" distR="0" wp14:anchorId="0D82DC6F" wp14:editId="704F3E93">
                  <wp:extent cx="2820670" cy="2096135"/>
                  <wp:effectExtent l="1905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cstate="print"/>
                          <a:srcRect/>
                          <a:stretch>
                            <a:fillRect/>
                          </a:stretch>
                        </pic:blipFill>
                        <pic:spPr bwMode="auto">
                          <a:xfrm>
                            <a:off x="0" y="0"/>
                            <a:ext cx="2820670" cy="2096135"/>
                          </a:xfrm>
                          <a:prstGeom prst="rect">
                            <a:avLst/>
                          </a:prstGeom>
                          <a:noFill/>
                          <a:ln w="9525">
                            <a:noFill/>
                            <a:miter lim="800000"/>
                            <a:headEnd/>
                            <a:tailEnd/>
                          </a:ln>
                        </pic:spPr>
                      </pic:pic>
                    </a:graphicData>
                  </a:graphic>
                </wp:inline>
              </w:drawing>
            </w:r>
          </w:p>
          <w:p w:rsidR="00085BB4" w:rsidRDefault="00085BB4" w:rsidP="006E6E31">
            <w:pPr>
              <w:rPr>
                <w:szCs w:val="22"/>
              </w:rPr>
            </w:pPr>
          </w:p>
          <w:p w:rsidR="00085BB4" w:rsidRDefault="00085BB4" w:rsidP="006E6E31">
            <w:pPr>
              <w:rPr>
                <w:szCs w:val="22"/>
              </w:rPr>
            </w:pPr>
          </w:p>
          <w:p w:rsidR="00085BB4" w:rsidRDefault="00085BB4" w:rsidP="006E6E31">
            <w:pPr>
              <w:rPr>
                <w:szCs w:val="22"/>
              </w:rPr>
            </w:pPr>
            <w:r>
              <w:rPr>
                <w:noProof/>
                <w:szCs w:val="22"/>
              </w:rPr>
              <w:drawing>
                <wp:inline distT="0" distB="0" distL="0" distR="0" wp14:anchorId="2B208CB5" wp14:editId="1AC2C69C">
                  <wp:extent cx="2829560" cy="3398520"/>
                  <wp:effectExtent l="1905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srcRect/>
                          <a:stretch>
                            <a:fillRect/>
                          </a:stretch>
                        </pic:blipFill>
                        <pic:spPr bwMode="auto">
                          <a:xfrm>
                            <a:off x="0" y="0"/>
                            <a:ext cx="2829560" cy="3398520"/>
                          </a:xfrm>
                          <a:prstGeom prst="rect">
                            <a:avLst/>
                          </a:prstGeom>
                          <a:noFill/>
                          <a:ln w="9525">
                            <a:noFill/>
                            <a:miter lim="800000"/>
                            <a:headEnd/>
                            <a:tailEnd/>
                          </a:ln>
                        </pic:spPr>
                      </pic:pic>
                    </a:graphicData>
                  </a:graphic>
                </wp:inline>
              </w:drawing>
            </w:r>
          </w:p>
          <w:p w:rsidR="00085BB4" w:rsidRPr="00E52091" w:rsidRDefault="00085BB4" w:rsidP="006E6E31">
            <w:pPr>
              <w:rPr>
                <w:szCs w:val="22"/>
              </w:rPr>
            </w:pPr>
          </w:p>
        </w:tc>
      </w:tr>
      <w:tr w:rsidR="00085BB4" w:rsidRPr="00E52091" w:rsidTr="006E6E31">
        <w:tc>
          <w:tcPr>
            <w:tcW w:w="5948" w:type="dxa"/>
          </w:tcPr>
          <w:p w:rsidR="00085BB4" w:rsidRDefault="00085BB4" w:rsidP="006E6E31">
            <w:pPr>
              <w:rPr>
                <w:szCs w:val="22"/>
              </w:rPr>
            </w:pPr>
          </w:p>
          <w:p w:rsidR="00085BB4" w:rsidRDefault="00085BB4" w:rsidP="006E6E31">
            <w:pPr>
              <w:rPr>
                <w:szCs w:val="22"/>
              </w:rPr>
            </w:pPr>
          </w:p>
          <w:p w:rsidR="00085BB4" w:rsidRPr="00E52091" w:rsidRDefault="00085BB4" w:rsidP="006E6E31">
            <w:pPr>
              <w:rPr>
                <w:szCs w:val="22"/>
              </w:rPr>
            </w:pPr>
          </w:p>
          <w:p w:rsidR="00085BB4" w:rsidRDefault="00085BB4" w:rsidP="006E6E31">
            <w:pPr>
              <w:rPr>
                <w:szCs w:val="22"/>
              </w:rPr>
            </w:pPr>
            <w:r w:rsidRPr="000C03BB">
              <w:rPr>
                <w:szCs w:val="22"/>
              </w:rPr>
              <w:sym w:font="Wingdings" w:char="F0E0"/>
            </w:r>
            <w:r>
              <w:rPr>
                <w:szCs w:val="22"/>
              </w:rPr>
              <w:t xml:space="preserve">Une fois l’utilisateur rajouté, vérifier dans ses propriétés qu’il est membre des groupes </w:t>
            </w:r>
            <w:r>
              <w:rPr>
                <w:b/>
                <w:szCs w:val="22"/>
              </w:rPr>
              <w:t>Users</w:t>
            </w:r>
            <w:r>
              <w:rPr>
                <w:szCs w:val="22"/>
              </w:rPr>
              <w:t xml:space="preserve">, </w:t>
            </w:r>
            <w:r>
              <w:rPr>
                <w:b/>
                <w:szCs w:val="22"/>
              </w:rPr>
              <w:t>Administrators</w:t>
            </w:r>
            <w:r>
              <w:rPr>
                <w:szCs w:val="22"/>
              </w:rPr>
              <w:t xml:space="preserve"> et </w:t>
            </w:r>
            <w:r>
              <w:rPr>
                <w:b/>
                <w:szCs w:val="22"/>
              </w:rPr>
              <w:t>Remote Desktop Users</w:t>
            </w:r>
            <w:r>
              <w:rPr>
                <w:szCs w:val="22"/>
              </w:rPr>
              <w:t>.</w:t>
            </w:r>
          </w:p>
          <w:p w:rsidR="00085BB4" w:rsidRDefault="00085BB4" w:rsidP="006E6E31">
            <w:pPr>
              <w:rPr>
                <w:szCs w:val="22"/>
              </w:rPr>
            </w:pPr>
          </w:p>
          <w:p w:rsidR="00085BB4" w:rsidRPr="00767415" w:rsidRDefault="00085BB4" w:rsidP="006E6E31">
            <w:pPr>
              <w:rPr>
                <w:b/>
                <w:szCs w:val="22"/>
              </w:rPr>
            </w:pPr>
            <w:r w:rsidRPr="00767415">
              <w:rPr>
                <w:szCs w:val="22"/>
              </w:rPr>
              <w:sym w:font="Wingdings" w:char="F0E0"/>
            </w:r>
            <w:r>
              <w:rPr>
                <w:szCs w:val="22"/>
              </w:rPr>
              <w:t xml:space="preserve"> Fermer le </w:t>
            </w:r>
            <w:r>
              <w:rPr>
                <w:b/>
                <w:szCs w:val="22"/>
              </w:rPr>
              <w:t>Server Manager</w:t>
            </w:r>
          </w:p>
        </w:tc>
        <w:tc>
          <w:tcPr>
            <w:tcW w:w="4806" w:type="dxa"/>
          </w:tcPr>
          <w:p w:rsidR="00085BB4" w:rsidRPr="00E52091" w:rsidRDefault="00085BB4" w:rsidP="006E6E31">
            <w:pPr>
              <w:rPr>
                <w:szCs w:val="22"/>
              </w:rPr>
            </w:pPr>
            <w:r>
              <w:rPr>
                <w:noProof/>
                <w:szCs w:val="22"/>
              </w:rPr>
              <w:drawing>
                <wp:inline distT="0" distB="0" distL="0" distR="0" wp14:anchorId="3D4A13C2" wp14:editId="5DE4BF15">
                  <wp:extent cx="2898775" cy="3243580"/>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cstate="print"/>
                          <a:srcRect/>
                          <a:stretch>
                            <a:fillRect/>
                          </a:stretch>
                        </pic:blipFill>
                        <pic:spPr bwMode="auto">
                          <a:xfrm>
                            <a:off x="0" y="0"/>
                            <a:ext cx="2898775" cy="3243580"/>
                          </a:xfrm>
                          <a:prstGeom prst="rect">
                            <a:avLst/>
                          </a:prstGeom>
                          <a:noFill/>
                          <a:ln w="9525">
                            <a:noFill/>
                            <a:miter lim="800000"/>
                            <a:headEnd/>
                            <a:tailEnd/>
                          </a:ln>
                        </pic:spPr>
                      </pic:pic>
                    </a:graphicData>
                  </a:graphic>
                </wp:inline>
              </w:drawing>
            </w:r>
          </w:p>
        </w:tc>
      </w:tr>
    </w:tbl>
    <w:p w:rsidR="00085BB4" w:rsidRDefault="00085BB4" w:rsidP="00085BB4">
      <w:pPr>
        <w:rPr>
          <w:szCs w:val="22"/>
        </w:rPr>
      </w:pPr>
    </w:p>
    <w:p w:rsidR="00085BB4" w:rsidRDefault="00085BB4" w:rsidP="00085BB4">
      <w:pPr>
        <w:pStyle w:val="Titre1"/>
        <w:rPr>
          <w:sz w:val="22"/>
        </w:rPr>
      </w:pPr>
      <w:r>
        <w:br w:type="page"/>
      </w:r>
      <w:bookmarkStart w:id="285" w:name="_Toc411937253"/>
      <w:bookmarkStart w:id="286" w:name="_Toc417299627"/>
      <w:r w:rsidRPr="00727228">
        <w:lastRenderedPageBreak/>
        <w:t>CONFIGURATIONS</w:t>
      </w:r>
      <w:r>
        <w:t xml:space="preserve"> GENERALES</w:t>
      </w:r>
      <w:bookmarkEnd w:id="285"/>
      <w:bookmarkEnd w:id="286"/>
    </w:p>
    <w:p w:rsidR="00085BB4" w:rsidRDefault="00085BB4" w:rsidP="00085BB4"/>
    <w:p w:rsidR="00085BB4" w:rsidRDefault="00085BB4" w:rsidP="00085BB4">
      <w:r>
        <w:t>Nous allons à présent procéder à la configuration de quelques éléments, ce qui nous permettra d’isoler les droits de nos différentes instances FMAO.</w:t>
      </w:r>
    </w:p>
    <w:p w:rsidR="00085BB4" w:rsidRDefault="00085BB4" w:rsidP="00085B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1"/>
        <w:gridCol w:w="5247"/>
      </w:tblGrid>
      <w:tr w:rsidR="00085BB4" w:rsidTr="006E6E31">
        <w:tc>
          <w:tcPr>
            <w:tcW w:w="6062" w:type="dxa"/>
          </w:tcPr>
          <w:p w:rsidR="00085BB4" w:rsidRPr="000D5AC5" w:rsidRDefault="00085BB4" w:rsidP="006E6E31">
            <w:pPr>
              <w:rPr>
                <w:b/>
                <w:u w:val="single"/>
              </w:rPr>
            </w:pPr>
            <w:r w:rsidRPr="000D5AC5">
              <w:rPr>
                <w:b/>
                <w:u w:val="single"/>
              </w:rPr>
              <w:t>Paramétrage IIS</w:t>
            </w:r>
          </w:p>
          <w:p w:rsidR="00085BB4" w:rsidRDefault="00085BB4" w:rsidP="006E6E31"/>
          <w:p w:rsidR="00085BB4" w:rsidRDefault="00085BB4" w:rsidP="006E6E31">
            <w:r w:rsidRPr="000D5AC5">
              <w:sym w:font="Wingdings" w:char="F0E0"/>
            </w:r>
            <w:r>
              <w:t>Ouvrir IIS et cliquez sur le site correspondant à votre instance FMAO.</w:t>
            </w:r>
          </w:p>
          <w:p w:rsidR="00085BB4" w:rsidRDefault="00085BB4" w:rsidP="006E6E31"/>
          <w:p w:rsidR="00085BB4" w:rsidRDefault="00085BB4" w:rsidP="006E6E31">
            <w:r w:rsidRPr="000D5AC5">
              <w:sym w:font="Wingdings" w:char="F0E0"/>
            </w:r>
            <w:r>
              <w:t xml:space="preserve">Dans le panneau de droite, cliquer sur </w:t>
            </w:r>
            <w:r w:rsidRPr="000D5AC5">
              <w:rPr>
                <w:b/>
              </w:rPr>
              <w:t>Advanced Settings</w:t>
            </w:r>
            <w:r>
              <w:t xml:space="preserve"> puis sur la colonne en face de l’entrée </w:t>
            </w:r>
            <w:r w:rsidRPr="000D5AC5">
              <w:rPr>
                <w:b/>
              </w:rPr>
              <w:t>Physical Path Credentials</w:t>
            </w:r>
            <w:r>
              <w:t>.</w:t>
            </w:r>
          </w:p>
          <w:p w:rsidR="00085BB4" w:rsidRDefault="00085BB4" w:rsidP="006E6E31"/>
          <w:p w:rsidR="00085BB4" w:rsidRDefault="00085BB4" w:rsidP="006E6E31">
            <w:r w:rsidRPr="000D5AC5">
              <w:sym w:font="Wingdings" w:char="F0E0"/>
            </w:r>
            <w:r>
              <w:t xml:space="preserve">Dans la fenêtre qui s’affiche à l’écran, cocher l’option </w:t>
            </w:r>
            <w:r w:rsidRPr="000D5AC5">
              <w:rPr>
                <w:b/>
              </w:rPr>
              <w:t>Specific user</w:t>
            </w:r>
            <w:r>
              <w:t xml:space="preserve"> puis cliquez sur le bouton </w:t>
            </w:r>
            <w:r w:rsidRPr="000D5AC5">
              <w:rPr>
                <w:b/>
              </w:rPr>
              <w:t>Set</w:t>
            </w:r>
            <w:r>
              <w:t xml:space="preserve"> et renseigner les différents champs avec les identifiants de l’utilisateur qui vient d’être créé.</w:t>
            </w:r>
          </w:p>
          <w:p w:rsidR="00085BB4" w:rsidRDefault="00085BB4" w:rsidP="006E6E31"/>
          <w:p w:rsidR="00085BB4" w:rsidRDefault="00085BB4" w:rsidP="006E6E31">
            <w:r w:rsidRPr="000D5AC5">
              <w:sym w:font="Wingdings" w:char="F0E0"/>
            </w:r>
            <w:r>
              <w:t xml:space="preserve">Valider le tout en cliquant à chaque fois sur </w:t>
            </w:r>
            <w:r w:rsidRPr="000D5AC5">
              <w:rPr>
                <w:b/>
              </w:rPr>
              <w:t>OK</w:t>
            </w:r>
            <w:r>
              <w:t>.</w:t>
            </w:r>
          </w:p>
          <w:p w:rsidR="00085BB4" w:rsidRDefault="00085BB4" w:rsidP="006E6E31"/>
          <w:p w:rsidR="00085BB4" w:rsidRDefault="00085BB4" w:rsidP="006E6E31">
            <w:r w:rsidRPr="000D5AC5">
              <w:rPr>
                <w:b/>
              </w:rPr>
              <w:t>NB</w:t>
            </w:r>
            <w:r>
              <w:t xml:space="preserve"> : Vérifier bien que le chemin renseigné dans l’entrée </w:t>
            </w:r>
            <w:r w:rsidRPr="000D5AC5">
              <w:rPr>
                <w:b/>
              </w:rPr>
              <w:t>Physical Path</w:t>
            </w:r>
            <w:r>
              <w:t xml:space="preserve"> correspond bien au dossier </w:t>
            </w:r>
            <w:r w:rsidRPr="000D5AC5">
              <w:rPr>
                <w:b/>
              </w:rPr>
              <w:t>PSS</w:t>
            </w:r>
            <w:r>
              <w:t xml:space="preserve"> de l’instance en cours </w:t>
            </w:r>
            <w:r w:rsidRPr="000D5AC5">
              <w:rPr>
                <w:b/>
              </w:rPr>
              <w:t>D:\</w:t>
            </w:r>
            <w:r>
              <w:rPr>
                <w:b/>
              </w:rPr>
              <w:t>[INS]_[ENV]</w:t>
            </w:r>
            <w:r w:rsidRPr="000D5AC5">
              <w:rPr>
                <w:b/>
              </w:rPr>
              <w:t>\PSS</w:t>
            </w:r>
            <w:r>
              <w:t>.</w:t>
            </w:r>
          </w:p>
          <w:p w:rsidR="00085BB4" w:rsidRDefault="00085BB4" w:rsidP="006E6E31"/>
          <w:p w:rsidR="00085BB4" w:rsidRDefault="00085BB4" w:rsidP="006E6E31"/>
          <w:p w:rsidR="00085BB4" w:rsidRDefault="00085BB4" w:rsidP="006E6E31"/>
          <w:p w:rsidR="00085BB4" w:rsidRDefault="00085BB4" w:rsidP="006E6E31">
            <w:r w:rsidRPr="000D5AC5">
              <w:sym w:font="Wingdings" w:char="F0E0"/>
            </w:r>
            <w:r>
              <w:t xml:space="preserve">Faire un clic droit sur votre site (panneau de gauche) et choisir </w:t>
            </w:r>
            <w:r w:rsidRPr="000D5AC5">
              <w:rPr>
                <w:b/>
              </w:rPr>
              <w:t>Add Virutal Directory</w:t>
            </w:r>
            <w:r>
              <w:t xml:space="preserve">. Rajouter ainsi un répertoire virtuel nommé </w:t>
            </w:r>
            <w:r w:rsidRPr="000D5AC5">
              <w:rPr>
                <w:b/>
              </w:rPr>
              <w:t>GED</w:t>
            </w:r>
            <w:r>
              <w:t xml:space="preserve"> puis  mapper ce répertoire au sous-répertoire </w:t>
            </w:r>
            <w:r w:rsidRPr="000D5AC5">
              <w:rPr>
                <w:b/>
              </w:rPr>
              <w:t xml:space="preserve">Doc </w:t>
            </w:r>
            <w:r>
              <w:t xml:space="preserve"> du dossier </w:t>
            </w:r>
            <w:r w:rsidRPr="000D5AC5">
              <w:rPr>
                <w:b/>
              </w:rPr>
              <w:t>DAV</w:t>
            </w:r>
            <w:r>
              <w:t xml:space="preserve"> correspondant à l’instance concernée (</w:t>
            </w:r>
            <w:r w:rsidRPr="000D5AC5">
              <w:rPr>
                <w:b/>
              </w:rPr>
              <w:t>D:\DAV\</w:t>
            </w:r>
            <w:r>
              <w:rPr>
                <w:b/>
              </w:rPr>
              <w:t>[INS]_[ENV]</w:t>
            </w:r>
            <w:r w:rsidRPr="000D5AC5">
              <w:rPr>
                <w:b/>
              </w:rPr>
              <w:t>\Doc</w:t>
            </w:r>
            <w:r>
              <w:t>).</w:t>
            </w:r>
          </w:p>
          <w:p w:rsidR="00085BB4" w:rsidRDefault="00085BB4" w:rsidP="006E6E31"/>
          <w:p w:rsidR="00085BB4" w:rsidRDefault="00085BB4" w:rsidP="006E6E31">
            <w:r w:rsidRPr="000D5AC5">
              <w:sym w:font="Wingdings" w:char="F0E0"/>
            </w:r>
            <w:r>
              <w:t xml:space="preserve">Cliquer sur </w:t>
            </w:r>
            <w:r w:rsidRPr="000D5AC5">
              <w:rPr>
                <w:b/>
              </w:rPr>
              <w:t>Connect as</w:t>
            </w:r>
            <w:r>
              <w:t xml:space="preserve"> et renseigner les différents champs avec les informations correspondantes de l’utilisateur qui vient d’être créé.</w:t>
            </w:r>
          </w:p>
          <w:p w:rsidR="00085BB4" w:rsidRDefault="00085BB4" w:rsidP="006E6E31"/>
          <w:p w:rsidR="00085BB4" w:rsidRDefault="00085BB4" w:rsidP="006E6E31">
            <w:r w:rsidRPr="000D5AC5">
              <w:sym w:font="Wingdings" w:char="F0E0"/>
            </w:r>
            <w:r>
              <w:t xml:space="preserve">Cliquer sur </w:t>
            </w:r>
            <w:r w:rsidRPr="000D5AC5">
              <w:rPr>
                <w:b/>
              </w:rPr>
              <w:t xml:space="preserve">Test Settings </w:t>
            </w:r>
            <w:r>
              <w:t xml:space="preserve">afin de vérifier que les informations entrées sont fonctionnelles, puis cliquer sur </w:t>
            </w:r>
            <w:r w:rsidRPr="000D5AC5">
              <w:rPr>
                <w:b/>
              </w:rPr>
              <w:t>OK</w:t>
            </w:r>
            <w:r>
              <w:t xml:space="preserve"> pour valider le tout.</w:t>
            </w:r>
          </w:p>
          <w:p w:rsidR="00085BB4" w:rsidRDefault="00085BB4" w:rsidP="006E6E31"/>
          <w:p w:rsidR="00085BB4" w:rsidRDefault="00085BB4" w:rsidP="006E6E31">
            <w:r w:rsidRPr="000D5AC5">
              <w:sym w:font="Wingdings" w:char="F0E0"/>
            </w:r>
            <w:r>
              <w:t>Une fois le répertoire rajouté, vérifier (</w:t>
            </w:r>
            <w:r w:rsidRPr="000D5AC5">
              <w:rPr>
                <w:b/>
              </w:rPr>
              <w:t>Clic droit</w:t>
            </w:r>
            <w:r>
              <w:t xml:space="preserve"> </w:t>
            </w:r>
            <w:r w:rsidRPr="000D5AC5">
              <w:sym w:font="Wingdings" w:char="F0E0"/>
            </w:r>
            <w:r>
              <w:t xml:space="preserve"> </w:t>
            </w:r>
            <w:r w:rsidRPr="000D5AC5">
              <w:rPr>
                <w:b/>
              </w:rPr>
              <w:t xml:space="preserve">Edit Permissions </w:t>
            </w:r>
            <w:r w:rsidRPr="000D5AC5">
              <w:sym w:font="Wingdings" w:char="F0E0"/>
            </w:r>
            <w:r w:rsidRPr="000D5AC5">
              <w:rPr>
                <w:b/>
              </w:rPr>
              <w:t xml:space="preserve"> Security</w:t>
            </w:r>
            <w:r>
              <w:t>) que le nouvel utilisateur possède tous les droits d’accès nécessaires à ce dernier.</w:t>
            </w:r>
          </w:p>
          <w:p w:rsidR="00085BB4" w:rsidRDefault="00085BB4" w:rsidP="006E6E31"/>
          <w:p w:rsidR="00085BB4" w:rsidRPr="00991B6B" w:rsidRDefault="00085BB4" w:rsidP="006E6E31">
            <w:r w:rsidRPr="000D5AC5">
              <w:lastRenderedPageBreak/>
              <w:sym w:font="Wingdings" w:char="F0E0"/>
            </w:r>
            <w:r>
              <w:t xml:space="preserve">Laisser </w:t>
            </w:r>
            <w:r w:rsidRPr="000D5AC5">
              <w:rPr>
                <w:b/>
              </w:rPr>
              <w:t>IIS</w:t>
            </w:r>
            <w:r>
              <w:t xml:space="preserve"> ouvert et procéder à l’étape suivante de cette configuration.</w:t>
            </w:r>
          </w:p>
        </w:tc>
        <w:tc>
          <w:tcPr>
            <w:tcW w:w="4692" w:type="dxa"/>
          </w:tcPr>
          <w:p w:rsidR="00085BB4" w:rsidRDefault="00085BB4" w:rsidP="006E6E31">
            <w:r>
              <w:rPr>
                <w:noProof/>
              </w:rPr>
              <w:lastRenderedPageBreak/>
              <w:drawing>
                <wp:inline distT="0" distB="0" distL="0" distR="0" wp14:anchorId="2B837F04" wp14:editId="6EAC95FD">
                  <wp:extent cx="3234690" cy="2708910"/>
                  <wp:effectExtent l="1905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2" cstate="print"/>
                          <a:srcRect/>
                          <a:stretch>
                            <a:fillRect/>
                          </a:stretch>
                        </pic:blipFill>
                        <pic:spPr bwMode="auto">
                          <a:xfrm>
                            <a:off x="0" y="0"/>
                            <a:ext cx="3234690" cy="2708910"/>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p w:rsidR="00085BB4" w:rsidRDefault="00085BB4" w:rsidP="006E6E31">
            <w:r>
              <w:rPr>
                <w:noProof/>
              </w:rPr>
              <w:drawing>
                <wp:inline distT="0" distB="0" distL="0" distR="0" wp14:anchorId="6E030D6F" wp14:editId="0627455A">
                  <wp:extent cx="3286760" cy="3010535"/>
                  <wp:effectExtent l="1905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3" cstate="print"/>
                          <a:srcRect/>
                          <a:stretch>
                            <a:fillRect/>
                          </a:stretch>
                        </pic:blipFill>
                        <pic:spPr bwMode="auto">
                          <a:xfrm>
                            <a:off x="0" y="0"/>
                            <a:ext cx="3286760" cy="3010535"/>
                          </a:xfrm>
                          <a:prstGeom prst="rect">
                            <a:avLst/>
                          </a:prstGeom>
                          <a:noFill/>
                          <a:ln w="9525">
                            <a:noFill/>
                            <a:miter lim="800000"/>
                            <a:headEnd/>
                            <a:tailEnd/>
                          </a:ln>
                        </pic:spPr>
                      </pic:pic>
                    </a:graphicData>
                  </a:graphic>
                </wp:inline>
              </w:drawing>
            </w:r>
          </w:p>
        </w:tc>
      </w:tr>
      <w:tr w:rsidR="00085BB4" w:rsidTr="006E6E31">
        <w:tc>
          <w:tcPr>
            <w:tcW w:w="6062" w:type="dxa"/>
          </w:tcPr>
          <w:p w:rsidR="00085BB4" w:rsidRPr="000D5AC5" w:rsidRDefault="00085BB4" w:rsidP="006E6E31">
            <w:pPr>
              <w:rPr>
                <w:b/>
                <w:u w:val="single"/>
              </w:rPr>
            </w:pPr>
            <w:r w:rsidRPr="000D5AC5">
              <w:rPr>
                <w:b/>
                <w:u w:val="single"/>
              </w:rPr>
              <w:lastRenderedPageBreak/>
              <w:t>Configuration des services</w:t>
            </w:r>
          </w:p>
          <w:p w:rsidR="00085BB4" w:rsidRPr="000D5AC5" w:rsidRDefault="00085BB4" w:rsidP="006E6E31">
            <w:pPr>
              <w:rPr>
                <w:b/>
                <w:u w:val="single"/>
              </w:rPr>
            </w:pPr>
          </w:p>
          <w:p w:rsidR="00085BB4" w:rsidRDefault="00085BB4" w:rsidP="006E6E31">
            <w:r w:rsidRPr="000D5AC5">
              <w:sym w:font="Wingdings" w:char="F0E0"/>
            </w:r>
            <w:r>
              <w:t>Ouvrir le gestionnaire des services Windows sur votre serveur (</w:t>
            </w:r>
            <w:r w:rsidRPr="000D5AC5">
              <w:rPr>
                <w:b/>
              </w:rPr>
              <w:t>Barre Démmarer</w:t>
            </w:r>
            <w:r>
              <w:t xml:space="preserve"> </w:t>
            </w:r>
            <w:r w:rsidRPr="000D5AC5">
              <w:sym w:font="Wingdings" w:char="F0E0"/>
            </w:r>
            <w:r>
              <w:t xml:space="preserve">Exécutez </w:t>
            </w:r>
            <w:r w:rsidRPr="000D5AC5">
              <w:rPr>
                <w:b/>
              </w:rPr>
              <w:t>services.msc</w:t>
            </w:r>
            <w:r>
              <w:t>)</w:t>
            </w:r>
          </w:p>
          <w:p w:rsidR="00085BB4" w:rsidRDefault="00085BB4" w:rsidP="006E6E31"/>
          <w:p w:rsidR="00085BB4" w:rsidRDefault="00085BB4" w:rsidP="006E6E31">
            <w:r w:rsidRPr="000D5AC5">
              <w:sym w:font="Wingdings" w:char="F0E0"/>
            </w:r>
            <w:r>
              <w:t xml:space="preserve">Localiser le service </w:t>
            </w:r>
            <w:r w:rsidRPr="000D5AC5">
              <w:rPr>
                <w:b/>
              </w:rPr>
              <w:t>Tomcat</w:t>
            </w:r>
            <w:r>
              <w:t xml:space="preserve"> rattaché à l’instance FMAO (</w:t>
            </w:r>
            <w:r w:rsidRPr="000D5AC5">
              <w:rPr>
                <w:b/>
              </w:rPr>
              <w:t>FMAO_</w:t>
            </w:r>
            <w:r>
              <w:rPr>
                <w:b/>
              </w:rPr>
              <w:t>[INS]_[ENV]</w:t>
            </w:r>
            <w:r w:rsidRPr="000D5AC5">
              <w:rPr>
                <w:b/>
              </w:rPr>
              <w:t>_Tomcat</w:t>
            </w:r>
            <w:r>
              <w:t>) puis ouvrir ses propriétés.</w:t>
            </w:r>
          </w:p>
          <w:p w:rsidR="00085BB4" w:rsidRDefault="00085BB4" w:rsidP="006E6E31"/>
          <w:p w:rsidR="00085BB4" w:rsidRDefault="00085BB4" w:rsidP="006E6E31">
            <w:r w:rsidRPr="000D5AC5">
              <w:sym w:font="Wingdings" w:char="F0E0"/>
            </w:r>
            <w:r>
              <w:t xml:space="preserve">Dans l’onglet </w:t>
            </w:r>
            <w:r w:rsidRPr="000D5AC5">
              <w:rPr>
                <w:b/>
              </w:rPr>
              <w:t>Log on</w:t>
            </w:r>
            <w:r>
              <w:t xml:space="preserve"> des propriétés de votre service, cocher l’option </w:t>
            </w:r>
            <w:r w:rsidRPr="000D5AC5">
              <w:rPr>
                <w:b/>
              </w:rPr>
              <w:t>This account</w:t>
            </w:r>
            <w:r>
              <w:t xml:space="preserve"> et remplir les différents champs avec les informations relatives à l’utilisateur rajouté. Valider le tout.</w:t>
            </w:r>
          </w:p>
          <w:p w:rsidR="00085BB4" w:rsidRDefault="00085BB4" w:rsidP="006E6E31"/>
          <w:p w:rsidR="00085BB4" w:rsidRDefault="00085BB4" w:rsidP="006E6E31">
            <w:r w:rsidRPr="000D5AC5">
              <w:sym w:font="Wingdings" w:char="F0E0"/>
            </w:r>
            <w:r>
              <w:t xml:space="preserve">Repéter cette opération pour les autres services de l’instance </w:t>
            </w:r>
            <w:r w:rsidRPr="000D5AC5">
              <w:rPr>
                <w:b/>
              </w:rPr>
              <w:t>Jboss</w:t>
            </w:r>
            <w:r>
              <w:t xml:space="preserve">, </w:t>
            </w:r>
            <w:r w:rsidRPr="000D5AC5">
              <w:rPr>
                <w:b/>
              </w:rPr>
              <w:t>MNT</w:t>
            </w:r>
            <w:r>
              <w:t xml:space="preserve"> (il s’agit des services </w:t>
            </w:r>
            <w:r w:rsidRPr="000D5AC5">
              <w:rPr>
                <w:b/>
              </w:rPr>
              <w:t>FMAO_</w:t>
            </w:r>
            <w:r>
              <w:rPr>
                <w:b/>
              </w:rPr>
              <w:t>[INS]_[ENV]</w:t>
            </w:r>
            <w:r w:rsidRPr="000D5AC5">
              <w:rPr>
                <w:b/>
              </w:rPr>
              <w:t>_Jboss</w:t>
            </w:r>
            <w:r>
              <w:t xml:space="preserve">, </w:t>
            </w:r>
            <w:r w:rsidRPr="000D5AC5">
              <w:rPr>
                <w:b/>
              </w:rPr>
              <w:t>FMAO_</w:t>
            </w:r>
            <w:r>
              <w:rPr>
                <w:b/>
              </w:rPr>
              <w:t>[INS]_[ENV]</w:t>
            </w:r>
            <w:r w:rsidRPr="000D5AC5">
              <w:rPr>
                <w:b/>
              </w:rPr>
              <w:t>_MNT</w:t>
            </w:r>
            <w:r>
              <w:t>)…</w:t>
            </w:r>
          </w:p>
          <w:p w:rsidR="00085BB4" w:rsidRDefault="00085BB4" w:rsidP="006E6E31"/>
          <w:p w:rsidR="00085BB4" w:rsidRDefault="00085BB4" w:rsidP="006E6E31"/>
          <w:p w:rsidR="00085BB4" w:rsidRDefault="00085BB4" w:rsidP="006E6E31"/>
          <w:p w:rsidR="00085BB4" w:rsidRDefault="00085BB4" w:rsidP="006E6E31">
            <w:r w:rsidRPr="000D5AC5">
              <w:sym w:font="Wingdings" w:char="F0E0"/>
            </w:r>
            <w:r>
              <w:t>Redémarrer ensuite les différents services de l’instance dans l’ordre suivant :</w:t>
            </w:r>
          </w:p>
          <w:p w:rsidR="00085BB4" w:rsidRPr="0088395C" w:rsidRDefault="00085BB4" w:rsidP="006E6E31">
            <w:pPr>
              <w:numPr>
                <w:ilvl w:val="0"/>
                <w:numId w:val="9"/>
              </w:numPr>
            </w:pPr>
            <w:r>
              <w:t xml:space="preserve">Arrêter d’abord les services </w:t>
            </w:r>
            <w:r w:rsidRPr="000D5AC5">
              <w:rPr>
                <w:b/>
              </w:rPr>
              <w:t>Tomcat</w:t>
            </w:r>
            <w:r>
              <w:t xml:space="preserve"> et </w:t>
            </w:r>
            <w:r w:rsidRPr="000D5AC5">
              <w:rPr>
                <w:b/>
              </w:rPr>
              <w:t>MNT</w:t>
            </w:r>
          </w:p>
          <w:p w:rsidR="00085BB4" w:rsidRDefault="00085BB4" w:rsidP="006E6E31">
            <w:pPr>
              <w:numPr>
                <w:ilvl w:val="0"/>
                <w:numId w:val="9"/>
              </w:numPr>
            </w:pPr>
            <w:r>
              <w:t xml:space="preserve">Redémarrer le service </w:t>
            </w:r>
            <w:r w:rsidRPr="000D5AC5">
              <w:rPr>
                <w:b/>
              </w:rPr>
              <w:t>Jboss</w:t>
            </w:r>
            <w:r>
              <w:t xml:space="preserve"> puis patienter quelques minutes (environ 10) que le service démarre complètement.</w:t>
            </w:r>
          </w:p>
          <w:p w:rsidR="00085BB4" w:rsidRDefault="00085BB4" w:rsidP="006E6E31">
            <w:pPr>
              <w:numPr>
                <w:ilvl w:val="0"/>
                <w:numId w:val="9"/>
              </w:numPr>
            </w:pPr>
            <w:r>
              <w:t xml:space="preserve">Lancer ensuite les services </w:t>
            </w:r>
            <w:r w:rsidRPr="000D5AC5">
              <w:rPr>
                <w:b/>
              </w:rPr>
              <w:t>Tomcat</w:t>
            </w:r>
            <w:r w:rsidRPr="0088395C">
              <w:t xml:space="preserve"> </w:t>
            </w:r>
            <w:r>
              <w:t xml:space="preserve">et </w:t>
            </w:r>
            <w:r w:rsidRPr="000D5AC5">
              <w:rPr>
                <w:b/>
              </w:rPr>
              <w:t>MNT</w:t>
            </w:r>
            <w:r>
              <w:t xml:space="preserve"> de l’instance.</w:t>
            </w:r>
          </w:p>
          <w:p w:rsidR="00085BB4" w:rsidRDefault="00085BB4" w:rsidP="006E6E31">
            <w:pPr>
              <w:ind w:left="720"/>
            </w:pPr>
          </w:p>
          <w:p w:rsidR="00085BB4" w:rsidRDefault="00085BB4" w:rsidP="006E6E31">
            <w:r w:rsidRPr="000D5AC5">
              <w:rPr>
                <w:b/>
              </w:rPr>
              <w:t>NB :</w:t>
            </w:r>
            <w:r>
              <w:t xml:space="preserve"> Prendre bien soin de laisser suffisamment de temps au service </w:t>
            </w:r>
            <w:r w:rsidRPr="000D5AC5">
              <w:rPr>
                <w:b/>
              </w:rPr>
              <w:t>Jboss</w:t>
            </w:r>
            <w:r>
              <w:t xml:space="preserve"> pour démarrer avant de lancer les autres services. Pour vérifier qu’un service donné s’est lancé complètement, il faut visiter les logs de celui-ci et rechercher une certaine chaîne de caractère en fonction du service dont il est question. Ainsi donc :</w:t>
            </w:r>
          </w:p>
          <w:p w:rsidR="00085BB4" w:rsidRDefault="00085BB4" w:rsidP="006E6E31"/>
          <w:p w:rsidR="00085BB4" w:rsidRDefault="00085BB4" w:rsidP="006E6E31">
            <w:pPr>
              <w:numPr>
                <w:ilvl w:val="0"/>
                <w:numId w:val="9"/>
              </w:numPr>
            </w:pPr>
            <w:r w:rsidRPr="000D5AC5">
              <w:rPr>
                <w:b/>
              </w:rPr>
              <w:t>Jboss</w:t>
            </w:r>
            <w:r>
              <w:t xml:space="preserve"> : </w:t>
            </w:r>
          </w:p>
          <w:p w:rsidR="00085BB4" w:rsidRDefault="00085BB4" w:rsidP="006E6E31">
            <w:pPr>
              <w:ind w:left="720"/>
            </w:pPr>
            <w:r>
              <w:t xml:space="preserve">Il suffit d’ouvrir son fichier de log </w:t>
            </w:r>
            <w:r w:rsidRPr="000D5AC5">
              <w:rPr>
                <w:b/>
              </w:rPr>
              <w:t>D:\</w:t>
            </w:r>
            <w:r>
              <w:rPr>
                <w:b/>
              </w:rPr>
              <w:t>[INS]_[ENV]</w:t>
            </w:r>
            <w:r w:rsidRPr="000D5AC5">
              <w:rPr>
                <w:b/>
              </w:rPr>
              <w:t>\PlanonEE201012\Server\jboss-4.2.3.GA\tanuki\logs\wrapper-default.log</w:t>
            </w:r>
            <w:r>
              <w:t xml:space="preserve"> (Remplacer </w:t>
            </w:r>
            <w:r>
              <w:rPr>
                <w:b/>
              </w:rPr>
              <w:t>[INS]_[ENV]</w:t>
            </w:r>
            <w:r>
              <w:t xml:space="preserve"> par le nom de l’instance concernée)</w:t>
            </w:r>
          </w:p>
          <w:p w:rsidR="00085BB4" w:rsidRDefault="00085BB4" w:rsidP="006E6E31">
            <w:pPr>
              <w:ind w:left="720"/>
            </w:pPr>
            <w:r>
              <w:lastRenderedPageBreak/>
              <w:t xml:space="preserve">Rechercher une valeur de la forme </w:t>
            </w:r>
            <w:r w:rsidRPr="000D5AC5">
              <w:rPr>
                <w:b/>
              </w:rPr>
              <w:t>[Server] JBoss (MX MicroKernel) [4.2.3.GA (build: SVNTag=JBoss_4_2_3_GA date=</w:t>
            </w:r>
            <w:r>
              <w:t>…</w:t>
            </w:r>
            <w:r w:rsidRPr="00AC1657">
              <w:t xml:space="preserve">)] </w:t>
            </w:r>
            <w:r w:rsidRPr="000D5AC5">
              <w:rPr>
                <w:b/>
              </w:rPr>
              <w:t>Started in</w:t>
            </w:r>
            <w:r w:rsidRPr="00AC1657">
              <w:t xml:space="preserve"> 5m:16s:984ms</w:t>
            </w:r>
            <w:r>
              <w:t>.</w:t>
            </w:r>
          </w:p>
          <w:p w:rsidR="00085BB4" w:rsidRDefault="00085BB4" w:rsidP="006E6E31">
            <w:pPr>
              <w:ind w:left="720"/>
            </w:pPr>
          </w:p>
          <w:p w:rsidR="00085BB4" w:rsidRDefault="00085BB4" w:rsidP="006E6E31">
            <w:pPr>
              <w:ind w:left="720"/>
            </w:pPr>
            <w:r>
              <w:t xml:space="preserve">Avant de procéder au démarrage des autres services vérifier que </w:t>
            </w:r>
            <w:r w:rsidRPr="000D5AC5">
              <w:rPr>
                <w:b/>
              </w:rPr>
              <w:t>Jboss</w:t>
            </w:r>
            <w:r>
              <w:t xml:space="preserve"> est fonctionnel ; ouvrir le client Java et se connecter avec les identifiants adéquats.</w:t>
            </w:r>
          </w:p>
          <w:p w:rsidR="00085BB4" w:rsidRDefault="00085BB4" w:rsidP="006E6E31">
            <w:pPr>
              <w:ind w:left="720"/>
            </w:pPr>
            <w:r>
              <w:t xml:space="preserve">Si aucune erreur n’est signalée, c’est que </w:t>
            </w:r>
            <w:r w:rsidRPr="000D5AC5">
              <w:rPr>
                <w:b/>
              </w:rPr>
              <w:t>Jboss</w:t>
            </w:r>
            <w:r>
              <w:t xml:space="preserve"> fonctionne correctement ; passer aux services suivants.</w:t>
            </w:r>
          </w:p>
          <w:p w:rsidR="00085BB4" w:rsidRDefault="00085BB4" w:rsidP="006E6E31">
            <w:pPr>
              <w:ind w:left="720"/>
            </w:pPr>
          </w:p>
          <w:p w:rsidR="00085BB4" w:rsidRDefault="00085BB4" w:rsidP="006E6E31">
            <w:pPr>
              <w:numPr>
                <w:ilvl w:val="0"/>
                <w:numId w:val="9"/>
              </w:numPr>
            </w:pPr>
            <w:r w:rsidRPr="000D5AC5">
              <w:rPr>
                <w:b/>
              </w:rPr>
              <w:t>Tomcat</w:t>
            </w:r>
            <w:r>
              <w:t xml:space="preserve"> : </w:t>
            </w:r>
          </w:p>
          <w:p w:rsidR="00085BB4" w:rsidRDefault="00085BB4" w:rsidP="006E6E31">
            <w:pPr>
              <w:ind w:left="720"/>
            </w:pPr>
            <w:r>
              <w:t xml:space="preserve">Ouvrir le fichier log du service, il s’agit de </w:t>
            </w:r>
            <w:r w:rsidRPr="000D5AC5">
              <w:rPr>
                <w:b/>
              </w:rPr>
              <w:t>D:\</w:t>
            </w:r>
            <w:r>
              <w:rPr>
                <w:b/>
              </w:rPr>
              <w:t>[INS]_[ENV]</w:t>
            </w:r>
            <w:r w:rsidRPr="000D5AC5">
              <w:rPr>
                <w:b/>
              </w:rPr>
              <w:t>\PlanonEE201012\Server\tomcat-5.5\tanuki\logs\wrapper-default.log</w:t>
            </w:r>
            <w:r>
              <w:t xml:space="preserve"> (Faire les conversions d’usage d’une instance à l’autre).</w:t>
            </w:r>
          </w:p>
          <w:p w:rsidR="00085BB4" w:rsidRDefault="00085BB4" w:rsidP="006E6E31">
            <w:pPr>
              <w:ind w:left="720"/>
            </w:pPr>
          </w:p>
          <w:p w:rsidR="00085BB4" w:rsidRDefault="00085BB4" w:rsidP="006E6E31">
            <w:pPr>
              <w:ind w:left="720"/>
            </w:pPr>
            <w:r>
              <w:t xml:space="preserve">Rechercher une ligne contenant une valeur similaire à celle-ci : </w:t>
            </w:r>
            <w:r w:rsidRPr="000D5AC5">
              <w:rPr>
                <w:b/>
              </w:rPr>
              <w:t>INFO: Server startup in</w:t>
            </w:r>
            <w:r w:rsidRPr="00906406">
              <w:t xml:space="preserve"> 122188 ms</w:t>
            </w:r>
          </w:p>
          <w:p w:rsidR="00085BB4" w:rsidRDefault="00085BB4" w:rsidP="006E6E31">
            <w:pPr>
              <w:ind w:left="720"/>
            </w:pPr>
          </w:p>
          <w:p w:rsidR="00085BB4" w:rsidRDefault="00085BB4" w:rsidP="006E6E31">
            <w:pPr>
              <w:ind w:left="720"/>
            </w:pPr>
            <w:r>
              <w:t>Vérifier que le service fonctionne correctement en ouvrant le client Web de l’instance qui se situe sur le bureau (</w:t>
            </w:r>
            <w:r>
              <w:rPr>
                <w:b/>
              </w:rPr>
              <w:t>[INS]_[ENV]</w:t>
            </w:r>
            <w:r w:rsidRPr="000D5AC5">
              <w:rPr>
                <w:b/>
              </w:rPr>
              <w:t>_WEB2</w:t>
            </w:r>
            <w:r>
              <w:t>).</w:t>
            </w:r>
          </w:p>
          <w:p w:rsidR="00085BB4" w:rsidRDefault="00085BB4" w:rsidP="006E6E31">
            <w:pPr>
              <w:ind w:left="720"/>
            </w:pPr>
          </w:p>
          <w:p w:rsidR="00085BB4" w:rsidRDefault="00085BB4" w:rsidP="006E6E31">
            <w:pPr>
              <w:ind w:left="720"/>
            </w:pPr>
            <w:r>
              <w:t>Si la connexion se déroule sans erreur, c’est que le service fonctionne correctement.</w:t>
            </w:r>
          </w:p>
          <w:p w:rsidR="00085BB4" w:rsidRDefault="00085BB4" w:rsidP="006E6E31"/>
          <w:p w:rsidR="00085BB4" w:rsidRDefault="00085BB4" w:rsidP="006E6E31">
            <w:pPr>
              <w:numPr>
                <w:ilvl w:val="0"/>
                <w:numId w:val="9"/>
              </w:numPr>
            </w:pPr>
            <w:r w:rsidRPr="000D5AC5">
              <w:rPr>
                <w:b/>
              </w:rPr>
              <w:t>MNT</w:t>
            </w:r>
            <w:r>
              <w:t xml:space="preserve"> : Comme le service MNT n’existe que s’il y a eu installation du module complémentaire du même nom, cette étape n’apparaitra pas toujours lors des configurations. En tout cas, ses logs sont stockés dans les répertoires de la forme </w:t>
            </w:r>
            <w:r w:rsidRPr="000D5AC5">
              <w:rPr>
                <w:b/>
              </w:rPr>
              <w:t>D:\</w:t>
            </w:r>
            <w:r>
              <w:rPr>
                <w:b/>
              </w:rPr>
              <w:t>[INS]_[ENV]</w:t>
            </w:r>
            <w:r w:rsidRPr="000D5AC5">
              <w:rPr>
                <w:b/>
              </w:rPr>
              <w:t>\MNT\log</w:t>
            </w:r>
            <w:r>
              <w:t xml:space="preserve"> où </w:t>
            </w:r>
            <w:r>
              <w:rPr>
                <w:b/>
              </w:rPr>
              <w:t>[INS]_[ENV]</w:t>
            </w:r>
            <w:r>
              <w:t xml:space="preserve"> est le nom de l’instance correspondante.</w:t>
            </w:r>
          </w:p>
          <w:p w:rsidR="00085BB4" w:rsidRDefault="00085BB4" w:rsidP="006E6E31"/>
          <w:p w:rsidR="00085BB4" w:rsidRDefault="00085BB4" w:rsidP="006E6E31">
            <w:r w:rsidRPr="000D5AC5">
              <w:sym w:font="Wingdings" w:char="F0E0"/>
            </w:r>
            <w:r>
              <w:t>Fermer le gestionnaire des services une fois toutes les opérations achevées.</w:t>
            </w:r>
          </w:p>
          <w:p w:rsidR="00720732" w:rsidRPr="00373A8E" w:rsidRDefault="00720732" w:rsidP="006E6E31"/>
        </w:tc>
        <w:tc>
          <w:tcPr>
            <w:tcW w:w="4692" w:type="dxa"/>
          </w:tcPr>
          <w:p w:rsidR="00085BB4" w:rsidRDefault="00085BB4" w:rsidP="006E6E31"/>
          <w:p w:rsidR="00085BB4" w:rsidRDefault="00085BB4" w:rsidP="006E6E31">
            <w:r>
              <w:rPr>
                <w:noProof/>
              </w:rPr>
              <w:drawing>
                <wp:inline distT="0" distB="0" distL="0" distR="0" wp14:anchorId="2B9C4212" wp14:editId="249F851B">
                  <wp:extent cx="3277870" cy="3467735"/>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4" cstate="print"/>
                          <a:srcRect b="3822"/>
                          <a:stretch>
                            <a:fillRect/>
                          </a:stretch>
                        </pic:blipFill>
                        <pic:spPr bwMode="auto">
                          <a:xfrm>
                            <a:off x="0" y="0"/>
                            <a:ext cx="3277870" cy="346773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rPr>
                <w:noProof/>
              </w:rPr>
              <w:lastRenderedPageBreak/>
              <w:drawing>
                <wp:inline distT="0" distB="0" distL="0" distR="0" wp14:anchorId="16C22B1D" wp14:editId="31FCA3E5">
                  <wp:extent cx="3277870" cy="2743200"/>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5" cstate="print"/>
                          <a:srcRect/>
                          <a:stretch>
                            <a:fillRect/>
                          </a:stretch>
                        </pic:blipFill>
                        <pic:spPr bwMode="auto">
                          <a:xfrm>
                            <a:off x="0" y="0"/>
                            <a:ext cx="3277870" cy="2743200"/>
                          </a:xfrm>
                          <a:prstGeom prst="rect">
                            <a:avLst/>
                          </a:prstGeom>
                          <a:noFill/>
                          <a:ln w="9525">
                            <a:noFill/>
                            <a:miter lim="800000"/>
                            <a:headEnd/>
                            <a:tailEnd/>
                          </a:ln>
                        </pic:spPr>
                      </pic:pic>
                    </a:graphicData>
                  </a:graphic>
                </wp:inline>
              </w:drawing>
            </w:r>
          </w:p>
        </w:tc>
      </w:tr>
      <w:tr w:rsidR="00085BB4" w:rsidTr="006E6E31">
        <w:tc>
          <w:tcPr>
            <w:tcW w:w="6062" w:type="dxa"/>
          </w:tcPr>
          <w:p w:rsidR="00085BB4" w:rsidRDefault="00085BB4" w:rsidP="006E6E31">
            <w:pPr>
              <w:rPr>
                <w:b/>
                <w:u w:val="single"/>
              </w:rPr>
            </w:pPr>
            <w:r>
              <w:rPr>
                <w:b/>
                <w:u w:val="single"/>
              </w:rPr>
              <w:lastRenderedPageBreak/>
              <w:t>Vérification clients Web et Java</w:t>
            </w:r>
          </w:p>
          <w:p w:rsidR="00085BB4" w:rsidRDefault="00085BB4" w:rsidP="006E6E31">
            <w:pPr>
              <w:rPr>
                <w:b/>
                <w:u w:val="single"/>
              </w:rPr>
            </w:pPr>
          </w:p>
          <w:p w:rsidR="00085BB4" w:rsidRDefault="00085BB4" w:rsidP="006E6E31">
            <w:r>
              <w:sym w:font="Wingdings" w:char="F0E0"/>
            </w:r>
            <w:r>
              <w:t xml:space="preserve">Ouvrir le client Java de l’instance concernée (située sur le bureau) </w:t>
            </w:r>
            <w:r>
              <w:rPr>
                <w:b/>
              </w:rPr>
              <w:t>[INS]_[ENV]</w:t>
            </w:r>
            <w:r w:rsidRPr="00590C57">
              <w:rPr>
                <w:b/>
              </w:rPr>
              <w:t>_JC</w:t>
            </w:r>
            <w:r>
              <w:t xml:space="preserve"> et s’authentifier.</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Vérifier que l’on obtient une interface similaire à celle-ci puis fermer.</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Pr="00590C57" w:rsidRDefault="00085BB4" w:rsidP="006E6E31">
            <w:r>
              <w:sym w:font="Wingdings" w:char="F0E0"/>
            </w:r>
            <w:r>
              <w:t>De même, lancer le client Web (</w:t>
            </w:r>
            <w:r>
              <w:rPr>
                <w:b/>
              </w:rPr>
              <w:t>[INS]_[ENV]</w:t>
            </w:r>
            <w:r w:rsidRPr="00590C57">
              <w:rPr>
                <w:b/>
              </w:rPr>
              <w:t>_WEB2</w:t>
            </w:r>
            <w:r w:rsidRPr="00590C57">
              <w:t>)</w:t>
            </w:r>
            <w:r>
              <w:t>, et se connecter à l’aide du couple username/password adéquat. On obtient, lorsque la connexion réussit, une page similaire à celle-ci.</w:t>
            </w:r>
          </w:p>
        </w:tc>
        <w:tc>
          <w:tcPr>
            <w:tcW w:w="4692" w:type="dxa"/>
          </w:tcPr>
          <w:p w:rsidR="00085BB4" w:rsidRDefault="00085BB4" w:rsidP="006E6E31">
            <w:r>
              <w:rPr>
                <w:noProof/>
              </w:rPr>
              <w:drawing>
                <wp:inline distT="0" distB="0" distL="0" distR="0" wp14:anchorId="4428500C" wp14:editId="5993BD9D">
                  <wp:extent cx="3234690" cy="1630680"/>
                  <wp:effectExtent l="1905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6" cstate="print"/>
                          <a:srcRect/>
                          <a:stretch>
                            <a:fillRect/>
                          </a:stretch>
                        </pic:blipFill>
                        <pic:spPr bwMode="auto">
                          <a:xfrm>
                            <a:off x="0" y="0"/>
                            <a:ext cx="3234690" cy="1630680"/>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13DE2766" wp14:editId="4C9A3518">
                  <wp:extent cx="3252470" cy="2139315"/>
                  <wp:effectExtent l="1905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7" cstate="print"/>
                          <a:srcRect/>
                          <a:stretch>
                            <a:fillRect/>
                          </a:stretch>
                        </pic:blipFill>
                        <pic:spPr bwMode="auto">
                          <a:xfrm>
                            <a:off x="0" y="0"/>
                            <a:ext cx="3252470" cy="213931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52F3A6AB" wp14:editId="684DDCDD">
                  <wp:extent cx="3226435" cy="2225675"/>
                  <wp:effectExtent l="1905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8" cstate="print"/>
                          <a:srcRect/>
                          <a:stretch>
                            <a:fillRect/>
                          </a:stretch>
                        </pic:blipFill>
                        <pic:spPr bwMode="auto">
                          <a:xfrm>
                            <a:off x="0" y="0"/>
                            <a:ext cx="3226435" cy="2225675"/>
                          </a:xfrm>
                          <a:prstGeom prst="rect">
                            <a:avLst/>
                          </a:prstGeom>
                          <a:noFill/>
                          <a:ln w="9525">
                            <a:noFill/>
                            <a:miter lim="800000"/>
                            <a:headEnd/>
                            <a:tailEnd/>
                          </a:ln>
                        </pic:spPr>
                      </pic:pic>
                    </a:graphicData>
                  </a:graphic>
                </wp:inline>
              </w:drawing>
            </w:r>
          </w:p>
          <w:p w:rsidR="00085BB4" w:rsidRDefault="00085BB4" w:rsidP="006E6E31"/>
        </w:tc>
      </w:tr>
      <w:tr w:rsidR="00085BB4" w:rsidTr="006E6E31">
        <w:tc>
          <w:tcPr>
            <w:tcW w:w="6062" w:type="dxa"/>
          </w:tcPr>
          <w:p w:rsidR="00085BB4" w:rsidRPr="000D5AC5" w:rsidRDefault="00085BB4" w:rsidP="006E6E31">
            <w:pPr>
              <w:rPr>
                <w:b/>
                <w:u w:val="single"/>
              </w:rPr>
            </w:pPr>
            <w:r w:rsidRPr="000D5AC5">
              <w:rPr>
                <w:b/>
                <w:u w:val="single"/>
              </w:rPr>
              <w:t>Configurations utilisateurs SQL</w:t>
            </w:r>
          </w:p>
          <w:p w:rsidR="00085BB4" w:rsidRDefault="00085BB4" w:rsidP="006E6E31"/>
          <w:p w:rsidR="00085BB4" w:rsidRPr="00164335" w:rsidRDefault="00085BB4" w:rsidP="006E6E31">
            <w:r>
              <w:t>Pour une instance FMAO correctement installée, les bases de données rattachées aux différentes instances utilisent des utilisateurs différents ; il n’y a donc rien à changer à ce niveau.</w:t>
            </w:r>
          </w:p>
        </w:tc>
        <w:tc>
          <w:tcPr>
            <w:tcW w:w="4692" w:type="dxa"/>
          </w:tcPr>
          <w:p w:rsidR="00085BB4" w:rsidRDefault="00085BB4" w:rsidP="006E6E31"/>
        </w:tc>
      </w:tr>
      <w:tr w:rsidR="00085BB4" w:rsidRPr="00744C2E" w:rsidTr="006E6E31">
        <w:tc>
          <w:tcPr>
            <w:tcW w:w="6062" w:type="dxa"/>
          </w:tcPr>
          <w:p w:rsidR="00085BB4" w:rsidRPr="000D5AC5" w:rsidRDefault="00085BB4" w:rsidP="006E6E31">
            <w:pPr>
              <w:rPr>
                <w:b/>
                <w:u w:val="single"/>
              </w:rPr>
            </w:pPr>
            <w:r w:rsidRPr="000D5AC5">
              <w:rPr>
                <w:b/>
                <w:u w:val="single"/>
              </w:rPr>
              <w:lastRenderedPageBreak/>
              <w:t>Configurations droits d’accès</w:t>
            </w:r>
            <w:r>
              <w:rPr>
                <w:b/>
                <w:u w:val="single"/>
              </w:rPr>
              <w:t xml:space="preserve"> en local et en partage</w:t>
            </w:r>
          </w:p>
          <w:p w:rsidR="00085BB4" w:rsidRPr="000D5AC5" w:rsidRDefault="00085BB4" w:rsidP="006E6E31">
            <w:pPr>
              <w:rPr>
                <w:b/>
                <w:u w:val="single"/>
              </w:rPr>
            </w:pPr>
          </w:p>
          <w:p w:rsidR="00085BB4" w:rsidRDefault="00085BB4" w:rsidP="006E6E31">
            <w:r w:rsidRPr="000D5AC5">
              <w:sym w:font="Wingdings" w:char="F0E0"/>
            </w:r>
            <w:r>
              <w:t>Il faudra vérifier que le nouvel utilisateur possède bien les différents droits mentionnés ci-dessous pour les répertoires dont il est question (Rajouter l’utilisateur à chaque fois s’il n’existe pas dans la liste) :</w:t>
            </w:r>
          </w:p>
          <w:p w:rsidR="00085BB4" w:rsidRDefault="00085BB4" w:rsidP="006E6E31"/>
          <w:p w:rsidR="00085BB4" w:rsidRDefault="00085BB4" w:rsidP="006E6E31">
            <w:r w:rsidRPr="000D5AC5">
              <w:sym w:font="Wingdings" w:char="F0E0"/>
            </w:r>
            <w:r w:rsidRPr="000D5AC5">
              <w:rPr>
                <w:b/>
              </w:rPr>
              <w:t>D:\</w:t>
            </w:r>
            <w:r>
              <w:rPr>
                <w:b/>
              </w:rPr>
              <w:t>[INS]_[ENV]</w:t>
            </w:r>
            <w:r w:rsidRPr="000D5AC5">
              <w:rPr>
                <w:b/>
              </w:rPr>
              <w:t>\PSS</w:t>
            </w:r>
            <w:r>
              <w:t xml:space="preserve"> : </w:t>
            </w:r>
          </w:p>
          <w:p w:rsidR="00085BB4" w:rsidRDefault="00085BB4" w:rsidP="006E6E31">
            <w:pPr>
              <w:numPr>
                <w:ilvl w:val="0"/>
                <w:numId w:val="9"/>
              </w:numPr>
            </w:pPr>
            <w:r w:rsidRPr="000D5AC5">
              <w:rPr>
                <w:b/>
              </w:rPr>
              <w:t>Clic</w:t>
            </w:r>
            <w:r>
              <w:t xml:space="preserve"> </w:t>
            </w:r>
            <w:r w:rsidRPr="000D5AC5">
              <w:rPr>
                <w:b/>
              </w:rPr>
              <w:t>droit</w:t>
            </w:r>
            <w:r>
              <w:t xml:space="preserve"> </w:t>
            </w:r>
            <w:r w:rsidRPr="000D5AC5">
              <w:sym w:font="Wingdings" w:char="F0E0"/>
            </w:r>
            <w:r w:rsidRPr="000D5AC5">
              <w:rPr>
                <w:b/>
              </w:rPr>
              <w:t>Properties</w:t>
            </w:r>
            <w:r>
              <w:t xml:space="preserve"> </w:t>
            </w:r>
            <w:r w:rsidRPr="000D5AC5">
              <w:sym w:font="Wingdings" w:char="F0E0"/>
            </w:r>
            <w:r>
              <w:t xml:space="preserve"> onglet </w:t>
            </w:r>
            <w:r w:rsidRPr="000D5AC5">
              <w:rPr>
                <w:b/>
              </w:rPr>
              <w:t>Security</w:t>
            </w:r>
            <w:r>
              <w:t> :</w:t>
            </w:r>
          </w:p>
          <w:p w:rsidR="00085BB4" w:rsidRDefault="00085BB4" w:rsidP="006E6E31">
            <w:pPr>
              <w:ind w:left="720"/>
            </w:pPr>
            <w:r>
              <w:t>Tous les droits (</w:t>
            </w:r>
            <w:r w:rsidRPr="000D5AC5">
              <w:rPr>
                <w:b/>
              </w:rPr>
              <w:t>Read &amp; execute</w:t>
            </w:r>
            <w:r>
              <w:t xml:space="preserve">, </w:t>
            </w:r>
            <w:r w:rsidRPr="000D5AC5">
              <w:rPr>
                <w:b/>
              </w:rPr>
              <w:t>List folder contents</w:t>
            </w:r>
            <w:r>
              <w:t xml:space="preserve">, </w:t>
            </w:r>
            <w:r w:rsidRPr="000D5AC5">
              <w:rPr>
                <w:b/>
              </w:rPr>
              <w:t>Read</w:t>
            </w:r>
            <w:r>
              <w:t xml:space="preserve">, </w:t>
            </w:r>
            <w:r w:rsidRPr="000D5AC5">
              <w:rPr>
                <w:b/>
              </w:rPr>
              <w:t>Write</w:t>
            </w:r>
            <w:r>
              <w:t>)</w:t>
            </w:r>
          </w:p>
          <w:p w:rsidR="00085BB4" w:rsidRDefault="00085BB4" w:rsidP="006E6E31">
            <w:pPr>
              <w:ind w:left="720"/>
            </w:pPr>
          </w:p>
          <w:p w:rsidR="00085BB4" w:rsidRDefault="00085BB4" w:rsidP="006E6E31">
            <w:r w:rsidRPr="000D5AC5">
              <w:sym w:font="Wingdings" w:char="F0E0"/>
            </w:r>
            <w:r w:rsidRPr="000D5AC5">
              <w:rPr>
                <w:b/>
              </w:rPr>
              <w:t>D:\</w:t>
            </w:r>
            <w:r>
              <w:rPr>
                <w:b/>
              </w:rPr>
              <w:t>[INS]_[ENV]</w:t>
            </w:r>
            <w:r w:rsidRPr="000D5AC5">
              <w:rPr>
                <w:b/>
              </w:rPr>
              <w:t>\Logs </w:t>
            </w:r>
            <w:r>
              <w:t>:</w:t>
            </w:r>
          </w:p>
          <w:p w:rsidR="00085BB4" w:rsidRDefault="00085BB4" w:rsidP="006E6E31">
            <w:pPr>
              <w:numPr>
                <w:ilvl w:val="0"/>
                <w:numId w:val="9"/>
              </w:numPr>
            </w:pPr>
            <w:r w:rsidRPr="000D5AC5">
              <w:rPr>
                <w:b/>
              </w:rPr>
              <w:t>Clic</w:t>
            </w:r>
            <w:r>
              <w:t xml:space="preserve"> </w:t>
            </w:r>
            <w:r w:rsidRPr="000D5AC5">
              <w:rPr>
                <w:b/>
              </w:rPr>
              <w:t>droit</w:t>
            </w:r>
            <w:r>
              <w:t xml:space="preserve"> </w:t>
            </w:r>
            <w:r w:rsidRPr="000D5AC5">
              <w:sym w:font="Wingdings" w:char="F0E0"/>
            </w:r>
            <w:r w:rsidRPr="000D5AC5">
              <w:rPr>
                <w:b/>
              </w:rPr>
              <w:t>Properties</w:t>
            </w:r>
            <w:r>
              <w:t xml:space="preserve"> </w:t>
            </w:r>
            <w:r w:rsidRPr="000D5AC5">
              <w:sym w:font="Wingdings" w:char="F0E0"/>
            </w:r>
            <w:r>
              <w:t xml:space="preserve"> onglet </w:t>
            </w:r>
            <w:r w:rsidRPr="000D5AC5">
              <w:rPr>
                <w:b/>
              </w:rPr>
              <w:t>Security</w:t>
            </w:r>
            <w:r>
              <w:t> :</w:t>
            </w:r>
          </w:p>
          <w:p w:rsidR="00085BB4" w:rsidRDefault="00085BB4" w:rsidP="006E6E31">
            <w:pPr>
              <w:ind w:left="720"/>
            </w:pPr>
            <w:r>
              <w:t>Tous les droits (</w:t>
            </w:r>
            <w:r w:rsidRPr="000D5AC5">
              <w:rPr>
                <w:b/>
              </w:rPr>
              <w:t>Read &amp; execute</w:t>
            </w:r>
            <w:r>
              <w:t xml:space="preserve">, </w:t>
            </w:r>
            <w:r w:rsidRPr="000D5AC5">
              <w:rPr>
                <w:b/>
              </w:rPr>
              <w:t>List folder contents</w:t>
            </w:r>
            <w:r>
              <w:t xml:space="preserve">, </w:t>
            </w:r>
            <w:r w:rsidRPr="000D5AC5">
              <w:rPr>
                <w:b/>
              </w:rPr>
              <w:t>Read</w:t>
            </w:r>
            <w:r>
              <w:t xml:space="preserve">, </w:t>
            </w:r>
            <w:r w:rsidRPr="000D5AC5">
              <w:rPr>
                <w:b/>
              </w:rPr>
              <w:t>Write</w:t>
            </w:r>
            <w:r>
              <w:t>)</w:t>
            </w:r>
          </w:p>
          <w:p w:rsidR="00085BB4" w:rsidRDefault="00085BB4" w:rsidP="006E6E31"/>
          <w:p w:rsidR="00085BB4" w:rsidRDefault="00085BB4" w:rsidP="006E6E31">
            <w:r w:rsidRPr="000D5AC5">
              <w:sym w:font="Wingdings" w:char="F0E0"/>
            </w:r>
            <w:r w:rsidRPr="000D5AC5">
              <w:rPr>
                <w:b/>
              </w:rPr>
              <w:t>D:\</w:t>
            </w:r>
            <w:r>
              <w:rPr>
                <w:b/>
              </w:rPr>
              <w:t>[INS]_[ENV]</w:t>
            </w:r>
            <w:r w:rsidRPr="000D5AC5">
              <w:rPr>
                <w:b/>
              </w:rPr>
              <w:t>\WebManager </w:t>
            </w:r>
            <w:r>
              <w:t>:</w:t>
            </w:r>
          </w:p>
          <w:p w:rsidR="00085BB4" w:rsidRDefault="00085BB4" w:rsidP="006E6E31">
            <w:pPr>
              <w:numPr>
                <w:ilvl w:val="0"/>
                <w:numId w:val="9"/>
              </w:numPr>
            </w:pPr>
            <w:r w:rsidRPr="000D5AC5">
              <w:rPr>
                <w:b/>
              </w:rPr>
              <w:t>Clic</w:t>
            </w:r>
            <w:r>
              <w:t xml:space="preserve"> </w:t>
            </w:r>
            <w:r w:rsidRPr="000D5AC5">
              <w:rPr>
                <w:b/>
              </w:rPr>
              <w:t>droit</w:t>
            </w:r>
            <w:r>
              <w:t xml:space="preserve"> </w:t>
            </w:r>
            <w:r w:rsidRPr="000D5AC5">
              <w:sym w:font="Wingdings" w:char="F0E0"/>
            </w:r>
            <w:r w:rsidRPr="000D5AC5">
              <w:rPr>
                <w:b/>
              </w:rPr>
              <w:t>Properties</w:t>
            </w:r>
            <w:r>
              <w:t xml:space="preserve"> </w:t>
            </w:r>
            <w:r w:rsidRPr="000D5AC5">
              <w:sym w:font="Wingdings" w:char="F0E0"/>
            </w:r>
            <w:r>
              <w:t xml:space="preserve"> onglet </w:t>
            </w:r>
            <w:r w:rsidRPr="000D5AC5">
              <w:rPr>
                <w:b/>
              </w:rPr>
              <w:t>Security</w:t>
            </w:r>
            <w:r>
              <w:t> :</w:t>
            </w:r>
          </w:p>
          <w:p w:rsidR="00085BB4" w:rsidRDefault="00085BB4" w:rsidP="006E6E31">
            <w:pPr>
              <w:ind w:left="720"/>
            </w:pPr>
            <w:r>
              <w:t>Tous les droits (</w:t>
            </w:r>
            <w:r w:rsidRPr="000D5AC5">
              <w:rPr>
                <w:b/>
              </w:rPr>
              <w:t>Read &amp; execute</w:t>
            </w:r>
            <w:r>
              <w:t xml:space="preserve">, </w:t>
            </w:r>
            <w:r w:rsidRPr="000D5AC5">
              <w:rPr>
                <w:b/>
              </w:rPr>
              <w:t>List folder contents</w:t>
            </w:r>
            <w:r>
              <w:t xml:space="preserve">, </w:t>
            </w:r>
            <w:r w:rsidRPr="000D5AC5">
              <w:rPr>
                <w:b/>
              </w:rPr>
              <w:t>Read</w:t>
            </w:r>
            <w:r>
              <w:t xml:space="preserve">, </w:t>
            </w:r>
            <w:r w:rsidRPr="000D5AC5">
              <w:rPr>
                <w:b/>
              </w:rPr>
              <w:t>Write</w:t>
            </w:r>
            <w:r>
              <w:t>)</w:t>
            </w:r>
          </w:p>
          <w:p w:rsidR="00085BB4" w:rsidRDefault="00085BB4" w:rsidP="006E6E31"/>
          <w:p w:rsidR="00085BB4" w:rsidRDefault="00085BB4" w:rsidP="006E6E31">
            <w:r w:rsidRPr="000D5AC5">
              <w:sym w:font="Wingdings" w:char="F0E0"/>
            </w:r>
            <w:r w:rsidRPr="000D5AC5">
              <w:rPr>
                <w:b/>
              </w:rPr>
              <w:t>D:\DAV\</w:t>
            </w:r>
            <w:r>
              <w:rPr>
                <w:b/>
              </w:rPr>
              <w:t>[INS]_[ENV]</w:t>
            </w:r>
            <w:r w:rsidRPr="000D5AC5">
              <w:rPr>
                <w:b/>
              </w:rPr>
              <w:t>\ </w:t>
            </w:r>
            <w:r>
              <w:t>:</w:t>
            </w:r>
          </w:p>
          <w:p w:rsidR="00085BB4" w:rsidRDefault="00085BB4" w:rsidP="006E6E31">
            <w:pPr>
              <w:numPr>
                <w:ilvl w:val="0"/>
                <w:numId w:val="9"/>
              </w:numPr>
            </w:pPr>
            <w:r w:rsidRPr="000D5AC5">
              <w:rPr>
                <w:b/>
              </w:rPr>
              <w:t>Clic</w:t>
            </w:r>
            <w:r>
              <w:t xml:space="preserve"> </w:t>
            </w:r>
            <w:r w:rsidRPr="000D5AC5">
              <w:rPr>
                <w:b/>
              </w:rPr>
              <w:t>droit</w:t>
            </w:r>
            <w:r>
              <w:t xml:space="preserve"> </w:t>
            </w:r>
            <w:r w:rsidRPr="000D5AC5">
              <w:sym w:font="Wingdings" w:char="F0E0"/>
            </w:r>
            <w:r w:rsidRPr="000D5AC5">
              <w:rPr>
                <w:b/>
              </w:rPr>
              <w:t>Properties</w:t>
            </w:r>
            <w:r>
              <w:t xml:space="preserve"> </w:t>
            </w:r>
            <w:r w:rsidRPr="000D5AC5">
              <w:sym w:font="Wingdings" w:char="F0E0"/>
            </w:r>
            <w:r>
              <w:t xml:space="preserve"> onglet </w:t>
            </w:r>
            <w:r w:rsidRPr="000D5AC5">
              <w:rPr>
                <w:b/>
              </w:rPr>
              <w:t>Security</w:t>
            </w:r>
            <w:r>
              <w:t> :</w:t>
            </w:r>
          </w:p>
          <w:p w:rsidR="00085BB4" w:rsidRPr="000D5AC5" w:rsidRDefault="00085BB4" w:rsidP="006E6E31">
            <w:pPr>
              <w:ind w:left="720"/>
              <w:rPr>
                <w:lang w:val="en-US"/>
              </w:rPr>
            </w:pPr>
            <w:r w:rsidRPr="000D5AC5">
              <w:rPr>
                <w:lang w:val="en-US"/>
              </w:rPr>
              <w:t>Contrôle total (</w:t>
            </w:r>
            <w:r w:rsidRPr="000D5AC5">
              <w:rPr>
                <w:b/>
                <w:lang w:val="en-US"/>
              </w:rPr>
              <w:t>Full control</w:t>
            </w:r>
            <w:r w:rsidRPr="000D5AC5">
              <w:rPr>
                <w:lang w:val="en-US"/>
              </w:rPr>
              <w:t>)</w:t>
            </w:r>
          </w:p>
          <w:p w:rsidR="00085BB4" w:rsidRPr="000D5AC5" w:rsidRDefault="00085BB4" w:rsidP="006E6E31">
            <w:pPr>
              <w:numPr>
                <w:ilvl w:val="0"/>
                <w:numId w:val="9"/>
              </w:numPr>
              <w:rPr>
                <w:lang w:val="en-US"/>
              </w:rPr>
            </w:pPr>
            <w:r w:rsidRPr="000D5AC5">
              <w:rPr>
                <w:b/>
                <w:lang w:val="en-US"/>
              </w:rPr>
              <w:t>Clic</w:t>
            </w:r>
            <w:r w:rsidRPr="000D5AC5">
              <w:rPr>
                <w:lang w:val="en-US"/>
              </w:rPr>
              <w:t xml:space="preserve"> </w:t>
            </w:r>
            <w:r w:rsidRPr="000D5AC5">
              <w:rPr>
                <w:b/>
                <w:lang w:val="en-US"/>
              </w:rPr>
              <w:t>droit</w:t>
            </w:r>
            <w:r w:rsidRPr="000D5AC5">
              <w:rPr>
                <w:lang w:val="en-US"/>
              </w:rPr>
              <w:t xml:space="preserve"> </w:t>
            </w:r>
            <w:r w:rsidRPr="000D5AC5">
              <w:sym w:font="Wingdings" w:char="F0E0"/>
            </w:r>
            <w:r w:rsidRPr="000D5AC5">
              <w:rPr>
                <w:b/>
                <w:lang w:val="en-US"/>
              </w:rPr>
              <w:t>Properties</w:t>
            </w:r>
            <w:r w:rsidRPr="000D5AC5">
              <w:rPr>
                <w:lang w:val="en-US"/>
              </w:rPr>
              <w:t xml:space="preserve"> </w:t>
            </w:r>
            <w:r w:rsidRPr="000D5AC5">
              <w:sym w:font="Wingdings" w:char="F0E0"/>
            </w:r>
            <w:r w:rsidRPr="000D5AC5">
              <w:rPr>
                <w:lang w:val="en-US"/>
              </w:rPr>
              <w:t xml:space="preserve"> onglet </w:t>
            </w:r>
            <w:r w:rsidRPr="000D5AC5">
              <w:rPr>
                <w:b/>
                <w:lang w:val="en-US"/>
              </w:rPr>
              <w:t>Sharing</w:t>
            </w:r>
            <w:r w:rsidRPr="000D5AC5">
              <w:rPr>
                <w:lang w:val="en-US"/>
              </w:rPr>
              <w:t xml:space="preserve"> </w:t>
            </w:r>
            <w:r w:rsidRPr="000D5AC5">
              <w:sym w:font="Wingdings" w:char="F0E0"/>
            </w:r>
            <w:r w:rsidRPr="000D5AC5">
              <w:rPr>
                <w:lang w:val="en-US"/>
              </w:rPr>
              <w:t xml:space="preserve"> </w:t>
            </w:r>
            <w:r w:rsidRPr="000D5AC5">
              <w:rPr>
                <w:b/>
                <w:lang w:val="en-US"/>
              </w:rPr>
              <w:t>Share</w:t>
            </w:r>
            <w:r w:rsidRPr="000D5AC5">
              <w:rPr>
                <w:lang w:val="en-US"/>
              </w:rPr>
              <w:t>:</w:t>
            </w:r>
          </w:p>
          <w:p w:rsidR="00085BB4" w:rsidRPr="005172BC" w:rsidRDefault="00085BB4" w:rsidP="006E6E31">
            <w:pPr>
              <w:ind w:left="720"/>
            </w:pPr>
            <w:r w:rsidRPr="005172BC">
              <w:t>Lecture/Ecriture (</w:t>
            </w:r>
            <w:r w:rsidRPr="005172BC">
              <w:rPr>
                <w:b/>
              </w:rPr>
              <w:t>Read/Write</w:t>
            </w:r>
            <w:r w:rsidRPr="005172BC">
              <w:t>)</w:t>
            </w:r>
          </w:p>
          <w:p w:rsidR="00085BB4" w:rsidRPr="005172BC" w:rsidRDefault="00085BB4" w:rsidP="006E6E31"/>
          <w:p w:rsidR="00085BB4" w:rsidRDefault="00085BB4" w:rsidP="006E6E31">
            <w:r w:rsidRPr="000D5AC5">
              <w:sym w:font="Wingdings" w:char="F0E0"/>
            </w:r>
            <w:r w:rsidRPr="000D5AC5">
              <w:rPr>
                <w:b/>
              </w:rPr>
              <w:t>D:\DAV </w:t>
            </w:r>
            <w:r>
              <w:t xml:space="preserve">: Si les configurations ont été effectuées correctement, le nouvel utilisateur (ici </w:t>
            </w:r>
            <w:r w:rsidRPr="000D5AC5">
              <w:rPr>
                <w:b/>
              </w:rPr>
              <w:t>USR_</w:t>
            </w:r>
            <w:r>
              <w:rPr>
                <w:b/>
              </w:rPr>
              <w:t>[INS]_[ENV]</w:t>
            </w:r>
            <w:r>
              <w:t xml:space="preserve">) apparait dans l’onglet sécurité des propriétés de ce dossier avec aucun droit d’accès excepté le droit </w:t>
            </w:r>
            <w:r w:rsidRPr="000D5AC5">
              <w:rPr>
                <w:b/>
              </w:rPr>
              <w:t>Special permissions</w:t>
            </w:r>
            <w:r w:rsidRPr="00744C2E">
              <w:t>.</w:t>
            </w:r>
          </w:p>
          <w:p w:rsidR="00085BB4" w:rsidRDefault="00085BB4" w:rsidP="006E6E31"/>
          <w:p w:rsidR="00085BB4" w:rsidRDefault="00085BB4" w:rsidP="006E6E31">
            <w:r w:rsidRPr="001E5D61">
              <w:rPr>
                <w:b/>
              </w:rPr>
              <w:t>NB :</w:t>
            </w:r>
            <w:r>
              <w:t xml:space="preserve"> Certains problèmes surviennent parfois quant à la forme des liens UNC des dossiers partagés ; par exemple lorsque l’on souhaite partager le répertoire </w:t>
            </w:r>
            <w:r w:rsidRPr="001E5D61">
              <w:rPr>
                <w:b/>
              </w:rPr>
              <w:t>D:\DAV\</w:t>
            </w:r>
            <w:r>
              <w:rPr>
                <w:b/>
              </w:rPr>
              <w:t>[INS]_[ENV]</w:t>
            </w:r>
            <w:r w:rsidRPr="001E5D61">
              <w:rPr>
                <w:b/>
              </w:rPr>
              <w:t>\</w:t>
            </w:r>
            <w:r>
              <w:t xml:space="preserve"> du serveur </w:t>
            </w:r>
            <w:r>
              <w:rPr>
                <w:b/>
              </w:rPr>
              <w:t>&lt;SERVEUR&gt;</w:t>
            </w:r>
            <w:r>
              <w:t xml:space="preserve">, il peut arriver que le lien de partage qui soit mentionné soit de la forme </w:t>
            </w:r>
            <w:r w:rsidRPr="001E5D61">
              <w:rPr>
                <w:b/>
              </w:rPr>
              <w:t>\\</w:t>
            </w:r>
            <w:r>
              <w:rPr>
                <w:b/>
              </w:rPr>
              <w:t>&lt;SERVEUR&gt;</w:t>
            </w:r>
            <w:r w:rsidRPr="001E5D61">
              <w:rPr>
                <w:b/>
              </w:rPr>
              <w:t>\</w:t>
            </w:r>
            <w:r w:rsidRPr="005E4CEA">
              <w:rPr>
                <w:b/>
              </w:rPr>
              <w:t>[INS]_[ENV]</w:t>
            </w:r>
            <w:r>
              <w:t xml:space="preserve">au lieu de </w:t>
            </w:r>
            <w:r w:rsidRPr="001E5D61">
              <w:rPr>
                <w:b/>
              </w:rPr>
              <w:t>\\</w:t>
            </w:r>
            <w:r>
              <w:rPr>
                <w:b/>
              </w:rPr>
              <w:t>&lt;SERVEUR&gt;</w:t>
            </w:r>
            <w:r w:rsidRPr="001E5D61">
              <w:rPr>
                <w:b/>
              </w:rPr>
              <w:t>\DAV\</w:t>
            </w:r>
            <w:r w:rsidRPr="005E4CEA">
              <w:rPr>
                <w:b/>
              </w:rPr>
              <w:t>[INS]_[ENV]</w:t>
            </w:r>
            <w:r>
              <w:t xml:space="preserve">. Cela a surtout lieu lorsque l’on partage directement le sous répertoire </w:t>
            </w:r>
            <w:r w:rsidRPr="00A46098">
              <w:rPr>
                <w:b/>
              </w:rPr>
              <w:t>[INS]_[ENV]</w:t>
            </w:r>
            <w:r>
              <w:rPr>
                <w:b/>
              </w:rPr>
              <w:t xml:space="preserve"> </w:t>
            </w:r>
            <w:r>
              <w:t>sans passer par le dossier parent.</w:t>
            </w:r>
          </w:p>
          <w:p w:rsidR="00085BB4" w:rsidRDefault="00085BB4" w:rsidP="006E6E31"/>
          <w:p w:rsidR="00085BB4" w:rsidRDefault="00085BB4" w:rsidP="006E6E31">
            <w:r>
              <w:t>La bonne méthode consiste en :</w:t>
            </w:r>
          </w:p>
          <w:p w:rsidR="00085BB4" w:rsidRDefault="00085BB4" w:rsidP="006E6E31">
            <w:pPr>
              <w:pStyle w:val="Paragraphedeliste"/>
              <w:numPr>
                <w:ilvl w:val="0"/>
                <w:numId w:val="9"/>
              </w:numPr>
            </w:pPr>
            <w:r>
              <w:lastRenderedPageBreak/>
              <w:t xml:space="preserve">désactiver les partages du ou des sous-répertoires </w:t>
            </w:r>
          </w:p>
          <w:p w:rsidR="00085BB4" w:rsidRDefault="00085BB4" w:rsidP="006E6E31">
            <w:pPr>
              <w:pStyle w:val="Paragraphedeliste"/>
              <w:numPr>
                <w:ilvl w:val="0"/>
                <w:numId w:val="9"/>
              </w:numPr>
            </w:pPr>
            <w:r>
              <w:t xml:space="preserve">partager une seule fois le dossier parent. </w:t>
            </w:r>
          </w:p>
          <w:p w:rsidR="00085BB4" w:rsidRDefault="00085BB4" w:rsidP="006E6E31">
            <w:pPr>
              <w:pStyle w:val="Paragraphedeliste"/>
              <w:numPr>
                <w:ilvl w:val="0"/>
                <w:numId w:val="9"/>
              </w:numPr>
            </w:pPr>
            <w:r>
              <w:t xml:space="preserve">Mentionner dans les propriétés (Onglet </w:t>
            </w:r>
            <w:r w:rsidRPr="00104700">
              <w:rPr>
                <w:b/>
              </w:rPr>
              <w:t>Sharing</w:t>
            </w:r>
            <w:r>
              <w:t xml:space="preserve"> </w:t>
            </w:r>
            <w:r>
              <w:sym w:font="Wingdings" w:char="F0E0"/>
            </w:r>
            <w:r>
              <w:t xml:space="preserve"> </w:t>
            </w:r>
            <w:r w:rsidRPr="00104700">
              <w:rPr>
                <w:b/>
              </w:rPr>
              <w:t>Share…</w:t>
            </w:r>
            <w:r>
              <w:t>) de chaque sous-répertoire les droits d’accès des différents utilisateurs intervenants.</w:t>
            </w:r>
          </w:p>
          <w:p w:rsidR="00085BB4" w:rsidRDefault="00085BB4" w:rsidP="006E6E31"/>
          <w:p w:rsidR="00085BB4" w:rsidRPr="00744C2E" w:rsidRDefault="00085BB4" w:rsidP="006E6E31">
            <w:r>
              <w:t xml:space="preserve">Dans notre cas, il nous faudra donc veiller à ce que les dossiers </w:t>
            </w:r>
            <w:r w:rsidRPr="002D7346">
              <w:rPr>
                <w:b/>
              </w:rPr>
              <w:t>D:\DAV</w:t>
            </w:r>
            <w:r>
              <w:t xml:space="preserve"> et </w:t>
            </w:r>
            <w:r w:rsidRPr="002D7346">
              <w:rPr>
                <w:b/>
              </w:rPr>
              <w:t>D:\</w:t>
            </w:r>
            <w:r>
              <w:rPr>
                <w:b/>
              </w:rPr>
              <w:t>[INS]_[ENV]</w:t>
            </w:r>
            <w:r w:rsidRPr="002D7346">
              <w:rPr>
                <w:b/>
              </w:rPr>
              <w:t>\</w:t>
            </w:r>
            <w:r>
              <w:t xml:space="preserve"> aient la fonction de partage activée, et que leurs sous-répertoires suivants </w:t>
            </w:r>
            <w:r w:rsidRPr="002D7346">
              <w:rPr>
                <w:b/>
              </w:rPr>
              <w:t>D:\DAV\</w:t>
            </w:r>
            <w:r>
              <w:rPr>
                <w:b/>
              </w:rPr>
              <w:t>[INS]_[ENV]</w:t>
            </w:r>
            <w:r w:rsidRPr="002D7346">
              <w:rPr>
                <w:b/>
              </w:rPr>
              <w:t>\</w:t>
            </w:r>
            <w:r>
              <w:t xml:space="preserve">, </w:t>
            </w:r>
            <w:r w:rsidRPr="002D7346">
              <w:rPr>
                <w:b/>
              </w:rPr>
              <w:t>D:\</w:t>
            </w:r>
            <w:r>
              <w:rPr>
                <w:b/>
              </w:rPr>
              <w:t>[INS]_[ENV]</w:t>
            </w:r>
            <w:r w:rsidRPr="002D7346">
              <w:rPr>
                <w:b/>
              </w:rPr>
              <w:t>\WebManager</w:t>
            </w:r>
            <w:r>
              <w:t xml:space="preserve">, </w:t>
            </w:r>
            <w:r w:rsidRPr="002D7346">
              <w:rPr>
                <w:b/>
              </w:rPr>
              <w:t>D:\</w:t>
            </w:r>
            <w:r>
              <w:rPr>
                <w:b/>
              </w:rPr>
              <w:t>[INS]_[ENV]</w:t>
            </w:r>
            <w:r w:rsidRPr="002D7346">
              <w:rPr>
                <w:b/>
              </w:rPr>
              <w:t>\PSS</w:t>
            </w:r>
            <w:r>
              <w:t xml:space="preserve"> en octroyant au nouvel utilisateur (</w:t>
            </w:r>
            <w:r w:rsidRPr="002D7346">
              <w:rPr>
                <w:b/>
              </w:rPr>
              <w:t>USR_</w:t>
            </w:r>
            <w:r>
              <w:rPr>
                <w:b/>
              </w:rPr>
              <w:t>[INS]_[ENV]</w:t>
            </w:r>
            <w:r>
              <w:t>) les droits de lecture/écriture sur chacun d’eux.</w:t>
            </w:r>
          </w:p>
        </w:tc>
        <w:tc>
          <w:tcPr>
            <w:tcW w:w="4692" w:type="dxa"/>
          </w:tcPr>
          <w:p w:rsidR="00085BB4" w:rsidRDefault="00085BB4" w:rsidP="006E6E31"/>
          <w:p w:rsidR="00085BB4" w:rsidRDefault="00085BB4" w:rsidP="006E6E31"/>
          <w:p w:rsidR="00085BB4" w:rsidRDefault="00085BB4" w:rsidP="006E6E31">
            <w:r>
              <w:rPr>
                <w:noProof/>
              </w:rPr>
              <w:drawing>
                <wp:inline distT="0" distB="0" distL="0" distR="0" wp14:anchorId="0E1EF5F6" wp14:editId="54CE9284">
                  <wp:extent cx="3174307" cy="3648974"/>
                  <wp:effectExtent l="19050" t="0" r="7043"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9" cstate="print"/>
                          <a:srcRect/>
                          <a:stretch>
                            <a:fillRect/>
                          </a:stretch>
                        </pic:blipFill>
                        <pic:spPr bwMode="auto">
                          <a:xfrm>
                            <a:off x="0" y="0"/>
                            <a:ext cx="3174365" cy="3649040"/>
                          </a:xfrm>
                          <a:prstGeom prst="rect">
                            <a:avLst/>
                          </a:prstGeom>
                          <a:noFill/>
                          <a:ln w="9525">
                            <a:noFill/>
                            <a:miter lim="800000"/>
                            <a:headEnd/>
                            <a:tailEnd/>
                          </a:ln>
                        </pic:spPr>
                      </pic:pic>
                    </a:graphicData>
                  </a:graphic>
                </wp:inline>
              </w:drawing>
            </w:r>
          </w:p>
          <w:p w:rsidR="00085BB4" w:rsidRDefault="00085BB4" w:rsidP="006E6E31"/>
          <w:p w:rsidR="00085BB4" w:rsidRPr="00744C2E" w:rsidRDefault="00085BB4" w:rsidP="006E6E31">
            <w:r>
              <w:rPr>
                <w:noProof/>
              </w:rPr>
              <w:drawing>
                <wp:inline distT="0" distB="0" distL="0" distR="0" wp14:anchorId="13D7BBFB" wp14:editId="5653407C">
                  <wp:extent cx="3379757" cy="3321169"/>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0" cstate="print"/>
                          <a:srcRect/>
                          <a:stretch>
                            <a:fillRect/>
                          </a:stretch>
                        </pic:blipFill>
                        <pic:spPr bwMode="auto">
                          <a:xfrm>
                            <a:off x="0" y="0"/>
                            <a:ext cx="3380811" cy="3322205"/>
                          </a:xfrm>
                          <a:prstGeom prst="rect">
                            <a:avLst/>
                          </a:prstGeom>
                          <a:noFill/>
                          <a:ln w="9525">
                            <a:noFill/>
                            <a:miter lim="800000"/>
                            <a:headEnd/>
                            <a:tailEnd/>
                          </a:ln>
                        </pic:spPr>
                      </pic:pic>
                    </a:graphicData>
                  </a:graphic>
                </wp:inline>
              </w:drawing>
            </w:r>
          </w:p>
        </w:tc>
      </w:tr>
      <w:tr w:rsidR="00085BB4" w:rsidRPr="00744C2E" w:rsidTr="006E6E31">
        <w:tc>
          <w:tcPr>
            <w:tcW w:w="6062" w:type="dxa"/>
          </w:tcPr>
          <w:p w:rsidR="00085BB4" w:rsidRPr="000D5AC5" w:rsidRDefault="00085BB4" w:rsidP="006E6E31">
            <w:pPr>
              <w:rPr>
                <w:b/>
                <w:u w:val="single"/>
              </w:rPr>
            </w:pPr>
            <w:r w:rsidRPr="000D5AC5">
              <w:rPr>
                <w:b/>
                <w:u w:val="single"/>
              </w:rPr>
              <w:lastRenderedPageBreak/>
              <w:t>Configuration WebManager</w:t>
            </w:r>
          </w:p>
          <w:p w:rsidR="00085BB4" w:rsidRPr="000D5AC5" w:rsidRDefault="00085BB4" w:rsidP="006E6E31">
            <w:pPr>
              <w:rPr>
                <w:b/>
                <w:u w:val="single"/>
              </w:rPr>
            </w:pPr>
          </w:p>
          <w:p w:rsidR="00085BB4" w:rsidRDefault="00085BB4" w:rsidP="006E6E31">
            <w:r w:rsidRPr="000D5AC5">
              <w:sym w:font="Wingdings" w:char="F0E0"/>
            </w:r>
            <w:r>
              <w:t xml:space="preserve">Ouvrir le raccourci du WebManager, il s’agit du fichier nommé </w:t>
            </w:r>
            <w:r w:rsidRPr="000D5AC5">
              <w:rPr>
                <w:b/>
              </w:rPr>
              <w:t>D:\</w:t>
            </w:r>
            <w:r>
              <w:rPr>
                <w:b/>
              </w:rPr>
              <w:t>[INS]_[ENV]</w:t>
            </w:r>
            <w:r w:rsidRPr="000D5AC5">
              <w:rPr>
                <w:b/>
              </w:rPr>
              <w:t>\WebManager\FacilityNetManager.exe – Quickstart</w:t>
            </w:r>
            <w:r>
              <w:t>.</w:t>
            </w:r>
          </w:p>
          <w:p w:rsidR="00085BB4" w:rsidRDefault="00085BB4" w:rsidP="006E6E31"/>
          <w:p w:rsidR="00085BB4" w:rsidRDefault="00085BB4" w:rsidP="006E6E31">
            <w:r w:rsidRPr="000D5AC5">
              <w:sym w:font="Wingdings" w:char="F0E0"/>
            </w:r>
            <w:r>
              <w:t>Vérifier dans les configurations de l’</w:t>
            </w:r>
            <w:r w:rsidRPr="000D5AC5">
              <w:rPr>
                <w:b/>
              </w:rPr>
              <w:t>engine</w:t>
            </w:r>
            <w:r>
              <w:t xml:space="preserve"> de l’instance concernée (clic sur </w:t>
            </w:r>
            <w:r>
              <w:rPr>
                <w:b/>
              </w:rPr>
              <w:t>[INS]_[ENV]</w:t>
            </w:r>
            <w:r>
              <w:t xml:space="preserve"> puis sur le bouton rectangulaire jaune juste au dessus), notamment dans l’onglet </w:t>
            </w:r>
            <w:r w:rsidRPr="000D5AC5">
              <w:rPr>
                <w:b/>
              </w:rPr>
              <w:t>Upload</w:t>
            </w:r>
            <w:r>
              <w:t xml:space="preserve"> que les configurations sont correctes (Voir capture ci-contre ; faires les conversions d’usage d’une instance à une autre).</w:t>
            </w:r>
          </w:p>
          <w:p w:rsidR="00085BB4" w:rsidRDefault="00085BB4" w:rsidP="006E6E31"/>
          <w:p w:rsidR="00085BB4" w:rsidRDefault="00085BB4" w:rsidP="006E6E31">
            <w:r w:rsidRPr="000D5AC5">
              <w:sym w:font="Wingdings" w:char="F0E0"/>
            </w:r>
            <w:r>
              <w:t xml:space="preserve">Eviter dans les chemins </w:t>
            </w:r>
            <w:r w:rsidRPr="000D5AC5">
              <w:rPr>
                <w:b/>
              </w:rPr>
              <w:t>UNC</w:t>
            </w:r>
            <w:r>
              <w:t xml:space="preserve"> (commençant par </w:t>
            </w:r>
            <w:hyperlink r:id="rId351" w:history="1">
              <w:r w:rsidRPr="000D5AC5">
                <w:rPr>
                  <w:rStyle w:val="Lienhypertexte"/>
                  <w:b/>
                </w:rPr>
                <w:t>\\Serveur</w:t>
              </w:r>
            </w:hyperlink>
            <w:r>
              <w:t xml:space="preserve">) de mentionner la lettre du lecteur (donc pas de </w:t>
            </w:r>
            <w:r w:rsidRPr="000D5AC5">
              <w:rPr>
                <w:b/>
              </w:rPr>
              <w:t>C$</w:t>
            </w:r>
            <w:r>
              <w:t xml:space="preserve">, </w:t>
            </w:r>
            <w:r w:rsidRPr="000D5AC5">
              <w:rPr>
                <w:b/>
              </w:rPr>
              <w:t>D$</w:t>
            </w:r>
            <w:r>
              <w:t>,…)</w:t>
            </w:r>
          </w:p>
          <w:p w:rsidR="00085BB4" w:rsidRDefault="00085BB4" w:rsidP="006E6E31">
            <w:r w:rsidRPr="000D5AC5">
              <w:rPr>
                <w:b/>
              </w:rPr>
              <w:t>NB</w:t>
            </w:r>
            <w:r>
              <w:t xml:space="preserve"> : Cette règle est à appliquer uniquement dans l’onglet </w:t>
            </w:r>
            <w:r w:rsidRPr="000D5AC5">
              <w:rPr>
                <w:b/>
              </w:rPr>
              <w:t>Upload</w:t>
            </w:r>
            <w:r>
              <w:t xml:space="preserve">, dans l’onglet </w:t>
            </w:r>
            <w:r w:rsidRPr="000D5AC5">
              <w:rPr>
                <w:b/>
              </w:rPr>
              <w:t xml:space="preserve">General </w:t>
            </w:r>
            <w:r>
              <w:t>où apparaissent quasiment les mêmes informations, il est indispensable de noter le chemin UNC complet à chaque fois.</w:t>
            </w:r>
          </w:p>
          <w:p w:rsidR="00085BB4" w:rsidRDefault="00085BB4" w:rsidP="006E6E31"/>
          <w:p w:rsidR="00085BB4" w:rsidRDefault="00085BB4" w:rsidP="006E6E31">
            <w:r w:rsidRPr="000D5AC5">
              <w:sym w:font="Wingdings" w:char="F0E0"/>
            </w:r>
            <w:r>
              <w:t>Avant de valider le tout il vous faut vérifier un certain nombre de choses :</w:t>
            </w:r>
          </w:p>
          <w:p w:rsidR="00085BB4" w:rsidRDefault="00085BB4" w:rsidP="006E6E31">
            <w:pPr>
              <w:numPr>
                <w:ilvl w:val="0"/>
                <w:numId w:val="9"/>
              </w:numPr>
            </w:pPr>
            <w:r>
              <w:t xml:space="preserve">Vérifier que le dossier </w:t>
            </w:r>
            <w:r w:rsidRPr="000D5AC5">
              <w:rPr>
                <w:b/>
              </w:rPr>
              <w:t>PSS</w:t>
            </w:r>
            <w:r>
              <w:t xml:space="preserve"> de l’instance est partagé et que le lien du partage est bien </w:t>
            </w:r>
            <w:hyperlink r:id="rId352" w:history="1">
              <w:r w:rsidRPr="000D5AC5">
                <w:rPr>
                  <w:rStyle w:val="Lienhypertexte"/>
                  <w:b/>
                </w:rPr>
                <w:t>\\</w:t>
              </w:r>
              <w:r>
                <w:rPr>
                  <w:rStyle w:val="Lienhypertexte"/>
                  <w:b/>
                </w:rPr>
                <w:t>&lt;SERVEUR&gt;</w:t>
              </w:r>
              <w:r w:rsidRPr="000D5AC5">
                <w:rPr>
                  <w:rStyle w:val="Lienhypertexte"/>
                  <w:b/>
                </w:rPr>
                <w:t>\</w:t>
              </w:r>
              <w:r>
                <w:rPr>
                  <w:rStyle w:val="Lienhypertexte"/>
                  <w:b/>
                </w:rPr>
                <w:t>[INS]_[ENV]</w:t>
              </w:r>
              <w:r w:rsidRPr="000D5AC5">
                <w:rPr>
                  <w:rStyle w:val="Lienhypertexte"/>
                  <w:b/>
                </w:rPr>
                <w:t>\PSS\</w:t>
              </w:r>
            </w:hyperlink>
            <w:r w:rsidRPr="000D5AC5">
              <w:rPr>
                <w:b/>
              </w:rPr>
              <w:t xml:space="preserve"> </w:t>
            </w:r>
            <w:r>
              <w:t xml:space="preserve">(Pas de </w:t>
            </w:r>
            <w:r w:rsidRPr="000D5AC5">
              <w:rPr>
                <w:b/>
              </w:rPr>
              <w:t>D$</w:t>
            </w:r>
            <w:r>
              <w:t>)</w:t>
            </w:r>
          </w:p>
          <w:p w:rsidR="00085BB4" w:rsidRPr="00C6684A" w:rsidRDefault="00085BB4" w:rsidP="006E6E31">
            <w:pPr>
              <w:numPr>
                <w:ilvl w:val="0"/>
                <w:numId w:val="9"/>
              </w:numPr>
            </w:pPr>
            <w:r>
              <w:t xml:space="preserve">Vérifier que le dossier </w:t>
            </w:r>
            <w:r w:rsidRPr="000D5AC5">
              <w:rPr>
                <w:b/>
              </w:rPr>
              <w:t>D:\DAV\</w:t>
            </w:r>
            <w:r>
              <w:rPr>
                <w:b/>
              </w:rPr>
              <w:t>[INS]_[ENV]</w:t>
            </w:r>
            <w:r w:rsidRPr="000D5AC5">
              <w:rPr>
                <w:b/>
              </w:rPr>
              <w:t>\Temp</w:t>
            </w:r>
            <w:r>
              <w:t xml:space="preserve"> est présent et accessible via le lien </w:t>
            </w:r>
            <w:hyperlink r:id="rId353" w:history="1">
              <w:r w:rsidRPr="000D5AC5">
                <w:rPr>
                  <w:rStyle w:val="Lienhypertexte"/>
                  <w:b/>
                </w:rPr>
                <w:t>\\</w:t>
              </w:r>
              <w:r>
                <w:rPr>
                  <w:rStyle w:val="Lienhypertexte"/>
                  <w:b/>
                </w:rPr>
                <w:t>&lt;SERVEUR&gt;</w:t>
              </w:r>
              <w:r w:rsidRPr="000D5AC5">
                <w:rPr>
                  <w:rStyle w:val="Lienhypertexte"/>
                  <w:b/>
                </w:rPr>
                <w:t>\DAV\</w:t>
              </w:r>
              <w:r>
                <w:rPr>
                  <w:rStyle w:val="Lienhypertexte"/>
                  <w:b/>
                </w:rPr>
                <w:t>[INS]_[ENV]</w:t>
              </w:r>
              <w:r w:rsidRPr="000D5AC5">
                <w:rPr>
                  <w:rStyle w:val="Lienhypertexte"/>
                  <w:b/>
                </w:rPr>
                <w:t>\Temp</w:t>
              </w:r>
            </w:hyperlink>
          </w:p>
          <w:p w:rsidR="00085BB4" w:rsidRPr="00C2226C" w:rsidRDefault="00085BB4" w:rsidP="006E6E31">
            <w:pPr>
              <w:numPr>
                <w:ilvl w:val="0"/>
                <w:numId w:val="9"/>
              </w:numPr>
            </w:pPr>
            <w:r>
              <w:lastRenderedPageBreak/>
              <w:t xml:space="preserve">Vérifier que le dossier </w:t>
            </w:r>
            <w:r w:rsidRPr="000D5AC5">
              <w:rPr>
                <w:b/>
              </w:rPr>
              <w:t>D:\DAV\</w:t>
            </w:r>
            <w:r>
              <w:rPr>
                <w:b/>
              </w:rPr>
              <w:t>[INS]_[ENV]</w:t>
            </w:r>
            <w:r w:rsidRPr="000D5AC5">
              <w:rPr>
                <w:b/>
              </w:rPr>
              <w:t>\Doc</w:t>
            </w:r>
            <w:r>
              <w:t xml:space="preserve"> est  accessible via le lien </w:t>
            </w:r>
            <w:hyperlink r:id="rId354" w:history="1">
              <w:r w:rsidRPr="000D5AC5">
                <w:rPr>
                  <w:rStyle w:val="Lienhypertexte"/>
                  <w:b/>
                </w:rPr>
                <w:t>\\</w:t>
              </w:r>
              <w:r>
                <w:rPr>
                  <w:rStyle w:val="Lienhypertexte"/>
                  <w:b/>
                </w:rPr>
                <w:t>&lt;SERVEUR&gt;</w:t>
              </w:r>
              <w:r w:rsidRPr="000D5AC5">
                <w:rPr>
                  <w:rStyle w:val="Lienhypertexte"/>
                  <w:b/>
                </w:rPr>
                <w:t>\DAV\</w:t>
              </w:r>
              <w:r>
                <w:rPr>
                  <w:rStyle w:val="Lienhypertexte"/>
                  <w:b/>
                </w:rPr>
                <w:t>[INS]_[ENV]</w:t>
              </w:r>
              <w:r w:rsidRPr="000D5AC5">
                <w:rPr>
                  <w:rStyle w:val="Lienhypertexte"/>
                  <w:b/>
                </w:rPr>
                <w:t>\Doc</w:t>
              </w:r>
            </w:hyperlink>
          </w:p>
          <w:p w:rsidR="00085BB4" w:rsidRPr="000D5AC5" w:rsidRDefault="00085BB4" w:rsidP="006E6E31">
            <w:pPr>
              <w:rPr>
                <w:b/>
              </w:rPr>
            </w:pPr>
          </w:p>
          <w:p w:rsidR="00085BB4" w:rsidRDefault="00085BB4" w:rsidP="006E6E31">
            <w:pPr>
              <w:rPr>
                <w:b/>
              </w:rPr>
            </w:pPr>
            <w:r w:rsidRPr="000D5AC5">
              <w:sym w:font="Wingdings" w:char="F0E0"/>
            </w:r>
            <w:r>
              <w:t xml:space="preserve">Une fois les vérifications effectuées, valider le tout avec </w:t>
            </w:r>
            <w:r w:rsidRPr="000D5AC5">
              <w:rPr>
                <w:b/>
              </w:rPr>
              <w:t>OK</w:t>
            </w:r>
          </w:p>
          <w:p w:rsidR="00085BB4" w:rsidRDefault="00085BB4" w:rsidP="006E6E31">
            <w:pPr>
              <w:rPr>
                <w:b/>
              </w:rPr>
            </w:pPr>
          </w:p>
          <w:p w:rsidR="00085BB4" w:rsidRDefault="00085BB4" w:rsidP="006E6E31">
            <w:pPr>
              <w:rPr>
                <w:b/>
              </w:rPr>
            </w:pPr>
          </w:p>
          <w:p w:rsidR="00085BB4" w:rsidRPr="000D5AC5" w:rsidRDefault="00085BB4" w:rsidP="006E6E31">
            <w:pPr>
              <w:rPr>
                <w:b/>
              </w:rPr>
            </w:pPr>
          </w:p>
          <w:p w:rsidR="00085BB4" w:rsidRPr="000D5AC5" w:rsidRDefault="00085BB4" w:rsidP="006E6E31">
            <w:pPr>
              <w:rPr>
                <w:b/>
              </w:rPr>
            </w:pPr>
          </w:p>
          <w:p w:rsidR="00085BB4" w:rsidRDefault="00085BB4" w:rsidP="006E6E31">
            <w:r w:rsidRPr="000D5AC5">
              <w:rPr>
                <w:b/>
              </w:rPr>
              <w:t>NB</w:t>
            </w:r>
            <w:r w:rsidRPr="004F53D4">
              <w:t> :</w:t>
            </w:r>
            <w:r>
              <w:t xml:space="preserve"> En prod, il faudra mettre les urls publiques (celles qui ne contiennent pas l’adresse IP) en lieu et place de celles montrées par la capture.</w:t>
            </w:r>
          </w:p>
          <w:p w:rsidR="00085BB4" w:rsidRDefault="00085BB4" w:rsidP="006E6E31"/>
          <w:p w:rsidR="00085BB4" w:rsidRPr="000D5AC5" w:rsidRDefault="00085BB4" w:rsidP="006E6E31">
            <w:pPr>
              <w:rPr>
                <w:b/>
              </w:rPr>
            </w:pPr>
            <w:r w:rsidRPr="000D5AC5">
              <w:sym w:font="Wingdings" w:char="F0E0"/>
            </w:r>
            <w:r>
              <w:t xml:space="preserve">De retour dans l’écran d’accueil du WebManager, cliquer sur un site puis sur </w:t>
            </w:r>
            <w:r w:rsidRPr="000D5AC5">
              <w:rPr>
                <w:b/>
              </w:rPr>
              <w:t>OK</w:t>
            </w:r>
          </w:p>
          <w:p w:rsidR="00085BB4" w:rsidRPr="000D5AC5" w:rsidRDefault="00085BB4" w:rsidP="006E6E31">
            <w:pPr>
              <w:rPr>
                <w:b/>
              </w:rPr>
            </w:pPr>
          </w:p>
          <w:p w:rsidR="00085BB4" w:rsidRDefault="00085BB4" w:rsidP="006E6E31">
            <w:r w:rsidRPr="000D5AC5">
              <w:rPr>
                <w:b/>
              </w:rPr>
              <w:sym w:font="Wingdings" w:char="F0E0"/>
            </w:r>
            <w:r>
              <w:t xml:space="preserve">Choisir </w:t>
            </w:r>
            <w:r>
              <w:rPr>
                <w:b/>
              </w:rPr>
              <w:t>Workflow</w:t>
            </w:r>
            <w:r>
              <w:t xml:space="preserve"> dans la fenêtre qui s’ouvre après le chargement, puis cliquer sur </w:t>
            </w:r>
            <w:r w:rsidRPr="000D5AC5">
              <w:rPr>
                <w:b/>
              </w:rPr>
              <w:t>OK</w:t>
            </w:r>
            <w:r>
              <w:t>. Un autre chargement va alors se lancer.</w:t>
            </w:r>
          </w:p>
          <w:p w:rsidR="00085BB4" w:rsidRDefault="00085BB4" w:rsidP="006E6E31"/>
          <w:p w:rsidR="00085BB4" w:rsidRDefault="00085BB4" w:rsidP="006E6E31"/>
          <w:p w:rsidR="00085BB4" w:rsidRDefault="00085BB4" w:rsidP="006E6E31"/>
          <w:p w:rsidR="00085BB4" w:rsidRDefault="00085BB4" w:rsidP="006E6E31">
            <w:r>
              <w:sym w:font="Wingdings" w:char="F0E0"/>
            </w:r>
            <w:r>
              <w:t xml:space="preserve">S’il existe un formulaire portant un nom de la forme </w:t>
            </w:r>
            <w:r w:rsidRPr="002D7346">
              <w:rPr>
                <w:b/>
              </w:rPr>
              <w:t>TEST PJ</w:t>
            </w:r>
            <w:r>
              <w:t xml:space="preserve"> ou </w:t>
            </w:r>
            <w:r w:rsidRPr="002D7346">
              <w:rPr>
                <w:b/>
              </w:rPr>
              <w:t>DEMO PJ</w:t>
            </w:r>
            <w:r>
              <w:t>, nous l’utiliserons. Sinon, il faudra rajouter un nouveau formulaire pour y effectuer des tests.</w:t>
            </w:r>
          </w:p>
          <w:p w:rsidR="00085BB4" w:rsidRDefault="00085BB4" w:rsidP="006E6E31"/>
          <w:p w:rsidR="00085BB4" w:rsidRPr="00853B15" w:rsidRDefault="00085BB4" w:rsidP="006E6E31">
            <w:r>
              <w:sym w:font="Wingdings" w:char="F0E0"/>
            </w:r>
            <w:r>
              <w:t xml:space="preserve">Dans le cas où il faut ajouter un formulaire, cliquer sur l’icône bleu (au bas du menu </w:t>
            </w:r>
            <w:r w:rsidRPr="00853B15">
              <w:rPr>
                <w:b/>
              </w:rPr>
              <w:t>Modules</w:t>
            </w:r>
            <w:r>
              <w:t xml:space="preserve">) puis choisir </w:t>
            </w:r>
            <w:r w:rsidRPr="00853B15">
              <w:rPr>
                <w:b/>
              </w:rPr>
              <w:t>New workflow</w:t>
            </w:r>
            <w:r>
              <w:rPr>
                <w:b/>
              </w:rPr>
              <w:t>…</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Nommer le formulaire </w:t>
            </w:r>
            <w:r>
              <w:rPr>
                <w:b/>
              </w:rPr>
              <w:t>TEST_DEPOT_PJ</w:t>
            </w:r>
            <w:r>
              <w:t xml:space="preserve"> puis valider avec </w:t>
            </w:r>
            <w:r>
              <w:rPr>
                <w:b/>
              </w:rPr>
              <w:t>OK</w:t>
            </w:r>
            <w:r>
              <w:t>.</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Dérouler le formulaire et cliquer sur </w:t>
            </w:r>
            <w:r>
              <w:rPr>
                <w:b/>
              </w:rPr>
              <w:t>Show page</w:t>
            </w:r>
            <w:r>
              <w:t xml:space="preserve"> puis sur le bouton en face du champ </w:t>
            </w:r>
            <w:r>
              <w:rPr>
                <w:b/>
              </w:rPr>
              <w:t>Input states</w:t>
            </w:r>
            <w:r>
              <w:t xml:space="preserve"> puis rajouter les champs suivants : </w:t>
            </w:r>
            <w:r w:rsidRPr="00E83AC1">
              <w:rPr>
                <w:b/>
              </w:rPr>
              <w:t>DI_AFF - DI Affectée</w:t>
            </w:r>
            <w:r w:rsidRPr="00E83AC1">
              <w:t xml:space="preserve">, </w:t>
            </w:r>
            <w:r w:rsidRPr="00E83AC1">
              <w:rPr>
                <w:b/>
              </w:rPr>
              <w:t>DI_CRE - DI CR enregistré</w:t>
            </w:r>
            <w:r w:rsidRPr="00E83AC1">
              <w:t xml:space="preserve">, </w:t>
            </w:r>
            <w:r w:rsidRPr="00E83AC1">
              <w:rPr>
                <w:b/>
              </w:rPr>
              <w:t>DI_ENR - DI Enregistrée</w:t>
            </w:r>
            <w:r w:rsidRPr="00E83AC1">
              <w:t xml:space="preserve">, </w:t>
            </w:r>
            <w:r w:rsidRPr="00E83AC1">
              <w:rPr>
                <w:b/>
              </w:rPr>
              <w:t>DI_PEC - DI Prise en charge</w:t>
            </w:r>
            <w:r w:rsidRPr="00E83AC1">
              <w:t xml:space="preserve">, </w:t>
            </w:r>
            <w:r w:rsidRPr="00E83AC1">
              <w:rPr>
                <w:b/>
              </w:rPr>
              <w:t>DI_STB - DI en attente</w:t>
            </w:r>
            <w:r>
              <w:t xml:space="preserve"> puis valider avec </w:t>
            </w:r>
            <w:r w:rsidRPr="00CC4DE7">
              <w:rPr>
                <w:b/>
              </w:rPr>
              <w:t>OK</w:t>
            </w:r>
            <w:r>
              <w:t>.</w:t>
            </w:r>
          </w:p>
          <w:p w:rsidR="00085BB4" w:rsidRDefault="00085BB4" w:rsidP="006E6E31"/>
          <w:p w:rsidR="00085BB4" w:rsidRDefault="00085BB4" w:rsidP="006E6E31"/>
          <w:p w:rsidR="00085BB4" w:rsidRDefault="00085BB4" w:rsidP="006E6E31"/>
          <w:p w:rsidR="00085BB4" w:rsidRPr="00E83AC1" w:rsidRDefault="00085BB4" w:rsidP="006E6E31">
            <w:r>
              <w:t xml:space="preserve">(Il faut les sélectionner et cliquer sur le </w:t>
            </w:r>
            <w:r>
              <w:rPr>
                <w:b/>
              </w:rPr>
              <w:t>+</w:t>
            </w:r>
            <w:r>
              <w:t xml:space="preserve"> pour les rajouter).</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Dérouler </w:t>
            </w:r>
            <w:r>
              <w:rPr>
                <w:b/>
              </w:rPr>
              <w:t>Show page</w:t>
            </w:r>
            <w:r>
              <w:t xml:space="preserve"> et faire un clic droit sur </w:t>
            </w:r>
            <w:r>
              <w:rPr>
                <w:b/>
              </w:rPr>
              <w:t>Selection page</w:t>
            </w:r>
            <w:r>
              <w:t xml:space="preserve">, choisir </w:t>
            </w:r>
            <w:r>
              <w:rPr>
                <w:b/>
              </w:rPr>
              <w:t>Add Change page</w:t>
            </w:r>
            <w:r>
              <w:t>.</w:t>
            </w:r>
          </w:p>
          <w:p w:rsidR="00085BB4" w:rsidRPr="00AD1C8E" w:rsidRDefault="00085BB4" w:rsidP="006E6E31">
            <w:r>
              <w:sym w:font="Wingdings" w:char="F0E0"/>
            </w:r>
            <w:r>
              <w:t xml:space="preserve">De la même manière que précédemment, rajouter les champs </w:t>
            </w:r>
            <w:r w:rsidRPr="002F5438">
              <w:rPr>
                <w:b/>
              </w:rPr>
              <w:t>DI_AFF - DI Affectée</w:t>
            </w:r>
            <w:r w:rsidRPr="002F5438">
              <w:t xml:space="preserve">, </w:t>
            </w:r>
            <w:r w:rsidRPr="002F5438">
              <w:rPr>
                <w:b/>
              </w:rPr>
              <w:t>DI_CRE - DI CR enregistré</w:t>
            </w:r>
            <w:r w:rsidRPr="002F5438">
              <w:t xml:space="preserve">, </w:t>
            </w:r>
            <w:r w:rsidRPr="002F5438">
              <w:rPr>
                <w:b/>
              </w:rPr>
              <w:t>DI_ENR - DI Enregistrée</w:t>
            </w:r>
            <w:r w:rsidRPr="002F5438">
              <w:t xml:space="preserve">, </w:t>
            </w:r>
            <w:r w:rsidRPr="002F5438">
              <w:rPr>
                <w:b/>
              </w:rPr>
              <w:t>DI_PEC - DI Prise en charge</w:t>
            </w:r>
            <w:r w:rsidRPr="002F5438">
              <w:t xml:space="preserve">, </w:t>
            </w:r>
            <w:r w:rsidRPr="002F5438">
              <w:rPr>
                <w:b/>
              </w:rPr>
              <w:t>DI_STB - DI en attente</w:t>
            </w:r>
            <w:r>
              <w:t>.</w:t>
            </w:r>
          </w:p>
          <w:p w:rsidR="00085BB4" w:rsidRDefault="00085BB4" w:rsidP="006E6E31"/>
          <w:p w:rsidR="00085BB4" w:rsidRDefault="00085BB4" w:rsidP="006E6E31"/>
          <w:p w:rsidR="00085BB4" w:rsidRDefault="00085BB4" w:rsidP="006E6E31"/>
          <w:p w:rsidR="00085BB4" w:rsidRDefault="00085BB4" w:rsidP="006E6E31">
            <w:r>
              <w:sym w:font="Wingdings" w:char="F0E0"/>
            </w:r>
            <w:r>
              <w:t xml:space="preserve">Enregistrer les changements (bouton disquette jaune au haut de l’écran et poursuivre la procédure en choisissant le formulaire rajouté. </w:t>
            </w:r>
          </w:p>
          <w:p w:rsidR="00085BB4" w:rsidRDefault="00085BB4" w:rsidP="006E6E31"/>
          <w:p w:rsidR="00085BB4" w:rsidRDefault="00085BB4" w:rsidP="006E6E31">
            <w:r>
              <w:sym w:font="Wingdings" w:char="F0E0"/>
            </w:r>
            <w:r>
              <w:t xml:space="preserve">Dérouler un formulaire de test de PJ (Dans l’exemple il s’agit du formulaire test qui vient d’être rajouté), puis aller à </w:t>
            </w:r>
            <w:r w:rsidRPr="00262458">
              <w:rPr>
                <w:b/>
              </w:rPr>
              <w:t>Show page</w:t>
            </w:r>
            <w:r>
              <w:t xml:space="preserve"> </w:t>
            </w:r>
            <w:r>
              <w:sym w:font="Wingdings" w:char="F0E0"/>
            </w:r>
            <w:r>
              <w:t xml:space="preserve"> </w:t>
            </w:r>
            <w:r w:rsidRPr="00262458">
              <w:rPr>
                <w:b/>
              </w:rPr>
              <w:t>Selection page</w:t>
            </w:r>
            <w:r>
              <w:t>.</w:t>
            </w:r>
          </w:p>
          <w:p w:rsidR="00085BB4" w:rsidRDefault="00085BB4" w:rsidP="006E6E31"/>
          <w:p w:rsidR="00085BB4" w:rsidRDefault="00085BB4" w:rsidP="006E6E31"/>
          <w:p w:rsidR="00085BB4" w:rsidRDefault="00085BB4" w:rsidP="006E6E31">
            <w:r>
              <w:sym w:font="Wingdings" w:char="F0E0"/>
            </w:r>
            <w:r>
              <w:t xml:space="preserve">Cliquer sur une page à modifier (la page que l’on a rajouté), puis sur </w:t>
            </w:r>
            <w:r>
              <w:rPr>
                <w:b/>
              </w:rPr>
              <w:t>Order document edit fields</w:t>
            </w:r>
            <w:r>
              <w:t xml:space="preserve"> dans le panneau du bas.</w:t>
            </w:r>
          </w:p>
          <w:p w:rsidR="00085BB4" w:rsidRDefault="00085BB4" w:rsidP="006E6E31"/>
          <w:p w:rsidR="00085BB4" w:rsidRDefault="00085BB4" w:rsidP="006E6E31">
            <w:pPr>
              <w:rPr>
                <w:b/>
              </w:rPr>
            </w:pPr>
            <w:r>
              <w:sym w:font="Wingdings" w:char="F0E0"/>
            </w:r>
            <w:r>
              <w:t xml:space="preserve">Décocher la case </w:t>
            </w:r>
            <w:r>
              <w:rPr>
                <w:b/>
              </w:rPr>
              <w:t>Order doc path</w:t>
            </w:r>
          </w:p>
          <w:p w:rsidR="00085BB4" w:rsidRDefault="00085BB4" w:rsidP="006E6E31">
            <w:pPr>
              <w:rPr>
                <w:b/>
              </w:rPr>
            </w:pPr>
          </w:p>
          <w:p w:rsidR="00085BB4" w:rsidRPr="00323F70" w:rsidRDefault="00085BB4" w:rsidP="006E6E31">
            <w:pPr>
              <w:rPr>
                <w:b/>
                <w:color w:val="00B050"/>
              </w:rPr>
            </w:pPr>
            <w:r w:rsidRPr="00323F70">
              <w:rPr>
                <w:b/>
                <w:color w:val="00B050"/>
              </w:rPr>
              <w:t xml:space="preserve">NB : La taille limite des fichiers uploadés peut être réglée par formulaire (comme c’est le cas ici) ou utiliser la valeur par défaut enregistrée dans les </w:t>
            </w:r>
            <w:r w:rsidRPr="00323F70">
              <w:rPr>
                <w:b/>
                <w:color w:val="00B050"/>
              </w:rPr>
              <w:lastRenderedPageBreak/>
              <w:t>propriétés du Engine ; dans ce cas, il faut décocher la case upload quota.</w:t>
            </w:r>
          </w:p>
          <w:p w:rsidR="00085BB4" w:rsidRDefault="00085BB4" w:rsidP="006E6E31">
            <w:pPr>
              <w:rPr>
                <w:b/>
              </w:rPr>
            </w:pPr>
          </w:p>
          <w:p w:rsidR="00085BB4" w:rsidRDefault="00085BB4" w:rsidP="006E6E31">
            <w:pPr>
              <w:rPr>
                <w:b/>
              </w:rPr>
            </w:pPr>
          </w:p>
          <w:p w:rsidR="00085BB4" w:rsidRDefault="00085BB4" w:rsidP="006E6E31">
            <w:pPr>
              <w:rPr>
                <w:b/>
              </w:rPr>
            </w:pPr>
          </w:p>
          <w:p w:rsidR="00085BB4" w:rsidRDefault="00085BB4" w:rsidP="006E6E31">
            <w:pPr>
              <w:rPr>
                <w:b/>
              </w:rPr>
            </w:pPr>
          </w:p>
          <w:p w:rsidR="00085BB4" w:rsidRDefault="00085BB4" w:rsidP="006E6E31">
            <w:pPr>
              <w:rPr>
                <w:b/>
              </w:rPr>
            </w:pPr>
          </w:p>
          <w:p w:rsidR="00085BB4" w:rsidRDefault="00085BB4" w:rsidP="006E6E31">
            <w:pPr>
              <w:rPr>
                <w:b/>
              </w:rPr>
            </w:pPr>
          </w:p>
          <w:p w:rsidR="00085BB4" w:rsidRDefault="00085BB4" w:rsidP="006E6E31">
            <w:pPr>
              <w:rPr>
                <w:b/>
              </w:rPr>
            </w:pPr>
          </w:p>
          <w:p w:rsidR="00085BB4" w:rsidRDefault="00085BB4" w:rsidP="006E6E31">
            <w:r>
              <w:sym w:font="Wingdings" w:char="F0E0"/>
            </w:r>
            <w:r>
              <w:t xml:space="preserve">Toujours dans le panneau du bas, aller dans </w:t>
            </w:r>
            <w:r>
              <w:rPr>
                <w:b/>
              </w:rPr>
              <w:t>Order document list fields</w:t>
            </w:r>
            <w:r>
              <w:t xml:space="preserve"> puis remplir les différents champs selon la manière qu’indiquée par la capture ci-contre.</w:t>
            </w:r>
          </w:p>
          <w:p w:rsidR="00085BB4" w:rsidRDefault="00085BB4" w:rsidP="006E6E31"/>
          <w:p w:rsidR="00085BB4" w:rsidRDefault="00085BB4" w:rsidP="006E6E31"/>
          <w:p w:rsidR="00085BB4" w:rsidRDefault="00085BB4" w:rsidP="006E6E31"/>
          <w:p w:rsidR="00085BB4" w:rsidRDefault="00085BB4" w:rsidP="006E6E31"/>
          <w:p w:rsidR="00085BB4" w:rsidRPr="00D624F0" w:rsidRDefault="00085BB4" w:rsidP="006E6E31">
            <w:r>
              <w:sym w:font="Wingdings" w:char="F0E0"/>
            </w:r>
            <w:r>
              <w:t>Enregistrer les modifications (Appuyer sur l’icône en forme de disquette dans la barre d’outils du haut) et passer à l’étape suivante.</w:t>
            </w:r>
          </w:p>
        </w:tc>
        <w:tc>
          <w:tcPr>
            <w:tcW w:w="4692" w:type="dxa"/>
          </w:tcPr>
          <w:p w:rsidR="00085BB4" w:rsidRDefault="00085BB4" w:rsidP="006E6E31"/>
          <w:p w:rsidR="00085BB4" w:rsidRDefault="00085BB4" w:rsidP="006E6E31"/>
          <w:p w:rsidR="00085BB4" w:rsidRDefault="00085BB4" w:rsidP="006E6E31"/>
          <w:p w:rsidR="00085BB4" w:rsidRDefault="00085BB4" w:rsidP="006E6E31">
            <w:r>
              <w:rPr>
                <w:noProof/>
              </w:rPr>
              <w:drawing>
                <wp:inline distT="0" distB="0" distL="0" distR="0" wp14:anchorId="52DDA6A5" wp14:editId="1C4EDA5D">
                  <wp:extent cx="3191510" cy="3691890"/>
                  <wp:effectExtent l="19050" t="0" r="889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5" cstate="print"/>
                          <a:srcRect/>
                          <a:stretch>
                            <a:fillRect/>
                          </a:stretch>
                        </pic:blipFill>
                        <pic:spPr bwMode="auto">
                          <a:xfrm>
                            <a:off x="0" y="0"/>
                            <a:ext cx="3191510" cy="3691890"/>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p w:rsidR="00085BB4" w:rsidRDefault="00085BB4" w:rsidP="006E6E31">
            <w:r>
              <w:rPr>
                <w:noProof/>
              </w:rPr>
              <w:lastRenderedPageBreak/>
              <w:drawing>
                <wp:inline distT="0" distB="0" distL="0" distR="0" wp14:anchorId="181BF422" wp14:editId="037187BC">
                  <wp:extent cx="3148330" cy="2846705"/>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cstate="print"/>
                          <a:srcRect/>
                          <a:stretch>
                            <a:fillRect/>
                          </a:stretch>
                        </pic:blipFill>
                        <pic:spPr bwMode="auto">
                          <a:xfrm>
                            <a:off x="0" y="0"/>
                            <a:ext cx="3148330" cy="284670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r>
              <w:rPr>
                <w:noProof/>
              </w:rPr>
              <w:drawing>
                <wp:inline distT="0" distB="0" distL="0" distR="0" wp14:anchorId="3570E06F" wp14:editId="465ED173">
                  <wp:extent cx="3319372" cy="1906438"/>
                  <wp:effectExtent l="1905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7" cstate="print"/>
                          <a:srcRect/>
                          <a:stretch>
                            <a:fillRect/>
                          </a:stretch>
                        </pic:blipFill>
                        <pic:spPr bwMode="auto">
                          <a:xfrm>
                            <a:off x="0" y="0"/>
                            <a:ext cx="3321050" cy="1907402"/>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p w:rsidR="00085BB4" w:rsidRDefault="00085BB4" w:rsidP="006E6E31">
            <w:r>
              <w:rPr>
                <w:noProof/>
              </w:rPr>
              <w:drawing>
                <wp:inline distT="0" distB="0" distL="0" distR="0" wp14:anchorId="3E95FB6C" wp14:editId="1ADB457D">
                  <wp:extent cx="3367957" cy="1120766"/>
                  <wp:effectExtent l="19050" t="0" r="3893"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8" cstate="print"/>
                          <a:srcRect/>
                          <a:stretch>
                            <a:fillRect/>
                          </a:stretch>
                        </pic:blipFill>
                        <pic:spPr bwMode="auto">
                          <a:xfrm>
                            <a:off x="0" y="0"/>
                            <a:ext cx="3369893" cy="1121410"/>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lastRenderedPageBreak/>
              <w:drawing>
                <wp:inline distT="0" distB="0" distL="0" distR="0" wp14:anchorId="69058B6C" wp14:editId="14C2A539">
                  <wp:extent cx="3367321" cy="1138686"/>
                  <wp:effectExtent l="19050" t="0" r="4529"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9" cstate="print"/>
                          <a:srcRect/>
                          <a:stretch>
                            <a:fillRect/>
                          </a:stretch>
                        </pic:blipFill>
                        <pic:spPr bwMode="auto">
                          <a:xfrm>
                            <a:off x="0" y="0"/>
                            <a:ext cx="3366934" cy="1138555"/>
                          </a:xfrm>
                          <a:prstGeom prst="rect">
                            <a:avLst/>
                          </a:prstGeom>
                          <a:noFill/>
                          <a:ln w="9525">
                            <a:noFill/>
                            <a:miter lim="800000"/>
                            <a:headEnd/>
                            <a:tailEnd/>
                          </a:ln>
                        </pic:spPr>
                      </pic:pic>
                    </a:graphicData>
                  </a:graphic>
                </wp:inline>
              </w:drawing>
            </w:r>
          </w:p>
          <w:p w:rsidR="00085BB4" w:rsidRDefault="00085BB4" w:rsidP="006E6E31">
            <w:r>
              <w:rPr>
                <w:noProof/>
              </w:rPr>
              <w:drawing>
                <wp:inline distT="0" distB="0" distL="0" distR="0" wp14:anchorId="0A494045" wp14:editId="37335243">
                  <wp:extent cx="3365416" cy="1224951"/>
                  <wp:effectExtent l="19050" t="0" r="6434"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0" cstate="print"/>
                          <a:srcRect/>
                          <a:stretch>
                            <a:fillRect/>
                          </a:stretch>
                        </pic:blipFill>
                        <pic:spPr bwMode="auto">
                          <a:xfrm>
                            <a:off x="0" y="0"/>
                            <a:ext cx="3369845" cy="1226563"/>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46E79AD9" wp14:editId="3E2C4DC0">
                  <wp:extent cx="3319372" cy="1578634"/>
                  <wp:effectExtent l="19050" t="0" r="0" b="0"/>
                  <wp:docPr id="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srcRect/>
                          <a:stretch>
                            <a:fillRect/>
                          </a:stretch>
                        </pic:blipFill>
                        <pic:spPr bwMode="auto">
                          <a:xfrm>
                            <a:off x="0" y="0"/>
                            <a:ext cx="3319623" cy="1578753"/>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44AF8D33" wp14:editId="1DC8BE30">
                  <wp:extent cx="3243580" cy="2933065"/>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cstate="print"/>
                          <a:srcRect/>
                          <a:stretch>
                            <a:fillRect/>
                          </a:stretch>
                        </pic:blipFill>
                        <pic:spPr bwMode="auto">
                          <a:xfrm>
                            <a:off x="0" y="0"/>
                            <a:ext cx="3243580" cy="293306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lastRenderedPageBreak/>
              <w:drawing>
                <wp:inline distT="0" distB="0" distL="0" distR="0" wp14:anchorId="3934F70D" wp14:editId="3FF68FBB">
                  <wp:extent cx="3243580" cy="3200400"/>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cstate="print"/>
                          <a:srcRect/>
                          <a:stretch>
                            <a:fillRect/>
                          </a:stretch>
                        </pic:blipFill>
                        <pic:spPr bwMode="auto">
                          <a:xfrm>
                            <a:off x="0" y="0"/>
                            <a:ext cx="3243580" cy="3200400"/>
                          </a:xfrm>
                          <a:prstGeom prst="rect">
                            <a:avLst/>
                          </a:prstGeom>
                          <a:noFill/>
                          <a:ln w="9525">
                            <a:noFill/>
                            <a:miter lim="800000"/>
                            <a:headEnd/>
                            <a:tailEnd/>
                          </a:ln>
                        </pic:spPr>
                      </pic:pic>
                    </a:graphicData>
                  </a:graphic>
                </wp:inline>
              </w:drawing>
            </w:r>
          </w:p>
          <w:p w:rsidR="00085BB4" w:rsidRPr="00744C2E" w:rsidRDefault="00085BB4" w:rsidP="006E6E31"/>
        </w:tc>
      </w:tr>
      <w:tr w:rsidR="00085BB4" w:rsidRPr="00744C2E" w:rsidTr="006E6E31">
        <w:tc>
          <w:tcPr>
            <w:tcW w:w="6062" w:type="dxa"/>
          </w:tcPr>
          <w:p w:rsidR="00085BB4" w:rsidRPr="000D5AC5" w:rsidRDefault="00085BB4" w:rsidP="006E6E31">
            <w:pPr>
              <w:rPr>
                <w:b/>
                <w:u w:val="single"/>
              </w:rPr>
            </w:pPr>
            <w:r w:rsidRPr="000D5AC5">
              <w:rPr>
                <w:b/>
                <w:u w:val="single"/>
              </w:rPr>
              <w:lastRenderedPageBreak/>
              <w:t>Vérifications Portail Web</w:t>
            </w:r>
          </w:p>
          <w:p w:rsidR="00085BB4" w:rsidRPr="000D5AC5" w:rsidRDefault="00085BB4" w:rsidP="006E6E31">
            <w:pPr>
              <w:rPr>
                <w:b/>
                <w:u w:val="single"/>
              </w:rPr>
            </w:pPr>
          </w:p>
          <w:p w:rsidR="00085BB4" w:rsidRDefault="00085BB4" w:rsidP="006E6E31">
            <w:r w:rsidRPr="000D5AC5">
              <w:sym w:font="Wingdings" w:char="F0E0"/>
            </w:r>
            <w:r>
              <w:t xml:space="preserve"> Sous IIS, redémarrer le pool d’application correspondant à l’instance FMAO concernée, de même que le site afin que toutes les modifications opérées par les étapes précédentes soient prises en compte.</w:t>
            </w:r>
          </w:p>
          <w:p w:rsidR="00085BB4" w:rsidRDefault="00085BB4" w:rsidP="006E6E31"/>
          <w:p w:rsidR="00085BB4" w:rsidRDefault="00085BB4" w:rsidP="006E6E31">
            <w:r w:rsidRPr="000D5AC5">
              <w:sym w:font="Wingdings" w:char="F0E0"/>
            </w:r>
            <w:r>
              <w:t>Ouvrir un navigateur web sur votre machine (de préférence IE) et effectuer les opérations qui suivent.</w:t>
            </w:r>
          </w:p>
          <w:p w:rsidR="00085BB4" w:rsidRDefault="00085BB4" w:rsidP="006E6E31"/>
          <w:p w:rsidR="00085BB4" w:rsidRPr="00A842B9" w:rsidRDefault="00085BB4" w:rsidP="006E6E31">
            <w:r w:rsidRPr="000D5AC5">
              <w:sym w:font="Wingdings" w:char="F0E0"/>
            </w:r>
            <w:r>
              <w:t xml:space="preserve">Visiter l’url </w:t>
            </w:r>
            <w:hyperlink r:id="rId364" w:history="1">
              <w:r w:rsidRPr="00EB5CB5">
                <w:rPr>
                  <w:rStyle w:val="Lienhypertexte"/>
                </w:rPr>
                <w:t>http://@ip_</w:t>
              </w:r>
              <w:r>
                <w:rPr>
                  <w:rStyle w:val="Lienhypertexte"/>
                </w:rPr>
                <w:t>[INS]_[ENV]</w:t>
              </w:r>
              <w:r w:rsidRPr="00EB5CB5">
                <w:rPr>
                  <w:rStyle w:val="Lienhypertexte"/>
                </w:rPr>
                <w:t>/pfnr.dll/echo</w:t>
              </w:r>
            </w:hyperlink>
            <w:r>
              <w:t xml:space="preserve"> et vérifier que la réponse renvoyée est : </w:t>
            </w:r>
            <w:r w:rsidRPr="00A842B9">
              <w:rPr>
                <w:b/>
              </w:rPr>
              <w:t>Hello, FacilityNet Engine received Echo request</w:t>
            </w:r>
            <w:r>
              <w:t>.</w:t>
            </w:r>
          </w:p>
          <w:p w:rsidR="00085BB4" w:rsidRDefault="00085BB4" w:rsidP="006E6E31"/>
          <w:p w:rsidR="00085BB4" w:rsidRDefault="00085BB4" w:rsidP="006E6E31">
            <w:r w:rsidRPr="000D5AC5">
              <w:sym w:font="Wingdings" w:char="F0E0"/>
            </w:r>
            <w:r>
              <w:t xml:space="preserve">Visiter l’url </w:t>
            </w:r>
            <w:hyperlink r:id="rId365" w:history="1">
              <w:r w:rsidRPr="00EB5CB5">
                <w:rPr>
                  <w:rStyle w:val="Lienhypertexte"/>
                </w:rPr>
                <w:t>http://@ip_</w:t>
              </w:r>
              <w:r>
                <w:rPr>
                  <w:rStyle w:val="Lienhypertexte"/>
                </w:rPr>
                <w:t>[INS]_[ENV]</w:t>
              </w:r>
              <w:r w:rsidRPr="00EB5CB5">
                <w:rPr>
                  <w:rStyle w:val="Lienhypertexte"/>
                </w:rPr>
                <w:t>/pfnr.dll/cc</w:t>
              </w:r>
            </w:hyperlink>
            <w:r>
              <w:t xml:space="preserve"> pour vider le cache. La réponse </w:t>
            </w:r>
            <w:r w:rsidRPr="00A842B9">
              <w:rPr>
                <w:b/>
              </w:rPr>
              <w:t>Refresh OK</w:t>
            </w:r>
            <w:r>
              <w:t xml:space="preserve"> apparaît.</w:t>
            </w:r>
          </w:p>
          <w:p w:rsidR="00085BB4" w:rsidRDefault="00085BB4" w:rsidP="006E6E31"/>
          <w:p w:rsidR="00085BB4" w:rsidRDefault="00085BB4" w:rsidP="006E6E31">
            <w:r w:rsidRPr="000D5AC5">
              <w:sym w:font="Wingdings" w:char="F0E0"/>
            </w:r>
            <w:r>
              <w:t xml:space="preserve">Se rendre à l’adresse donnée par le lien </w:t>
            </w:r>
            <w:hyperlink r:id="rId366" w:history="1">
              <w:r w:rsidRPr="00EB5CB5">
                <w:rPr>
                  <w:rStyle w:val="Lienhypertexte"/>
                </w:rPr>
                <w:t>http://@ip_</w:t>
              </w:r>
              <w:r>
                <w:rPr>
                  <w:rStyle w:val="Lienhypertexte"/>
                </w:rPr>
                <w:t>[INS]_[ENV]</w:t>
              </w:r>
              <w:r w:rsidRPr="00EB5CB5">
                <w:rPr>
                  <w:rStyle w:val="Lienhypertexte"/>
                </w:rPr>
                <w:t>/pfnr.dll/showfunctions</w:t>
              </w:r>
            </w:hyperlink>
            <w:r>
              <w:t xml:space="preserve"> et cliquer sur </w:t>
            </w:r>
            <w:r w:rsidRPr="000D5AC5">
              <w:rPr>
                <w:b/>
              </w:rPr>
              <w:t>Test</w:t>
            </w:r>
            <w:r>
              <w:t>. Dans la page qui s’affiche alors, se trouvent un certains nombre de configurations activent sur l’instance, notamment le nom d’utilisateur et la version.</w:t>
            </w:r>
          </w:p>
          <w:p w:rsidR="00085BB4" w:rsidRDefault="00085BB4" w:rsidP="006E6E31"/>
          <w:p w:rsidR="00085BB4" w:rsidRDefault="00085BB4" w:rsidP="006E6E31">
            <w:r w:rsidRPr="000D5AC5">
              <w:sym w:font="Wingdings" w:char="F0E0"/>
            </w:r>
            <w:r>
              <w:t xml:space="preserve">Enfin, dans la page précédente, cliquer sur </w:t>
            </w:r>
            <w:r w:rsidRPr="000D5AC5">
              <w:rPr>
                <w:b/>
              </w:rPr>
              <w:t>Login</w:t>
            </w:r>
            <w:r>
              <w:t xml:space="preserve"> et saisir les identifiants correspondants.</w:t>
            </w:r>
          </w:p>
          <w:p w:rsidR="00085BB4" w:rsidRDefault="00085BB4" w:rsidP="006E6E31"/>
          <w:p w:rsidR="00085BB4" w:rsidRDefault="00085BB4" w:rsidP="006E6E31"/>
          <w:p w:rsidR="00085BB4" w:rsidRDefault="00085BB4" w:rsidP="006E6E31">
            <w:r>
              <w:sym w:font="Wingdings" w:char="F0E0"/>
            </w:r>
            <w:r>
              <w:t>Dans le web Manager, cliquer sur la racine du formulaire modifié et récupérer le lien vers ce dernier en cliquant sur le bouton situé à la droite de ce lien, cela aura pour action de copier dans le presse-papier la valeur du champ situé juste à coté.</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Se rendre vers ce lien (coller le lien et y accéder via le navigateur) et cliquer sur l’icône de modification d’une DI (l’icône en forme de crayon).</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Choisir un fichier sur votre machine qui sera uploadé vers le serveur, puis cliquer sur télécharger.</w:t>
            </w:r>
          </w:p>
          <w:p w:rsidR="00085BB4" w:rsidRDefault="00085BB4" w:rsidP="006E6E31"/>
          <w:p w:rsidR="00085BB4" w:rsidRDefault="00085BB4" w:rsidP="006E6E31">
            <w:r>
              <w:sym w:font="Wingdings" w:char="F0E0"/>
            </w:r>
            <w:r>
              <w:t>Lorsque le téléchargement est effectué, le fichier apparaît comme suit.</w:t>
            </w:r>
          </w:p>
          <w:p w:rsidR="00085BB4" w:rsidRDefault="00085BB4" w:rsidP="006E6E31"/>
          <w:p w:rsidR="00085BB4" w:rsidRDefault="00085BB4" w:rsidP="006E6E31">
            <w:r>
              <w:sym w:font="Wingdings" w:char="F0E0"/>
            </w:r>
            <w:r>
              <w:t>Vérifier dans le répertoire temporaire que le fichier apparaît bien.</w:t>
            </w:r>
          </w:p>
          <w:p w:rsidR="00085BB4" w:rsidRDefault="00085BB4" w:rsidP="006E6E31"/>
          <w:p w:rsidR="00085BB4" w:rsidRDefault="00085BB4" w:rsidP="006E6E31">
            <w:r>
              <w:sym w:font="Wingdings" w:char="F0E0"/>
            </w:r>
            <w:r>
              <w:t xml:space="preserve">Valider le tout et vérifier que le fichier n’apparaît plus dans le répertoire temporaire, mais plutôt dans le fichier </w:t>
            </w:r>
            <w:r>
              <w:rPr>
                <w:b/>
              </w:rPr>
              <w:t xml:space="preserve">Doc </w:t>
            </w:r>
            <w:r>
              <w:t xml:space="preserve">du </w:t>
            </w:r>
            <w:r>
              <w:rPr>
                <w:b/>
              </w:rPr>
              <w:t>DAV</w:t>
            </w:r>
            <w:r>
              <w:t xml:space="preserve"> correspondant à l’instance FMAO en cours.</w:t>
            </w:r>
          </w:p>
          <w:p w:rsidR="00085BB4" w:rsidRDefault="00085BB4" w:rsidP="006E6E31"/>
          <w:p w:rsidR="00085BB4" w:rsidRDefault="00085BB4" w:rsidP="006E6E31"/>
          <w:p w:rsidR="00085BB4" w:rsidRDefault="00085BB4" w:rsidP="006E6E31">
            <w:r>
              <w:lastRenderedPageBreak/>
              <w:sym w:font="Wingdings" w:char="F0E0"/>
            </w:r>
            <w:r>
              <w:t>Si une erreur survient elle sera signalée (Erreur taille maximale atteinte par exemple). Si par contre rien ne se passe et que le fichier continue de tourner sans être téléchargé, ouvrir la console du navigateur (</w:t>
            </w:r>
            <w:r w:rsidRPr="007B0BF2">
              <w:rPr>
                <w:b/>
              </w:rPr>
              <w:t>F12</w:t>
            </w:r>
            <w:r>
              <w:t xml:space="preserve"> pour </w:t>
            </w:r>
            <w:r w:rsidRPr="007B0BF2">
              <w:rPr>
                <w:b/>
              </w:rPr>
              <w:t>Chrome</w:t>
            </w:r>
            <w:r>
              <w:t xml:space="preserve"> et </w:t>
            </w:r>
            <w:r w:rsidRPr="007B0BF2">
              <w:rPr>
                <w:b/>
              </w:rPr>
              <w:t>Firefox</w:t>
            </w:r>
            <w:r>
              <w:t xml:space="preserve">) dans l’onglet </w:t>
            </w:r>
            <w:r>
              <w:rPr>
                <w:b/>
              </w:rPr>
              <w:t>Console</w:t>
            </w:r>
            <w:r>
              <w:t>.</w:t>
            </w:r>
          </w:p>
          <w:p w:rsidR="00085BB4" w:rsidRDefault="00085BB4" w:rsidP="006E6E31"/>
          <w:p w:rsidR="00085BB4" w:rsidRDefault="00085BB4" w:rsidP="006E6E31">
            <w:r>
              <w:sym w:font="Wingdings" w:char="F0E0"/>
            </w:r>
            <w:r>
              <w:t xml:space="preserve">Vérifier si une erreur </w:t>
            </w:r>
            <w:r w:rsidRPr="007968BA">
              <w:rPr>
                <w:b/>
              </w:rPr>
              <w:t>404</w:t>
            </w:r>
            <w:r>
              <w:t xml:space="preserve"> n’a pas été remontée sur un lien de la forme </w:t>
            </w:r>
            <w:hyperlink r:id="rId367" w:history="1">
              <w:r w:rsidRPr="00735194">
                <w:rPr>
                  <w:rStyle w:val="Lienhypertexte"/>
                  <w:b/>
                </w:rPr>
                <w:t>http://@IP/fileupload.dll/upload</w:t>
              </w:r>
            </w:hyperlink>
            <w:r>
              <w:t>. ou ouvrir un nouvel onglet sur ce lien et remarquer la page d’</w:t>
            </w:r>
            <w:r w:rsidRPr="004F24A6">
              <w:rPr>
                <w:b/>
              </w:rPr>
              <w:t>erreur 404</w:t>
            </w:r>
            <w:r>
              <w:t>.</w:t>
            </w:r>
          </w:p>
          <w:p w:rsidR="00085BB4" w:rsidRDefault="00085BB4" w:rsidP="006E6E31">
            <w:r>
              <w:t>Si tel est le cas, il faut opérer quelques modifications additionnelles au niveau de IIS.</w:t>
            </w:r>
          </w:p>
          <w:p w:rsidR="00085BB4" w:rsidRDefault="00085BB4" w:rsidP="006E6E31"/>
          <w:p w:rsidR="00085BB4" w:rsidRDefault="00085BB4" w:rsidP="006E6E31">
            <w:r>
              <w:sym w:font="Wingdings" w:char="F0E0"/>
            </w:r>
            <w:r>
              <w:t xml:space="preserve">Cliquer sur le site </w:t>
            </w:r>
            <w:r>
              <w:rPr>
                <w:b/>
              </w:rPr>
              <w:t>[INS]_[ENV]</w:t>
            </w:r>
            <w:r>
              <w:t xml:space="preserve"> dans IIS puis sur </w:t>
            </w:r>
            <w:r w:rsidRPr="0003577E">
              <w:rPr>
                <w:b/>
              </w:rPr>
              <w:t>Handler Mapping</w:t>
            </w:r>
            <w:r>
              <w:rPr>
                <w:b/>
              </w:rPr>
              <w:t>s</w:t>
            </w:r>
            <w:r>
              <w:t xml:space="preserve"> puis sur </w:t>
            </w:r>
            <w:r w:rsidRPr="0003577E">
              <w:rPr>
                <w:b/>
              </w:rPr>
              <w:t>Add Script Mapp</w:t>
            </w:r>
            <w:r>
              <w:t xml:space="preserve"> dans le panneau de droite de la nouvelle fenêtre.</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Remplir les champs de la même façon que sur la capture et cliquer sur </w:t>
            </w:r>
            <w:r w:rsidRPr="004F24A6">
              <w:rPr>
                <w:b/>
              </w:rPr>
              <w:t>Request Restrictions</w:t>
            </w:r>
            <w:r>
              <w:t>.</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Aller au dernier onglet et choisir </w:t>
            </w:r>
            <w:r w:rsidRPr="006E02DC">
              <w:rPr>
                <w:b/>
              </w:rPr>
              <w:t>Execute</w:t>
            </w:r>
            <w:r>
              <w:t xml:space="preserve">, confirmer le tout avec </w:t>
            </w:r>
            <w:r>
              <w:rPr>
                <w:b/>
              </w:rPr>
              <w:t xml:space="preserve">OK </w:t>
            </w:r>
            <w:r>
              <w:t xml:space="preserve">et cliquer sur </w:t>
            </w:r>
            <w:r w:rsidRPr="004F24A6">
              <w:rPr>
                <w:b/>
              </w:rPr>
              <w:t>Yes</w:t>
            </w:r>
            <w:r>
              <w:t xml:space="preserve"> lorsque l’on demandera si le nouveau filtre doit être activé.</w:t>
            </w:r>
          </w:p>
          <w:p w:rsidR="00085BB4" w:rsidRDefault="00085BB4" w:rsidP="006E6E31"/>
          <w:p w:rsidR="00085BB4" w:rsidRPr="004F24A6" w:rsidRDefault="00085BB4" w:rsidP="006E6E31">
            <w:r>
              <w:sym w:font="Wingdings" w:char="F0E0"/>
            </w:r>
            <w:r>
              <w:t xml:space="preserve">Redémarrer le pool </w:t>
            </w:r>
            <w:r>
              <w:rPr>
                <w:b/>
              </w:rPr>
              <w:t>[INS]_[ENV]</w:t>
            </w:r>
            <w:r>
              <w:t xml:space="preserve"> puis le site du même nom, et essayer de nouveau de télécharger un fichier de taille inférieure à </w:t>
            </w:r>
            <w:r w:rsidRPr="004F24A6">
              <w:rPr>
                <w:b/>
              </w:rPr>
              <w:t>1Mo</w:t>
            </w:r>
            <w:r>
              <w:t>.</w:t>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Si les étapes suivantes sont concluantes, il faudra enfin essayer d’accéder à différents fichiers du  répertoire </w:t>
            </w:r>
            <w:r w:rsidRPr="007F1950">
              <w:rPr>
                <w:b/>
              </w:rPr>
              <w:t>GED</w:t>
            </w:r>
            <w:r>
              <w:t xml:space="preserve"> via un navigateur en procédant comme le montre la capture. </w:t>
            </w:r>
            <w:r w:rsidRPr="007F1950">
              <w:rPr>
                <w:b/>
              </w:rPr>
              <w:t>http://@IP/GED/filepat</w:t>
            </w:r>
            <w:r>
              <w:rPr>
                <w:b/>
              </w:rPr>
              <w:t>h</w:t>
            </w:r>
          </w:p>
          <w:p w:rsidR="00085BB4" w:rsidRDefault="00085BB4" w:rsidP="006E6E31"/>
          <w:p w:rsidR="00085BB4" w:rsidRDefault="00085BB4" w:rsidP="006E6E31">
            <w:r>
              <w:sym w:font="Wingdings" w:char="F0E0"/>
            </w:r>
            <w:r>
              <w:t>Fermer les différents outils qui sont encore ouverts (WebManager, IIS,…) et se déconnecter du serveur ; ceci marque la fin de la procédure.</w:t>
            </w:r>
          </w:p>
          <w:p w:rsidR="00085BB4" w:rsidRDefault="00085BB4" w:rsidP="006E6E31"/>
          <w:p w:rsidR="00085BB4" w:rsidRDefault="00085BB4" w:rsidP="006E6E31"/>
          <w:p w:rsidR="00085BB4" w:rsidRPr="00264FA2" w:rsidRDefault="00085BB4" w:rsidP="006E6E31"/>
        </w:tc>
        <w:tc>
          <w:tcPr>
            <w:tcW w:w="4692" w:type="dxa"/>
          </w:tcPr>
          <w:p w:rsidR="00085BB4" w:rsidRDefault="00085BB4" w:rsidP="006E6E31">
            <w:r>
              <w:rPr>
                <w:noProof/>
              </w:rPr>
              <w:lastRenderedPageBreak/>
              <w:drawing>
                <wp:inline distT="0" distB="0" distL="0" distR="0" wp14:anchorId="70F4C2E3" wp14:editId="78E56304">
                  <wp:extent cx="3329940" cy="1811655"/>
                  <wp:effectExtent l="19050" t="0" r="381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cstate="print"/>
                          <a:srcRect b="12637"/>
                          <a:stretch>
                            <a:fillRect/>
                          </a:stretch>
                        </pic:blipFill>
                        <pic:spPr bwMode="auto">
                          <a:xfrm>
                            <a:off x="0" y="0"/>
                            <a:ext cx="3329940" cy="181165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131487AB" wp14:editId="15A55E4D">
                  <wp:extent cx="3332815" cy="2085717"/>
                  <wp:effectExtent l="19050" t="0" r="93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cstate="print"/>
                          <a:srcRect r="12282" b="45050"/>
                          <a:stretch>
                            <a:fillRect/>
                          </a:stretch>
                        </pic:blipFill>
                        <pic:spPr bwMode="auto">
                          <a:xfrm>
                            <a:off x="0" y="0"/>
                            <a:ext cx="3336271" cy="2087880"/>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041F65C6" wp14:editId="43902071">
                  <wp:extent cx="3241735" cy="2398143"/>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cstate="print"/>
                          <a:srcRect/>
                          <a:stretch>
                            <a:fillRect/>
                          </a:stretch>
                        </pic:blipFill>
                        <pic:spPr bwMode="auto">
                          <a:xfrm>
                            <a:off x="0" y="0"/>
                            <a:ext cx="3243580" cy="2399508"/>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0B395BC8" wp14:editId="3282BB22">
                  <wp:extent cx="3217545" cy="2009775"/>
                  <wp:effectExtent l="19050" t="0" r="190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cstate="print"/>
                          <a:srcRect r="21912" b="37848"/>
                          <a:stretch>
                            <a:fillRect/>
                          </a:stretch>
                        </pic:blipFill>
                        <pic:spPr bwMode="auto">
                          <a:xfrm>
                            <a:off x="0" y="0"/>
                            <a:ext cx="3217545" cy="200977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5C51D906" wp14:editId="4AFF9492">
                  <wp:extent cx="3217545" cy="2389505"/>
                  <wp:effectExtent l="19050" t="0" r="190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cstate="print"/>
                          <a:srcRect/>
                          <a:stretch>
                            <a:fillRect/>
                          </a:stretch>
                        </pic:blipFill>
                        <pic:spPr bwMode="auto">
                          <a:xfrm>
                            <a:off x="0" y="0"/>
                            <a:ext cx="3217545" cy="238950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rPr>
                <w:noProof/>
              </w:rPr>
              <w:drawing>
                <wp:inline distT="0" distB="0" distL="0" distR="0" wp14:anchorId="49F37344" wp14:editId="1B99C375">
                  <wp:extent cx="3241735" cy="1492369"/>
                  <wp:effectExtent l="19050" t="0" r="0" b="0"/>
                  <wp:docPr id="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cstate="print"/>
                          <a:srcRect/>
                          <a:stretch>
                            <a:fillRect/>
                          </a:stretch>
                        </pic:blipFill>
                        <pic:spPr bwMode="auto">
                          <a:xfrm>
                            <a:off x="0" y="0"/>
                            <a:ext cx="3239724" cy="1491443"/>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74EC2B7A" wp14:editId="234CEE91">
                  <wp:extent cx="3303126" cy="2130725"/>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cstate="print"/>
                          <a:srcRect/>
                          <a:stretch>
                            <a:fillRect/>
                          </a:stretch>
                        </pic:blipFill>
                        <pic:spPr bwMode="auto">
                          <a:xfrm>
                            <a:off x="0" y="0"/>
                            <a:ext cx="3311109" cy="2135875"/>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r>
              <w:rPr>
                <w:noProof/>
              </w:rPr>
              <w:drawing>
                <wp:inline distT="0" distB="0" distL="0" distR="0" wp14:anchorId="59690545" wp14:editId="2CFC04AE">
                  <wp:extent cx="3302120" cy="2329132"/>
                  <wp:effectExtent l="19050" t="0" r="0" b="0"/>
                  <wp:docPr id="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cstate="print"/>
                          <a:srcRect/>
                          <a:stretch>
                            <a:fillRect/>
                          </a:stretch>
                        </pic:blipFill>
                        <pic:spPr bwMode="auto">
                          <a:xfrm>
                            <a:off x="0" y="0"/>
                            <a:ext cx="3305586" cy="2331577"/>
                          </a:xfrm>
                          <a:prstGeom prst="rect">
                            <a:avLst/>
                          </a:prstGeom>
                          <a:noFill/>
                          <a:ln w="9525">
                            <a:noFill/>
                            <a:miter lim="800000"/>
                            <a:headEnd/>
                            <a:tailEnd/>
                          </a:ln>
                        </pic:spPr>
                      </pic:pic>
                    </a:graphicData>
                  </a:graphic>
                </wp:inline>
              </w:drawing>
            </w:r>
          </w:p>
          <w:p w:rsidR="00085BB4" w:rsidRDefault="00085BB4" w:rsidP="006E6E31"/>
          <w:p w:rsidR="00085BB4" w:rsidRDefault="00085BB4" w:rsidP="006E6E31"/>
          <w:p w:rsidR="00085BB4" w:rsidRDefault="00085BB4" w:rsidP="006E6E31"/>
          <w:p w:rsidR="00085BB4" w:rsidRDefault="00085BB4" w:rsidP="006E6E31">
            <w:r>
              <w:rPr>
                <w:noProof/>
              </w:rPr>
              <w:drawing>
                <wp:inline distT="0" distB="0" distL="0" distR="0" wp14:anchorId="5B4C4E2B" wp14:editId="195FA1FD">
                  <wp:extent cx="3209290" cy="2398395"/>
                  <wp:effectExtent l="1905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6" cstate="print"/>
                          <a:srcRect/>
                          <a:stretch>
                            <a:fillRect/>
                          </a:stretch>
                        </pic:blipFill>
                        <pic:spPr bwMode="auto">
                          <a:xfrm>
                            <a:off x="0" y="0"/>
                            <a:ext cx="3209290" cy="2398395"/>
                          </a:xfrm>
                          <a:prstGeom prst="rect">
                            <a:avLst/>
                          </a:prstGeom>
                          <a:noFill/>
                          <a:ln w="9525">
                            <a:noFill/>
                            <a:miter lim="800000"/>
                            <a:headEnd/>
                            <a:tailEnd/>
                          </a:ln>
                        </pic:spPr>
                      </pic:pic>
                    </a:graphicData>
                  </a:graphic>
                </wp:inline>
              </w:drawing>
            </w:r>
          </w:p>
          <w:p w:rsidR="00085BB4" w:rsidRPr="00744C2E" w:rsidRDefault="00085BB4" w:rsidP="006E6E31"/>
        </w:tc>
      </w:tr>
    </w:tbl>
    <w:p w:rsidR="00085BB4" w:rsidRDefault="00085BB4" w:rsidP="00085BB4"/>
    <w:p w:rsidR="00085BB4" w:rsidRDefault="00085BB4" w:rsidP="00085BB4"/>
    <w:p w:rsidR="00085BB4" w:rsidRDefault="00085BB4" w:rsidP="00085BB4">
      <w:pPr>
        <w:pStyle w:val="Titre1"/>
      </w:pPr>
      <w:bookmarkStart w:id="287" w:name="_Toc411937254"/>
      <w:bookmarkStart w:id="288" w:name="_Toc417299628"/>
      <w:r>
        <w:t>GESTION DE LA TAILLE LIMITE EN UPLOAD</w:t>
      </w:r>
      <w:bookmarkEnd w:id="287"/>
      <w:bookmarkEnd w:id="288"/>
    </w:p>
    <w:p w:rsidR="00085BB4" w:rsidRDefault="00085BB4" w:rsidP="00085BB4">
      <w:r>
        <w:t xml:space="preserve">L’objectif des configurations était </w:t>
      </w:r>
      <w:r w:rsidR="005B6B59">
        <w:t>jusque-là</w:t>
      </w:r>
      <w:r>
        <w:t xml:space="preserve"> de permettre aux utilisateurs d’uploader leurs fichiers sur le serveur d’hébergement de l’instance en question.</w:t>
      </w:r>
    </w:p>
    <w:p w:rsidR="00085BB4" w:rsidRDefault="00085BB4" w:rsidP="00085BB4">
      <w:r>
        <w:t xml:space="preserve">Mais ce qui n’a pas été mentionné dans les lignes précédentes, c’est que les fichiers que les utilisateurs ont le droit de charger sur le serveur sont limités en taille à </w:t>
      </w:r>
      <w:r w:rsidRPr="00C401F2">
        <w:rPr>
          <w:b/>
        </w:rPr>
        <w:t>1 Mo</w:t>
      </w:r>
      <w:r>
        <w:t xml:space="preserve"> (</w:t>
      </w:r>
      <w:r w:rsidRPr="00C401F2">
        <w:rPr>
          <w:b/>
        </w:rPr>
        <w:t>1024 Ko</w:t>
      </w:r>
      <w:r>
        <w:t>) avec les configurations telles qu’elles ont été décrites plus haut. Les lignes suivantes, décrivent comment changer cette valeur par défaut en fonction de nos besoins.</w:t>
      </w:r>
    </w:p>
    <w:p w:rsidR="00085BB4" w:rsidRDefault="00085BB4" w:rsidP="00085BB4">
      <w:pPr>
        <w:pStyle w:val="Titre2"/>
      </w:pPr>
      <w:bookmarkStart w:id="289" w:name="_Toc411937255"/>
      <w:bookmarkStart w:id="290" w:name="_Toc417299629"/>
      <w:r>
        <w:t>Limite générale</w:t>
      </w:r>
      <w:bookmarkEnd w:id="289"/>
      <w:bookmarkEnd w:id="290"/>
    </w:p>
    <w:p w:rsidR="00085BB4" w:rsidRDefault="00085BB4" w:rsidP="00085BB4">
      <w:r>
        <w:t>Par limite générale, il faut comprendre une limite qui sera valable pour tous les formulaires de l’instance FMAO. Pour régler cette limite, il faut procéder comme suit :</w:t>
      </w:r>
    </w:p>
    <w:p w:rsidR="00085BB4" w:rsidRDefault="00085BB4" w:rsidP="00085BB4"/>
    <w:tbl>
      <w:tblPr>
        <w:tblStyle w:val="Grilledutableau"/>
        <w:tblW w:w="0" w:type="auto"/>
        <w:tblLook w:val="04A0" w:firstRow="1" w:lastRow="0" w:firstColumn="1" w:lastColumn="0" w:noHBand="0" w:noVBand="1"/>
      </w:tblPr>
      <w:tblGrid>
        <w:gridCol w:w="5149"/>
        <w:gridCol w:w="5379"/>
      </w:tblGrid>
      <w:tr w:rsidR="00085BB4" w:rsidTr="006E6E31">
        <w:tc>
          <w:tcPr>
            <w:tcW w:w="5375" w:type="dxa"/>
          </w:tcPr>
          <w:p w:rsidR="00085BB4" w:rsidRDefault="00085BB4" w:rsidP="006E6E31"/>
          <w:p w:rsidR="00085BB4" w:rsidRDefault="00085BB4" w:rsidP="006E6E31"/>
          <w:p w:rsidR="00085BB4" w:rsidRDefault="00085BB4" w:rsidP="006E6E31">
            <w:r>
              <w:sym w:font="Wingdings" w:char="F0E0"/>
            </w:r>
            <w:r>
              <w:t xml:space="preserve">Se rendre dans le dossier </w:t>
            </w:r>
            <w:r w:rsidRPr="00C401F2">
              <w:rPr>
                <w:b/>
              </w:rPr>
              <w:t>D:\[INS]_[ENV]\WebManager\</w:t>
            </w:r>
            <w:r>
              <w:t xml:space="preserve"> et lancer le raccourci nommé </w:t>
            </w:r>
            <w:r w:rsidRPr="00C401F2">
              <w:rPr>
                <w:b/>
              </w:rPr>
              <w:t>FacilityNetManager -Quickstart</w:t>
            </w:r>
          </w:p>
        </w:tc>
        <w:tc>
          <w:tcPr>
            <w:tcW w:w="5379" w:type="dxa"/>
          </w:tcPr>
          <w:p w:rsidR="00085BB4" w:rsidRDefault="00085BB4" w:rsidP="006E6E31">
            <w:r>
              <w:rPr>
                <w:noProof/>
              </w:rPr>
              <w:drawing>
                <wp:inline distT="0" distB="0" distL="0" distR="0" wp14:anchorId="04D61CA3" wp14:editId="251555C2">
                  <wp:extent cx="3258988" cy="1966823"/>
                  <wp:effectExtent l="19050" t="0" r="0" b="0"/>
                  <wp:docPr id="79" name="Image 1" descr="D:\Data\Pictures\Upload_siz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Pictures\Upload_size_1.PNG"/>
                          <pic:cNvPicPr>
                            <a:picLocks noChangeAspect="1" noChangeArrowheads="1"/>
                          </pic:cNvPicPr>
                        </pic:nvPicPr>
                        <pic:blipFill>
                          <a:blip r:embed="rId377" cstate="print"/>
                          <a:srcRect r="-63" b="42395"/>
                          <a:stretch>
                            <a:fillRect/>
                          </a:stretch>
                        </pic:blipFill>
                        <pic:spPr bwMode="auto">
                          <a:xfrm>
                            <a:off x="0" y="0"/>
                            <a:ext cx="3261039" cy="1968061"/>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Default="00085BB4" w:rsidP="006E6E31">
            <w:r>
              <w:sym w:font="Wingdings" w:char="F0E0"/>
            </w:r>
            <w:r>
              <w:t>Ouvrir les configurations de l’engine associé à l’instance en cliquant sur le bouton rectangulaire jaune au dessus de ce dernier.</w:t>
            </w:r>
          </w:p>
        </w:tc>
        <w:tc>
          <w:tcPr>
            <w:tcW w:w="5379" w:type="dxa"/>
          </w:tcPr>
          <w:p w:rsidR="00085BB4" w:rsidRDefault="00085BB4" w:rsidP="006E6E31">
            <w:r>
              <w:rPr>
                <w:noProof/>
              </w:rPr>
              <w:drawing>
                <wp:inline distT="0" distB="0" distL="0" distR="0" wp14:anchorId="3E87C453" wp14:editId="79837D9D">
                  <wp:extent cx="3236655" cy="2197700"/>
                  <wp:effectExtent l="19050" t="0" r="1845" b="0"/>
                  <wp:docPr id="80" name="Image 3" descr="D:\Data\Pictures\Upload_siz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Pictures\Upload_size_20.png"/>
                          <pic:cNvPicPr>
                            <a:picLocks noChangeAspect="1" noChangeArrowheads="1"/>
                          </pic:cNvPicPr>
                        </pic:nvPicPr>
                        <pic:blipFill>
                          <a:blip r:embed="rId378" cstate="print"/>
                          <a:srcRect/>
                          <a:stretch>
                            <a:fillRect/>
                          </a:stretch>
                        </pic:blipFill>
                        <pic:spPr bwMode="auto">
                          <a:xfrm>
                            <a:off x="0" y="0"/>
                            <a:ext cx="3240101" cy="2200040"/>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Default="00085BB4" w:rsidP="006E6E31">
            <w:r>
              <w:sym w:font="Wingdings" w:char="F0E0"/>
            </w:r>
            <w:r>
              <w:t xml:space="preserve">Se rendre à l’onglet </w:t>
            </w:r>
            <w:r>
              <w:rPr>
                <w:b/>
              </w:rPr>
              <w:t>Upload</w:t>
            </w:r>
          </w:p>
          <w:p w:rsidR="00085BB4" w:rsidRDefault="00085BB4" w:rsidP="006E6E31"/>
          <w:p w:rsidR="00085BB4" w:rsidRDefault="00085BB4" w:rsidP="006E6E31"/>
          <w:p w:rsidR="00085BB4" w:rsidRDefault="00085BB4" w:rsidP="006E6E31">
            <w:r>
              <w:sym w:font="Wingdings" w:char="F0E0"/>
            </w:r>
            <w:r>
              <w:t xml:space="preserve">Cocher la case </w:t>
            </w:r>
            <w:r>
              <w:rPr>
                <w:b/>
              </w:rPr>
              <w:t>Upload quota</w:t>
            </w:r>
            <w:r>
              <w:t xml:space="preserve"> et mentionner dans le champ juste à côté la taille limite accordé pour tous les fichiers. </w:t>
            </w:r>
          </w:p>
          <w:p w:rsidR="00085BB4" w:rsidRDefault="00085BB4" w:rsidP="006E6E31"/>
          <w:p w:rsidR="00085BB4" w:rsidRPr="00C401F2" w:rsidRDefault="00085BB4" w:rsidP="006E6E31">
            <w:r>
              <w:rPr>
                <w:b/>
                <w:color w:val="00B050"/>
              </w:rPr>
              <w:t>C</w:t>
            </w:r>
            <w:r w:rsidRPr="00B958C9">
              <w:rPr>
                <w:b/>
                <w:color w:val="00B050"/>
              </w:rPr>
              <w:t>ette limite sera valable pour tous les formulaires de l’instance</w:t>
            </w:r>
            <w:r>
              <w:t>.</w:t>
            </w:r>
          </w:p>
        </w:tc>
        <w:tc>
          <w:tcPr>
            <w:tcW w:w="5379" w:type="dxa"/>
          </w:tcPr>
          <w:p w:rsidR="00085BB4" w:rsidRDefault="00085BB4" w:rsidP="006E6E31">
            <w:r>
              <w:rPr>
                <w:noProof/>
              </w:rPr>
              <w:drawing>
                <wp:inline distT="0" distB="0" distL="0" distR="0" wp14:anchorId="4476EB98" wp14:editId="2138EDED">
                  <wp:extent cx="3233109" cy="3027871"/>
                  <wp:effectExtent l="19050" t="0" r="5391" b="0"/>
                  <wp:docPr id="81" name="Image 2" descr="D:\Data\Pictures\Upload_siz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Pictures\Upload_size_2.PNG"/>
                          <pic:cNvPicPr>
                            <a:picLocks noChangeAspect="1" noChangeArrowheads="1"/>
                          </pic:cNvPicPr>
                        </pic:nvPicPr>
                        <pic:blipFill>
                          <a:blip r:embed="rId379" cstate="print"/>
                          <a:srcRect/>
                          <a:stretch>
                            <a:fillRect/>
                          </a:stretch>
                        </pic:blipFill>
                        <pic:spPr bwMode="auto">
                          <a:xfrm>
                            <a:off x="0" y="0"/>
                            <a:ext cx="3233175" cy="3027933"/>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Pr="0000199D" w:rsidRDefault="00085BB4" w:rsidP="006E6E31">
            <w:r>
              <w:sym w:font="Wingdings" w:char="F0E0"/>
            </w:r>
            <w:r>
              <w:t xml:space="preserve">Ouvrir </w:t>
            </w:r>
            <w:r>
              <w:rPr>
                <w:b/>
              </w:rPr>
              <w:t>IIS</w:t>
            </w:r>
            <w:r>
              <w:t xml:space="preserve"> et se redémarrer le pool d’applications de l’instance correspondante ; il faut dérouler le contenu du serveur, cliquer sur </w:t>
            </w:r>
            <w:r>
              <w:rPr>
                <w:b/>
              </w:rPr>
              <w:t>Aplications Pools</w:t>
            </w:r>
            <w:r>
              <w:t xml:space="preserve"> puis sur le pool nommé </w:t>
            </w:r>
            <w:r w:rsidRPr="0000199D">
              <w:rPr>
                <w:b/>
              </w:rPr>
              <w:t>[INS]_[EN</w:t>
            </w:r>
            <w:r>
              <w:rPr>
                <w:b/>
              </w:rPr>
              <w:t>V</w:t>
            </w:r>
            <w:r w:rsidRPr="0000199D">
              <w:rPr>
                <w:b/>
              </w:rPr>
              <w:t>]</w:t>
            </w:r>
            <w:r>
              <w:t xml:space="preserve">, puis cliquer sur </w:t>
            </w:r>
            <w:r>
              <w:rPr>
                <w:b/>
              </w:rPr>
              <w:t>Stop</w:t>
            </w:r>
            <w:r>
              <w:t xml:space="preserve"> dans le panneau de droite ; enfin cliquer sur </w:t>
            </w:r>
            <w:r>
              <w:rPr>
                <w:b/>
              </w:rPr>
              <w:t>Start</w:t>
            </w:r>
            <w:r>
              <w:t xml:space="preserve"> en séparant les deux actions d’une attente d’environ une dizaine de secondes.</w:t>
            </w:r>
          </w:p>
        </w:tc>
        <w:tc>
          <w:tcPr>
            <w:tcW w:w="5379" w:type="dxa"/>
          </w:tcPr>
          <w:p w:rsidR="00085BB4" w:rsidRDefault="00085BB4" w:rsidP="006E6E31">
            <w:r>
              <w:rPr>
                <w:noProof/>
              </w:rPr>
              <w:drawing>
                <wp:inline distT="0" distB="0" distL="0" distR="0" wp14:anchorId="200C706C" wp14:editId="1841921D">
                  <wp:extent cx="3240463" cy="1837426"/>
                  <wp:effectExtent l="19050" t="0" r="0" b="0"/>
                  <wp:docPr id="82" name="Image 4" descr="D:\Data\Pictures\Upload_siz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Pictures\Upload_size_5.PNG"/>
                          <pic:cNvPicPr>
                            <a:picLocks noChangeAspect="1" noChangeArrowheads="1"/>
                          </pic:cNvPicPr>
                        </pic:nvPicPr>
                        <pic:blipFill>
                          <a:blip r:embed="rId380" cstate="print"/>
                          <a:srcRect b="54898"/>
                          <a:stretch>
                            <a:fillRect/>
                          </a:stretch>
                        </pic:blipFill>
                        <pic:spPr bwMode="auto">
                          <a:xfrm>
                            <a:off x="0" y="0"/>
                            <a:ext cx="3246580" cy="1840894"/>
                          </a:xfrm>
                          <a:prstGeom prst="rect">
                            <a:avLst/>
                          </a:prstGeom>
                          <a:noFill/>
                          <a:ln w="9525">
                            <a:noFill/>
                            <a:miter lim="800000"/>
                            <a:headEnd/>
                            <a:tailEnd/>
                          </a:ln>
                        </pic:spPr>
                      </pic:pic>
                    </a:graphicData>
                  </a:graphic>
                </wp:inline>
              </w:drawing>
            </w:r>
          </w:p>
        </w:tc>
      </w:tr>
    </w:tbl>
    <w:p w:rsidR="00085BB4" w:rsidRPr="002D2EEA" w:rsidRDefault="00085BB4" w:rsidP="00085BB4"/>
    <w:p w:rsidR="00085BB4" w:rsidRDefault="00085BB4" w:rsidP="00085BB4">
      <w:pPr>
        <w:pStyle w:val="Titre2"/>
      </w:pPr>
      <w:bookmarkStart w:id="291" w:name="_Toc411937256"/>
      <w:bookmarkStart w:id="292" w:name="_Toc417299630"/>
      <w:r>
        <w:lastRenderedPageBreak/>
        <w:t>Limite par formulaire</w:t>
      </w:r>
      <w:bookmarkEnd w:id="291"/>
      <w:bookmarkEnd w:id="292"/>
    </w:p>
    <w:p w:rsidR="00085BB4" w:rsidRDefault="00085BB4" w:rsidP="00085BB4">
      <w:r>
        <w:t>Il peut arriver que dans certains cas, l’on désire spécifier la taille limite autorisée pour certains formulaires de l’instance de sorte à ce que ce changement n’influe en rien la taille autorisée sur les autres formulaires. Pour cela, il faut  procéder comme suit :</w:t>
      </w:r>
    </w:p>
    <w:p w:rsidR="00085BB4" w:rsidRDefault="00085BB4" w:rsidP="00085BB4"/>
    <w:tbl>
      <w:tblPr>
        <w:tblStyle w:val="Grilledutableau"/>
        <w:tblW w:w="0" w:type="auto"/>
        <w:tblLook w:val="04A0" w:firstRow="1" w:lastRow="0" w:firstColumn="1" w:lastColumn="0" w:noHBand="0" w:noVBand="1"/>
      </w:tblPr>
      <w:tblGrid>
        <w:gridCol w:w="5092"/>
        <w:gridCol w:w="5436"/>
      </w:tblGrid>
      <w:tr w:rsidR="00085BB4" w:rsidTr="006E6E31">
        <w:tc>
          <w:tcPr>
            <w:tcW w:w="5375" w:type="dxa"/>
          </w:tcPr>
          <w:p w:rsidR="00085BB4" w:rsidRDefault="00085BB4" w:rsidP="006E6E31"/>
          <w:p w:rsidR="00085BB4" w:rsidRDefault="00085BB4" w:rsidP="006E6E31"/>
          <w:p w:rsidR="00085BB4" w:rsidRDefault="00085BB4" w:rsidP="006E6E31">
            <w:r>
              <w:sym w:font="Wingdings" w:char="F0E0"/>
            </w:r>
            <w:r>
              <w:t xml:space="preserve">Se rendre dans le dossier </w:t>
            </w:r>
            <w:r w:rsidRPr="00C401F2">
              <w:rPr>
                <w:b/>
              </w:rPr>
              <w:t>D:\[INS]_[ENV]\WebManager\</w:t>
            </w:r>
            <w:r>
              <w:t xml:space="preserve"> et lancer le raccourci nommé </w:t>
            </w:r>
            <w:r w:rsidRPr="00C401F2">
              <w:rPr>
                <w:b/>
              </w:rPr>
              <w:t>FacilityNetManager -Quickstart</w:t>
            </w:r>
          </w:p>
        </w:tc>
        <w:tc>
          <w:tcPr>
            <w:tcW w:w="5379" w:type="dxa"/>
          </w:tcPr>
          <w:p w:rsidR="00085BB4" w:rsidRDefault="00085BB4" w:rsidP="006E6E31">
            <w:r>
              <w:rPr>
                <w:noProof/>
              </w:rPr>
              <w:drawing>
                <wp:inline distT="0" distB="0" distL="0" distR="0" wp14:anchorId="268F22D3" wp14:editId="5C37CCA5">
                  <wp:extent cx="3258986" cy="1716656"/>
                  <wp:effectExtent l="19050" t="0" r="0" b="0"/>
                  <wp:docPr id="83" name="Image 1" descr="D:\Data\Pictures\Upload_siz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Pictures\Upload_size_1.PNG"/>
                          <pic:cNvPicPr>
                            <a:picLocks noChangeAspect="1" noChangeArrowheads="1"/>
                          </pic:cNvPicPr>
                        </pic:nvPicPr>
                        <pic:blipFill>
                          <a:blip r:embed="rId377" cstate="print"/>
                          <a:srcRect r="-63" b="42395"/>
                          <a:stretch>
                            <a:fillRect/>
                          </a:stretch>
                        </pic:blipFill>
                        <pic:spPr bwMode="auto">
                          <a:xfrm>
                            <a:off x="0" y="0"/>
                            <a:ext cx="3261039" cy="1717737"/>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Default="00085BB4" w:rsidP="006E6E31">
            <w:r>
              <w:sym w:font="Wingdings" w:char="F0E0"/>
            </w:r>
            <w:r>
              <w:t xml:space="preserve">Cliquer sur le site concerné par la modification puis lancer ce dernier en cliquant sur le bouton </w:t>
            </w:r>
            <w:r>
              <w:rPr>
                <w:b/>
              </w:rPr>
              <w:t>OK</w:t>
            </w:r>
            <w:r>
              <w:t>.</w:t>
            </w:r>
          </w:p>
          <w:p w:rsidR="00085BB4" w:rsidRDefault="00085BB4" w:rsidP="006E6E31"/>
          <w:p w:rsidR="00085BB4" w:rsidRDefault="00085BB4" w:rsidP="006E6E31"/>
        </w:tc>
        <w:tc>
          <w:tcPr>
            <w:tcW w:w="5379" w:type="dxa"/>
          </w:tcPr>
          <w:p w:rsidR="00085BB4" w:rsidRDefault="00085BB4" w:rsidP="006E6E31">
            <w:r>
              <w:rPr>
                <w:noProof/>
              </w:rPr>
              <w:drawing>
                <wp:inline distT="0" distB="0" distL="0" distR="0" wp14:anchorId="63B2C788" wp14:editId="5C9D9455">
                  <wp:extent cx="3286221" cy="2329132"/>
                  <wp:effectExtent l="19050" t="0" r="9429" b="0"/>
                  <wp:docPr id="84" name="Image 5" descr="D:\Data\Pictures\Upload_siz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Pictures\Upload_size_21.PNG"/>
                          <pic:cNvPicPr>
                            <a:picLocks noChangeAspect="1" noChangeArrowheads="1"/>
                          </pic:cNvPicPr>
                        </pic:nvPicPr>
                        <pic:blipFill>
                          <a:blip r:embed="rId381" cstate="print"/>
                          <a:srcRect/>
                          <a:stretch>
                            <a:fillRect/>
                          </a:stretch>
                        </pic:blipFill>
                        <pic:spPr bwMode="auto">
                          <a:xfrm>
                            <a:off x="0" y="0"/>
                            <a:ext cx="3287551" cy="2330074"/>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Default="00085BB4" w:rsidP="006E6E31"/>
          <w:p w:rsidR="00085BB4" w:rsidRDefault="00085BB4" w:rsidP="006E6E31">
            <w:r>
              <w:sym w:font="Wingdings" w:char="F0E0"/>
            </w:r>
            <w:r>
              <w:t>Après un temps de chargement plus ou moins long, la fenêtre ci-contre apparaît.</w:t>
            </w:r>
          </w:p>
          <w:p w:rsidR="00085BB4" w:rsidRDefault="00085BB4" w:rsidP="006E6E31"/>
          <w:p w:rsidR="00085BB4" w:rsidRPr="00865C09" w:rsidRDefault="00085BB4" w:rsidP="006E6E31">
            <w:r>
              <w:sym w:font="Wingdings" w:char="F0E0"/>
            </w:r>
            <w:r>
              <w:t xml:space="preserve">Choisir le type de formulaires concerné et valider avec </w:t>
            </w:r>
            <w:r>
              <w:rPr>
                <w:b/>
              </w:rPr>
              <w:t>OK</w:t>
            </w:r>
            <w:r>
              <w:t>.</w:t>
            </w:r>
          </w:p>
          <w:p w:rsidR="00085BB4" w:rsidRDefault="00085BB4" w:rsidP="006E6E31"/>
          <w:p w:rsidR="00085BB4" w:rsidRDefault="00085BB4" w:rsidP="006E6E31"/>
          <w:p w:rsidR="00085BB4" w:rsidRPr="00C401F2" w:rsidRDefault="00085BB4" w:rsidP="006E6E31">
            <w:r>
              <w:sym w:font="Wingdings" w:char="F0E0"/>
            </w:r>
            <w:r>
              <w:t>Un autre chargement plus ou moins long s’effectuera alors.</w:t>
            </w:r>
          </w:p>
        </w:tc>
        <w:tc>
          <w:tcPr>
            <w:tcW w:w="5379" w:type="dxa"/>
          </w:tcPr>
          <w:p w:rsidR="00085BB4" w:rsidRDefault="00085BB4" w:rsidP="006E6E31">
            <w:r>
              <w:rPr>
                <w:noProof/>
              </w:rPr>
              <w:drawing>
                <wp:inline distT="0" distB="0" distL="0" distR="0" wp14:anchorId="2450583F" wp14:editId="39563AC9">
                  <wp:extent cx="3241735" cy="2311879"/>
                  <wp:effectExtent l="19050" t="0" r="0" b="0"/>
                  <wp:docPr id="85" name="Image 6" descr="D:\Data\Pictures\Upload_siz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Pictures\Upload_size_3.PNG"/>
                          <pic:cNvPicPr>
                            <a:picLocks noChangeAspect="1" noChangeArrowheads="1"/>
                          </pic:cNvPicPr>
                        </pic:nvPicPr>
                        <pic:blipFill>
                          <a:blip r:embed="rId382" cstate="print"/>
                          <a:srcRect/>
                          <a:stretch>
                            <a:fillRect/>
                          </a:stretch>
                        </pic:blipFill>
                        <pic:spPr bwMode="auto">
                          <a:xfrm>
                            <a:off x="0" y="0"/>
                            <a:ext cx="3245562" cy="2314608"/>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Default="00085BB4" w:rsidP="006E6E31"/>
          <w:p w:rsidR="00085BB4" w:rsidRDefault="00085BB4" w:rsidP="006E6E31">
            <w:pPr>
              <w:rPr>
                <w:b/>
              </w:rPr>
            </w:pPr>
            <w:r>
              <w:sym w:font="Wingdings" w:char="F0E0"/>
            </w:r>
            <w:r>
              <w:t>Retrouver dans la liste le formulaire dont on désire spécifier la taille limite en upload et le dérouler de sorte à atteindre le niveau le plus inférieur de ladite page.</w:t>
            </w:r>
          </w:p>
          <w:p w:rsidR="00085BB4" w:rsidRDefault="00085BB4" w:rsidP="006E6E31"/>
          <w:p w:rsidR="00085BB4" w:rsidRDefault="00085BB4" w:rsidP="006E6E31"/>
          <w:p w:rsidR="00085BB4" w:rsidRDefault="00085BB4" w:rsidP="006E6E31">
            <w:r>
              <w:sym w:font="Wingdings" w:char="F0E0"/>
            </w:r>
            <w:r>
              <w:t xml:space="preserve">Dans les onglets du bas, choisir </w:t>
            </w:r>
            <w:r>
              <w:rPr>
                <w:b/>
              </w:rPr>
              <w:t>Order document edit fields</w:t>
            </w:r>
            <w:r>
              <w:t xml:space="preserve"> puis cocher la case </w:t>
            </w:r>
            <w:r>
              <w:rPr>
                <w:b/>
              </w:rPr>
              <w:t>Upload quota</w:t>
            </w:r>
            <w:r>
              <w:t>.</w:t>
            </w:r>
          </w:p>
          <w:p w:rsidR="00085BB4" w:rsidRDefault="00085BB4" w:rsidP="006E6E31"/>
          <w:p w:rsidR="00085BB4" w:rsidRDefault="00085BB4" w:rsidP="006E6E31"/>
          <w:p w:rsidR="00085BB4" w:rsidRDefault="00085BB4" w:rsidP="006E6E31">
            <w:r>
              <w:sym w:font="Wingdings" w:char="F0E0"/>
            </w:r>
            <w:r>
              <w:t>Mentionner dans le champ juste à côté la taille limite des fichiers autorisée pour ce formulaire.</w:t>
            </w:r>
          </w:p>
          <w:p w:rsidR="00085BB4" w:rsidRDefault="00085BB4" w:rsidP="006E6E31"/>
          <w:p w:rsidR="00085BB4" w:rsidRPr="00420707" w:rsidRDefault="00085BB4" w:rsidP="006E6E31">
            <w:r w:rsidRPr="00C57B5A">
              <w:rPr>
                <w:b/>
                <w:color w:val="00B050"/>
              </w:rPr>
              <w:t>Seul le formulaire correspondant sera affecté par ce changement</w:t>
            </w:r>
            <w:r>
              <w:t>.</w:t>
            </w:r>
          </w:p>
        </w:tc>
        <w:tc>
          <w:tcPr>
            <w:tcW w:w="5379" w:type="dxa"/>
          </w:tcPr>
          <w:p w:rsidR="00085BB4" w:rsidRPr="00420707" w:rsidRDefault="00085BB4" w:rsidP="006E6E31">
            <w:pPr>
              <w:rPr>
                <w:noProof/>
                <w:lang w:eastAsia="en-US"/>
              </w:rPr>
            </w:pPr>
            <w:r>
              <w:rPr>
                <w:noProof/>
              </w:rPr>
              <w:drawing>
                <wp:inline distT="0" distB="0" distL="0" distR="0" wp14:anchorId="3C19F8F4" wp14:editId="4B706A81">
                  <wp:extent cx="3241735" cy="3062377"/>
                  <wp:effectExtent l="19050" t="0" r="0" b="0"/>
                  <wp:docPr id="86" name="Image 8" descr="D:\Data\Pictures\Upload_siz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Pictures\Upload_size_22.PNG"/>
                          <pic:cNvPicPr>
                            <a:picLocks noChangeAspect="1" noChangeArrowheads="1"/>
                          </pic:cNvPicPr>
                        </pic:nvPicPr>
                        <pic:blipFill>
                          <a:blip r:embed="rId383" cstate="print"/>
                          <a:srcRect/>
                          <a:stretch>
                            <a:fillRect/>
                          </a:stretch>
                        </pic:blipFill>
                        <pic:spPr bwMode="auto">
                          <a:xfrm>
                            <a:off x="0" y="0"/>
                            <a:ext cx="3244872" cy="3065340"/>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Default="00085BB4" w:rsidP="006E6E31">
            <w:r>
              <w:sym w:font="Wingdings" w:char="F0E0"/>
            </w:r>
            <w:r>
              <w:t>Cliquer sur la racine du formulaire</w:t>
            </w:r>
          </w:p>
          <w:p w:rsidR="00085BB4" w:rsidRDefault="00085BB4" w:rsidP="006E6E31"/>
          <w:p w:rsidR="00085BB4" w:rsidRDefault="00085BB4" w:rsidP="006E6E31">
            <w:r>
              <w:sym w:font="Wingdings" w:char="F0E0"/>
            </w:r>
            <w:r>
              <w:t xml:space="preserve">Cocher la case </w:t>
            </w:r>
            <w:r>
              <w:rPr>
                <w:b/>
              </w:rPr>
              <w:t>Comment</w:t>
            </w:r>
            <w:r>
              <w:t xml:space="preserve"> puis cliquer le bouton d’enregistrement.</w:t>
            </w:r>
          </w:p>
          <w:p w:rsidR="00085BB4" w:rsidRDefault="00085BB4" w:rsidP="006E6E31"/>
          <w:p w:rsidR="00085BB4" w:rsidRDefault="00085BB4" w:rsidP="006E6E31">
            <w:r>
              <w:sym w:font="Wingdings" w:char="F0E0"/>
            </w:r>
            <w:r>
              <w:t xml:space="preserve">Décocher la case </w:t>
            </w:r>
            <w:r>
              <w:rPr>
                <w:b/>
              </w:rPr>
              <w:t xml:space="preserve">Comment </w:t>
            </w:r>
            <w:r>
              <w:t>et cliquer le bouton d’enregistrement de nouveau.</w:t>
            </w:r>
          </w:p>
          <w:p w:rsidR="00085BB4" w:rsidRDefault="00085BB4" w:rsidP="006E6E31"/>
          <w:p w:rsidR="00085BB4" w:rsidRPr="00420707" w:rsidRDefault="00085BB4" w:rsidP="006E6E31">
            <w:r>
              <w:t>Cette manœuvre permet de forcer le serveur d’application à prendre en compte les changements qui viennent d’être effectués.</w:t>
            </w:r>
          </w:p>
        </w:tc>
        <w:tc>
          <w:tcPr>
            <w:tcW w:w="5379" w:type="dxa"/>
          </w:tcPr>
          <w:p w:rsidR="00085BB4" w:rsidRPr="00420707" w:rsidRDefault="00085BB4" w:rsidP="006E6E31">
            <w:pPr>
              <w:rPr>
                <w:noProof/>
                <w:lang w:eastAsia="en-US"/>
              </w:rPr>
            </w:pPr>
            <w:r>
              <w:rPr>
                <w:noProof/>
              </w:rPr>
              <w:drawing>
                <wp:inline distT="0" distB="0" distL="0" distR="0" wp14:anchorId="32B2A3BE" wp14:editId="0A407170">
                  <wp:extent cx="3235011" cy="1820174"/>
                  <wp:effectExtent l="19050" t="0" r="3489" b="0"/>
                  <wp:docPr id="87" name="Image 9" descr="D:\Data\Pictures\Upload_siz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Pictures\Upload_size_11.PNG"/>
                          <pic:cNvPicPr>
                            <a:picLocks noChangeAspect="1" noChangeArrowheads="1"/>
                          </pic:cNvPicPr>
                        </pic:nvPicPr>
                        <pic:blipFill>
                          <a:blip r:embed="rId384" cstate="print"/>
                          <a:srcRect b="60195"/>
                          <a:stretch>
                            <a:fillRect/>
                          </a:stretch>
                        </pic:blipFill>
                        <pic:spPr bwMode="auto">
                          <a:xfrm>
                            <a:off x="0" y="0"/>
                            <a:ext cx="3241735" cy="1823957"/>
                          </a:xfrm>
                          <a:prstGeom prst="rect">
                            <a:avLst/>
                          </a:prstGeom>
                          <a:noFill/>
                          <a:ln w="9525">
                            <a:noFill/>
                            <a:miter lim="800000"/>
                            <a:headEnd/>
                            <a:tailEnd/>
                          </a:ln>
                        </pic:spPr>
                      </pic:pic>
                    </a:graphicData>
                  </a:graphic>
                </wp:inline>
              </w:drawing>
            </w:r>
          </w:p>
        </w:tc>
      </w:tr>
      <w:tr w:rsidR="00085BB4" w:rsidTr="006E6E31">
        <w:tc>
          <w:tcPr>
            <w:tcW w:w="5375" w:type="dxa"/>
          </w:tcPr>
          <w:p w:rsidR="00085BB4" w:rsidRDefault="00085BB4" w:rsidP="006E6E31"/>
          <w:p w:rsidR="00085BB4" w:rsidRPr="0000199D" w:rsidRDefault="00085BB4" w:rsidP="006E6E31">
            <w:r>
              <w:sym w:font="Wingdings" w:char="F0E0"/>
            </w:r>
            <w:r>
              <w:t xml:space="preserve">Ouvrir </w:t>
            </w:r>
            <w:r>
              <w:rPr>
                <w:b/>
              </w:rPr>
              <w:t>IIS</w:t>
            </w:r>
            <w:r>
              <w:t xml:space="preserve"> et se redémarrer le pool d’applications de l’instance correspondante ; il faut dérouler le contenu du serveur, cliquer sur </w:t>
            </w:r>
            <w:r>
              <w:rPr>
                <w:b/>
              </w:rPr>
              <w:t>Aplications Pools</w:t>
            </w:r>
            <w:r>
              <w:t xml:space="preserve"> puis sur le pool nommé </w:t>
            </w:r>
            <w:r w:rsidRPr="0000199D">
              <w:rPr>
                <w:b/>
              </w:rPr>
              <w:t>[INS]_[EN</w:t>
            </w:r>
            <w:r>
              <w:rPr>
                <w:b/>
              </w:rPr>
              <w:t>V</w:t>
            </w:r>
            <w:r w:rsidRPr="0000199D">
              <w:rPr>
                <w:b/>
              </w:rPr>
              <w:t>]</w:t>
            </w:r>
            <w:r>
              <w:t xml:space="preserve">, puis cliquer sur </w:t>
            </w:r>
            <w:r>
              <w:rPr>
                <w:b/>
              </w:rPr>
              <w:t>Stop</w:t>
            </w:r>
            <w:r>
              <w:t xml:space="preserve"> dans le panneau de droite ; enfin cliquer sur </w:t>
            </w:r>
            <w:r>
              <w:rPr>
                <w:b/>
              </w:rPr>
              <w:t>Start</w:t>
            </w:r>
            <w:r>
              <w:t xml:space="preserve"> en séparant les deux actions d’une attente d’environ une dizaine de secondes.</w:t>
            </w:r>
          </w:p>
        </w:tc>
        <w:tc>
          <w:tcPr>
            <w:tcW w:w="5379" w:type="dxa"/>
          </w:tcPr>
          <w:p w:rsidR="00085BB4" w:rsidRDefault="00085BB4" w:rsidP="006E6E31">
            <w:r>
              <w:rPr>
                <w:noProof/>
              </w:rPr>
              <w:drawing>
                <wp:inline distT="0" distB="0" distL="0" distR="0" wp14:anchorId="654C9F1E" wp14:editId="47811C09">
                  <wp:extent cx="3240463" cy="1837426"/>
                  <wp:effectExtent l="19050" t="0" r="0" b="0"/>
                  <wp:docPr id="88" name="Image 4" descr="D:\Data\Pictures\Upload_siz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Pictures\Upload_size_5.PNG"/>
                          <pic:cNvPicPr>
                            <a:picLocks noChangeAspect="1" noChangeArrowheads="1"/>
                          </pic:cNvPicPr>
                        </pic:nvPicPr>
                        <pic:blipFill>
                          <a:blip r:embed="rId380" cstate="print"/>
                          <a:srcRect b="54898"/>
                          <a:stretch>
                            <a:fillRect/>
                          </a:stretch>
                        </pic:blipFill>
                        <pic:spPr bwMode="auto">
                          <a:xfrm>
                            <a:off x="0" y="0"/>
                            <a:ext cx="3246580" cy="1840894"/>
                          </a:xfrm>
                          <a:prstGeom prst="rect">
                            <a:avLst/>
                          </a:prstGeom>
                          <a:noFill/>
                          <a:ln w="9525">
                            <a:noFill/>
                            <a:miter lim="800000"/>
                            <a:headEnd/>
                            <a:tailEnd/>
                          </a:ln>
                        </pic:spPr>
                      </pic:pic>
                    </a:graphicData>
                  </a:graphic>
                </wp:inline>
              </w:drawing>
            </w:r>
          </w:p>
        </w:tc>
      </w:tr>
    </w:tbl>
    <w:p w:rsidR="00085BB4" w:rsidRPr="002D2EEA" w:rsidRDefault="00085BB4" w:rsidP="00085BB4"/>
    <w:p w:rsidR="00085BB4" w:rsidRDefault="00085BB4" w:rsidP="00085BB4">
      <w:pPr>
        <w:pStyle w:val="Titre2"/>
      </w:pPr>
      <w:bookmarkStart w:id="293" w:name="_Toc411937257"/>
      <w:bookmarkStart w:id="294" w:name="_Toc417299631"/>
      <w:r>
        <w:lastRenderedPageBreak/>
        <w:t>Quelques recommandations</w:t>
      </w:r>
      <w:bookmarkEnd w:id="293"/>
      <w:bookmarkEnd w:id="294"/>
    </w:p>
    <w:p w:rsidR="00085BB4" w:rsidRDefault="00085BB4" w:rsidP="00085BB4">
      <w:r>
        <w:t>Pour configurer de façon cohérente les tailles limites autorisées pour les formulaires d’une installation FMAO, il faut avant tout comprendre qu’il n’existe que deux grands cas de figures, comprenant eux-mêmes quelques petites exceptions ;</w:t>
      </w:r>
    </w:p>
    <w:p w:rsidR="00085BB4" w:rsidRDefault="00085BB4" w:rsidP="00085BB4"/>
    <w:p w:rsidR="00085BB4" w:rsidRDefault="00085BB4" w:rsidP="00085BB4">
      <w:pPr>
        <w:pStyle w:val="Paragraphedeliste"/>
        <w:numPr>
          <w:ilvl w:val="0"/>
          <w:numId w:val="9"/>
        </w:numPr>
      </w:pPr>
      <w:r>
        <w:t>L’on désire limiter (ou non) la taille des fichiers chargeables sur le serveur pour tous les formulaires</w:t>
      </w:r>
    </w:p>
    <w:p w:rsidR="00085BB4" w:rsidRDefault="00085BB4" w:rsidP="00085BB4">
      <w:pPr>
        <w:pStyle w:val="Paragraphedeliste"/>
      </w:pPr>
    </w:p>
    <w:p w:rsidR="00085BB4" w:rsidRDefault="00085BB4" w:rsidP="00085BB4">
      <w:pPr>
        <w:pStyle w:val="Paragraphedeliste"/>
        <w:numPr>
          <w:ilvl w:val="0"/>
          <w:numId w:val="9"/>
        </w:numPr>
      </w:pPr>
      <w:r>
        <w:t>L’on désire spécifier (ou non) la taille des fichiers chargeables pour un formulaire en particulier</w:t>
      </w:r>
    </w:p>
    <w:p w:rsidR="00085BB4" w:rsidRDefault="00085BB4" w:rsidP="00085BB4"/>
    <w:p w:rsidR="00085BB4" w:rsidRDefault="00085BB4" w:rsidP="00085BB4">
      <w:r>
        <w:t>Quelque soit le cas de figure, il faut garder en tête que pour un formulaire donné, la taille autorisée est égale au minimum des tailles autorisées entre la limite générale et la limite spécifiée par ce formulaire. Ci-dessous, quelques configurations usuelles :</w:t>
      </w:r>
    </w:p>
    <w:p w:rsidR="00085BB4" w:rsidRDefault="00085BB4" w:rsidP="00085BB4"/>
    <w:p w:rsidR="00085BB4" w:rsidRDefault="00085BB4" w:rsidP="00085BB4">
      <w:pPr>
        <w:rPr>
          <w:b/>
        </w:rPr>
      </w:pPr>
      <w:r>
        <w:rPr>
          <w:b/>
        </w:rPr>
        <w:t>Cas</w:t>
      </w:r>
      <w:r w:rsidRPr="00AF6424">
        <w:rPr>
          <w:b/>
        </w:rPr>
        <w:t xml:space="preserve"> 1</w:t>
      </w:r>
      <w:r>
        <w:rPr>
          <w:b/>
        </w:rPr>
        <w:t> : Quota formulaire &lt; quota général (</w:t>
      </w:r>
      <w:r w:rsidRPr="00CC3A9D">
        <w:rPr>
          <w:b/>
          <w:color w:val="00B050"/>
        </w:rPr>
        <w:t>Cohéren</w:t>
      </w:r>
      <w:r>
        <w:rPr>
          <w:b/>
          <w:color w:val="00B050"/>
        </w:rPr>
        <w:t>t</w:t>
      </w:r>
      <w:r>
        <w:rPr>
          <w:b/>
        </w:rPr>
        <w:t>)</w:t>
      </w:r>
    </w:p>
    <w:p w:rsidR="00085BB4" w:rsidRPr="00AF6424" w:rsidRDefault="00085BB4" w:rsidP="00085BB4"/>
    <w:tbl>
      <w:tblPr>
        <w:tblStyle w:val="Grilledutableau"/>
        <w:tblW w:w="0" w:type="auto"/>
        <w:tblLook w:val="04A0" w:firstRow="1" w:lastRow="0" w:firstColumn="1" w:lastColumn="0" w:noHBand="0" w:noVBand="1"/>
      </w:tblPr>
      <w:tblGrid>
        <w:gridCol w:w="5157"/>
        <w:gridCol w:w="5371"/>
      </w:tblGrid>
      <w:tr w:rsidR="00085BB4" w:rsidTr="006E6E31">
        <w:tc>
          <w:tcPr>
            <w:tcW w:w="5377" w:type="dxa"/>
          </w:tcPr>
          <w:p w:rsidR="00085BB4" w:rsidRDefault="00085BB4" w:rsidP="006E6E31"/>
          <w:p w:rsidR="00085BB4" w:rsidRDefault="00085BB4" w:rsidP="006E6E31"/>
          <w:p w:rsidR="00085BB4" w:rsidRDefault="00085BB4" w:rsidP="006E6E31"/>
          <w:p w:rsidR="00085BB4" w:rsidRDefault="00085BB4" w:rsidP="006E6E31">
            <w:r>
              <w:sym w:font="Wingdings" w:char="F0E0"/>
            </w:r>
            <w:r>
              <w:t xml:space="preserve">Dans l’exemple ci-contre, la taille limite autorisée pour tous les formulaires de l’instance est de </w:t>
            </w:r>
            <w:r w:rsidRPr="0050639C">
              <w:rPr>
                <w:b/>
              </w:rPr>
              <w:t>4 Mo</w:t>
            </w:r>
            <w:r>
              <w:t xml:space="preserve"> (</w:t>
            </w:r>
            <w:r w:rsidRPr="0050639C">
              <w:rPr>
                <w:b/>
              </w:rPr>
              <w:t>4096 Ko</w:t>
            </w:r>
            <w:r>
              <w:t xml:space="preserve">), à l’exception d’un formulaire spécifique pour lequel l’on désire permettre l’ajout d’une taille inférieure, </w:t>
            </w:r>
            <w:r w:rsidRPr="0050639C">
              <w:rPr>
                <w:b/>
              </w:rPr>
              <w:t>3 Mo</w:t>
            </w:r>
            <w:r>
              <w:t xml:space="preserve"> (</w:t>
            </w:r>
            <w:r w:rsidRPr="0050639C">
              <w:rPr>
                <w:b/>
              </w:rPr>
              <w:t>3072 Ko</w:t>
            </w:r>
            <w:r>
              <w:t>).</w:t>
            </w:r>
          </w:p>
        </w:tc>
        <w:tc>
          <w:tcPr>
            <w:tcW w:w="5377" w:type="dxa"/>
          </w:tcPr>
          <w:p w:rsidR="00085BB4" w:rsidRDefault="00085BB4" w:rsidP="006E6E31">
            <w:r>
              <w:rPr>
                <w:noProof/>
              </w:rPr>
              <w:drawing>
                <wp:inline distT="0" distB="0" distL="0" distR="0" wp14:anchorId="3F1D72D1" wp14:editId="67CA84D4">
                  <wp:extent cx="3182001" cy="3065069"/>
                  <wp:effectExtent l="19050" t="0" r="0" b="0"/>
                  <wp:docPr id="89" name="Image 10" descr="D:\Data\Pictures\Upload_siz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Pictures\Upload_size_6.PNG"/>
                          <pic:cNvPicPr>
                            <a:picLocks noChangeAspect="1" noChangeArrowheads="1"/>
                          </pic:cNvPicPr>
                        </pic:nvPicPr>
                        <pic:blipFill>
                          <a:blip r:embed="rId385" cstate="print"/>
                          <a:srcRect/>
                          <a:stretch>
                            <a:fillRect/>
                          </a:stretch>
                        </pic:blipFill>
                        <pic:spPr bwMode="auto">
                          <a:xfrm>
                            <a:off x="0" y="0"/>
                            <a:ext cx="3181350" cy="3064441"/>
                          </a:xfrm>
                          <a:prstGeom prst="rect">
                            <a:avLst/>
                          </a:prstGeom>
                          <a:noFill/>
                          <a:ln w="9525">
                            <a:noFill/>
                            <a:miter lim="800000"/>
                            <a:headEnd/>
                            <a:tailEnd/>
                          </a:ln>
                        </pic:spPr>
                      </pic:pic>
                    </a:graphicData>
                  </a:graphic>
                </wp:inline>
              </w:drawing>
            </w:r>
          </w:p>
        </w:tc>
      </w:tr>
      <w:tr w:rsidR="00085BB4" w:rsidTr="006E6E31">
        <w:tc>
          <w:tcPr>
            <w:tcW w:w="5377" w:type="dxa"/>
          </w:tcPr>
          <w:p w:rsidR="00085BB4" w:rsidRDefault="00085BB4" w:rsidP="006E6E31"/>
          <w:p w:rsidR="00085BB4" w:rsidRPr="00FD4F7C" w:rsidRDefault="00085BB4" w:rsidP="006E6E31">
            <w:r>
              <w:sym w:font="Wingdings" w:char="F0E0"/>
            </w:r>
            <w:r>
              <w:t xml:space="preserve">Dans ce cas si l’on tente le chargement d’une taille supérieure à </w:t>
            </w:r>
            <w:r>
              <w:rPr>
                <w:b/>
              </w:rPr>
              <w:t>3 Mo</w:t>
            </w:r>
            <w:r>
              <w:t xml:space="preserve"> sur ce formulaire en particulier, une erreur sera remontée tandis que pour tous les autres formulaires de l’instance, il n’y aura pas de problèmes si le fichier pèse moins de </w:t>
            </w:r>
            <w:r>
              <w:rPr>
                <w:b/>
              </w:rPr>
              <w:t>4 Mo</w:t>
            </w:r>
            <w:r>
              <w:t>.</w:t>
            </w:r>
          </w:p>
        </w:tc>
        <w:tc>
          <w:tcPr>
            <w:tcW w:w="5377" w:type="dxa"/>
          </w:tcPr>
          <w:p w:rsidR="00085BB4" w:rsidRDefault="00085BB4" w:rsidP="006E6E31">
            <w:r>
              <w:rPr>
                <w:noProof/>
              </w:rPr>
              <w:drawing>
                <wp:inline distT="0" distB="0" distL="0" distR="0" wp14:anchorId="5F56AF1A" wp14:editId="1B885C7A">
                  <wp:extent cx="3185008" cy="1711757"/>
                  <wp:effectExtent l="19050" t="0" r="0" b="0"/>
                  <wp:docPr id="90" name="Image 11" descr="D:\Data\Pictures\Upload_siz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Pictures\Upload_size_7.PNG"/>
                          <pic:cNvPicPr>
                            <a:picLocks noChangeAspect="1" noChangeArrowheads="1"/>
                          </pic:cNvPicPr>
                        </pic:nvPicPr>
                        <pic:blipFill>
                          <a:blip r:embed="rId386" cstate="print"/>
                          <a:srcRect/>
                          <a:stretch>
                            <a:fillRect/>
                          </a:stretch>
                        </pic:blipFill>
                        <pic:spPr bwMode="auto">
                          <a:xfrm>
                            <a:off x="0" y="0"/>
                            <a:ext cx="3184769" cy="1711629"/>
                          </a:xfrm>
                          <a:prstGeom prst="rect">
                            <a:avLst/>
                          </a:prstGeom>
                          <a:noFill/>
                          <a:ln w="9525">
                            <a:noFill/>
                            <a:miter lim="800000"/>
                            <a:headEnd/>
                            <a:tailEnd/>
                          </a:ln>
                        </pic:spPr>
                      </pic:pic>
                    </a:graphicData>
                  </a:graphic>
                </wp:inline>
              </w:drawing>
            </w:r>
          </w:p>
        </w:tc>
      </w:tr>
    </w:tbl>
    <w:p w:rsidR="00085BB4" w:rsidRDefault="00085BB4" w:rsidP="00085BB4"/>
    <w:p w:rsidR="00085BB4" w:rsidRDefault="00085BB4" w:rsidP="00085BB4">
      <w:pPr>
        <w:rPr>
          <w:b/>
        </w:rPr>
      </w:pPr>
      <w:r w:rsidRPr="00CC3A9D">
        <w:rPr>
          <w:b/>
        </w:rPr>
        <w:lastRenderedPageBreak/>
        <w:t xml:space="preserve">Cas 2 : </w:t>
      </w:r>
      <w:r w:rsidRPr="007235F5">
        <w:rPr>
          <w:b/>
        </w:rPr>
        <w:t xml:space="preserve">Quota </w:t>
      </w:r>
      <w:r w:rsidRPr="00CC3A9D">
        <w:rPr>
          <w:b/>
        </w:rPr>
        <w:t xml:space="preserve">formulaire &gt; </w:t>
      </w:r>
      <w:r>
        <w:rPr>
          <w:b/>
        </w:rPr>
        <w:t>quota</w:t>
      </w:r>
      <w:r w:rsidRPr="00CC3A9D">
        <w:rPr>
          <w:b/>
        </w:rPr>
        <w:t xml:space="preserve"> général</w:t>
      </w:r>
      <w:r>
        <w:rPr>
          <w:b/>
        </w:rPr>
        <w:t xml:space="preserve"> (</w:t>
      </w:r>
      <w:r w:rsidRPr="00CC3A9D">
        <w:rPr>
          <w:b/>
          <w:color w:val="FF0000"/>
        </w:rPr>
        <w:t>Incohéren</w:t>
      </w:r>
      <w:r>
        <w:rPr>
          <w:b/>
          <w:color w:val="FF0000"/>
        </w:rPr>
        <w:t>t</w:t>
      </w:r>
      <w:r>
        <w:rPr>
          <w:b/>
        </w:rPr>
        <w:t>)</w:t>
      </w:r>
    </w:p>
    <w:p w:rsidR="00085BB4" w:rsidRDefault="00085BB4" w:rsidP="00085BB4">
      <w:pPr>
        <w:rPr>
          <w:b/>
        </w:rPr>
      </w:pPr>
    </w:p>
    <w:tbl>
      <w:tblPr>
        <w:tblStyle w:val="Grilledutableau"/>
        <w:tblW w:w="0" w:type="auto"/>
        <w:tblLook w:val="04A0" w:firstRow="1" w:lastRow="0" w:firstColumn="1" w:lastColumn="0" w:noHBand="0" w:noVBand="1"/>
      </w:tblPr>
      <w:tblGrid>
        <w:gridCol w:w="5156"/>
        <w:gridCol w:w="5372"/>
      </w:tblGrid>
      <w:tr w:rsidR="00085BB4" w:rsidTr="006E6E31">
        <w:tc>
          <w:tcPr>
            <w:tcW w:w="5377" w:type="dxa"/>
          </w:tcPr>
          <w:p w:rsidR="00085BB4" w:rsidRDefault="00085BB4" w:rsidP="006E6E31"/>
          <w:p w:rsidR="00085BB4" w:rsidRDefault="00085BB4" w:rsidP="006E6E31"/>
          <w:p w:rsidR="00085BB4" w:rsidRDefault="00085BB4" w:rsidP="006E6E31">
            <w:r>
              <w:sym w:font="Wingdings" w:char="F0E0"/>
            </w:r>
            <w:r>
              <w:t xml:space="preserve">Dans l’exemple ci-contre, la taille limite autorisée pour tous les formulaires de l’instance est de </w:t>
            </w:r>
            <w:r>
              <w:rPr>
                <w:b/>
              </w:rPr>
              <w:t>2</w:t>
            </w:r>
            <w:r w:rsidRPr="0050639C">
              <w:rPr>
                <w:b/>
              </w:rPr>
              <w:t xml:space="preserve"> Mo</w:t>
            </w:r>
            <w:r>
              <w:t xml:space="preserve"> (</w:t>
            </w:r>
            <w:r>
              <w:rPr>
                <w:b/>
              </w:rPr>
              <w:t>2048</w:t>
            </w:r>
            <w:r w:rsidRPr="0050639C">
              <w:rPr>
                <w:b/>
              </w:rPr>
              <w:t xml:space="preserve"> Ko</w:t>
            </w:r>
            <w:r>
              <w:t xml:space="preserve">), à l’exception d’un formulaire spécifique pour lequel l’on désire permettre l’ajout d’une taille inférieure, </w:t>
            </w:r>
            <w:r w:rsidRPr="0050639C">
              <w:rPr>
                <w:b/>
              </w:rPr>
              <w:t>3 Mo</w:t>
            </w:r>
            <w:r>
              <w:t xml:space="preserve"> (</w:t>
            </w:r>
            <w:r w:rsidRPr="0050639C">
              <w:rPr>
                <w:b/>
              </w:rPr>
              <w:t>3072 Ko</w:t>
            </w:r>
            <w:r>
              <w:t>).</w:t>
            </w:r>
          </w:p>
        </w:tc>
        <w:tc>
          <w:tcPr>
            <w:tcW w:w="5377" w:type="dxa"/>
          </w:tcPr>
          <w:p w:rsidR="00085BB4" w:rsidRDefault="00085BB4" w:rsidP="006E6E31">
            <w:r>
              <w:rPr>
                <w:noProof/>
              </w:rPr>
              <w:drawing>
                <wp:inline distT="0" distB="0" distL="0" distR="0" wp14:anchorId="59507A9A" wp14:editId="7F7C4E51">
                  <wp:extent cx="3221191" cy="3985404"/>
                  <wp:effectExtent l="0" t="0" r="0" b="0"/>
                  <wp:docPr id="91" name="Image 12" descr="D:\Data\Pictures\Upload_siz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Pictures\Upload_size_8.PNG"/>
                          <pic:cNvPicPr>
                            <a:picLocks noChangeAspect="1" noChangeArrowheads="1"/>
                          </pic:cNvPicPr>
                        </pic:nvPicPr>
                        <pic:blipFill>
                          <a:blip r:embed="rId387" cstate="print"/>
                          <a:srcRect/>
                          <a:stretch>
                            <a:fillRect/>
                          </a:stretch>
                        </pic:blipFill>
                        <pic:spPr bwMode="auto">
                          <a:xfrm>
                            <a:off x="0" y="0"/>
                            <a:ext cx="3227493" cy="3993201"/>
                          </a:xfrm>
                          <a:prstGeom prst="rect">
                            <a:avLst/>
                          </a:prstGeom>
                          <a:noFill/>
                          <a:ln w="9525">
                            <a:noFill/>
                            <a:miter lim="800000"/>
                            <a:headEnd/>
                            <a:tailEnd/>
                          </a:ln>
                        </pic:spPr>
                      </pic:pic>
                    </a:graphicData>
                  </a:graphic>
                </wp:inline>
              </w:drawing>
            </w:r>
          </w:p>
        </w:tc>
      </w:tr>
      <w:tr w:rsidR="00085BB4" w:rsidTr="006E6E31">
        <w:tc>
          <w:tcPr>
            <w:tcW w:w="5377" w:type="dxa"/>
          </w:tcPr>
          <w:p w:rsidR="00085BB4" w:rsidRDefault="00085BB4" w:rsidP="006E6E31"/>
          <w:p w:rsidR="00085BB4" w:rsidRPr="00FD4F7C" w:rsidRDefault="00085BB4" w:rsidP="006E6E31">
            <w:r>
              <w:sym w:font="Wingdings" w:char="F0E0"/>
            </w:r>
            <w:r>
              <w:t xml:space="preserve">Une telle configuration est inutile puisque dans l’opération de transfert, le premier quota pris en compte est le quota général tandis que ceux des formulaires sont considérés juste après. Ainsi, même s’il est marqué </w:t>
            </w:r>
            <w:r>
              <w:rPr>
                <w:b/>
              </w:rPr>
              <w:t>3 Mo</w:t>
            </w:r>
            <w:r>
              <w:t xml:space="preserve"> sur ce formulaire en particulier, seuls les fichiers ayant une taille inférieure à </w:t>
            </w:r>
            <w:r>
              <w:rPr>
                <w:b/>
              </w:rPr>
              <w:t xml:space="preserve">2 Mo </w:t>
            </w:r>
            <w:r>
              <w:t>seront correctement chargés.</w:t>
            </w:r>
          </w:p>
        </w:tc>
        <w:tc>
          <w:tcPr>
            <w:tcW w:w="5377" w:type="dxa"/>
          </w:tcPr>
          <w:p w:rsidR="00085BB4" w:rsidRDefault="00085BB4" w:rsidP="006E6E31">
            <w:r>
              <w:rPr>
                <w:noProof/>
              </w:rPr>
              <w:drawing>
                <wp:inline distT="0" distB="0" distL="0" distR="0" wp14:anchorId="5ED57A9A" wp14:editId="3ECD457B">
                  <wp:extent cx="3220848" cy="2734574"/>
                  <wp:effectExtent l="0" t="0" r="0" b="8890"/>
                  <wp:docPr id="92" name="Image 13" descr="D:\Data\Pictures\Upload_siz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Pictures\Upload_size_9.PNG"/>
                          <pic:cNvPicPr>
                            <a:picLocks noChangeAspect="1" noChangeArrowheads="1"/>
                          </pic:cNvPicPr>
                        </pic:nvPicPr>
                        <pic:blipFill>
                          <a:blip r:embed="rId388" cstate="print"/>
                          <a:srcRect/>
                          <a:stretch>
                            <a:fillRect/>
                          </a:stretch>
                        </pic:blipFill>
                        <pic:spPr bwMode="auto">
                          <a:xfrm>
                            <a:off x="0" y="0"/>
                            <a:ext cx="3227214" cy="2739979"/>
                          </a:xfrm>
                          <a:prstGeom prst="rect">
                            <a:avLst/>
                          </a:prstGeom>
                          <a:noFill/>
                          <a:ln w="9525">
                            <a:noFill/>
                            <a:miter lim="800000"/>
                            <a:headEnd/>
                            <a:tailEnd/>
                          </a:ln>
                        </pic:spPr>
                      </pic:pic>
                    </a:graphicData>
                  </a:graphic>
                </wp:inline>
              </w:drawing>
            </w:r>
          </w:p>
        </w:tc>
      </w:tr>
    </w:tbl>
    <w:p w:rsidR="00085BB4" w:rsidRDefault="00085BB4" w:rsidP="00085BB4">
      <w:pPr>
        <w:rPr>
          <w:b/>
        </w:rPr>
      </w:pPr>
    </w:p>
    <w:p w:rsidR="00085BB4" w:rsidRDefault="00085BB4" w:rsidP="00085BB4">
      <w:pPr>
        <w:rPr>
          <w:b/>
        </w:rPr>
      </w:pPr>
    </w:p>
    <w:p w:rsidR="00085BB4" w:rsidRDefault="00085BB4" w:rsidP="00085BB4">
      <w:pPr>
        <w:rPr>
          <w:b/>
        </w:rPr>
      </w:pPr>
      <w:r>
        <w:rPr>
          <w:b/>
        </w:rPr>
        <w:lastRenderedPageBreak/>
        <w:t xml:space="preserve">Cas 3 : </w:t>
      </w:r>
      <w:r w:rsidRPr="007235F5">
        <w:rPr>
          <w:b/>
        </w:rPr>
        <w:t xml:space="preserve">Quota </w:t>
      </w:r>
      <w:r>
        <w:rPr>
          <w:b/>
        </w:rPr>
        <w:t>formulaire = quota général (Cohérent)</w:t>
      </w:r>
    </w:p>
    <w:p w:rsidR="00085BB4" w:rsidRDefault="00085BB4" w:rsidP="00085BB4">
      <w:pPr>
        <w:rPr>
          <w:b/>
        </w:rPr>
      </w:pPr>
    </w:p>
    <w:tbl>
      <w:tblPr>
        <w:tblStyle w:val="Grilledutableau"/>
        <w:tblW w:w="0" w:type="auto"/>
        <w:tblLook w:val="04A0" w:firstRow="1" w:lastRow="0" w:firstColumn="1" w:lastColumn="0" w:noHBand="0" w:noVBand="1"/>
      </w:tblPr>
      <w:tblGrid>
        <w:gridCol w:w="5154"/>
        <w:gridCol w:w="5374"/>
      </w:tblGrid>
      <w:tr w:rsidR="00085BB4" w:rsidTr="006E6E31">
        <w:tc>
          <w:tcPr>
            <w:tcW w:w="5377" w:type="dxa"/>
          </w:tcPr>
          <w:p w:rsidR="00085BB4" w:rsidRDefault="00085BB4" w:rsidP="006E6E31"/>
          <w:p w:rsidR="00085BB4" w:rsidRDefault="00085BB4" w:rsidP="006E6E31"/>
          <w:p w:rsidR="00085BB4" w:rsidRDefault="00085BB4" w:rsidP="006E6E31"/>
          <w:p w:rsidR="00085BB4" w:rsidRDefault="00085BB4" w:rsidP="006E6E31"/>
          <w:p w:rsidR="00085BB4" w:rsidRDefault="00085BB4" w:rsidP="006E6E31">
            <w:r>
              <w:sym w:font="Wingdings" w:char="F0E0"/>
            </w:r>
            <w:r>
              <w:t xml:space="preserve">Dans l’exemple ci-contre, la taille limite autorisée pour tous les formulaires de l’instance est de </w:t>
            </w:r>
            <w:r>
              <w:rPr>
                <w:b/>
              </w:rPr>
              <w:t>3</w:t>
            </w:r>
            <w:r w:rsidRPr="0050639C">
              <w:rPr>
                <w:b/>
              </w:rPr>
              <w:t xml:space="preserve"> Mo</w:t>
            </w:r>
            <w:r>
              <w:t xml:space="preserve"> (</w:t>
            </w:r>
            <w:r>
              <w:rPr>
                <w:b/>
              </w:rPr>
              <w:t>3072</w:t>
            </w:r>
            <w:r w:rsidRPr="0050639C">
              <w:rPr>
                <w:b/>
              </w:rPr>
              <w:t xml:space="preserve"> Ko</w:t>
            </w:r>
            <w:r>
              <w:t>) ; et c’est aussi cette même valeur qui est spécifiée pour un formulaire en particulier.</w:t>
            </w:r>
          </w:p>
        </w:tc>
        <w:tc>
          <w:tcPr>
            <w:tcW w:w="5377" w:type="dxa"/>
          </w:tcPr>
          <w:p w:rsidR="00085BB4" w:rsidRDefault="00085BB4" w:rsidP="006E6E31">
            <w:r>
              <w:rPr>
                <w:noProof/>
              </w:rPr>
              <w:drawing>
                <wp:inline distT="0" distB="0" distL="0" distR="0" wp14:anchorId="63EF49DC" wp14:editId="6DF17661">
                  <wp:extent cx="3221584" cy="2567635"/>
                  <wp:effectExtent l="19050" t="0" r="0" b="0"/>
                  <wp:docPr id="93" name="Image 14" descr="D:\Data\Pictures\Upload_siz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Pictures\Upload_size_10.PNG"/>
                          <pic:cNvPicPr>
                            <a:picLocks noChangeAspect="1" noChangeArrowheads="1"/>
                          </pic:cNvPicPr>
                        </pic:nvPicPr>
                        <pic:blipFill>
                          <a:blip r:embed="rId389" cstate="print"/>
                          <a:srcRect/>
                          <a:stretch>
                            <a:fillRect/>
                          </a:stretch>
                        </pic:blipFill>
                        <pic:spPr bwMode="auto">
                          <a:xfrm>
                            <a:off x="0" y="0"/>
                            <a:ext cx="3221575" cy="2567628"/>
                          </a:xfrm>
                          <a:prstGeom prst="rect">
                            <a:avLst/>
                          </a:prstGeom>
                          <a:noFill/>
                          <a:ln w="9525">
                            <a:noFill/>
                            <a:miter lim="800000"/>
                            <a:headEnd/>
                            <a:tailEnd/>
                          </a:ln>
                        </pic:spPr>
                      </pic:pic>
                    </a:graphicData>
                  </a:graphic>
                </wp:inline>
              </w:drawing>
            </w:r>
          </w:p>
        </w:tc>
      </w:tr>
      <w:tr w:rsidR="00085BB4" w:rsidTr="006E6E31">
        <w:tc>
          <w:tcPr>
            <w:tcW w:w="5377" w:type="dxa"/>
          </w:tcPr>
          <w:p w:rsidR="00085BB4" w:rsidRDefault="00085BB4" w:rsidP="006E6E31"/>
          <w:p w:rsidR="00085BB4" w:rsidRPr="00FD4F7C" w:rsidRDefault="00085BB4" w:rsidP="006E6E31">
            <w:r>
              <w:sym w:font="Wingdings" w:char="F0E0"/>
            </w:r>
            <w:r>
              <w:t xml:space="preserve">Bien évidemment, avec une telle configuration, tous les fichiers compris entre </w:t>
            </w:r>
            <w:r w:rsidRPr="00D86FA9">
              <w:rPr>
                <w:b/>
              </w:rPr>
              <w:t>0 Mo</w:t>
            </w:r>
            <w:r>
              <w:t xml:space="preserve"> et </w:t>
            </w:r>
            <w:r w:rsidRPr="00D86FA9">
              <w:rPr>
                <w:b/>
              </w:rPr>
              <w:t>3 Mo</w:t>
            </w:r>
            <w:r>
              <w:t xml:space="preserve"> seront chargeables sur le serveur, qu’il s’agisse d’un formulaire quelconque ou de notre formulaire en particulier.</w:t>
            </w:r>
          </w:p>
        </w:tc>
        <w:tc>
          <w:tcPr>
            <w:tcW w:w="5377" w:type="dxa"/>
          </w:tcPr>
          <w:p w:rsidR="00085BB4" w:rsidRDefault="00085BB4" w:rsidP="006E6E31">
            <w:r>
              <w:rPr>
                <w:noProof/>
              </w:rPr>
              <w:drawing>
                <wp:inline distT="0" distB="0" distL="0" distR="0" wp14:anchorId="635751EF" wp14:editId="27EF30D7">
                  <wp:extent cx="3221583" cy="1432293"/>
                  <wp:effectExtent l="19050" t="0" r="0" b="0"/>
                  <wp:docPr id="94" name="Image 15" descr="D:\Data\Pictures\Upload_siz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Pictures\Upload_size_13.PNG"/>
                          <pic:cNvPicPr>
                            <a:picLocks noChangeAspect="1" noChangeArrowheads="1"/>
                          </pic:cNvPicPr>
                        </pic:nvPicPr>
                        <pic:blipFill>
                          <a:blip r:embed="rId390" cstate="print"/>
                          <a:srcRect/>
                          <a:stretch>
                            <a:fillRect/>
                          </a:stretch>
                        </pic:blipFill>
                        <pic:spPr bwMode="auto">
                          <a:xfrm>
                            <a:off x="0" y="0"/>
                            <a:ext cx="3223249" cy="1433034"/>
                          </a:xfrm>
                          <a:prstGeom prst="rect">
                            <a:avLst/>
                          </a:prstGeom>
                          <a:noFill/>
                          <a:ln w="9525">
                            <a:noFill/>
                            <a:miter lim="800000"/>
                            <a:headEnd/>
                            <a:tailEnd/>
                          </a:ln>
                        </pic:spPr>
                      </pic:pic>
                    </a:graphicData>
                  </a:graphic>
                </wp:inline>
              </w:drawing>
            </w:r>
          </w:p>
        </w:tc>
      </w:tr>
      <w:tr w:rsidR="00085BB4" w:rsidTr="006E6E31">
        <w:tc>
          <w:tcPr>
            <w:tcW w:w="5377" w:type="dxa"/>
          </w:tcPr>
          <w:p w:rsidR="00085BB4" w:rsidRDefault="00085BB4" w:rsidP="006E6E31"/>
          <w:p w:rsidR="00085BB4" w:rsidRDefault="00085BB4" w:rsidP="006E6E31">
            <w:r>
              <w:sym w:font="Wingdings" w:char="F0E0"/>
            </w:r>
            <w:r>
              <w:t xml:space="preserve">Quitte à adopter une telle configuration, il vaut mieux ne spécifier cette taille qu’une seule fois dans les configurations de l’engine, et décocher la case </w:t>
            </w:r>
            <w:r>
              <w:rPr>
                <w:b/>
              </w:rPr>
              <w:t>Upload quota</w:t>
            </w:r>
            <w:r>
              <w:t xml:space="preserve"> pour le formulaire concerné.</w:t>
            </w:r>
          </w:p>
          <w:p w:rsidR="00085BB4" w:rsidRDefault="00085BB4" w:rsidP="006E6E31"/>
          <w:p w:rsidR="00085BB4" w:rsidRPr="00445611" w:rsidRDefault="00085BB4" w:rsidP="006E6E31">
            <w:r w:rsidRPr="00CC0E32">
              <w:rPr>
                <w:b/>
                <w:color w:val="00B050"/>
              </w:rPr>
              <w:t>Seule sera prise en compte la valeur mentionnée dans la configuration générale</w:t>
            </w:r>
            <w:r>
              <w:t>.</w:t>
            </w:r>
          </w:p>
        </w:tc>
        <w:tc>
          <w:tcPr>
            <w:tcW w:w="5377" w:type="dxa"/>
          </w:tcPr>
          <w:p w:rsidR="00085BB4" w:rsidRPr="00445611" w:rsidRDefault="00085BB4" w:rsidP="006E6E31">
            <w:pPr>
              <w:rPr>
                <w:noProof/>
                <w:lang w:eastAsia="en-US"/>
              </w:rPr>
            </w:pPr>
            <w:r>
              <w:rPr>
                <w:noProof/>
              </w:rPr>
              <w:drawing>
                <wp:inline distT="0" distB="0" distL="0" distR="0" wp14:anchorId="1E317AFB" wp14:editId="6B479E9C">
                  <wp:extent cx="3221584" cy="2545689"/>
                  <wp:effectExtent l="19050" t="0" r="0" b="0"/>
                  <wp:docPr id="95" name="Image 16" descr="D:\Data\Pictures\Upload_siz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Pictures\Upload_size_14.PNG"/>
                          <pic:cNvPicPr>
                            <a:picLocks noChangeAspect="1" noChangeArrowheads="1"/>
                          </pic:cNvPicPr>
                        </pic:nvPicPr>
                        <pic:blipFill>
                          <a:blip r:embed="rId391" cstate="print"/>
                          <a:srcRect/>
                          <a:stretch>
                            <a:fillRect/>
                          </a:stretch>
                        </pic:blipFill>
                        <pic:spPr bwMode="auto">
                          <a:xfrm>
                            <a:off x="0" y="0"/>
                            <a:ext cx="3221694" cy="2545776"/>
                          </a:xfrm>
                          <a:prstGeom prst="rect">
                            <a:avLst/>
                          </a:prstGeom>
                          <a:noFill/>
                          <a:ln w="9525">
                            <a:noFill/>
                            <a:miter lim="800000"/>
                            <a:headEnd/>
                            <a:tailEnd/>
                          </a:ln>
                        </pic:spPr>
                      </pic:pic>
                    </a:graphicData>
                  </a:graphic>
                </wp:inline>
              </w:drawing>
            </w:r>
          </w:p>
        </w:tc>
      </w:tr>
    </w:tbl>
    <w:p w:rsidR="00B254A9" w:rsidRPr="00F91CEB" w:rsidRDefault="00B254A9" w:rsidP="002E7F91"/>
    <w:sectPr w:rsidR="00B254A9" w:rsidRPr="00F91CEB" w:rsidSect="00810A98">
      <w:pgSz w:w="12240" w:h="15840"/>
      <w:pgMar w:top="720" w:right="851" w:bottom="567"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86E" w:rsidRDefault="00EB586E" w:rsidP="00931189">
      <w:r>
        <w:separator/>
      </w:r>
    </w:p>
  </w:endnote>
  <w:endnote w:type="continuationSeparator" w:id="0">
    <w:p w:rsidR="00EB586E" w:rsidRDefault="00EB586E" w:rsidP="00931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459134"/>
      <w:docPartObj>
        <w:docPartGallery w:val="Page Numbers (Bottom of Page)"/>
        <w:docPartUnique/>
      </w:docPartObj>
    </w:sdtPr>
    <w:sdtEndPr/>
    <w:sdtContent>
      <w:p w:rsidR="008729C4" w:rsidRDefault="008729C4">
        <w:pPr>
          <w:pStyle w:val="Pieddepage"/>
          <w:jc w:val="right"/>
        </w:pPr>
        <w:r>
          <w:fldChar w:fldCharType="begin"/>
        </w:r>
        <w:r>
          <w:instrText>PAGE   \* MERGEFORMAT</w:instrText>
        </w:r>
        <w:r>
          <w:fldChar w:fldCharType="separate"/>
        </w:r>
        <w:r w:rsidR="00AE2844">
          <w:rPr>
            <w:noProof/>
          </w:rPr>
          <w:t>V</w:t>
        </w:r>
        <w:r>
          <w:fldChar w:fldCharType="end"/>
        </w:r>
      </w:p>
    </w:sdtContent>
  </w:sdt>
  <w:p w:rsidR="008729C4" w:rsidRDefault="008729C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9C4" w:rsidRDefault="008729C4">
    <w:pPr>
      <w:pStyle w:val="Pieddepage"/>
      <w:jc w:val="right"/>
    </w:pPr>
  </w:p>
  <w:p w:rsidR="008729C4" w:rsidRDefault="008729C4">
    <w:pPr>
      <w:pStyle w:val="Pieddepage"/>
      <w:jc w:val="right"/>
    </w:pPr>
    <w:r>
      <w:rPr>
        <w:noProof/>
      </w:rPr>
      <mc:AlternateContent>
        <mc:Choice Requires="wps">
          <w:drawing>
            <wp:anchor distT="0" distB="0" distL="114300" distR="114300" simplePos="0" relativeHeight="251659776" behindDoc="0" locked="0" layoutInCell="1" allowOverlap="1" wp14:anchorId="1249A342" wp14:editId="2E08D220">
              <wp:simplePos x="0" y="0"/>
              <wp:positionH relativeFrom="column">
                <wp:posOffset>8255</wp:posOffset>
              </wp:positionH>
              <wp:positionV relativeFrom="paragraph">
                <wp:posOffset>-5080</wp:posOffset>
              </wp:positionV>
              <wp:extent cx="6710680" cy="0"/>
              <wp:effectExtent l="8255" t="13970" r="5715" b="5080"/>
              <wp:wrapNone/>
              <wp:docPr id="3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06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37A6DF" id="_x0000_t32" coordsize="21600,21600" o:spt="32" o:oned="t" path="m,l21600,21600e" filled="f">
              <v:path arrowok="t" fillok="f" o:connecttype="none"/>
              <o:lock v:ext="edit" shapetype="t"/>
            </v:shapetype>
            <v:shape id="AutoShape 1" o:spid="_x0000_s1026" type="#_x0000_t32" style="position:absolute;margin-left:.65pt;margin-top:-.4pt;width:528.4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"/>
          </w:pict>
        </mc:Fallback>
      </mc:AlternateContent>
    </w:r>
    <w:r>
      <w:t xml:space="preserve">Page </w:t>
    </w:r>
    <w:r>
      <w:rPr>
        <w:b/>
        <w:sz w:val="24"/>
        <w:szCs w:val="24"/>
      </w:rPr>
      <w:fldChar w:fldCharType="begin"/>
    </w:r>
    <w:r>
      <w:rPr>
        <w:b/>
      </w:rPr>
      <w:instrText>PAGE</w:instrText>
    </w:r>
    <w:r>
      <w:rPr>
        <w:b/>
        <w:sz w:val="24"/>
        <w:szCs w:val="24"/>
      </w:rPr>
      <w:fldChar w:fldCharType="separate"/>
    </w:r>
    <w:r w:rsidR="00AE2844">
      <w:rPr>
        <w:b/>
        <w:noProof/>
      </w:rPr>
      <w:t>134</w:t>
    </w:r>
    <w:r>
      <w:rPr>
        <w:b/>
        <w:sz w:val="24"/>
        <w:szCs w:val="24"/>
      </w:rPr>
      <w:fldChar w:fldCharType="end"/>
    </w:r>
    <w:r>
      <w:t xml:space="preserve"> sur </w:t>
    </w:r>
    <w:r w:rsidR="002E7F91">
      <w:rPr>
        <w:b/>
        <w:sz w:val="24"/>
        <w:szCs w:val="24"/>
      </w:rPr>
      <w:t>133</w:t>
    </w:r>
  </w:p>
  <w:p w:rsidR="008729C4" w:rsidRDefault="008729C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86E" w:rsidRDefault="00EB586E" w:rsidP="00931189">
      <w:r>
        <w:separator/>
      </w:r>
    </w:p>
  </w:footnote>
  <w:footnote w:type="continuationSeparator" w:id="0">
    <w:p w:rsidR="00EB586E" w:rsidRDefault="00EB586E" w:rsidP="009311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2869"/>
      <w:gridCol w:w="5600"/>
      <w:gridCol w:w="2049"/>
    </w:tblGrid>
    <w:tr w:rsidR="008729C4" w:rsidRPr="00931189" w:rsidTr="00033DA6">
      <w:tc>
        <w:tcPr>
          <w:tcW w:w="1364" w:type="pct"/>
        </w:tcPr>
        <w:p w:rsidR="008729C4" w:rsidRPr="00931189" w:rsidRDefault="008729C4" w:rsidP="00931189">
          <w:pPr>
            <w:jc w:val="center"/>
          </w:pPr>
          <w:r>
            <w:rPr>
              <w:noProof/>
            </w:rPr>
            <w:drawing>
              <wp:inline distT="0" distB="0" distL="0" distR="0" wp14:anchorId="0A97546E" wp14:editId="6A8EAE90">
                <wp:extent cx="1337310" cy="673100"/>
                <wp:effectExtent l="19050" t="0" r="0" b="0"/>
                <wp:docPr id="341" name="Image 341" descr="structis-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structis-small"/>
                        <pic:cNvPicPr>
                          <a:picLocks noChangeAspect="1" noChangeArrowheads="1"/>
                        </pic:cNvPicPr>
                      </pic:nvPicPr>
                      <pic:blipFill>
                        <a:blip r:embed="rId1"/>
                        <a:srcRect/>
                        <a:stretch>
                          <a:fillRect/>
                        </a:stretch>
                      </pic:blipFill>
                      <pic:spPr bwMode="auto">
                        <a:xfrm>
                          <a:off x="0" y="0"/>
                          <a:ext cx="1337310" cy="673100"/>
                        </a:xfrm>
                        <a:prstGeom prst="rect">
                          <a:avLst/>
                        </a:prstGeom>
                        <a:noFill/>
                        <a:ln w="9525">
                          <a:noFill/>
                          <a:miter lim="800000"/>
                          <a:headEnd/>
                          <a:tailEnd/>
                        </a:ln>
                      </pic:spPr>
                    </pic:pic>
                  </a:graphicData>
                </a:graphic>
              </wp:inline>
            </w:drawing>
          </w:r>
        </w:p>
      </w:tc>
      <w:tc>
        <w:tcPr>
          <w:tcW w:w="2662" w:type="pct"/>
          <w:vAlign w:val="center"/>
        </w:tcPr>
        <w:p w:rsidR="008729C4" w:rsidRPr="00931189" w:rsidRDefault="00EB586E" w:rsidP="00931189">
          <w:pPr>
            <w:jc w:val="center"/>
            <w:rPr>
              <w:b/>
              <w:bCs/>
              <w:sz w:val="28"/>
            </w:rPr>
          </w:pPr>
          <w:r>
            <w:fldChar w:fldCharType="begin"/>
          </w:r>
          <w:r>
            <w:instrText xml:space="preserve"> TITLE   \* MERGEFORMAT </w:instrText>
          </w:r>
          <w:r>
            <w:fldChar w:fldCharType="separate"/>
          </w:r>
          <w:r w:rsidR="008729C4" w:rsidRPr="00D063A0">
            <w:rPr>
              <w:b/>
              <w:bCs/>
              <w:sz w:val="28"/>
            </w:rPr>
            <w:t>Procédures d'exploitations</w:t>
          </w:r>
          <w:r w:rsidR="008729C4">
            <w:rPr>
              <w:b/>
              <w:bCs/>
              <w:sz w:val="28"/>
            </w:rPr>
            <w:t xml:space="preserve"> </w:t>
          </w:r>
          <w:r>
            <w:rPr>
              <w:b/>
              <w:bCs/>
              <w:sz w:val="28"/>
            </w:rPr>
            <w:fldChar w:fldCharType="end"/>
          </w:r>
        </w:p>
        <w:p w:rsidR="008729C4" w:rsidRPr="00931189" w:rsidRDefault="008729C4" w:rsidP="00931189">
          <w:pPr>
            <w:jc w:val="center"/>
            <w:rPr>
              <w:b/>
              <w:bCs/>
              <w:sz w:val="28"/>
            </w:rPr>
          </w:pPr>
        </w:p>
        <w:p w:rsidR="008729C4" w:rsidRPr="00931189" w:rsidRDefault="008729C4" w:rsidP="00931189">
          <w:pPr>
            <w:jc w:val="center"/>
            <w:rPr>
              <w:b/>
              <w:sz w:val="28"/>
            </w:rPr>
          </w:pPr>
          <w:r w:rsidRPr="00931189">
            <w:rPr>
              <w:sz w:val="28"/>
              <w:szCs w:val="28"/>
            </w:rPr>
            <w:t xml:space="preserve">FMAO </w:t>
          </w:r>
        </w:p>
      </w:tc>
      <w:tc>
        <w:tcPr>
          <w:tcW w:w="974" w:type="pct"/>
          <w:vAlign w:val="center"/>
        </w:tcPr>
        <w:p w:rsidR="008729C4" w:rsidRPr="00931189" w:rsidRDefault="008729C4" w:rsidP="00931189">
          <w:pPr>
            <w:tabs>
              <w:tab w:val="left" w:pos="2717"/>
              <w:tab w:val="right" w:pos="7514"/>
            </w:tabs>
            <w:jc w:val="center"/>
          </w:pPr>
          <w:r>
            <w:rPr>
              <w:noProof/>
            </w:rPr>
            <w:drawing>
              <wp:inline distT="0" distB="0" distL="0" distR="0" wp14:anchorId="7ECBC9C3" wp14:editId="6B083CEA">
                <wp:extent cx="854075" cy="854075"/>
                <wp:effectExtent l="19050" t="0" r="3175" b="0"/>
                <wp:docPr id="342" name="Image 342" descr="Logo_QSE_struc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_QSE_structis"/>
                        <pic:cNvPicPr>
                          <a:picLocks noChangeAspect="1" noChangeArrowheads="1"/>
                        </pic:cNvPicPr>
                      </pic:nvPicPr>
                      <pic:blipFill>
                        <a:blip r:embed="rId2"/>
                        <a:srcRect/>
                        <a:stretch>
                          <a:fillRect/>
                        </a:stretch>
                      </pic:blipFill>
                      <pic:spPr bwMode="auto">
                        <a:xfrm>
                          <a:off x="0" y="0"/>
                          <a:ext cx="854075" cy="854075"/>
                        </a:xfrm>
                        <a:prstGeom prst="rect">
                          <a:avLst/>
                        </a:prstGeom>
                        <a:noFill/>
                        <a:ln w="9525">
                          <a:noFill/>
                          <a:miter lim="800000"/>
                          <a:headEnd/>
                          <a:tailEnd/>
                        </a:ln>
                      </pic:spPr>
                    </pic:pic>
                  </a:graphicData>
                </a:graphic>
              </wp:inline>
            </w:drawing>
          </w:r>
        </w:p>
        <w:p w:rsidR="008729C4" w:rsidRPr="00931189" w:rsidRDefault="008729C4" w:rsidP="00931189">
          <w:pPr>
            <w:tabs>
              <w:tab w:val="left" w:pos="2717"/>
              <w:tab w:val="right" w:pos="7514"/>
            </w:tabs>
            <w:jc w:val="center"/>
            <w:rPr>
              <w:b/>
              <w:bCs/>
              <w:sz w:val="28"/>
            </w:rPr>
          </w:pPr>
          <w:r w:rsidRPr="00931189">
            <w:rPr>
              <w:sz w:val="16"/>
            </w:rPr>
            <w:t>Version du modèle : 2.4</w:t>
          </w:r>
        </w:p>
      </w:tc>
    </w:tr>
  </w:tbl>
  <w:p w:rsidR="008729C4" w:rsidRPr="00931189" w:rsidRDefault="008729C4" w:rsidP="0093118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04F9"/>
    <w:multiLevelType w:val="hybridMultilevel"/>
    <w:tmpl w:val="E948246E"/>
    <w:lvl w:ilvl="0" w:tplc="040C0001">
      <w:start w:val="1"/>
      <w:numFmt w:val="bullet"/>
      <w:pStyle w:val="Enum2"/>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0959409B"/>
    <w:multiLevelType w:val="hybridMultilevel"/>
    <w:tmpl w:val="6B24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7B563A"/>
    <w:multiLevelType w:val="multilevel"/>
    <w:tmpl w:val="E1843FE6"/>
    <w:lvl w:ilvl="0">
      <w:start w:val="1"/>
      <w:numFmt w:val="decimal"/>
      <w:pStyle w:val="BalardTitre1"/>
      <w:lvlText w:val="%1."/>
      <w:lvlJc w:val="left"/>
      <w:pPr>
        <w:tabs>
          <w:tab w:val="num" w:pos="794"/>
        </w:tabs>
        <w:ind w:left="794" w:hanging="794"/>
      </w:pPr>
      <w:rPr>
        <w:rFonts w:ascii="Arial" w:hAnsi="Arial" w:hint="default"/>
        <w:b/>
        <w:i w:val="0"/>
        <w:sz w:val="32"/>
      </w:rPr>
    </w:lvl>
    <w:lvl w:ilvl="1">
      <w:start w:val="1"/>
      <w:numFmt w:val="decimal"/>
      <w:pStyle w:val="BalardTitre2"/>
      <w:lvlText w:val="%1.%2."/>
      <w:lvlJc w:val="left"/>
      <w:pPr>
        <w:tabs>
          <w:tab w:val="num" w:pos="794"/>
        </w:tabs>
        <w:ind w:left="964" w:hanging="9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BalardTitre3"/>
      <w:lvlText w:val="%1.%2.%3."/>
      <w:lvlJc w:val="left"/>
      <w:pPr>
        <w:tabs>
          <w:tab w:val="num" w:pos="794"/>
        </w:tabs>
        <w:ind w:left="1077" w:hanging="1077"/>
      </w:pPr>
      <w:rPr>
        <w:rFonts w:ascii="Arial" w:hAnsi="Arial" w:hint="default"/>
        <w:b/>
        <w:i w:val="0"/>
        <w:sz w:val="24"/>
      </w:rPr>
    </w:lvl>
    <w:lvl w:ilvl="3">
      <w:start w:val="1"/>
      <w:numFmt w:val="lowerLetter"/>
      <w:pStyle w:val="BalardTitre4"/>
      <w:lvlText w:val="%4)"/>
      <w:lvlJc w:val="left"/>
      <w:pPr>
        <w:tabs>
          <w:tab w:val="num" w:pos="864"/>
        </w:tabs>
        <w:ind w:left="1191" w:hanging="1191"/>
      </w:pPr>
      <w:rPr>
        <w:rFonts w:ascii="Calibri" w:hAnsi="Calibri" w:hint="default"/>
        <w:sz w:val="22"/>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BFB59E9"/>
    <w:multiLevelType w:val="hybridMultilevel"/>
    <w:tmpl w:val="2A821E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BA69C0"/>
    <w:multiLevelType w:val="hybridMultilevel"/>
    <w:tmpl w:val="525CE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B9260D"/>
    <w:multiLevelType w:val="multilevel"/>
    <w:tmpl w:val="3ADA4698"/>
    <w:lvl w:ilvl="0">
      <w:start w:val="1"/>
      <w:numFmt w:val="bullet"/>
      <w:pStyle w:val="Balardpuce1"/>
      <w:lvlText w:val="▪"/>
      <w:lvlJc w:val="left"/>
      <w:pPr>
        <w:tabs>
          <w:tab w:val="num" w:pos="454"/>
        </w:tabs>
        <w:ind w:left="1701" w:hanging="1701"/>
      </w:pPr>
      <w:rPr>
        <w:rFonts w:ascii="Century Gothic" w:hAnsi="Century Gothic" w:hint="default"/>
        <w:b w:val="0"/>
        <w:i w:val="0"/>
        <w:color w:val="auto"/>
        <w:sz w:val="28"/>
      </w:rPr>
    </w:lvl>
    <w:lvl w:ilvl="1">
      <w:start w:val="1"/>
      <w:numFmt w:val="bullet"/>
      <w:pStyle w:val="Balardpuce2"/>
      <w:lvlText w:val=""/>
      <w:lvlJc w:val="left"/>
      <w:pPr>
        <w:tabs>
          <w:tab w:val="num" w:pos="907"/>
        </w:tabs>
        <w:ind w:left="964" w:hanging="510"/>
      </w:pPr>
      <w:rPr>
        <w:rFonts w:ascii="Symbol" w:hAnsi="Symbol" w:hint="default"/>
        <w:b w:val="0"/>
        <w:i w:val="0"/>
        <w:color w:val="auto"/>
        <w:sz w:val="20"/>
      </w:rPr>
    </w:lvl>
    <w:lvl w:ilvl="2">
      <w:start w:val="1"/>
      <w:numFmt w:val="bullet"/>
      <w:pStyle w:val="Balardpuce3"/>
      <w:lvlText w:val="-"/>
      <w:lvlJc w:val="left"/>
      <w:pPr>
        <w:tabs>
          <w:tab w:val="num" w:pos="1304"/>
        </w:tabs>
        <w:ind w:left="1304" w:hanging="397"/>
      </w:pPr>
      <w:rPr>
        <w:rFonts w:ascii="Arial" w:hAnsi="Arial" w:hint="default"/>
        <w:b/>
        <w:i w:val="0"/>
        <w:sz w:val="24"/>
      </w:rPr>
    </w:lvl>
    <w:lvl w:ilvl="3">
      <w:start w:val="1"/>
      <w:numFmt w:val="none"/>
      <w:lvlText w:val=""/>
      <w:lvlJc w:val="left"/>
      <w:pPr>
        <w:tabs>
          <w:tab w:val="num" w:pos="864"/>
        </w:tabs>
        <w:ind w:left="864" w:hanging="864"/>
      </w:pPr>
      <w:rPr>
        <w:rFonts w:ascii="Calibri" w:hAnsi="Calibri" w:hint="default"/>
        <w:sz w:val="22"/>
      </w:rPr>
    </w:lvl>
    <w:lvl w:ilvl="4">
      <w:start w:val="1"/>
      <w:numFmt w:val="none"/>
      <w:lvlText w:val=""/>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2ED40D0"/>
    <w:multiLevelType w:val="hybridMultilevel"/>
    <w:tmpl w:val="A9747112"/>
    <w:lvl w:ilvl="0" w:tplc="37922718">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8D349A"/>
    <w:multiLevelType w:val="hybridMultilevel"/>
    <w:tmpl w:val="1B328C36"/>
    <w:lvl w:ilvl="0" w:tplc="6972C1DE">
      <w:start w:val="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E27B1C"/>
    <w:multiLevelType w:val="hybridMultilevel"/>
    <w:tmpl w:val="DA0E077E"/>
    <w:lvl w:ilvl="0" w:tplc="8CE4A19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5949D0"/>
    <w:multiLevelType w:val="multilevel"/>
    <w:tmpl w:val="7B3E88E8"/>
    <w:lvl w:ilvl="0">
      <w:start w:val="1"/>
      <w:numFmt w:val="decimal"/>
      <w:pStyle w:val="Titre1"/>
      <w:lvlText w:val="%1"/>
      <w:lvlJc w:val="left"/>
      <w:pPr>
        <w:tabs>
          <w:tab w:val="num" w:pos="432"/>
        </w:tabs>
        <w:ind w:left="43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1288"/>
        </w:tabs>
        <w:ind w:left="1288" w:hanging="720"/>
      </w:pPr>
      <w:rPr>
        <w:rFonts w:hint="default"/>
      </w:rPr>
    </w:lvl>
    <w:lvl w:ilvl="3">
      <w:start w:val="1"/>
      <w:numFmt w:val="decimal"/>
      <w:pStyle w:val="Titre4"/>
      <w:lvlText w:val="%1.%2.%3.%4"/>
      <w:lvlJc w:val="left"/>
      <w:pPr>
        <w:tabs>
          <w:tab w:val="num" w:pos="2140"/>
        </w:tabs>
        <w:ind w:left="2140"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color w:val="auto"/>
      </w:rPr>
    </w:lvl>
    <w:lvl w:ilvl="7">
      <w:start w:val="1"/>
      <w:numFmt w:val="decimal"/>
      <w:pStyle w:val="Titre8"/>
      <w:lvlText w:val="%1.%2.%3.%4.%5.%6.%7.%8"/>
      <w:lvlJc w:val="left"/>
      <w:pPr>
        <w:tabs>
          <w:tab w:val="num" w:pos="1440"/>
        </w:tabs>
        <w:ind w:left="1440" w:hanging="1440"/>
      </w:pPr>
      <w:rPr>
        <w:rFonts w:hint="default"/>
        <w:color w:val="auto"/>
      </w:rPr>
    </w:lvl>
    <w:lvl w:ilvl="8">
      <w:start w:val="1"/>
      <w:numFmt w:val="decimal"/>
      <w:pStyle w:val="Titre9"/>
      <w:lvlText w:val="%1.%2.%3.%4.%5.%6.%7.%8.%9"/>
      <w:lvlJc w:val="left"/>
      <w:pPr>
        <w:tabs>
          <w:tab w:val="num" w:pos="1584"/>
        </w:tabs>
        <w:ind w:left="1584" w:hanging="1584"/>
      </w:pPr>
      <w:rPr>
        <w:rFonts w:hint="default"/>
      </w:rPr>
    </w:lvl>
  </w:abstractNum>
  <w:abstractNum w:abstractNumId="10">
    <w:nsid w:val="1C0819E6"/>
    <w:multiLevelType w:val="hybridMultilevel"/>
    <w:tmpl w:val="8AD8E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470C36"/>
    <w:multiLevelType w:val="hybridMultilevel"/>
    <w:tmpl w:val="AB2AE03C"/>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203F3F6E"/>
    <w:multiLevelType w:val="hybridMultilevel"/>
    <w:tmpl w:val="3D00A2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28628DA"/>
    <w:multiLevelType w:val="hybridMultilevel"/>
    <w:tmpl w:val="4AA28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3621A8E"/>
    <w:multiLevelType w:val="hybridMultilevel"/>
    <w:tmpl w:val="9FB8DC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9C44F3"/>
    <w:multiLevelType w:val="hybridMultilevel"/>
    <w:tmpl w:val="BC8837D8"/>
    <w:lvl w:ilvl="0" w:tplc="C5DAC78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3A041D"/>
    <w:multiLevelType w:val="hybridMultilevel"/>
    <w:tmpl w:val="B93A65E0"/>
    <w:lvl w:ilvl="0" w:tplc="4E22C65E">
      <w:start w:val="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7F3801"/>
    <w:multiLevelType w:val="hybridMultilevel"/>
    <w:tmpl w:val="6DBE7B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FA61B7"/>
    <w:multiLevelType w:val="hybridMultilevel"/>
    <w:tmpl w:val="F1C23A7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BAB4C74"/>
    <w:multiLevelType w:val="hybridMultilevel"/>
    <w:tmpl w:val="429E0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D3F7C"/>
    <w:multiLevelType w:val="hybridMultilevel"/>
    <w:tmpl w:val="98242608"/>
    <w:lvl w:ilvl="0" w:tplc="BCBE3D64">
      <w:start w:val="2009"/>
      <w:numFmt w:val="bullet"/>
      <w:lvlText w:val="-"/>
      <w:lvlJc w:val="left"/>
      <w:pPr>
        <w:ind w:left="1065"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4321B9"/>
    <w:multiLevelType w:val="hybridMultilevel"/>
    <w:tmpl w:val="843EB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F24B74"/>
    <w:multiLevelType w:val="hybridMultilevel"/>
    <w:tmpl w:val="B5AAB69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49266C61"/>
    <w:multiLevelType w:val="hybridMultilevel"/>
    <w:tmpl w:val="199A7A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CC1A9A"/>
    <w:multiLevelType w:val="hybridMultilevel"/>
    <w:tmpl w:val="9A52C264"/>
    <w:lvl w:ilvl="0" w:tplc="243ED1C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F24FB4"/>
    <w:multiLevelType w:val="hybridMultilevel"/>
    <w:tmpl w:val="14148B2C"/>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D026623"/>
    <w:multiLevelType w:val="hybridMultilevel"/>
    <w:tmpl w:val="52E0D622"/>
    <w:lvl w:ilvl="0" w:tplc="71EABBC4">
      <w:start w:val="4"/>
      <w:numFmt w:val="bullet"/>
      <w:lvlText w:val=""/>
      <w:lvlJc w:val="left"/>
      <w:pPr>
        <w:ind w:left="720" w:hanging="360"/>
      </w:pPr>
      <w:rPr>
        <w:rFonts w:ascii="Wingdings" w:eastAsia="Times New Roman"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D460E1E"/>
    <w:multiLevelType w:val="hybridMultilevel"/>
    <w:tmpl w:val="9BD245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22774C"/>
    <w:multiLevelType w:val="hybridMultilevel"/>
    <w:tmpl w:val="18BC2C5A"/>
    <w:lvl w:ilvl="0" w:tplc="BEA0B46A">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6005949"/>
    <w:multiLevelType w:val="hybridMultilevel"/>
    <w:tmpl w:val="C6540C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9868B4"/>
    <w:multiLevelType w:val="hybridMultilevel"/>
    <w:tmpl w:val="0B74E0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CD16EA9"/>
    <w:multiLevelType w:val="hybridMultilevel"/>
    <w:tmpl w:val="08586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C64694"/>
    <w:multiLevelType w:val="hybridMultilevel"/>
    <w:tmpl w:val="9AAADE2C"/>
    <w:lvl w:ilvl="0" w:tplc="7FCC2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811EFF"/>
    <w:multiLevelType w:val="hybridMultilevel"/>
    <w:tmpl w:val="F850DCDC"/>
    <w:lvl w:ilvl="0" w:tplc="E258EB78">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4">
    <w:nsid w:val="71FE5AE4"/>
    <w:multiLevelType w:val="hybridMultilevel"/>
    <w:tmpl w:val="D5907B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FF2129"/>
    <w:multiLevelType w:val="hybridMultilevel"/>
    <w:tmpl w:val="67862146"/>
    <w:lvl w:ilvl="0" w:tplc="71EABBC4">
      <w:start w:val="4"/>
      <w:numFmt w:val="bullet"/>
      <w:lvlText w:val=""/>
      <w:lvlJc w:val="left"/>
      <w:pPr>
        <w:ind w:left="1065" w:hanging="360"/>
      </w:pPr>
      <w:rPr>
        <w:rFonts w:ascii="Wingdings" w:eastAsia="Times New Roman" w:hAnsi="Wingdings"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6">
    <w:nsid w:val="75395A4D"/>
    <w:multiLevelType w:val="hybridMultilevel"/>
    <w:tmpl w:val="19AE92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1B4171"/>
    <w:multiLevelType w:val="hybridMultilevel"/>
    <w:tmpl w:val="80A23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48501E"/>
    <w:multiLevelType w:val="hybridMultilevel"/>
    <w:tmpl w:val="9FA618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540A1A"/>
    <w:multiLevelType w:val="hybridMultilevel"/>
    <w:tmpl w:val="3C18F5AC"/>
    <w:lvl w:ilvl="0" w:tplc="65BC5F74">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DD02F1"/>
    <w:multiLevelType w:val="hybridMultilevel"/>
    <w:tmpl w:val="2424EB3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7D0E6623"/>
    <w:multiLevelType w:val="hybridMultilevel"/>
    <w:tmpl w:val="D2C2DD42"/>
    <w:lvl w:ilvl="0" w:tplc="7A0A3DF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1"/>
  </w:num>
  <w:num w:numId="3">
    <w:abstractNumId w:val="23"/>
  </w:num>
  <w:num w:numId="4">
    <w:abstractNumId w:val="32"/>
  </w:num>
  <w:num w:numId="5">
    <w:abstractNumId w:val="9"/>
  </w:num>
  <w:num w:numId="6">
    <w:abstractNumId w:val="14"/>
  </w:num>
  <w:num w:numId="7">
    <w:abstractNumId w:val="24"/>
  </w:num>
  <w:num w:numId="8">
    <w:abstractNumId w:val="8"/>
  </w:num>
  <w:num w:numId="9">
    <w:abstractNumId w:val="39"/>
  </w:num>
  <w:num w:numId="10">
    <w:abstractNumId w:val="7"/>
  </w:num>
  <w:num w:numId="11">
    <w:abstractNumId w:val="34"/>
  </w:num>
  <w:num w:numId="12">
    <w:abstractNumId w:val="27"/>
  </w:num>
  <w:num w:numId="13">
    <w:abstractNumId w:val="21"/>
  </w:num>
  <w:num w:numId="14">
    <w:abstractNumId w:val="29"/>
  </w:num>
  <w:num w:numId="15">
    <w:abstractNumId w:val="19"/>
  </w:num>
  <w:num w:numId="16">
    <w:abstractNumId w:val="15"/>
  </w:num>
  <w:num w:numId="17">
    <w:abstractNumId w:val="17"/>
  </w:num>
  <w:num w:numId="18">
    <w:abstractNumId w:val="4"/>
  </w:num>
  <w:num w:numId="19">
    <w:abstractNumId w:val="13"/>
  </w:num>
  <w:num w:numId="20">
    <w:abstractNumId w:val="38"/>
  </w:num>
  <w:num w:numId="21">
    <w:abstractNumId w:val="37"/>
  </w:num>
  <w:num w:numId="22">
    <w:abstractNumId w:val="28"/>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36"/>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40"/>
  </w:num>
  <w:num w:numId="34">
    <w:abstractNumId w:val="3"/>
  </w:num>
  <w:num w:numId="35">
    <w:abstractNumId w:val="0"/>
  </w:num>
  <w:num w:numId="36">
    <w:abstractNumId w:val="35"/>
  </w:num>
  <w:num w:numId="37">
    <w:abstractNumId w:val="11"/>
  </w:num>
  <w:num w:numId="38">
    <w:abstractNumId w:val="26"/>
  </w:num>
  <w:num w:numId="39">
    <w:abstractNumId w:val="2"/>
  </w:num>
  <w:num w:numId="40">
    <w:abstractNumId w:val="5"/>
  </w:num>
  <w:num w:numId="41">
    <w:abstractNumId w:val="12"/>
  </w:num>
  <w:num w:numId="42">
    <w:abstractNumId w:val="30"/>
  </w:num>
  <w:num w:numId="43">
    <w:abstractNumId w:val="1"/>
  </w:num>
  <w:num w:numId="44">
    <w:abstractNumId w:val="22"/>
  </w:num>
  <w:num w:numId="45">
    <w:abstractNumId w:val="18"/>
  </w:num>
  <w:num w:numId="46">
    <w:abstractNumId w:val="20"/>
  </w:num>
  <w:num w:numId="47">
    <w:abstractNumId w:val="33"/>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189"/>
    <w:rsid w:val="0000199D"/>
    <w:rsid w:val="00002475"/>
    <w:rsid w:val="000059E5"/>
    <w:rsid w:val="00005E27"/>
    <w:rsid w:val="00010ADA"/>
    <w:rsid w:val="00012240"/>
    <w:rsid w:val="00013097"/>
    <w:rsid w:val="00014872"/>
    <w:rsid w:val="00033CDC"/>
    <w:rsid w:val="00033DA6"/>
    <w:rsid w:val="0003577E"/>
    <w:rsid w:val="00035DA9"/>
    <w:rsid w:val="00040E85"/>
    <w:rsid w:val="00042032"/>
    <w:rsid w:val="0004475D"/>
    <w:rsid w:val="00052AC3"/>
    <w:rsid w:val="000535DF"/>
    <w:rsid w:val="000554BE"/>
    <w:rsid w:val="00056B8B"/>
    <w:rsid w:val="00063963"/>
    <w:rsid w:val="00064B9E"/>
    <w:rsid w:val="00066199"/>
    <w:rsid w:val="00071054"/>
    <w:rsid w:val="00071A22"/>
    <w:rsid w:val="00072139"/>
    <w:rsid w:val="00074E40"/>
    <w:rsid w:val="00075088"/>
    <w:rsid w:val="00077250"/>
    <w:rsid w:val="00077628"/>
    <w:rsid w:val="000832E8"/>
    <w:rsid w:val="00083C7B"/>
    <w:rsid w:val="00085BB4"/>
    <w:rsid w:val="00090BD0"/>
    <w:rsid w:val="00096439"/>
    <w:rsid w:val="00096FA5"/>
    <w:rsid w:val="0009743F"/>
    <w:rsid w:val="000A0842"/>
    <w:rsid w:val="000A2059"/>
    <w:rsid w:val="000A4EA9"/>
    <w:rsid w:val="000B1937"/>
    <w:rsid w:val="000B3D89"/>
    <w:rsid w:val="000B4757"/>
    <w:rsid w:val="000B7B71"/>
    <w:rsid w:val="000C03BB"/>
    <w:rsid w:val="000C7D1C"/>
    <w:rsid w:val="000D28C6"/>
    <w:rsid w:val="000D3CAC"/>
    <w:rsid w:val="000D3FBC"/>
    <w:rsid w:val="000D5AC5"/>
    <w:rsid w:val="000D77D5"/>
    <w:rsid w:val="000E2198"/>
    <w:rsid w:val="000E62E1"/>
    <w:rsid w:val="000E74F7"/>
    <w:rsid w:val="000F4D45"/>
    <w:rsid w:val="000F56C1"/>
    <w:rsid w:val="0010143A"/>
    <w:rsid w:val="00102E88"/>
    <w:rsid w:val="00104700"/>
    <w:rsid w:val="001065E4"/>
    <w:rsid w:val="0011238E"/>
    <w:rsid w:val="0011737D"/>
    <w:rsid w:val="0012043F"/>
    <w:rsid w:val="001219C2"/>
    <w:rsid w:val="00121A5A"/>
    <w:rsid w:val="00124E9C"/>
    <w:rsid w:val="00124F7B"/>
    <w:rsid w:val="00127868"/>
    <w:rsid w:val="00132DB7"/>
    <w:rsid w:val="00132F35"/>
    <w:rsid w:val="00137517"/>
    <w:rsid w:val="00140FC8"/>
    <w:rsid w:val="001444FA"/>
    <w:rsid w:val="00146D11"/>
    <w:rsid w:val="00147FFB"/>
    <w:rsid w:val="00152EF5"/>
    <w:rsid w:val="0015357C"/>
    <w:rsid w:val="0016300B"/>
    <w:rsid w:val="00163AB9"/>
    <w:rsid w:val="00164335"/>
    <w:rsid w:val="00164B72"/>
    <w:rsid w:val="00165A3B"/>
    <w:rsid w:val="00172165"/>
    <w:rsid w:val="00172608"/>
    <w:rsid w:val="001738BF"/>
    <w:rsid w:val="00180DB3"/>
    <w:rsid w:val="001814BA"/>
    <w:rsid w:val="001824B5"/>
    <w:rsid w:val="00186B2F"/>
    <w:rsid w:val="00190AAA"/>
    <w:rsid w:val="00192359"/>
    <w:rsid w:val="00193222"/>
    <w:rsid w:val="00193B45"/>
    <w:rsid w:val="001956A0"/>
    <w:rsid w:val="0019593C"/>
    <w:rsid w:val="001A46ED"/>
    <w:rsid w:val="001B24D3"/>
    <w:rsid w:val="001B30C2"/>
    <w:rsid w:val="001C26FE"/>
    <w:rsid w:val="001C2BFD"/>
    <w:rsid w:val="001D130D"/>
    <w:rsid w:val="001D1A0D"/>
    <w:rsid w:val="001D66A9"/>
    <w:rsid w:val="001D6798"/>
    <w:rsid w:val="001D741F"/>
    <w:rsid w:val="001E075F"/>
    <w:rsid w:val="001E1A30"/>
    <w:rsid w:val="001E5D61"/>
    <w:rsid w:val="001E5EFB"/>
    <w:rsid w:val="001E6331"/>
    <w:rsid w:val="001E736B"/>
    <w:rsid w:val="001F4A94"/>
    <w:rsid w:val="001F4FC0"/>
    <w:rsid w:val="001F5557"/>
    <w:rsid w:val="001F7C1F"/>
    <w:rsid w:val="00203084"/>
    <w:rsid w:val="00205B0E"/>
    <w:rsid w:val="00207B66"/>
    <w:rsid w:val="002109E7"/>
    <w:rsid w:val="00210A6D"/>
    <w:rsid w:val="0022014B"/>
    <w:rsid w:val="00220A8B"/>
    <w:rsid w:val="002247CA"/>
    <w:rsid w:val="002300C4"/>
    <w:rsid w:val="00230DD0"/>
    <w:rsid w:val="002344B8"/>
    <w:rsid w:val="00234D05"/>
    <w:rsid w:val="00236851"/>
    <w:rsid w:val="00236CFE"/>
    <w:rsid w:val="0023730B"/>
    <w:rsid w:val="00240DB7"/>
    <w:rsid w:val="00246D47"/>
    <w:rsid w:val="00246E20"/>
    <w:rsid w:val="0024737E"/>
    <w:rsid w:val="00250CF4"/>
    <w:rsid w:val="00250D2D"/>
    <w:rsid w:val="002525DA"/>
    <w:rsid w:val="002532C6"/>
    <w:rsid w:val="00254FC3"/>
    <w:rsid w:val="00260856"/>
    <w:rsid w:val="00262458"/>
    <w:rsid w:val="0026266C"/>
    <w:rsid w:val="00264FA2"/>
    <w:rsid w:val="00264FFE"/>
    <w:rsid w:val="0026627C"/>
    <w:rsid w:val="00267EDA"/>
    <w:rsid w:val="00275D9F"/>
    <w:rsid w:val="00280B0B"/>
    <w:rsid w:val="002814CE"/>
    <w:rsid w:val="002850BD"/>
    <w:rsid w:val="00293D4D"/>
    <w:rsid w:val="00295CCA"/>
    <w:rsid w:val="00296C60"/>
    <w:rsid w:val="002A52C0"/>
    <w:rsid w:val="002B01BE"/>
    <w:rsid w:val="002B10EC"/>
    <w:rsid w:val="002B225E"/>
    <w:rsid w:val="002B4B6B"/>
    <w:rsid w:val="002B52A2"/>
    <w:rsid w:val="002B6F76"/>
    <w:rsid w:val="002B7B60"/>
    <w:rsid w:val="002C1F47"/>
    <w:rsid w:val="002D2EEA"/>
    <w:rsid w:val="002D4E65"/>
    <w:rsid w:val="002D7346"/>
    <w:rsid w:val="002E0601"/>
    <w:rsid w:val="002E111C"/>
    <w:rsid w:val="002E4020"/>
    <w:rsid w:val="002E50B1"/>
    <w:rsid w:val="002E7F91"/>
    <w:rsid w:val="002F0885"/>
    <w:rsid w:val="002F174F"/>
    <w:rsid w:val="002F2BE5"/>
    <w:rsid w:val="002F5438"/>
    <w:rsid w:val="002F6993"/>
    <w:rsid w:val="002F6F90"/>
    <w:rsid w:val="003024D1"/>
    <w:rsid w:val="003036D8"/>
    <w:rsid w:val="00305A25"/>
    <w:rsid w:val="00310D55"/>
    <w:rsid w:val="00311266"/>
    <w:rsid w:val="00311697"/>
    <w:rsid w:val="00312E9A"/>
    <w:rsid w:val="00314EF6"/>
    <w:rsid w:val="00322EC7"/>
    <w:rsid w:val="00323F70"/>
    <w:rsid w:val="0032532F"/>
    <w:rsid w:val="0033778C"/>
    <w:rsid w:val="003407EF"/>
    <w:rsid w:val="00343B75"/>
    <w:rsid w:val="00345A3E"/>
    <w:rsid w:val="003475EC"/>
    <w:rsid w:val="00350DE7"/>
    <w:rsid w:val="003512FF"/>
    <w:rsid w:val="00357522"/>
    <w:rsid w:val="003575F3"/>
    <w:rsid w:val="00361429"/>
    <w:rsid w:val="00361624"/>
    <w:rsid w:val="00365728"/>
    <w:rsid w:val="00373A24"/>
    <w:rsid w:val="00373A8E"/>
    <w:rsid w:val="00376907"/>
    <w:rsid w:val="003800EC"/>
    <w:rsid w:val="00380F6F"/>
    <w:rsid w:val="00392E83"/>
    <w:rsid w:val="00392EE7"/>
    <w:rsid w:val="003972A8"/>
    <w:rsid w:val="00397833"/>
    <w:rsid w:val="003A2124"/>
    <w:rsid w:val="003A3FEC"/>
    <w:rsid w:val="003A4AAF"/>
    <w:rsid w:val="003A6BA6"/>
    <w:rsid w:val="003A764E"/>
    <w:rsid w:val="003B014F"/>
    <w:rsid w:val="003B131E"/>
    <w:rsid w:val="003B145A"/>
    <w:rsid w:val="003B5458"/>
    <w:rsid w:val="003B5E65"/>
    <w:rsid w:val="003B673E"/>
    <w:rsid w:val="003B6B00"/>
    <w:rsid w:val="003C1BD9"/>
    <w:rsid w:val="003C1FC4"/>
    <w:rsid w:val="003C2AA4"/>
    <w:rsid w:val="003D16DA"/>
    <w:rsid w:val="003D1E1D"/>
    <w:rsid w:val="003D4C16"/>
    <w:rsid w:val="003D4C8D"/>
    <w:rsid w:val="003D5919"/>
    <w:rsid w:val="003E4A1C"/>
    <w:rsid w:val="003E5D62"/>
    <w:rsid w:val="003F25C1"/>
    <w:rsid w:val="003F3A87"/>
    <w:rsid w:val="003F49DD"/>
    <w:rsid w:val="00401F46"/>
    <w:rsid w:val="004046A7"/>
    <w:rsid w:val="00407832"/>
    <w:rsid w:val="004117DF"/>
    <w:rsid w:val="00412654"/>
    <w:rsid w:val="00420707"/>
    <w:rsid w:val="00420A8B"/>
    <w:rsid w:val="00423436"/>
    <w:rsid w:val="00425F15"/>
    <w:rsid w:val="0043245F"/>
    <w:rsid w:val="00435C7C"/>
    <w:rsid w:val="00435F2A"/>
    <w:rsid w:val="00444DE3"/>
    <w:rsid w:val="00445611"/>
    <w:rsid w:val="00445E2C"/>
    <w:rsid w:val="00450F0F"/>
    <w:rsid w:val="00454F20"/>
    <w:rsid w:val="0046439F"/>
    <w:rsid w:val="0046713A"/>
    <w:rsid w:val="00467CB6"/>
    <w:rsid w:val="00470945"/>
    <w:rsid w:val="00471629"/>
    <w:rsid w:val="004717C1"/>
    <w:rsid w:val="004729F8"/>
    <w:rsid w:val="0047579E"/>
    <w:rsid w:val="00476C39"/>
    <w:rsid w:val="0048082F"/>
    <w:rsid w:val="00481525"/>
    <w:rsid w:val="0048316F"/>
    <w:rsid w:val="00483B2A"/>
    <w:rsid w:val="00483B32"/>
    <w:rsid w:val="0048585B"/>
    <w:rsid w:val="004907D4"/>
    <w:rsid w:val="004937E9"/>
    <w:rsid w:val="00493820"/>
    <w:rsid w:val="00493A40"/>
    <w:rsid w:val="00493C04"/>
    <w:rsid w:val="00493ED9"/>
    <w:rsid w:val="0049624C"/>
    <w:rsid w:val="004A39ED"/>
    <w:rsid w:val="004A4625"/>
    <w:rsid w:val="004A6294"/>
    <w:rsid w:val="004A769D"/>
    <w:rsid w:val="004A7D9F"/>
    <w:rsid w:val="004B14EB"/>
    <w:rsid w:val="004B2EBC"/>
    <w:rsid w:val="004B7005"/>
    <w:rsid w:val="004B787A"/>
    <w:rsid w:val="004C0F23"/>
    <w:rsid w:val="004C14F3"/>
    <w:rsid w:val="004C3910"/>
    <w:rsid w:val="004C5BD9"/>
    <w:rsid w:val="004D03BD"/>
    <w:rsid w:val="004D1800"/>
    <w:rsid w:val="004D256A"/>
    <w:rsid w:val="004D7739"/>
    <w:rsid w:val="004E2393"/>
    <w:rsid w:val="004E5A85"/>
    <w:rsid w:val="004E5BE7"/>
    <w:rsid w:val="004F24A6"/>
    <w:rsid w:val="004F288C"/>
    <w:rsid w:val="004F2C38"/>
    <w:rsid w:val="004F3EC1"/>
    <w:rsid w:val="004F53D4"/>
    <w:rsid w:val="004F5735"/>
    <w:rsid w:val="004F6890"/>
    <w:rsid w:val="00500C62"/>
    <w:rsid w:val="00500E96"/>
    <w:rsid w:val="005015C2"/>
    <w:rsid w:val="00502B33"/>
    <w:rsid w:val="005032AA"/>
    <w:rsid w:val="0050629C"/>
    <w:rsid w:val="0050639C"/>
    <w:rsid w:val="005066B4"/>
    <w:rsid w:val="005077FF"/>
    <w:rsid w:val="005108BA"/>
    <w:rsid w:val="00516EC4"/>
    <w:rsid w:val="005172BC"/>
    <w:rsid w:val="0051740F"/>
    <w:rsid w:val="00522564"/>
    <w:rsid w:val="00530C4A"/>
    <w:rsid w:val="00531530"/>
    <w:rsid w:val="005315E8"/>
    <w:rsid w:val="0053622A"/>
    <w:rsid w:val="005373E3"/>
    <w:rsid w:val="005403EB"/>
    <w:rsid w:val="00542075"/>
    <w:rsid w:val="005424E1"/>
    <w:rsid w:val="00545FB5"/>
    <w:rsid w:val="005477D9"/>
    <w:rsid w:val="0055173F"/>
    <w:rsid w:val="005518AB"/>
    <w:rsid w:val="00555B07"/>
    <w:rsid w:val="00556A66"/>
    <w:rsid w:val="00561482"/>
    <w:rsid w:val="00561F70"/>
    <w:rsid w:val="0056225E"/>
    <w:rsid w:val="00570E16"/>
    <w:rsid w:val="005735C0"/>
    <w:rsid w:val="005769F9"/>
    <w:rsid w:val="005870EC"/>
    <w:rsid w:val="00590A6A"/>
    <w:rsid w:val="00590C57"/>
    <w:rsid w:val="00592B2C"/>
    <w:rsid w:val="00596A51"/>
    <w:rsid w:val="00596F90"/>
    <w:rsid w:val="005A3C74"/>
    <w:rsid w:val="005A61C4"/>
    <w:rsid w:val="005A7159"/>
    <w:rsid w:val="005B1EEB"/>
    <w:rsid w:val="005B370D"/>
    <w:rsid w:val="005B38F5"/>
    <w:rsid w:val="005B3C0D"/>
    <w:rsid w:val="005B48FF"/>
    <w:rsid w:val="005B5CF6"/>
    <w:rsid w:val="005B6B59"/>
    <w:rsid w:val="005C6329"/>
    <w:rsid w:val="005D16D8"/>
    <w:rsid w:val="005E302C"/>
    <w:rsid w:val="005E37C5"/>
    <w:rsid w:val="005E3DB6"/>
    <w:rsid w:val="005E4B80"/>
    <w:rsid w:val="005E4CEA"/>
    <w:rsid w:val="005F2010"/>
    <w:rsid w:val="005F5351"/>
    <w:rsid w:val="0060012B"/>
    <w:rsid w:val="00600A19"/>
    <w:rsid w:val="00600EE9"/>
    <w:rsid w:val="00603BFA"/>
    <w:rsid w:val="00606DB2"/>
    <w:rsid w:val="00607B26"/>
    <w:rsid w:val="00610BD7"/>
    <w:rsid w:val="006129F0"/>
    <w:rsid w:val="00612ED6"/>
    <w:rsid w:val="006136B0"/>
    <w:rsid w:val="00614A81"/>
    <w:rsid w:val="00621E54"/>
    <w:rsid w:val="00625C6F"/>
    <w:rsid w:val="00626B0A"/>
    <w:rsid w:val="00630B0D"/>
    <w:rsid w:val="0063128A"/>
    <w:rsid w:val="0063270D"/>
    <w:rsid w:val="006334DA"/>
    <w:rsid w:val="00634100"/>
    <w:rsid w:val="0063484A"/>
    <w:rsid w:val="00634ADF"/>
    <w:rsid w:val="006359B0"/>
    <w:rsid w:val="00636198"/>
    <w:rsid w:val="0063624C"/>
    <w:rsid w:val="00642A27"/>
    <w:rsid w:val="00642A3B"/>
    <w:rsid w:val="00644CF5"/>
    <w:rsid w:val="006510B5"/>
    <w:rsid w:val="006530C9"/>
    <w:rsid w:val="006535F2"/>
    <w:rsid w:val="00653B17"/>
    <w:rsid w:val="006607E5"/>
    <w:rsid w:val="00660851"/>
    <w:rsid w:val="006661C1"/>
    <w:rsid w:val="00666931"/>
    <w:rsid w:val="006712B3"/>
    <w:rsid w:val="00672C6B"/>
    <w:rsid w:val="00676DF4"/>
    <w:rsid w:val="00676FED"/>
    <w:rsid w:val="00680946"/>
    <w:rsid w:val="00683688"/>
    <w:rsid w:val="00684937"/>
    <w:rsid w:val="0068728A"/>
    <w:rsid w:val="0069002F"/>
    <w:rsid w:val="00691B80"/>
    <w:rsid w:val="006920EF"/>
    <w:rsid w:val="0069429C"/>
    <w:rsid w:val="0069459C"/>
    <w:rsid w:val="00694D4B"/>
    <w:rsid w:val="006979A0"/>
    <w:rsid w:val="006A342D"/>
    <w:rsid w:val="006A5495"/>
    <w:rsid w:val="006A6121"/>
    <w:rsid w:val="006A66C6"/>
    <w:rsid w:val="006B172A"/>
    <w:rsid w:val="006C4067"/>
    <w:rsid w:val="006C660E"/>
    <w:rsid w:val="006D0682"/>
    <w:rsid w:val="006E02DC"/>
    <w:rsid w:val="006E107D"/>
    <w:rsid w:val="006E5FEC"/>
    <w:rsid w:val="006E6E31"/>
    <w:rsid w:val="006F1F39"/>
    <w:rsid w:val="006F2A98"/>
    <w:rsid w:val="006F4A14"/>
    <w:rsid w:val="006F595A"/>
    <w:rsid w:val="006F74B6"/>
    <w:rsid w:val="006F7EED"/>
    <w:rsid w:val="0070357A"/>
    <w:rsid w:val="007171A4"/>
    <w:rsid w:val="00717240"/>
    <w:rsid w:val="00717E18"/>
    <w:rsid w:val="00720732"/>
    <w:rsid w:val="007213C9"/>
    <w:rsid w:val="007235F5"/>
    <w:rsid w:val="00724B89"/>
    <w:rsid w:val="00727228"/>
    <w:rsid w:val="00727F89"/>
    <w:rsid w:val="00734213"/>
    <w:rsid w:val="0074277D"/>
    <w:rsid w:val="00744C2E"/>
    <w:rsid w:val="00746842"/>
    <w:rsid w:val="00752D25"/>
    <w:rsid w:val="007530CC"/>
    <w:rsid w:val="0075328E"/>
    <w:rsid w:val="00756C05"/>
    <w:rsid w:val="0076132F"/>
    <w:rsid w:val="00762562"/>
    <w:rsid w:val="0076292F"/>
    <w:rsid w:val="00767415"/>
    <w:rsid w:val="00767C31"/>
    <w:rsid w:val="0077403B"/>
    <w:rsid w:val="0078006E"/>
    <w:rsid w:val="00785195"/>
    <w:rsid w:val="00785217"/>
    <w:rsid w:val="00786262"/>
    <w:rsid w:val="00786F54"/>
    <w:rsid w:val="00790081"/>
    <w:rsid w:val="00791063"/>
    <w:rsid w:val="00792FBD"/>
    <w:rsid w:val="0079415A"/>
    <w:rsid w:val="007968BA"/>
    <w:rsid w:val="007A6CC1"/>
    <w:rsid w:val="007B08C5"/>
    <w:rsid w:val="007B0BF2"/>
    <w:rsid w:val="007B1742"/>
    <w:rsid w:val="007B4D45"/>
    <w:rsid w:val="007C068F"/>
    <w:rsid w:val="007C098A"/>
    <w:rsid w:val="007C5B48"/>
    <w:rsid w:val="007D5C72"/>
    <w:rsid w:val="007D65F7"/>
    <w:rsid w:val="007D7648"/>
    <w:rsid w:val="007E72FC"/>
    <w:rsid w:val="007F1950"/>
    <w:rsid w:val="007F1B8F"/>
    <w:rsid w:val="007F28CC"/>
    <w:rsid w:val="007F320A"/>
    <w:rsid w:val="008013A9"/>
    <w:rsid w:val="00801502"/>
    <w:rsid w:val="008017F3"/>
    <w:rsid w:val="008042FA"/>
    <w:rsid w:val="00804F08"/>
    <w:rsid w:val="00805AFE"/>
    <w:rsid w:val="00805F1B"/>
    <w:rsid w:val="008109CB"/>
    <w:rsid w:val="00810A98"/>
    <w:rsid w:val="0081263B"/>
    <w:rsid w:val="008173FC"/>
    <w:rsid w:val="00821D50"/>
    <w:rsid w:val="008232EE"/>
    <w:rsid w:val="008311F0"/>
    <w:rsid w:val="00831C76"/>
    <w:rsid w:val="0083234E"/>
    <w:rsid w:val="0083259E"/>
    <w:rsid w:val="008343B8"/>
    <w:rsid w:val="00843322"/>
    <w:rsid w:val="008440DA"/>
    <w:rsid w:val="008515F6"/>
    <w:rsid w:val="00851A18"/>
    <w:rsid w:val="00853B15"/>
    <w:rsid w:val="00860B63"/>
    <w:rsid w:val="00865C09"/>
    <w:rsid w:val="008729C4"/>
    <w:rsid w:val="00872A53"/>
    <w:rsid w:val="008754F2"/>
    <w:rsid w:val="00876F2D"/>
    <w:rsid w:val="008800BD"/>
    <w:rsid w:val="00880A0C"/>
    <w:rsid w:val="0088395C"/>
    <w:rsid w:val="00885509"/>
    <w:rsid w:val="00885C23"/>
    <w:rsid w:val="008861CE"/>
    <w:rsid w:val="00895DA5"/>
    <w:rsid w:val="008A2AC4"/>
    <w:rsid w:val="008A3928"/>
    <w:rsid w:val="008A3E20"/>
    <w:rsid w:val="008A58B4"/>
    <w:rsid w:val="008A66BB"/>
    <w:rsid w:val="008A6E74"/>
    <w:rsid w:val="008A7F9A"/>
    <w:rsid w:val="008B0817"/>
    <w:rsid w:val="008B0E92"/>
    <w:rsid w:val="008B2134"/>
    <w:rsid w:val="008B2C21"/>
    <w:rsid w:val="008B2DA6"/>
    <w:rsid w:val="008B44EC"/>
    <w:rsid w:val="008B5DBA"/>
    <w:rsid w:val="008C38F9"/>
    <w:rsid w:val="008C52DA"/>
    <w:rsid w:val="008C56E5"/>
    <w:rsid w:val="008C6BE3"/>
    <w:rsid w:val="008C73BA"/>
    <w:rsid w:val="008D222C"/>
    <w:rsid w:val="008D31B4"/>
    <w:rsid w:val="008D6838"/>
    <w:rsid w:val="008D7AF9"/>
    <w:rsid w:val="008D7C34"/>
    <w:rsid w:val="008E04A9"/>
    <w:rsid w:val="008E11F4"/>
    <w:rsid w:val="008E7E2A"/>
    <w:rsid w:val="008F5A93"/>
    <w:rsid w:val="0090076F"/>
    <w:rsid w:val="00901518"/>
    <w:rsid w:val="00902AF1"/>
    <w:rsid w:val="00903724"/>
    <w:rsid w:val="00904CC1"/>
    <w:rsid w:val="00905369"/>
    <w:rsid w:val="00905E45"/>
    <w:rsid w:val="00905FDF"/>
    <w:rsid w:val="00906406"/>
    <w:rsid w:val="009128DE"/>
    <w:rsid w:val="009169E5"/>
    <w:rsid w:val="00930EB4"/>
    <w:rsid w:val="00931189"/>
    <w:rsid w:val="009328AE"/>
    <w:rsid w:val="009350AF"/>
    <w:rsid w:val="00935C09"/>
    <w:rsid w:val="00936DC1"/>
    <w:rsid w:val="00937A19"/>
    <w:rsid w:val="0094257E"/>
    <w:rsid w:val="009451E6"/>
    <w:rsid w:val="00945C10"/>
    <w:rsid w:val="00946B2B"/>
    <w:rsid w:val="00951EDB"/>
    <w:rsid w:val="00951FB0"/>
    <w:rsid w:val="0095256D"/>
    <w:rsid w:val="00956ACC"/>
    <w:rsid w:val="00964351"/>
    <w:rsid w:val="009647C5"/>
    <w:rsid w:val="00967ECD"/>
    <w:rsid w:val="00972D01"/>
    <w:rsid w:val="00973717"/>
    <w:rsid w:val="009751C0"/>
    <w:rsid w:val="00976662"/>
    <w:rsid w:val="00976D2F"/>
    <w:rsid w:val="009802A7"/>
    <w:rsid w:val="0098103C"/>
    <w:rsid w:val="0098129B"/>
    <w:rsid w:val="00984028"/>
    <w:rsid w:val="00984312"/>
    <w:rsid w:val="00990285"/>
    <w:rsid w:val="00991064"/>
    <w:rsid w:val="00991B6B"/>
    <w:rsid w:val="00992F68"/>
    <w:rsid w:val="00994EE2"/>
    <w:rsid w:val="00995418"/>
    <w:rsid w:val="00996765"/>
    <w:rsid w:val="009979C7"/>
    <w:rsid w:val="009A25EA"/>
    <w:rsid w:val="009A4FAF"/>
    <w:rsid w:val="009A5CB4"/>
    <w:rsid w:val="009B1EF4"/>
    <w:rsid w:val="009B382D"/>
    <w:rsid w:val="009B5C0E"/>
    <w:rsid w:val="009B686F"/>
    <w:rsid w:val="009C0F29"/>
    <w:rsid w:val="009D3E9B"/>
    <w:rsid w:val="009D549C"/>
    <w:rsid w:val="009E1272"/>
    <w:rsid w:val="009E1530"/>
    <w:rsid w:val="009E261E"/>
    <w:rsid w:val="009E4721"/>
    <w:rsid w:val="009E66BA"/>
    <w:rsid w:val="009E6FDA"/>
    <w:rsid w:val="009F0AB9"/>
    <w:rsid w:val="009F3AE3"/>
    <w:rsid w:val="009F420D"/>
    <w:rsid w:val="009F48E4"/>
    <w:rsid w:val="009F5993"/>
    <w:rsid w:val="009F728B"/>
    <w:rsid w:val="009F7631"/>
    <w:rsid w:val="00A01485"/>
    <w:rsid w:val="00A0346D"/>
    <w:rsid w:val="00A03E52"/>
    <w:rsid w:val="00A045B5"/>
    <w:rsid w:val="00A05134"/>
    <w:rsid w:val="00A172DE"/>
    <w:rsid w:val="00A22359"/>
    <w:rsid w:val="00A23A40"/>
    <w:rsid w:val="00A32500"/>
    <w:rsid w:val="00A3373F"/>
    <w:rsid w:val="00A349A4"/>
    <w:rsid w:val="00A41BB7"/>
    <w:rsid w:val="00A430A9"/>
    <w:rsid w:val="00A46098"/>
    <w:rsid w:val="00A51081"/>
    <w:rsid w:val="00A51F2B"/>
    <w:rsid w:val="00A61EC2"/>
    <w:rsid w:val="00A62D64"/>
    <w:rsid w:val="00A634F6"/>
    <w:rsid w:val="00A64013"/>
    <w:rsid w:val="00A65EE7"/>
    <w:rsid w:val="00A67404"/>
    <w:rsid w:val="00A72E49"/>
    <w:rsid w:val="00A756E6"/>
    <w:rsid w:val="00A8112A"/>
    <w:rsid w:val="00A81419"/>
    <w:rsid w:val="00A842B9"/>
    <w:rsid w:val="00A86985"/>
    <w:rsid w:val="00A905F9"/>
    <w:rsid w:val="00A92C82"/>
    <w:rsid w:val="00A94310"/>
    <w:rsid w:val="00A943A3"/>
    <w:rsid w:val="00A952C7"/>
    <w:rsid w:val="00A96B52"/>
    <w:rsid w:val="00A96D6F"/>
    <w:rsid w:val="00AA36CD"/>
    <w:rsid w:val="00AA6395"/>
    <w:rsid w:val="00AA74DB"/>
    <w:rsid w:val="00AA76F5"/>
    <w:rsid w:val="00AA7868"/>
    <w:rsid w:val="00AB1F32"/>
    <w:rsid w:val="00AB2271"/>
    <w:rsid w:val="00AB2436"/>
    <w:rsid w:val="00AB2B92"/>
    <w:rsid w:val="00AB3047"/>
    <w:rsid w:val="00AB3EC7"/>
    <w:rsid w:val="00AB44BF"/>
    <w:rsid w:val="00AB50B7"/>
    <w:rsid w:val="00AB5391"/>
    <w:rsid w:val="00AC0A4A"/>
    <w:rsid w:val="00AC1657"/>
    <w:rsid w:val="00AC2F10"/>
    <w:rsid w:val="00AD1C8E"/>
    <w:rsid w:val="00AD4AB6"/>
    <w:rsid w:val="00AD4D0E"/>
    <w:rsid w:val="00AD6F80"/>
    <w:rsid w:val="00AD7F41"/>
    <w:rsid w:val="00AE2844"/>
    <w:rsid w:val="00AE335A"/>
    <w:rsid w:val="00AE576D"/>
    <w:rsid w:val="00AF5CB1"/>
    <w:rsid w:val="00AF6424"/>
    <w:rsid w:val="00B03374"/>
    <w:rsid w:val="00B07427"/>
    <w:rsid w:val="00B11998"/>
    <w:rsid w:val="00B179BD"/>
    <w:rsid w:val="00B20AF2"/>
    <w:rsid w:val="00B22263"/>
    <w:rsid w:val="00B2286C"/>
    <w:rsid w:val="00B23201"/>
    <w:rsid w:val="00B232DC"/>
    <w:rsid w:val="00B241E1"/>
    <w:rsid w:val="00B2544C"/>
    <w:rsid w:val="00B254A9"/>
    <w:rsid w:val="00B25CD8"/>
    <w:rsid w:val="00B33F2B"/>
    <w:rsid w:val="00B344D3"/>
    <w:rsid w:val="00B36016"/>
    <w:rsid w:val="00B41883"/>
    <w:rsid w:val="00B42B3C"/>
    <w:rsid w:val="00B515B0"/>
    <w:rsid w:val="00B5570F"/>
    <w:rsid w:val="00B56D35"/>
    <w:rsid w:val="00B64185"/>
    <w:rsid w:val="00B7013C"/>
    <w:rsid w:val="00B71398"/>
    <w:rsid w:val="00B71A11"/>
    <w:rsid w:val="00B814D8"/>
    <w:rsid w:val="00B82325"/>
    <w:rsid w:val="00B84EE5"/>
    <w:rsid w:val="00B86503"/>
    <w:rsid w:val="00B865F5"/>
    <w:rsid w:val="00B86F9B"/>
    <w:rsid w:val="00B91C0C"/>
    <w:rsid w:val="00B94A63"/>
    <w:rsid w:val="00B9535C"/>
    <w:rsid w:val="00B958C9"/>
    <w:rsid w:val="00BA1342"/>
    <w:rsid w:val="00BA178C"/>
    <w:rsid w:val="00BA5587"/>
    <w:rsid w:val="00BA77AA"/>
    <w:rsid w:val="00BB019F"/>
    <w:rsid w:val="00BB1C07"/>
    <w:rsid w:val="00BB219C"/>
    <w:rsid w:val="00BB2CB9"/>
    <w:rsid w:val="00BC02C9"/>
    <w:rsid w:val="00BC0723"/>
    <w:rsid w:val="00BC4A57"/>
    <w:rsid w:val="00BC5370"/>
    <w:rsid w:val="00BD12C5"/>
    <w:rsid w:val="00BD1FF1"/>
    <w:rsid w:val="00BD3762"/>
    <w:rsid w:val="00BD4A52"/>
    <w:rsid w:val="00BD63AC"/>
    <w:rsid w:val="00BE16FD"/>
    <w:rsid w:val="00BE1B6C"/>
    <w:rsid w:val="00BE1C5D"/>
    <w:rsid w:val="00BE7C51"/>
    <w:rsid w:val="00BF3EAF"/>
    <w:rsid w:val="00BF5F55"/>
    <w:rsid w:val="00C01256"/>
    <w:rsid w:val="00C13580"/>
    <w:rsid w:val="00C13783"/>
    <w:rsid w:val="00C1606D"/>
    <w:rsid w:val="00C2226C"/>
    <w:rsid w:val="00C24D5F"/>
    <w:rsid w:val="00C321DE"/>
    <w:rsid w:val="00C33704"/>
    <w:rsid w:val="00C34014"/>
    <w:rsid w:val="00C34448"/>
    <w:rsid w:val="00C36A6F"/>
    <w:rsid w:val="00C36C7E"/>
    <w:rsid w:val="00C401F2"/>
    <w:rsid w:val="00C40EEB"/>
    <w:rsid w:val="00C46328"/>
    <w:rsid w:val="00C4651D"/>
    <w:rsid w:val="00C51079"/>
    <w:rsid w:val="00C5152E"/>
    <w:rsid w:val="00C52D07"/>
    <w:rsid w:val="00C56EB7"/>
    <w:rsid w:val="00C57B5A"/>
    <w:rsid w:val="00C63FAC"/>
    <w:rsid w:val="00C65014"/>
    <w:rsid w:val="00C6684A"/>
    <w:rsid w:val="00C73B39"/>
    <w:rsid w:val="00C801B2"/>
    <w:rsid w:val="00C8085E"/>
    <w:rsid w:val="00C80F83"/>
    <w:rsid w:val="00C82080"/>
    <w:rsid w:val="00C842FF"/>
    <w:rsid w:val="00C86124"/>
    <w:rsid w:val="00C90223"/>
    <w:rsid w:val="00C92632"/>
    <w:rsid w:val="00C933F4"/>
    <w:rsid w:val="00C9407C"/>
    <w:rsid w:val="00C9578E"/>
    <w:rsid w:val="00CA3535"/>
    <w:rsid w:val="00CA681A"/>
    <w:rsid w:val="00CA7A7E"/>
    <w:rsid w:val="00CB4A2D"/>
    <w:rsid w:val="00CB6FD6"/>
    <w:rsid w:val="00CC0E32"/>
    <w:rsid w:val="00CC3A9D"/>
    <w:rsid w:val="00CC4DE7"/>
    <w:rsid w:val="00CC51AB"/>
    <w:rsid w:val="00CC7131"/>
    <w:rsid w:val="00CD1D73"/>
    <w:rsid w:val="00CD7FCC"/>
    <w:rsid w:val="00CE15DF"/>
    <w:rsid w:val="00CE1E8F"/>
    <w:rsid w:val="00CE245C"/>
    <w:rsid w:val="00CE3231"/>
    <w:rsid w:val="00CE4976"/>
    <w:rsid w:val="00CF2948"/>
    <w:rsid w:val="00CF4C93"/>
    <w:rsid w:val="00CF590B"/>
    <w:rsid w:val="00D03207"/>
    <w:rsid w:val="00D048AE"/>
    <w:rsid w:val="00D063A0"/>
    <w:rsid w:val="00D149B9"/>
    <w:rsid w:val="00D15903"/>
    <w:rsid w:val="00D17080"/>
    <w:rsid w:val="00D231C7"/>
    <w:rsid w:val="00D24E3F"/>
    <w:rsid w:val="00D26B53"/>
    <w:rsid w:val="00D32058"/>
    <w:rsid w:val="00D402AB"/>
    <w:rsid w:val="00D42889"/>
    <w:rsid w:val="00D44FC9"/>
    <w:rsid w:val="00D5009B"/>
    <w:rsid w:val="00D50FC5"/>
    <w:rsid w:val="00D520AA"/>
    <w:rsid w:val="00D53366"/>
    <w:rsid w:val="00D53740"/>
    <w:rsid w:val="00D606A6"/>
    <w:rsid w:val="00D61C35"/>
    <w:rsid w:val="00D624F0"/>
    <w:rsid w:val="00D62D5B"/>
    <w:rsid w:val="00D63647"/>
    <w:rsid w:val="00D65C4C"/>
    <w:rsid w:val="00D6689F"/>
    <w:rsid w:val="00D670F0"/>
    <w:rsid w:val="00D71326"/>
    <w:rsid w:val="00D7160C"/>
    <w:rsid w:val="00D7291C"/>
    <w:rsid w:val="00D824BA"/>
    <w:rsid w:val="00D86FA9"/>
    <w:rsid w:val="00D93FE8"/>
    <w:rsid w:val="00D97105"/>
    <w:rsid w:val="00DA2D72"/>
    <w:rsid w:val="00DA5425"/>
    <w:rsid w:val="00DA5F6D"/>
    <w:rsid w:val="00DA7D28"/>
    <w:rsid w:val="00DB2625"/>
    <w:rsid w:val="00DB4FCA"/>
    <w:rsid w:val="00DB7A8B"/>
    <w:rsid w:val="00DC0132"/>
    <w:rsid w:val="00DC144F"/>
    <w:rsid w:val="00DC2294"/>
    <w:rsid w:val="00DC3BC2"/>
    <w:rsid w:val="00DD0CF2"/>
    <w:rsid w:val="00DD36CC"/>
    <w:rsid w:val="00DE0D5B"/>
    <w:rsid w:val="00DE1A97"/>
    <w:rsid w:val="00DE2020"/>
    <w:rsid w:val="00DE6CE5"/>
    <w:rsid w:val="00DE7B6D"/>
    <w:rsid w:val="00DF0527"/>
    <w:rsid w:val="00DF399B"/>
    <w:rsid w:val="00DF411C"/>
    <w:rsid w:val="00DF6DBC"/>
    <w:rsid w:val="00DF7499"/>
    <w:rsid w:val="00E022ED"/>
    <w:rsid w:val="00E03240"/>
    <w:rsid w:val="00E04229"/>
    <w:rsid w:val="00E105AE"/>
    <w:rsid w:val="00E10F61"/>
    <w:rsid w:val="00E13829"/>
    <w:rsid w:val="00E15075"/>
    <w:rsid w:val="00E279B0"/>
    <w:rsid w:val="00E27ADE"/>
    <w:rsid w:val="00E357E9"/>
    <w:rsid w:val="00E35B89"/>
    <w:rsid w:val="00E402F2"/>
    <w:rsid w:val="00E434C6"/>
    <w:rsid w:val="00E44A0D"/>
    <w:rsid w:val="00E45480"/>
    <w:rsid w:val="00E46B47"/>
    <w:rsid w:val="00E52091"/>
    <w:rsid w:val="00E74041"/>
    <w:rsid w:val="00E7430D"/>
    <w:rsid w:val="00E74FFD"/>
    <w:rsid w:val="00E76F5B"/>
    <w:rsid w:val="00E81798"/>
    <w:rsid w:val="00E82EF9"/>
    <w:rsid w:val="00E83AC1"/>
    <w:rsid w:val="00E83FC9"/>
    <w:rsid w:val="00E86A9F"/>
    <w:rsid w:val="00EA1EF4"/>
    <w:rsid w:val="00EA2917"/>
    <w:rsid w:val="00EA56FE"/>
    <w:rsid w:val="00EA59DE"/>
    <w:rsid w:val="00EA6F41"/>
    <w:rsid w:val="00EA7AC4"/>
    <w:rsid w:val="00EB46EE"/>
    <w:rsid w:val="00EB586E"/>
    <w:rsid w:val="00EB7C52"/>
    <w:rsid w:val="00EC54A9"/>
    <w:rsid w:val="00EC7577"/>
    <w:rsid w:val="00ED2777"/>
    <w:rsid w:val="00ED2C4E"/>
    <w:rsid w:val="00ED2E29"/>
    <w:rsid w:val="00ED46F5"/>
    <w:rsid w:val="00EE2EF9"/>
    <w:rsid w:val="00EE3361"/>
    <w:rsid w:val="00EE489D"/>
    <w:rsid w:val="00EE4CE6"/>
    <w:rsid w:val="00EE74F6"/>
    <w:rsid w:val="00EE7DBC"/>
    <w:rsid w:val="00EF0C4F"/>
    <w:rsid w:val="00EF19F1"/>
    <w:rsid w:val="00EF3210"/>
    <w:rsid w:val="00EF6121"/>
    <w:rsid w:val="00EF703C"/>
    <w:rsid w:val="00EF71B7"/>
    <w:rsid w:val="00EF79ED"/>
    <w:rsid w:val="00F00927"/>
    <w:rsid w:val="00F01B9F"/>
    <w:rsid w:val="00F0212F"/>
    <w:rsid w:val="00F02B9E"/>
    <w:rsid w:val="00F0419C"/>
    <w:rsid w:val="00F057F1"/>
    <w:rsid w:val="00F10442"/>
    <w:rsid w:val="00F128A4"/>
    <w:rsid w:val="00F15C06"/>
    <w:rsid w:val="00F26534"/>
    <w:rsid w:val="00F328F9"/>
    <w:rsid w:val="00F33216"/>
    <w:rsid w:val="00F34899"/>
    <w:rsid w:val="00F34AB9"/>
    <w:rsid w:val="00F35EDE"/>
    <w:rsid w:val="00F41B2E"/>
    <w:rsid w:val="00F4634F"/>
    <w:rsid w:val="00F510A8"/>
    <w:rsid w:val="00F517E4"/>
    <w:rsid w:val="00F518B4"/>
    <w:rsid w:val="00F533D8"/>
    <w:rsid w:val="00F54257"/>
    <w:rsid w:val="00F55123"/>
    <w:rsid w:val="00F55B48"/>
    <w:rsid w:val="00F56598"/>
    <w:rsid w:val="00F644DB"/>
    <w:rsid w:val="00F654C6"/>
    <w:rsid w:val="00F662BD"/>
    <w:rsid w:val="00F665AD"/>
    <w:rsid w:val="00F70B7E"/>
    <w:rsid w:val="00F72334"/>
    <w:rsid w:val="00F727CB"/>
    <w:rsid w:val="00F737D1"/>
    <w:rsid w:val="00F814B8"/>
    <w:rsid w:val="00F85939"/>
    <w:rsid w:val="00F85CAF"/>
    <w:rsid w:val="00F91CEB"/>
    <w:rsid w:val="00F91E09"/>
    <w:rsid w:val="00F92424"/>
    <w:rsid w:val="00F94C1B"/>
    <w:rsid w:val="00FA14C7"/>
    <w:rsid w:val="00FA41F1"/>
    <w:rsid w:val="00FA4D18"/>
    <w:rsid w:val="00FA4EB4"/>
    <w:rsid w:val="00FB3C13"/>
    <w:rsid w:val="00FC1DEB"/>
    <w:rsid w:val="00FC30E6"/>
    <w:rsid w:val="00FC344E"/>
    <w:rsid w:val="00FC35C5"/>
    <w:rsid w:val="00FD02F1"/>
    <w:rsid w:val="00FD0F42"/>
    <w:rsid w:val="00FD23BF"/>
    <w:rsid w:val="00FD4A64"/>
    <w:rsid w:val="00FD4DA2"/>
    <w:rsid w:val="00FD4F7C"/>
    <w:rsid w:val="00FE1873"/>
    <w:rsid w:val="00FE332A"/>
    <w:rsid w:val="00FE3EFC"/>
    <w:rsid w:val="00FE6B78"/>
    <w:rsid w:val="00FF4683"/>
    <w:rsid w:val="00FF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EF6B0D-E661-4E2F-ADB8-9C212BF9F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B7E"/>
    <w:pPr>
      <w:jc w:val="both"/>
    </w:pPr>
    <w:rPr>
      <w:rFonts w:eastAsia="Times New Roman"/>
      <w:sz w:val="22"/>
      <w:lang w:val="fr-FR" w:eastAsia="fr-FR"/>
    </w:rPr>
  </w:style>
  <w:style w:type="paragraph" w:styleId="Titre1">
    <w:name w:val="heading 1"/>
    <w:basedOn w:val="Normal"/>
    <w:next w:val="Normal"/>
    <w:link w:val="Titre1Car"/>
    <w:uiPriority w:val="9"/>
    <w:qFormat/>
    <w:rsid w:val="00931189"/>
    <w:pPr>
      <w:keepNext/>
      <w:numPr>
        <w:numId w:val="5"/>
      </w:numPr>
      <w:pBdr>
        <w:bottom w:val="single" w:sz="12" w:space="1" w:color="auto"/>
      </w:pBdr>
      <w:spacing w:before="240" w:after="120"/>
      <w:jc w:val="left"/>
      <w:outlineLvl w:val="0"/>
    </w:pPr>
    <w:rPr>
      <w:b/>
      <w:caps/>
      <w:sz w:val="28"/>
    </w:rPr>
  </w:style>
  <w:style w:type="paragraph" w:styleId="Titre2">
    <w:name w:val="heading 2"/>
    <w:basedOn w:val="Titre1"/>
    <w:next w:val="Normal"/>
    <w:link w:val="Titre2Car"/>
    <w:uiPriority w:val="9"/>
    <w:qFormat/>
    <w:rsid w:val="00033DA6"/>
    <w:pPr>
      <w:numPr>
        <w:ilvl w:val="1"/>
      </w:numPr>
      <w:pBdr>
        <w:bottom w:val="single" w:sz="4" w:space="1" w:color="auto"/>
      </w:pBdr>
      <w:spacing w:before="120"/>
      <w:jc w:val="both"/>
      <w:outlineLvl w:val="1"/>
    </w:pPr>
    <w:rPr>
      <w:caps w:val="0"/>
      <w:sz w:val="24"/>
    </w:rPr>
  </w:style>
  <w:style w:type="paragraph" w:styleId="Titre3">
    <w:name w:val="heading 3"/>
    <w:basedOn w:val="Normal"/>
    <w:next w:val="Normal"/>
    <w:link w:val="Titre3Car"/>
    <w:uiPriority w:val="9"/>
    <w:qFormat/>
    <w:rsid w:val="00931189"/>
    <w:pPr>
      <w:keepNext/>
      <w:numPr>
        <w:ilvl w:val="2"/>
        <w:numId w:val="5"/>
      </w:numPr>
      <w:spacing w:before="120" w:after="120"/>
      <w:jc w:val="left"/>
      <w:outlineLvl w:val="2"/>
    </w:pPr>
    <w:rPr>
      <w:b/>
    </w:rPr>
  </w:style>
  <w:style w:type="paragraph" w:styleId="Titre4">
    <w:name w:val="heading 4"/>
    <w:basedOn w:val="Normal"/>
    <w:next w:val="Normal"/>
    <w:link w:val="Titre4Car"/>
    <w:uiPriority w:val="9"/>
    <w:qFormat/>
    <w:rsid w:val="00931189"/>
    <w:pPr>
      <w:numPr>
        <w:ilvl w:val="3"/>
        <w:numId w:val="5"/>
      </w:numPr>
      <w:spacing w:before="120" w:after="120"/>
      <w:jc w:val="left"/>
      <w:outlineLvl w:val="3"/>
    </w:pPr>
    <w:rPr>
      <w:i/>
    </w:rPr>
  </w:style>
  <w:style w:type="paragraph" w:styleId="Titre5">
    <w:name w:val="heading 5"/>
    <w:basedOn w:val="Normal"/>
    <w:next w:val="Normal"/>
    <w:link w:val="Titre5Car"/>
    <w:uiPriority w:val="9"/>
    <w:qFormat/>
    <w:rsid w:val="00931189"/>
    <w:pPr>
      <w:keepNext/>
      <w:numPr>
        <w:ilvl w:val="4"/>
        <w:numId w:val="5"/>
      </w:numPr>
      <w:spacing w:before="120" w:after="120"/>
      <w:jc w:val="left"/>
      <w:outlineLvl w:val="4"/>
    </w:pPr>
    <w:rPr>
      <w:b/>
    </w:rPr>
  </w:style>
  <w:style w:type="paragraph" w:styleId="Titre6">
    <w:name w:val="heading 6"/>
    <w:basedOn w:val="Normal"/>
    <w:next w:val="Normal"/>
    <w:link w:val="Titre6Car"/>
    <w:uiPriority w:val="9"/>
    <w:qFormat/>
    <w:rsid w:val="00931189"/>
    <w:pPr>
      <w:numPr>
        <w:ilvl w:val="5"/>
        <w:numId w:val="5"/>
      </w:numPr>
      <w:spacing w:before="120" w:after="120"/>
      <w:jc w:val="left"/>
      <w:outlineLvl w:val="5"/>
    </w:pPr>
  </w:style>
  <w:style w:type="paragraph" w:styleId="Titre7">
    <w:name w:val="heading 7"/>
    <w:basedOn w:val="Normal"/>
    <w:next w:val="Normal"/>
    <w:link w:val="Titre7Car"/>
    <w:uiPriority w:val="9"/>
    <w:qFormat/>
    <w:rsid w:val="00931189"/>
    <w:pPr>
      <w:numPr>
        <w:ilvl w:val="6"/>
        <w:numId w:val="5"/>
      </w:numPr>
      <w:spacing w:before="120" w:after="120"/>
      <w:jc w:val="left"/>
      <w:outlineLvl w:val="6"/>
    </w:pPr>
  </w:style>
  <w:style w:type="paragraph" w:styleId="Titre8">
    <w:name w:val="heading 8"/>
    <w:basedOn w:val="Normal"/>
    <w:next w:val="Normal"/>
    <w:link w:val="Titre8Car"/>
    <w:uiPriority w:val="9"/>
    <w:qFormat/>
    <w:rsid w:val="00931189"/>
    <w:pPr>
      <w:numPr>
        <w:ilvl w:val="7"/>
        <w:numId w:val="5"/>
      </w:numPr>
      <w:spacing w:before="120" w:after="120"/>
      <w:jc w:val="left"/>
      <w:outlineLvl w:val="7"/>
    </w:pPr>
    <w:rPr>
      <w:i/>
    </w:rPr>
  </w:style>
  <w:style w:type="paragraph" w:styleId="Titre9">
    <w:name w:val="heading 9"/>
    <w:basedOn w:val="Normal"/>
    <w:next w:val="Normal"/>
    <w:link w:val="Titre9Car"/>
    <w:uiPriority w:val="9"/>
    <w:qFormat/>
    <w:rsid w:val="00931189"/>
    <w:pPr>
      <w:numPr>
        <w:ilvl w:val="8"/>
        <w:numId w:val="5"/>
      </w:numPr>
      <w:spacing w:before="120" w:after="120"/>
      <w:jc w:val="left"/>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nhideWhenUsed/>
    <w:rsid w:val="00931189"/>
    <w:pPr>
      <w:tabs>
        <w:tab w:val="center" w:pos="4703"/>
        <w:tab w:val="right" w:pos="9406"/>
      </w:tabs>
    </w:pPr>
  </w:style>
  <w:style w:type="character" w:customStyle="1" w:styleId="En-tteCar">
    <w:name w:val="En-tête Car"/>
    <w:basedOn w:val="Policepardfaut"/>
    <w:link w:val="En-tte"/>
    <w:uiPriority w:val="99"/>
    <w:rsid w:val="00931189"/>
  </w:style>
  <w:style w:type="paragraph" w:styleId="Pieddepage">
    <w:name w:val="footer"/>
    <w:basedOn w:val="Normal"/>
    <w:link w:val="PieddepageCar"/>
    <w:uiPriority w:val="99"/>
    <w:unhideWhenUsed/>
    <w:rsid w:val="00931189"/>
    <w:pPr>
      <w:tabs>
        <w:tab w:val="center" w:pos="4703"/>
        <w:tab w:val="right" w:pos="9406"/>
      </w:tabs>
    </w:pPr>
  </w:style>
  <w:style w:type="character" w:customStyle="1" w:styleId="PieddepageCar">
    <w:name w:val="Pied de page Car"/>
    <w:basedOn w:val="Policepardfaut"/>
    <w:link w:val="Pieddepage"/>
    <w:uiPriority w:val="99"/>
    <w:rsid w:val="00931189"/>
  </w:style>
  <w:style w:type="paragraph" w:styleId="Textedebulles">
    <w:name w:val="Balloon Text"/>
    <w:basedOn w:val="Normal"/>
    <w:link w:val="TextedebullesCar"/>
    <w:unhideWhenUsed/>
    <w:rsid w:val="00931189"/>
    <w:rPr>
      <w:rFonts w:ascii="Tahoma" w:hAnsi="Tahoma" w:cs="Tahoma"/>
      <w:sz w:val="16"/>
      <w:szCs w:val="16"/>
    </w:rPr>
  </w:style>
  <w:style w:type="character" w:customStyle="1" w:styleId="TextedebullesCar">
    <w:name w:val="Texte de bulles Car"/>
    <w:basedOn w:val="Policepardfaut"/>
    <w:link w:val="Textedebulles"/>
    <w:rsid w:val="00931189"/>
    <w:rPr>
      <w:rFonts w:ascii="Tahoma" w:hAnsi="Tahoma" w:cs="Tahoma"/>
      <w:sz w:val="16"/>
      <w:szCs w:val="16"/>
    </w:rPr>
  </w:style>
  <w:style w:type="paragraph" w:customStyle="1" w:styleId="encadrpremirepage">
    <w:name w:val="encadré_première_page"/>
    <w:basedOn w:val="Normal"/>
    <w:rsid w:val="00931189"/>
    <w:pPr>
      <w:keepLines/>
      <w:pBdr>
        <w:top w:val="single" w:sz="12" w:space="6" w:color="auto"/>
        <w:left w:val="single" w:sz="12" w:space="6" w:color="auto"/>
        <w:bottom w:val="single" w:sz="12" w:space="6" w:color="auto"/>
        <w:right w:val="single" w:sz="12" w:space="6" w:color="auto"/>
      </w:pBdr>
      <w:shd w:val="pct20" w:color="auto" w:fill="auto"/>
      <w:spacing w:before="480" w:after="120"/>
      <w:jc w:val="center"/>
    </w:pPr>
    <w:rPr>
      <w:b/>
      <w:sz w:val="40"/>
    </w:rPr>
  </w:style>
  <w:style w:type="table" w:styleId="Grilledutableau">
    <w:name w:val="Table Grid"/>
    <w:basedOn w:val="TableauNormal"/>
    <w:rsid w:val="00931189"/>
    <w:pPr>
      <w:jc w:val="both"/>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931189"/>
    <w:pPr>
      <w:ind w:left="720"/>
      <w:contextualSpacing/>
    </w:pPr>
  </w:style>
  <w:style w:type="character" w:customStyle="1" w:styleId="Titre1Car">
    <w:name w:val="Titre 1 Car"/>
    <w:basedOn w:val="Policepardfaut"/>
    <w:link w:val="Titre1"/>
    <w:uiPriority w:val="9"/>
    <w:rsid w:val="00931189"/>
    <w:rPr>
      <w:rFonts w:ascii="Arial" w:eastAsia="Times New Roman" w:hAnsi="Arial"/>
      <w:b/>
      <w:caps/>
      <w:sz w:val="28"/>
      <w:szCs w:val="20"/>
      <w:u w:val="none"/>
      <w:lang w:val="fr-FR" w:eastAsia="fr-FR"/>
    </w:rPr>
  </w:style>
  <w:style w:type="character" w:customStyle="1" w:styleId="Titre2Car">
    <w:name w:val="Titre 2 Car"/>
    <w:basedOn w:val="Policepardfaut"/>
    <w:link w:val="Titre2"/>
    <w:uiPriority w:val="9"/>
    <w:rsid w:val="00033DA6"/>
    <w:rPr>
      <w:rFonts w:ascii="Arial" w:eastAsia="Times New Roman" w:hAnsi="Arial"/>
      <w:b/>
      <w:szCs w:val="20"/>
      <w:u w:val="none"/>
      <w:lang w:val="fr-FR" w:eastAsia="fr-FR"/>
    </w:rPr>
  </w:style>
  <w:style w:type="character" w:customStyle="1" w:styleId="Titre3Car">
    <w:name w:val="Titre 3 Car"/>
    <w:basedOn w:val="Policepardfaut"/>
    <w:link w:val="Titre3"/>
    <w:uiPriority w:val="9"/>
    <w:rsid w:val="00931189"/>
    <w:rPr>
      <w:rFonts w:ascii="Arial" w:eastAsia="Times New Roman" w:hAnsi="Arial"/>
      <w:b/>
      <w:sz w:val="22"/>
      <w:szCs w:val="20"/>
      <w:u w:val="none"/>
      <w:lang w:val="fr-FR" w:eastAsia="fr-FR"/>
    </w:rPr>
  </w:style>
  <w:style w:type="character" w:customStyle="1" w:styleId="Titre4Car">
    <w:name w:val="Titre 4 Car"/>
    <w:basedOn w:val="Policepardfaut"/>
    <w:link w:val="Titre4"/>
    <w:uiPriority w:val="9"/>
    <w:rsid w:val="00931189"/>
    <w:rPr>
      <w:rFonts w:ascii="Arial" w:eastAsia="Times New Roman" w:hAnsi="Arial"/>
      <w:i/>
      <w:sz w:val="22"/>
      <w:szCs w:val="20"/>
      <w:u w:val="none"/>
      <w:lang w:val="fr-FR" w:eastAsia="fr-FR"/>
    </w:rPr>
  </w:style>
  <w:style w:type="character" w:customStyle="1" w:styleId="Titre5Car">
    <w:name w:val="Titre 5 Car"/>
    <w:basedOn w:val="Policepardfaut"/>
    <w:link w:val="Titre5"/>
    <w:uiPriority w:val="9"/>
    <w:rsid w:val="00931189"/>
    <w:rPr>
      <w:rFonts w:ascii="Arial" w:eastAsia="Times New Roman" w:hAnsi="Arial"/>
      <w:b/>
      <w:sz w:val="22"/>
      <w:szCs w:val="20"/>
      <w:u w:val="none"/>
      <w:lang w:val="fr-FR" w:eastAsia="fr-FR"/>
    </w:rPr>
  </w:style>
  <w:style w:type="character" w:customStyle="1" w:styleId="Titre6Car">
    <w:name w:val="Titre 6 Car"/>
    <w:basedOn w:val="Policepardfaut"/>
    <w:link w:val="Titre6"/>
    <w:uiPriority w:val="9"/>
    <w:rsid w:val="00931189"/>
    <w:rPr>
      <w:rFonts w:ascii="Arial" w:eastAsia="Times New Roman" w:hAnsi="Arial"/>
      <w:sz w:val="22"/>
      <w:szCs w:val="20"/>
      <w:u w:val="none"/>
      <w:lang w:val="fr-FR" w:eastAsia="fr-FR"/>
    </w:rPr>
  </w:style>
  <w:style w:type="character" w:customStyle="1" w:styleId="Titre7Car">
    <w:name w:val="Titre 7 Car"/>
    <w:basedOn w:val="Policepardfaut"/>
    <w:link w:val="Titre7"/>
    <w:uiPriority w:val="9"/>
    <w:rsid w:val="00931189"/>
    <w:rPr>
      <w:rFonts w:ascii="Arial" w:eastAsia="Times New Roman" w:hAnsi="Arial"/>
      <w:sz w:val="20"/>
      <w:szCs w:val="20"/>
      <w:u w:val="none"/>
      <w:lang w:val="fr-FR" w:eastAsia="fr-FR"/>
    </w:rPr>
  </w:style>
  <w:style w:type="character" w:customStyle="1" w:styleId="Titre8Car">
    <w:name w:val="Titre 8 Car"/>
    <w:basedOn w:val="Policepardfaut"/>
    <w:link w:val="Titre8"/>
    <w:uiPriority w:val="9"/>
    <w:rsid w:val="00931189"/>
    <w:rPr>
      <w:rFonts w:ascii="Arial" w:eastAsia="Times New Roman" w:hAnsi="Arial"/>
      <w:i/>
      <w:sz w:val="20"/>
      <w:szCs w:val="20"/>
      <w:u w:val="none"/>
      <w:lang w:val="fr-FR" w:eastAsia="fr-FR"/>
    </w:rPr>
  </w:style>
  <w:style w:type="character" w:customStyle="1" w:styleId="Titre9Car">
    <w:name w:val="Titre 9 Car"/>
    <w:basedOn w:val="Policepardfaut"/>
    <w:link w:val="Titre9"/>
    <w:uiPriority w:val="9"/>
    <w:rsid w:val="00931189"/>
    <w:rPr>
      <w:rFonts w:ascii="Arial" w:eastAsia="Times New Roman" w:hAnsi="Arial"/>
      <w:sz w:val="20"/>
      <w:szCs w:val="20"/>
      <w:u w:val="none"/>
      <w:lang w:val="fr-FR" w:eastAsia="fr-FR"/>
    </w:rPr>
  </w:style>
  <w:style w:type="character" w:styleId="Lienhypertexte">
    <w:name w:val="Hyperlink"/>
    <w:basedOn w:val="Policepardfaut"/>
    <w:uiPriority w:val="99"/>
    <w:rsid w:val="00033DA6"/>
    <w:rPr>
      <w:color w:val="0000FF"/>
      <w:u w:val="single"/>
    </w:rPr>
  </w:style>
  <w:style w:type="paragraph" w:styleId="En-ttedetabledesmatires">
    <w:name w:val="TOC Heading"/>
    <w:basedOn w:val="Titre1"/>
    <w:next w:val="Normal"/>
    <w:uiPriority w:val="39"/>
    <w:unhideWhenUsed/>
    <w:qFormat/>
    <w:rsid w:val="00AB3EC7"/>
    <w:pPr>
      <w:keepLines/>
      <w:numPr>
        <w:numId w:val="0"/>
      </w:numPr>
      <w:pBdr>
        <w:bottom w:val="none" w:sz="0" w:space="0" w:color="auto"/>
      </w:pBdr>
      <w:spacing w:before="480" w:after="0" w:line="276" w:lineRule="auto"/>
      <w:outlineLvl w:val="9"/>
    </w:pPr>
    <w:rPr>
      <w:rFonts w:ascii="Cambria" w:hAnsi="Cambria"/>
      <w:bCs/>
      <w:caps w:val="0"/>
      <w:color w:val="365F91"/>
      <w:szCs w:val="28"/>
      <w:lang w:eastAsia="en-US"/>
    </w:rPr>
  </w:style>
  <w:style w:type="paragraph" w:styleId="TM2">
    <w:name w:val="toc 2"/>
    <w:basedOn w:val="Normal"/>
    <w:next w:val="Normal"/>
    <w:autoRedefine/>
    <w:uiPriority w:val="39"/>
    <w:unhideWhenUsed/>
    <w:qFormat/>
    <w:rsid w:val="00AB3EC7"/>
    <w:pPr>
      <w:spacing w:after="100" w:line="276" w:lineRule="auto"/>
      <w:ind w:left="220"/>
      <w:jc w:val="left"/>
    </w:pPr>
    <w:rPr>
      <w:rFonts w:ascii="Calibri" w:hAnsi="Calibri"/>
      <w:szCs w:val="22"/>
      <w:lang w:eastAsia="en-US"/>
    </w:rPr>
  </w:style>
  <w:style w:type="paragraph" w:styleId="TM1">
    <w:name w:val="toc 1"/>
    <w:basedOn w:val="Normal"/>
    <w:next w:val="Normal"/>
    <w:autoRedefine/>
    <w:uiPriority w:val="39"/>
    <w:unhideWhenUsed/>
    <w:qFormat/>
    <w:rsid w:val="005F5351"/>
    <w:pPr>
      <w:tabs>
        <w:tab w:val="left" w:pos="1400"/>
        <w:tab w:val="right" w:leader="dot" w:pos="10528"/>
      </w:tabs>
      <w:spacing w:after="100" w:line="276" w:lineRule="auto"/>
      <w:jc w:val="left"/>
    </w:pPr>
    <w:rPr>
      <w:rFonts w:ascii="Calibri" w:hAnsi="Calibri"/>
      <w:caps/>
      <w:noProof/>
      <w:szCs w:val="22"/>
      <w:lang w:eastAsia="en-US"/>
    </w:rPr>
  </w:style>
  <w:style w:type="paragraph" w:styleId="TM3">
    <w:name w:val="toc 3"/>
    <w:basedOn w:val="Normal"/>
    <w:next w:val="Normal"/>
    <w:autoRedefine/>
    <w:uiPriority w:val="39"/>
    <w:unhideWhenUsed/>
    <w:qFormat/>
    <w:rsid w:val="00AB3EC7"/>
    <w:pPr>
      <w:spacing w:after="100" w:line="276" w:lineRule="auto"/>
      <w:ind w:left="440"/>
      <w:jc w:val="left"/>
    </w:pPr>
    <w:rPr>
      <w:rFonts w:ascii="Calibri" w:hAnsi="Calibri"/>
      <w:szCs w:val="22"/>
      <w:lang w:eastAsia="en-US"/>
    </w:rPr>
  </w:style>
  <w:style w:type="paragraph" w:styleId="Citation">
    <w:name w:val="Quote"/>
    <w:basedOn w:val="Normal"/>
    <w:next w:val="Normal"/>
    <w:link w:val="CitationCar"/>
    <w:uiPriority w:val="29"/>
    <w:qFormat/>
    <w:rsid w:val="0047579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47579E"/>
    <w:rPr>
      <w:rFonts w:eastAsia="Times New Roman"/>
      <w:i/>
      <w:iCs/>
      <w:color w:val="404040" w:themeColor="text1" w:themeTint="BF"/>
      <w:sz w:val="22"/>
      <w:lang w:val="fr-FR" w:eastAsia="fr-FR"/>
    </w:rPr>
  </w:style>
  <w:style w:type="character" w:styleId="Emphaseple">
    <w:name w:val="Subtle Emphasis"/>
    <w:basedOn w:val="Policepardfaut"/>
    <w:uiPriority w:val="19"/>
    <w:qFormat/>
    <w:rsid w:val="0047579E"/>
    <w:rPr>
      <w:i/>
      <w:iCs/>
      <w:color w:val="404040" w:themeColor="text1" w:themeTint="BF"/>
    </w:rPr>
  </w:style>
  <w:style w:type="paragraph" w:styleId="Titre">
    <w:name w:val="Title"/>
    <w:aliases w:val="Chapitres"/>
    <w:basedOn w:val="Titre1"/>
    <w:next w:val="Normal"/>
    <w:link w:val="TitreCar"/>
    <w:autoRedefine/>
    <w:uiPriority w:val="10"/>
    <w:qFormat/>
    <w:rsid w:val="000535DF"/>
    <w:pPr>
      <w:numPr>
        <w:numId w:val="0"/>
      </w:numPr>
      <w:pBdr>
        <w:bottom w:val="single" w:sz="4" w:space="1" w:color="auto"/>
      </w:pBdr>
      <w:contextualSpacing/>
    </w:pPr>
    <w:rPr>
      <w:rFonts w:asciiTheme="majorHAnsi" w:eastAsiaTheme="majorEastAsia" w:hAnsiTheme="majorHAnsi" w:cstheme="majorBidi"/>
      <w:b w:val="0"/>
      <w:smallCaps/>
      <w:color w:val="548DD4" w:themeColor="text2" w:themeTint="99"/>
      <w:spacing w:val="-10"/>
      <w:kern w:val="28"/>
      <w:sz w:val="44"/>
      <w:szCs w:val="56"/>
    </w:rPr>
  </w:style>
  <w:style w:type="character" w:customStyle="1" w:styleId="TitreCar">
    <w:name w:val="Titre Car"/>
    <w:aliases w:val="Chapitres Car"/>
    <w:basedOn w:val="Policepardfaut"/>
    <w:link w:val="Titre"/>
    <w:uiPriority w:val="10"/>
    <w:rsid w:val="005F5351"/>
    <w:rPr>
      <w:rFonts w:asciiTheme="majorHAnsi" w:eastAsiaTheme="majorEastAsia" w:hAnsiTheme="majorHAnsi" w:cstheme="majorBidi"/>
      <w:caps/>
      <w:smallCaps/>
      <w:color w:val="548DD4" w:themeColor="text2" w:themeTint="99"/>
      <w:spacing w:val="-10"/>
      <w:kern w:val="28"/>
      <w:sz w:val="44"/>
      <w:szCs w:val="56"/>
      <w:lang w:val="fr-FR" w:eastAsia="fr-FR"/>
    </w:rPr>
  </w:style>
  <w:style w:type="character" w:styleId="Lienhypertextesuivivisit">
    <w:name w:val="FollowedHyperlink"/>
    <w:rsid w:val="00EF6121"/>
    <w:rPr>
      <w:color w:val="606420"/>
      <w:u w:val="single"/>
    </w:rPr>
  </w:style>
  <w:style w:type="paragraph" w:customStyle="1" w:styleId="entte">
    <w:name w:val="entête"/>
    <w:basedOn w:val="Normal"/>
    <w:rsid w:val="00EF6121"/>
    <w:pPr>
      <w:keepNext/>
      <w:keepLines/>
      <w:spacing w:after="120" w:line="360" w:lineRule="auto"/>
      <w:ind w:left="1985"/>
      <w:jc w:val="left"/>
    </w:pPr>
    <w:rPr>
      <w:rFonts w:ascii="Arial" w:hAnsi="Arial"/>
      <w:sz w:val="24"/>
      <w:szCs w:val="24"/>
    </w:rPr>
  </w:style>
  <w:style w:type="paragraph" w:customStyle="1" w:styleId="dessin">
    <w:name w:val="dessin"/>
    <w:basedOn w:val="Normal"/>
    <w:rsid w:val="00EF6121"/>
    <w:pPr>
      <w:tabs>
        <w:tab w:val="left" w:pos="-720"/>
      </w:tabs>
      <w:suppressAutoHyphens/>
      <w:spacing w:before="480" w:after="240"/>
      <w:jc w:val="center"/>
    </w:pPr>
    <w:rPr>
      <w:rFonts w:ascii="Arial" w:hAnsi="Arial"/>
      <w:sz w:val="24"/>
      <w:szCs w:val="24"/>
    </w:rPr>
  </w:style>
  <w:style w:type="paragraph" w:styleId="TM4">
    <w:name w:val="toc 4"/>
    <w:basedOn w:val="Normal"/>
    <w:next w:val="Normal"/>
    <w:uiPriority w:val="39"/>
    <w:rsid w:val="00EF6121"/>
    <w:pPr>
      <w:ind w:left="600"/>
      <w:jc w:val="left"/>
    </w:pPr>
    <w:rPr>
      <w:rFonts w:ascii="Arial" w:hAnsi="Arial"/>
      <w:sz w:val="24"/>
      <w:szCs w:val="21"/>
    </w:rPr>
  </w:style>
  <w:style w:type="paragraph" w:styleId="TM5">
    <w:name w:val="toc 5"/>
    <w:basedOn w:val="Normal"/>
    <w:next w:val="Normal"/>
    <w:uiPriority w:val="39"/>
    <w:rsid w:val="00EF6121"/>
    <w:pPr>
      <w:ind w:left="800"/>
      <w:jc w:val="left"/>
    </w:pPr>
    <w:rPr>
      <w:sz w:val="24"/>
      <w:szCs w:val="21"/>
    </w:rPr>
  </w:style>
  <w:style w:type="paragraph" w:styleId="Index1">
    <w:name w:val="index 1"/>
    <w:basedOn w:val="Normal"/>
    <w:next w:val="Normal"/>
    <w:semiHidden/>
    <w:rsid w:val="00EF6121"/>
    <w:pPr>
      <w:ind w:left="200" w:hanging="200"/>
      <w:jc w:val="left"/>
    </w:pPr>
    <w:rPr>
      <w:sz w:val="24"/>
      <w:szCs w:val="21"/>
    </w:rPr>
  </w:style>
  <w:style w:type="paragraph" w:styleId="Index2">
    <w:name w:val="index 2"/>
    <w:basedOn w:val="Normal"/>
    <w:next w:val="Normal"/>
    <w:semiHidden/>
    <w:rsid w:val="00EF6121"/>
    <w:pPr>
      <w:ind w:left="400" w:hanging="200"/>
      <w:jc w:val="left"/>
    </w:pPr>
    <w:rPr>
      <w:sz w:val="24"/>
      <w:szCs w:val="21"/>
    </w:rPr>
  </w:style>
  <w:style w:type="paragraph" w:styleId="Index3">
    <w:name w:val="index 3"/>
    <w:basedOn w:val="Normal"/>
    <w:next w:val="Normal"/>
    <w:semiHidden/>
    <w:rsid w:val="00EF6121"/>
    <w:pPr>
      <w:ind w:left="600" w:hanging="200"/>
      <w:jc w:val="left"/>
    </w:pPr>
    <w:rPr>
      <w:sz w:val="24"/>
      <w:szCs w:val="21"/>
    </w:rPr>
  </w:style>
  <w:style w:type="paragraph" w:styleId="Index4">
    <w:name w:val="index 4"/>
    <w:basedOn w:val="Normal"/>
    <w:next w:val="Normal"/>
    <w:semiHidden/>
    <w:rsid w:val="00EF6121"/>
    <w:pPr>
      <w:ind w:left="1616" w:hanging="198"/>
      <w:jc w:val="left"/>
    </w:pPr>
    <w:rPr>
      <w:sz w:val="24"/>
      <w:szCs w:val="21"/>
    </w:rPr>
  </w:style>
  <w:style w:type="paragraph" w:styleId="Index5">
    <w:name w:val="index 5"/>
    <w:basedOn w:val="Normal"/>
    <w:next w:val="Normal"/>
    <w:semiHidden/>
    <w:rsid w:val="00EF6121"/>
    <w:pPr>
      <w:ind w:left="1000" w:hanging="200"/>
      <w:jc w:val="left"/>
    </w:pPr>
    <w:rPr>
      <w:sz w:val="24"/>
      <w:szCs w:val="21"/>
    </w:rPr>
  </w:style>
  <w:style w:type="paragraph" w:styleId="Commentaire">
    <w:name w:val="annotation text"/>
    <w:basedOn w:val="Normal"/>
    <w:next w:val="Normal"/>
    <w:link w:val="CommentaireCar"/>
    <w:semiHidden/>
    <w:rsid w:val="00EF6121"/>
    <w:pPr>
      <w:pBdr>
        <w:top w:val="single" w:sz="8" w:space="1" w:color="auto"/>
        <w:left w:val="single" w:sz="8" w:space="4" w:color="auto"/>
        <w:bottom w:val="single" w:sz="8" w:space="1" w:color="auto"/>
        <w:right w:val="single" w:sz="8" w:space="4" w:color="auto"/>
      </w:pBdr>
      <w:shd w:val="clear" w:color="auto" w:fill="D9D9D9"/>
      <w:spacing w:before="120" w:after="120"/>
    </w:pPr>
    <w:rPr>
      <w:rFonts w:ascii="Arial" w:hAnsi="Arial"/>
      <w:color w:val="0000FF"/>
      <w:sz w:val="20"/>
      <w:lang w:val="x-none"/>
    </w:rPr>
  </w:style>
  <w:style w:type="character" w:customStyle="1" w:styleId="CommentaireCar">
    <w:name w:val="Commentaire Car"/>
    <w:basedOn w:val="Policepardfaut"/>
    <w:link w:val="Commentaire"/>
    <w:semiHidden/>
    <w:rsid w:val="00EF6121"/>
    <w:rPr>
      <w:rFonts w:ascii="Arial" w:eastAsia="Times New Roman" w:hAnsi="Arial"/>
      <w:color w:val="0000FF"/>
      <w:shd w:val="clear" w:color="auto" w:fill="D9D9D9"/>
      <w:lang w:val="x-none" w:eastAsia="fr-FR"/>
    </w:rPr>
  </w:style>
  <w:style w:type="character" w:styleId="Marquedecommentaire">
    <w:name w:val="annotation reference"/>
    <w:semiHidden/>
    <w:rsid w:val="00EF6121"/>
    <w:rPr>
      <w:sz w:val="16"/>
      <w:szCs w:val="16"/>
    </w:rPr>
  </w:style>
  <w:style w:type="paragraph" w:styleId="TM6">
    <w:name w:val="toc 6"/>
    <w:basedOn w:val="Normal"/>
    <w:next w:val="Normal"/>
    <w:uiPriority w:val="39"/>
    <w:rsid w:val="00EF6121"/>
    <w:pPr>
      <w:ind w:left="1000"/>
      <w:jc w:val="left"/>
    </w:pPr>
    <w:rPr>
      <w:sz w:val="24"/>
      <w:szCs w:val="24"/>
    </w:rPr>
  </w:style>
  <w:style w:type="paragraph" w:styleId="TM7">
    <w:name w:val="toc 7"/>
    <w:basedOn w:val="Normal"/>
    <w:next w:val="Normal"/>
    <w:uiPriority w:val="39"/>
    <w:rsid w:val="00EF6121"/>
    <w:pPr>
      <w:ind w:left="1200"/>
      <w:jc w:val="left"/>
    </w:pPr>
    <w:rPr>
      <w:sz w:val="24"/>
      <w:szCs w:val="24"/>
    </w:rPr>
  </w:style>
  <w:style w:type="paragraph" w:styleId="TM8">
    <w:name w:val="toc 8"/>
    <w:basedOn w:val="Normal"/>
    <w:next w:val="Normal"/>
    <w:uiPriority w:val="39"/>
    <w:rsid w:val="00EF6121"/>
    <w:pPr>
      <w:ind w:left="1400"/>
      <w:jc w:val="left"/>
    </w:pPr>
    <w:rPr>
      <w:sz w:val="24"/>
      <w:szCs w:val="24"/>
    </w:rPr>
  </w:style>
  <w:style w:type="paragraph" w:styleId="TM9">
    <w:name w:val="toc 9"/>
    <w:basedOn w:val="Normal"/>
    <w:next w:val="Normal"/>
    <w:uiPriority w:val="39"/>
    <w:rsid w:val="00EF6121"/>
    <w:pPr>
      <w:ind w:left="1600"/>
      <w:jc w:val="left"/>
    </w:pPr>
    <w:rPr>
      <w:sz w:val="24"/>
      <w:szCs w:val="24"/>
    </w:rPr>
  </w:style>
  <w:style w:type="paragraph" w:styleId="Explorateurdedocuments">
    <w:name w:val="Document Map"/>
    <w:basedOn w:val="Normal"/>
    <w:link w:val="ExplorateurdedocumentsCar"/>
    <w:semiHidden/>
    <w:rsid w:val="00EF6121"/>
    <w:pPr>
      <w:shd w:val="clear" w:color="auto" w:fill="000080"/>
      <w:ind w:left="284"/>
    </w:pPr>
    <w:rPr>
      <w:rFonts w:ascii="Tahoma" w:hAnsi="Tahoma"/>
      <w:sz w:val="24"/>
      <w:szCs w:val="24"/>
    </w:rPr>
  </w:style>
  <w:style w:type="character" w:customStyle="1" w:styleId="ExplorateurdedocumentsCar">
    <w:name w:val="Explorateur de documents Car"/>
    <w:basedOn w:val="Policepardfaut"/>
    <w:link w:val="Explorateurdedocuments"/>
    <w:semiHidden/>
    <w:rsid w:val="00EF6121"/>
    <w:rPr>
      <w:rFonts w:ascii="Tahoma" w:eastAsia="Times New Roman" w:hAnsi="Tahoma"/>
      <w:sz w:val="24"/>
      <w:szCs w:val="24"/>
      <w:shd w:val="clear" w:color="auto" w:fill="000080"/>
      <w:lang w:val="fr-FR" w:eastAsia="fr-FR"/>
    </w:rPr>
  </w:style>
  <w:style w:type="paragraph" w:customStyle="1" w:styleId="LienhypertexteCentr">
    <w:name w:val="Lien hypertexte Centré"/>
    <w:basedOn w:val="Normal"/>
    <w:rsid w:val="00EF6121"/>
    <w:pPr>
      <w:jc w:val="center"/>
    </w:pPr>
    <w:rPr>
      <w:rFonts w:ascii="Arial" w:hAnsi="Arial"/>
      <w:color w:val="0000FF"/>
      <w:sz w:val="24"/>
      <w:szCs w:val="24"/>
      <w:u w:val="single"/>
    </w:rPr>
  </w:style>
  <w:style w:type="paragraph" w:customStyle="1" w:styleId="Aidelardaction">
    <w:name w:val="Aide à la rédaction"/>
    <w:basedOn w:val="Normal"/>
    <w:rsid w:val="00EF6121"/>
    <w:rPr>
      <w:rFonts w:ascii="Arial" w:hAnsi="Arial"/>
      <w:i/>
      <w:sz w:val="24"/>
      <w:szCs w:val="24"/>
    </w:rPr>
  </w:style>
  <w:style w:type="paragraph" w:customStyle="1" w:styleId="Logo">
    <w:name w:val="Logo"/>
    <w:basedOn w:val="Normal"/>
    <w:next w:val="Normal"/>
    <w:rsid w:val="00EF6121"/>
    <w:pPr>
      <w:jc w:val="center"/>
    </w:pPr>
    <w:rPr>
      <w:b/>
      <w:sz w:val="28"/>
      <w:szCs w:val="24"/>
    </w:rPr>
  </w:style>
  <w:style w:type="paragraph" w:styleId="NormalWeb">
    <w:name w:val="Normal (Web)"/>
    <w:basedOn w:val="Normal"/>
    <w:uiPriority w:val="99"/>
    <w:unhideWhenUsed/>
    <w:rsid w:val="00EF6121"/>
    <w:pPr>
      <w:spacing w:before="100" w:beforeAutospacing="1" w:after="100" w:afterAutospacing="1"/>
      <w:jc w:val="left"/>
    </w:pPr>
    <w:rPr>
      <w:sz w:val="24"/>
      <w:szCs w:val="24"/>
    </w:rPr>
  </w:style>
  <w:style w:type="character" w:customStyle="1" w:styleId="noungroups">
    <w:name w:val="noungroups"/>
    <w:basedOn w:val="Policepardfaut"/>
    <w:rsid w:val="00EF6121"/>
  </w:style>
  <w:style w:type="character" w:customStyle="1" w:styleId="words">
    <w:name w:val="words"/>
    <w:basedOn w:val="Policepardfaut"/>
    <w:rsid w:val="00EF6121"/>
  </w:style>
  <w:style w:type="character" w:customStyle="1" w:styleId="company">
    <w:name w:val="company"/>
    <w:basedOn w:val="Policepardfaut"/>
    <w:rsid w:val="00EF6121"/>
  </w:style>
  <w:style w:type="paragraph" w:styleId="Objetducommentaire">
    <w:name w:val="annotation subject"/>
    <w:basedOn w:val="Commentaire"/>
    <w:next w:val="Commentaire"/>
    <w:link w:val="ObjetducommentaireCar"/>
    <w:rsid w:val="00EF6121"/>
    <w:pPr>
      <w:pBdr>
        <w:top w:val="none" w:sz="0" w:space="0" w:color="auto"/>
        <w:left w:val="none" w:sz="0" w:space="0" w:color="auto"/>
        <w:bottom w:val="none" w:sz="0" w:space="0" w:color="auto"/>
        <w:right w:val="none" w:sz="0" w:space="0" w:color="auto"/>
      </w:pBdr>
      <w:shd w:val="clear" w:color="auto" w:fill="auto"/>
      <w:spacing w:before="0" w:after="0"/>
    </w:pPr>
    <w:rPr>
      <w:b/>
      <w:bCs/>
    </w:rPr>
  </w:style>
  <w:style w:type="character" w:customStyle="1" w:styleId="ObjetducommentaireCar">
    <w:name w:val="Objet du commentaire Car"/>
    <w:basedOn w:val="CommentaireCar"/>
    <w:link w:val="Objetducommentaire"/>
    <w:rsid w:val="00EF6121"/>
    <w:rPr>
      <w:rFonts w:ascii="Arial" w:eastAsia="Times New Roman" w:hAnsi="Arial"/>
      <w:b/>
      <w:bCs/>
      <w:color w:val="0000FF"/>
      <w:shd w:val="clear" w:color="auto" w:fill="D9D9D9"/>
      <w:lang w:val="x-none" w:eastAsia="fr-FR"/>
    </w:rPr>
  </w:style>
  <w:style w:type="paragraph" w:styleId="Sous-titre">
    <w:name w:val="Subtitle"/>
    <w:basedOn w:val="Normal"/>
    <w:next w:val="Normal"/>
    <w:link w:val="Sous-titreCar"/>
    <w:qFormat/>
    <w:rsid w:val="00EF6121"/>
    <w:pPr>
      <w:numPr>
        <w:ilvl w:val="1"/>
      </w:numPr>
    </w:pPr>
    <w:rPr>
      <w:rFonts w:ascii="Cambria" w:hAnsi="Cambria"/>
      <w:i/>
      <w:iCs/>
      <w:color w:val="4F81BD"/>
      <w:spacing w:val="15"/>
      <w:sz w:val="20"/>
      <w:lang w:val="x-none"/>
    </w:rPr>
  </w:style>
  <w:style w:type="character" w:customStyle="1" w:styleId="Sous-titreCar">
    <w:name w:val="Sous-titre Car"/>
    <w:basedOn w:val="Policepardfaut"/>
    <w:link w:val="Sous-titre"/>
    <w:rsid w:val="00EF6121"/>
    <w:rPr>
      <w:rFonts w:ascii="Cambria" w:eastAsia="Times New Roman" w:hAnsi="Cambria"/>
      <w:i/>
      <w:iCs/>
      <w:color w:val="4F81BD"/>
      <w:spacing w:val="15"/>
      <w:lang w:val="x-none" w:eastAsia="fr-FR"/>
    </w:rPr>
  </w:style>
  <w:style w:type="paragraph" w:styleId="Notedebasdepage">
    <w:name w:val="footnote text"/>
    <w:basedOn w:val="Normal"/>
    <w:link w:val="NotedebasdepageCar"/>
    <w:rsid w:val="00EF6121"/>
    <w:rPr>
      <w:rFonts w:ascii="Arial" w:hAnsi="Arial"/>
      <w:sz w:val="20"/>
      <w:lang w:val="x-none"/>
    </w:rPr>
  </w:style>
  <w:style w:type="character" w:customStyle="1" w:styleId="NotedebasdepageCar">
    <w:name w:val="Note de bas de page Car"/>
    <w:basedOn w:val="Policepardfaut"/>
    <w:link w:val="Notedebasdepage"/>
    <w:rsid w:val="00EF6121"/>
    <w:rPr>
      <w:rFonts w:ascii="Arial" w:eastAsia="Times New Roman" w:hAnsi="Arial"/>
      <w:lang w:val="x-none" w:eastAsia="fr-FR"/>
    </w:rPr>
  </w:style>
  <w:style w:type="character" w:styleId="Appelnotedebasdep">
    <w:name w:val="footnote reference"/>
    <w:rsid w:val="00EF6121"/>
    <w:rPr>
      <w:vertAlign w:val="superscript"/>
    </w:rPr>
  </w:style>
  <w:style w:type="paragraph" w:styleId="Corpsdetexte2">
    <w:name w:val="Body Text 2"/>
    <w:basedOn w:val="Normal"/>
    <w:link w:val="Corpsdetexte2Car"/>
    <w:rsid w:val="00EF6121"/>
    <w:pPr>
      <w:tabs>
        <w:tab w:val="left" w:pos="1260"/>
      </w:tabs>
    </w:pPr>
    <w:rPr>
      <w:sz w:val="20"/>
      <w:lang w:val="x-none"/>
    </w:rPr>
  </w:style>
  <w:style w:type="character" w:customStyle="1" w:styleId="Corpsdetexte2Car">
    <w:name w:val="Corps de texte 2 Car"/>
    <w:basedOn w:val="Policepardfaut"/>
    <w:link w:val="Corpsdetexte2"/>
    <w:rsid w:val="00EF6121"/>
    <w:rPr>
      <w:rFonts w:eastAsia="Times New Roman"/>
      <w:lang w:val="x-none" w:eastAsia="fr-FR"/>
    </w:rPr>
  </w:style>
  <w:style w:type="paragraph" w:customStyle="1" w:styleId="Code">
    <w:name w:val="Code"/>
    <w:basedOn w:val="Normal"/>
    <w:rsid w:val="00EF6121"/>
    <w:pPr>
      <w:framePr w:hSpace="142" w:vSpace="142" w:wrap="around" w:vAnchor="text" w:hAnchor="text" w:y="1"/>
      <w:spacing w:before="240" w:after="240"/>
      <w:ind w:left="567" w:right="567"/>
    </w:pPr>
    <w:rPr>
      <w:rFonts w:ascii="Courier New" w:hAnsi="Courier New"/>
      <w:sz w:val="20"/>
    </w:rPr>
  </w:style>
  <w:style w:type="paragraph" w:styleId="Listepuces3">
    <w:name w:val="List Bullet 3"/>
    <w:basedOn w:val="Normal"/>
    <w:rsid w:val="00EF6121"/>
    <w:pPr>
      <w:tabs>
        <w:tab w:val="num" w:pos="926"/>
      </w:tabs>
      <w:spacing w:before="120"/>
      <w:ind w:left="926" w:hanging="360"/>
    </w:pPr>
    <w:rPr>
      <w:rFonts w:ascii="Arial" w:hAnsi="Arial"/>
      <w:i/>
      <w:sz w:val="20"/>
    </w:rPr>
  </w:style>
  <w:style w:type="table" w:styleId="Tramemoyenne1-Accent1">
    <w:name w:val="Medium Shading 1 Accent 1"/>
    <w:basedOn w:val="TableauNormal"/>
    <w:uiPriority w:val="63"/>
    <w:rsid w:val="00EF6121"/>
    <w:rPr>
      <w:rFonts w:eastAsia="Times New Roman"/>
      <w:lang w:val="fr-FR"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Lines="0" w:beforeAutospacing="1" w:afterLines="0" w:afterAutospacing="1"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1" w:afterLines="0" w:afterAutospacing="1"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ramemoyenne1-Accent11">
    <w:name w:val="Trame moyenne 1 - Accent 11"/>
    <w:basedOn w:val="TableauNormal"/>
    <w:uiPriority w:val="63"/>
    <w:rsid w:val="00EF6121"/>
    <w:rPr>
      <w:rFonts w:eastAsia="Times New Roman"/>
      <w:lang w:val="fr-FR"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Lines="0" w:beforeAutospacing="1" w:afterLines="0" w:afterAutospacing="1"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1" w:afterLines="0" w:afterAutospacing="1"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SP11212993">
    <w:name w:val="SP.11.212993"/>
    <w:basedOn w:val="Normal"/>
    <w:next w:val="Normal"/>
    <w:uiPriority w:val="99"/>
    <w:rsid w:val="00EF6121"/>
    <w:pPr>
      <w:autoSpaceDE w:val="0"/>
      <w:autoSpaceDN w:val="0"/>
      <w:adjustRightInd w:val="0"/>
      <w:jc w:val="left"/>
    </w:pPr>
    <w:rPr>
      <w:rFonts w:ascii="Verdana" w:hAnsi="Verdana"/>
      <w:sz w:val="24"/>
      <w:szCs w:val="24"/>
      <w:lang w:eastAsia="ja-JP"/>
    </w:rPr>
  </w:style>
  <w:style w:type="character" w:customStyle="1" w:styleId="SC11163845">
    <w:name w:val="SC.11.163845"/>
    <w:uiPriority w:val="99"/>
    <w:rsid w:val="00EF6121"/>
    <w:rPr>
      <w:rFonts w:cs="Verdana"/>
      <w:color w:val="000000"/>
      <w:sz w:val="36"/>
      <w:szCs w:val="36"/>
    </w:rPr>
  </w:style>
  <w:style w:type="paragraph" w:customStyle="1" w:styleId="SP11212996">
    <w:name w:val="SP.11.212996"/>
    <w:basedOn w:val="Normal"/>
    <w:next w:val="Normal"/>
    <w:uiPriority w:val="99"/>
    <w:rsid w:val="00EF6121"/>
    <w:pPr>
      <w:autoSpaceDE w:val="0"/>
      <w:autoSpaceDN w:val="0"/>
      <w:adjustRightInd w:val="0"/>
      <w:jc w:val="left"/>
    </w:pPr>
    <w:rPr>
      <w:rFonts w:ascii="Verdana" w:hAnsi="Verdana"/>
      <w:sz w:val="24"/>
      <w:szCs w:val="24"/>
      <w:lang w:eastAsia="ja-JP"/>
    </w:rPr>
  </w:style>
  <w:style w:type="character" w:customStyle="1" w:styleId="SC11163848">
    <w:name w:val="SC.11.163848"/>
    <w:uiPriority w:val="99"/>
    <w:rsid w:val="00EF6121"/>
    <w:rPr>
      <w:rFonts w:cs="Verdana"/>
      <w:b/>
      <w:bCs/>
      <w:color w:val="000000"/>
      <w:sz w:val="18"/>
      <w:szCs w:val="18"/>
    </w:rPr>
  </w:style>
  <w:style w:type="paragraph" w:customStyle="1" w:styleId="SP11213026">
    <w:name w:val="SP.11.213026"/>
    <w:basedOn w:val="Normal"/>
    <w:next w:val="Normal"/>
    <w:uiPriority w:val="99"/>
    <w:rsid w:val="00EF6121"/>
    <w:pPr>
      <w:autoSpaceDE w:val="0"/>
      <w:autoSpaceDN w:val="0"/>
      <w:adjustRightInd w:val="0"/>
      <w:jc w:val="left"/>
    </w:pPr>
    <w:rPr>
      <w:rFonts w:ascii="Verdana" w:hAnsi="Verdana"/>
      <w:sz w:val="24"/>
      <w:szCs w:val="24"/>
      <w:lang w:eastAsia="ja-JP"/>
    </w:rPr>
  </w:style>
  <w:style w:type="paragraph" w:customStyle="1" w:styleId="SP11212997">
    <w:name w:val="SP.11.212997"/>
    <w:basedOn w:val="Normal"/>
    <w:next w:val="Normal"/>
    <w:uiPriority w:val="99"/>
    <w:rsid w:val="00EF6121"/>
    <w:pPr>
      <w:autoSpaceDE w:val="0"/>
      <w:autoSpaceDN w:val="0"/>
      <w:adjustRightInd w:val="0"/>
      <w:jc w:val="left"/>
    </w:pPr>
    <w:rPr>
      <w:rFonts w:ascii="Verdana" w:hAnsi="Verdana"/>
      <w:sz w:val="24"/>
      <w:szCs w:val="24"/>
      <w:lang w:eastAsia="ja-JP"/>
    </w:rPr>
  </w:style>
  <w:style w:type="paragraph" w:styleId="Sansinterligne">
    <w:name w:val="No Spacing"/>
    <w:uiPriority w:val="1"/>
    <w:qFormat/>
    <w:rsid w:val="00EF6121"/>
    <w:pPr>
      <w:jc w:val="both"/>
    </w:pPr>
    <w:rPr>
      <w:rFonts w:ascii="Arial" w:eastAsia="Times New Roman" w:hAnsi="Arial"/>
      <w:sz w:val="24"/>
      <w:szCs w:val="24"/>
      <w:lang w:val="fr-FR" w:eastAsia="fr-FR"/>
    </w:rPr>
  </w:style>
  <w:style w:type="character" w:customStyle="1" w:styleId="hps">
    <w:name w:val="hps"/>
    <w:basedOn w:val="Policepardfaut"/>
    <w:rsid w:val="00EF6121"/>
  </w:style>
  <w:style w:type="paragraph" w:customStyle="1" w:styleId="DecimalAligned">
    <w:name w:val="Decimal Aligned"/>
    <w:basedOn w:val="Normal"/>
    <w:uiPriority w:val="40"/>
    <w:qFormat/>
    <w:rsid w:val="00EF6121"/>
    <w:pPr>
      <w:tabs>
        <w:tab w:val="decimal" w:pos="360"/>
      </w:tabs>
      <w:spacing w:after="200" w:line="276" w:lineRule="auto"/>
      <w:jc w:val="left"/>
    </w:pPr>
    <w:rPr>
      <w:rFonts w:ascii="Calibri" w:hAnsi="Calibri"/>
      <w:szCs w:val="22"/>
      <w:lang w:eastAsia="en-US"/>
    </w:rPr>
  </w:style>
  <w:style w:type="table" w:styleId="Trameclaire-Accent1">
    <w:name w:val="Light Shading Accent 1"/>
    <w:basedOn w:val="TableauNormal"/>
    <w:uiPriority w:val="60"/>
    <w:rsid w:val="00EF6121"/>
    <w:rPr>
      <w:rFonts w:ascii="Calibri" w:eastAsia="Times New Roman" w:hAnsi="Calibri"/>
      <w:color w:val="365F91"/>
      <w:sz w:val="22"/>
      <w:szCs w:val="22"/>
      <w:lang w:val="fr-FR"/>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Enum2">
    <w:name w:val="Enum2"/>
    <w:basedOn w:val="Normal"/>
    <w:rsid w:val="00EF6121"/>
    <w:pPr>
      <w:keepLines/>
      <w:numPr>
        <w:numId w:val="35"/>
      </w:numPr>
      <w:spacing w:before="120"/>
      <w:ind w:left="2410" w:hanging="284"/>
    </w:pPr>
  </w:style>
  <w:style w:type="paragraph" w:styleId="Textebrut">
    <w:name w:val="Plain Text"/>
    <w:basedOn w:val="Normal"/>
    <w:link w:val="TextebrutCar"/>
    <w:uiPriority w:val="99"/>
    <w:unhideWhenUsed/>
    <w:rsid w:val="00EF6121"/>
    <w:pPr>
      <w:jc w:val="left"/>
    </w:pPr>
    <w:rPr>
      <w:rFonts w:ascii="Consolas" w:eastAsia="Calibri" w:hAnsi="Consolas"/>
      <w:sz w:val="21"/>
      <w:szCs w:val="21"/>
      <w:lang w:val="x-none"/>
    </w:rPr>
  </w:style>
  <w:style w:type="character" w:customStyle="1" w:styleId="TextebrutCar">
    <w:name w:val="Texte brut Car"/>
    <w:basedOn w:val="Policepardfaut"/>
    <w:link w:val="Textebrut"/>
    <w:uiPriority w:val="99"/>
    <w:rsid w:val="00EF6121"/>
    <w:rPr>
      <w:rFonts w:ascii="Consolas" w:hAnsi="Consolas"/>
      <w:sz w:val="21"/>
      <w:szCs w:val="21"/>
      <w:lang w:val="x-none" w:eastAsia="fr-FR"/>
    </w:rPr>
  </w:style>
  <w:style w:type="character" w:customStyle="1" w:styleId="kw-text-non-editable">
    <w:name w:val="kw-text-non-editable"/>
    <w:basedOn w:val="Policepardfaut"/>
    <w:rsid w:val="00EF6121"/>
  </w:style>
  <w:style w:type="character" w:styleId="lev">
    <w:name w:val="Strong"/>
    <w:uiPriority w:val="22"/>
    <w:qFormat/>
    <w:rsid w:val="00EF6121"/>
    <w:rPr>
      <w:b/>
      <w:bCs/>
    </w:rPr>
  </w:style>
  <w:style w:type="paragraph" w:customStyle="1" w:styleId="Balardpuce1">
    <w:name w:val="Balard puce 1"/>
    <w:basedOn w:val="Normal"/>
    <w:qFormat/>
    <w:rsid w:val="00EF6121"/>
    <w:pPr>
      <w:numPr>
        <w:numId w:val="40"/>
      </w:numPr>
      <w:spacing w:before="120" w:after="120"/>
      <w:ind w:left="454" w:hanging="454"/>
    </w:pPr>
    <w:rPr>
      <w:rFonts w:ascii="Calibri" w:eastAsia="Calibri" w:hAnsi="Calibri"/>
      <w:lang w:eastAsia="en-US" w:bidi="en-US"/>
    </w:rPr>
  </w:style>
  <w:style w:type="paragraph" w:customStyle="1" w:styleId="Balardpuce2">
    <w:name w:val="Balard puce 2"/>
    <w:basedOn w:val="Normal"/>
    <w:qFormat/>
    <w:rsid w:val="00EF6121"/>
    <w:pPr>
      <w:numPr>
        <w:ilvl w:val="1"/>
        <w:numId w:val="40"/>
      </w:numPr>
      <w:spacing w:before="120" w:after="120"/>
      <w:ind w:left="908" w:hanging="454"/>
    </w:pPr>
    <w:rPr>
      <w:rFonts w:ascii="Calibri" w:eastAsia="Calibri" w:hAnsi="Calibri"/>
      <w:lang w:eastAsia="en-US" w:bidi="en-US"/>
    </w:rPr>
  </w:style>
  <w:style w:type="paragraph" w:customStyle="1" w:styleId="BalardTitre1">
    <w:name w:val="Balard Titre1"/>
    <w:basedOn w:val="Titre1"/>
    <w:next w:val="BalardTitre2"/>
    <w:qFormat/>
    <w:rsid w:val="00642A3B"/>
    <w:pPr>
      <w:keepNext w:val="0"/>
      <w:numPr>
        <w:numId w:val="39"/>
      </w:numPr>
      <w:pBdr>
        <w:bottom w:val="none" w:sz="0" w:space="0" w:color="auto"/>
      </w:pBdr>
      <w:tabs>
        <w:tab w:val="left" w:pos="0"/>
      </w:tabs>
      <w:spacing w:after="240"/>
      <w:jc w:val="both"/>
    </w:pPr>
    <w:rPr>
      <w:rFonts w:asciiTheme="majorHAnsi" w:eastAsia="Calibri" w:hAnsiTheme="majorHAnsi"/>
      <w:caps w:val="0"/>
      <w:color w:val="002060"/>
      <w:sz w:val="32"/>
      <w:lang w:val="x-none" w:eastAsia="en-US" w:bidi="en-US"/>
    </w:rPr>
  </w:style>
  <w:style w:type="paragraph" w:customStyle="1" w:styleId="BalardTitre2">
    <w:name w:val="Balard Titre2"/>
    <w:basedOn w:val="Titre2"/>
    <w:next w:val="BalardTitre3"/>
    <w:qFormat/>
    <w:rsid w:val="00EF6121"/>
    <w:pPr>
      <w:keepNext w:val="0"/>
      <w:numPr>
        <w:numId w:val="39"/>
      </w:numPr>
      <w:pBdr>
        <w:bottom w:val="none" w:sz="0" w:space="0" w:color="auto"/>
      </w:pBdr>
      <w:spacing w:before="240" w:after="240"/>
    </w:pPr>
    <w:rPr>
      <w:rFonts w:ascii="Calibri" w:eastAsia="Calibri" w:hAnsi="Calibri"/>
      <w:color w:val="8FB3DF"/>
      <w:sz w:val="28"/>
      <w:lang w:val="x-none" w:eastAsia="en-US" w:bidi="en-US"/>
    </w:rPr>
  </w:style>
  <w:style w:type="paragraph" w:customStyle="1" w:styleId="BalardTitre3">
    <w:name w:val="Balard Titre3"/>
    <w:basedOn w:val="Titre3"/>
    <w:next w:val="BalardTitre4"/>
    <w:qFormat/>
    <w:rsid w:val="00EF6121"/>
    <w:pPr>
      <w:keepNext w:val="0"/>
      <w:numPr>
        <w:numId w:val="39"/>
      </w:numPr>
      <w:spacing w:before="240" w:after="240"/>
    </w:pPr>
    <w:rPr>
      <w:rFonts w:ascii="Calibri" w:eastAsia="Calibri" w:hAnsi="Calibri"/>
      <w:color w:val="85616A"/>
      <w:sz w:val="24"/>
      <w:lang w:val="x-none" w:eastAsia="en-US" w:bidi="en-US"/>
    </w:rPr>
  </w:style>
  <w:style w:type="paragraph" w:customStyle="1" w:styleId="BalardTitre4">
    <w:name w:val="Balard Titre4"/>
    <w:basedOn w:val="Titre4"/>
    <w:next w:val="Normal"/>
    <w:qFormat/>
    <w:rsid w:val="00EF6121"/>
    <w:pPr>
      <w:numPr>
        <w:numId w:val="39"/>
      </w:numPr>
      <w:spacing w:before="240" w:after="240"/>
      <w:jc w:val="both"/>
    </w:pPr>
    <w:rPr>
      <w:rFonts w:ascii="Calibri" w:eastAsia="Calibri" w:hAnsi="Calibri"/>
      <w:b/>
      <w:i w:val="0"/>
      <w:lang w:eastAsia="en-US" w:bidi="en-US"/>
    </w:rPr>
  </w:style>
  <w:style w:type="paragraph" w:customStyle="1" w:styleId="Balardpuce3">
    <w:name w:val="Balard puce 3"/>
    <w:basedOn w:val="Normal"/>
    <w:qFormat/>
    <w:rsid w:val="00EF6121"/>
    <w:pPr>
      <w:numPr>
        <w:ilvl w:val="2"/>
        <w:numId w:val="40"/>
      </w:numPr>
      <w:spacing w:before="120" w:after="120"/>
    </w:pPr>
    <w:rPr>
      <w:rFonts w:ascii="Calibri" w:eastAsia="Calibri" w:hAnsi="Calibri"/>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048">
      <w:bodyDiv w:val="1"/>
      <w:marLeft w:val="0"/>
      <w:marRight w:val="0"/>
      <w:marTop w:val="0"/>
      <w:marBottom w:val="0"/>
      <w:divBdr>
        <w:top w:val="none" w:sz="0" w:space="0" w:color="auto"/>
        <w:left w:val="none" w:sz="0" w:space="0" w:color="auto"/>
        <w:bottom w:val="none" w:sz="0" w:space="0" w:color="auto"/>
        <w:right w:val="none" w:sz="0" w:space="0" w:color="auto"/>
      </w:divBdr>
    </w:div>
    <w:div w:id="512114979">
      <w:bodyDiv w:val="1"/>
      <w:marLeft w:val="0"/>
      <w:marRight w:val="0"/>
      <w:marTop w:val="0"/>
      <w:marBottom w:val="0"/>
      <w:divBdr>
        <w:top w:val="none" w:sz="0" w:space="0" w:color="auto"/>
        <w:left w:val="none" w:sz="0" w:space="0" w:color="auto"/>
        <w:bottom w:val="none" w:sz="0" w:space="0" w:color="auto"/>
        <w:right w:val="none" w:sz="0" w:space="0" w:color="auto"/>
      </w:divBdr>
    </w:div>
    <w:div w:id="1764491488">
      <w:bodyDiv w:val="1"/>
      <w:marLeft w:val="0"/>
      <w:marRight w:val="0"/>
      <w:marTop w:val="0"/>
      <w:marBottom w:val="0"/>
      <w:divBdr>
        <w:top w:val="none" w:sz="0" w:space="0" w:color="auto"/>
        <w:left w:val="none" w:sz="0" w:space="0" w:color="auto"/>
        <w:bottom w:val="none" w:sz="0" w:space="0" w:color="auto"/>
        <w:right w:val="none" w:sz="0" w:space="0" w:color="auto"/>
      </w:divBdr>
    </w:div>
    <w:div w:id="1832987110">
      <w:bodyDiv w:val="1"/>
      <w:marLeft w:val="0"/>
      <w:marRight w:val="0"/>
      <w:marTop w:val="0"/>
      <w:marBottom w:val="0"/>
      <w:divBdr>
        <w:top w:val="none" w:sz="0" w:space="0" w:color="auto"/>
        <w:left w:val="none" w:sz="0" w:space="0" w:color="auto"/>
        <w:bottom w:val="none" w:sz="0" w:space="0" w:color="auto"/>
        <w:right w:val="none" w:sz="0" w:space="0" w:color="auto"/>
      </w:divBdr>
    </w:div>
    <w:div w:id="1844278974">
      <w:bodyDiv w:val="1"/>
      <w:marLeft w:val="0"/>
      <w:marRight w:val="0"/>
      <w:marTop w:val="0"/>
      <w:marBottom w:val="0"/>
      <w:divBdr>
        <w:top w:val="none" w:sz="0" w:space="0" w:color="auto"/>
        <w:left w:val="none" w:sz="0" w:space="0" w:color="auto"/>
        <w:bottom w:val="none" w:sz="0" w:space="0" w:color="auto"/>
        <w:right w:val="none" w:sz="0" w:space="0" w:color="auto"/>
      </w:divBdr>
    </w:div>
    <w:div w:id="1890338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21.png"/><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image" Target="media/image138.png"/><Relationship Id="rId324" Type="http://schemas.openxmlformats.org/officeDocument/2006/relationships/hyperlink" Target="file:///\\bcnvdat007\refbin\BE\FMAO\Installation\MNT" TargetMode="External"/><Relationship Id="rId366" Type="http://schemas.openxmlformats.org/officeDocument/2006/relationships/hyperlink" Target="http://@ip_INSENV/pfnr.dll/showfunctions" TargetMode="External"/><Relationship Id="rId170" Type="http://schemas.openxmlformats.org/officeDocument/2006/relationships/image" Target="media/image148.png"/><Relationship Id="rId191" Type="http://schemas.openxmlformats.org/officeDocument/2006/relationships/image" Target="media/image163.png"/><Relationship Id="rId205" Type="http://schemas.openxmlformats.org/officeDocument/2006/relationships/image" Target="media/image172.png"/><Relationship Id="rId226" Type="http://schemas.openxmlformats.org/officeDocument/2006/relationships/image" Target="media/image183.png"/><Relationship Id="rId247" Type="http://schemas.openxmlformats.org/officeDocument/2006/relationships/oleObject" Target="embeddings/oleObject25.bin"/><Relationship Id="rId107" Type="http://schemas.openxmlformats.org/officeDocument/2006/relationships/image" Target="media/image94.png"/><Relationship Id="rId268" Type="http://schemas.openxmlformats.org/officeDocument/2006/relationships/hyperlink" Target="http://10.4.5.225/pfnr.dll/showfunctions" TargetMode="External"/><Relationship Id="rId289" Type="http://schemas.openxmlformats.org/officeDocument/2006/relationships/image" Target="media/image213.png"/><Relationship Id="rId11" Type="http://schemas.openxmlformats.org/officeDocument/2006/relationships/hyperlink" Target="http://gedeonsso.bouygues-construction.com:80/gedeonsso/compo/dl.do?id=09008d3d802b9d8d&amp;docbase=BDPBCN&amp;extview=yes"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2.png"/><Relationship Id="rId314" Type="http://schemas.openxmlformats.org/officeDocument/2006/relationships/oleObject" Target="embeddings/oleObject49.bin"/><Relationship Id="rId335" Type="http://schemas.openxmlformats.org/officeDocument/2006/relationships/image" Target="media/image243.emf"/><Relationship Id="rId356" Type="http://schemas.openxmlformats.org/officeDocument/2006/relationships/image" Target="media/image260.png"/><Relationship Id="rId377" Type="http://schemas.openxmlformats.org/officeDocument/2006/relationships/image" Target="media/image27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IP_Instance_FMAO/PIC_EncodeConnectionstring.asp" TargetMode="External"/><Relationship Id="rId181" Type="http://schemas.openxmlformats.org/officeDocument/2006/relationships/image" Target="media/image157.png"/><Relationship Id="rId216" Type="http://schemas.openxmlformats.org/officeDocument/2006/relationships/oleObject" Target="embeddings/oleObject10.bin"/><Relationship Id="rId237" Type="http://schemas.openxmlformats.org/officeDocument/2006/relationships/oleObject" Target="embeddings/oleObject20.bin"/><Relationship Id="rId258" Type="http://schemas.openxmlformats.org/officeDocument/2006/relationships/image" Target="media/image199.png"/><Relationship Id="rId279"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5.png"/><Relationship Id="rId290" Type="http://schemas.openxmlformats.org/officeDocument/2006/relationships/image" Target="media/image214.png"/><Relationship Id="rId304" Type="http://schemas.openxmlformats.org/officeDocument/2006/relationships/image" Target="media/image226.png"/><Relationship Id="rId325" Type="http://schemas.openxmlformats.org/officeDocument/2006/relationships/image" Target="media/image233.png"/><Relationship Id="rId346" Type="http://schemas.openxmlformats.org/officeDocument/2006/relationships/image" Target="media/image254.png"/><Relationship Id="rId367" Type="http://schemas.openxmlformats.org/officeDocument/2006/relationships/hyperlink" Target="http://@IP/fileupload.dll/upload" TargetMode="External"/><Relationship Id="rId388" Type="http://schemas.openxmlformats.org/officeDocument/2006/relationships/image" Target="media/image288.png"/><Relationship Id="rId85" Type="http://schemas.openxmlformats.org/officeDocument/2006/relationships/image" Target="media/image72.png"/><Relationship Id="rId150" Type="http://schemas.openxmlformats.org/officeDocument/2006/relationships/hyperlink" Target="http://@IP_Instance_FMAO" TargetMode="External"/><Relationship Id="rId171" Type="http://schemas.openxmlformats.org/officeDocument/2006/relationships/image" Target="media/image149.png"/><Relationship Id="rId192" Type="http://schemas.openxmlformats.org/officeDocument/2006/relationships/image" Target="media/image164.png"/><Relationship Id="rId206" Type="http://schemas.openxmlformats.org/officeDocument/2006/relationships/oleObject" Target="embeddings/oleObject6.bin"/><Relationship Id="rId227" Type="http://schemas.openxmlformats.org/officeDocument/2006/relationships/oleObject" Target="embeddings/oleObject15.bin"/><Relationship Id="rId248" Type="http://schemas.openxmlformats.org/officeDocument/2006/relationships/image" Target="media/image194.png"/><Relationship Id="rId269" Type="http://schemas.openxmlformats.org/officeDocument/2006/relationships/hyperlink" Target="http://@_ip" TargetMode="External"/><Relationship Id="rId12" Type="http://schemas.openxmlformats.org/officeDocument/2006/relationships/image" Target="media/image3.png"/><Relationship Id="rId33" Type="http://schemas.openxmlformats.org/officeDocument/2006/relationships/hyperlink" Target="file:///\\bcnvdat007\refbin\dos\fmao\Sources\2011.A\Planon" TargetMode="External"/><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oleObject" Target="embeddings/oleObject39.bin"/><Relationship Id="rId315" Type="http://schemas.openxmlformats.org/officeDocument/2006/relationships/oleObject" Target="embeddings/oleObject50.bin"/><Relationship Id="rId336" Type="http://schemas.openxmlformats.org/officeDocument/2006/relationships/image" Target="media/image244.emf"/><Relationship Id="rId357" Type="http://schemas.openxmlformats.org/officeDocument/2006/relationships/image" Target="media/image261.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39.png"/><Relationship Id="rId182" Type="http://schemas.openxmlformats.org/officeDocument/2006/relationships/hyperlink" Target="http://@IP/pfnr.dll/showfunctions" TargetMode="External"/><Relationship Id="rId217" Type="http://schemas.openxmlformats.org/officeDocument/2006/relationships/image" Target="media/image179.png"/><Relationship Id="rId378" Type="http://schemas.openxmlformats.org/officeDocument/2006/relationships/image" Target="media/image278.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oleObject" Target="embeddings/oleObject31.bin"/><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hyperlink" Target="http://10.4.5.225" TargetMode="External"/><Relationship Id="rId291" Type="http://schemas.openxmlformats.org/officeDocument/2006/relationships/oleObject" Target="embeddings/oleObject43.bin"/><Relationship Id="rId305" Type="http://schemas.openxmlformats.org/officeDocument/2006/relationships/image" Target="media/image227.png"/><Relationship Id="rId326" Type="http://schemas.openxmlformats.org/officeDocument/2006/relationships/image" Target="media/image234.png"/><Relationship Id="rId347" Type="http://schemas.openxmlformats.org/officeDocument/2006/relationships/image" Target="media/image255.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IP_Instance_FMAO/home.htm" TargetMode="External"/><Relationship Id="rId368" Type="http://schemas.openxmlformats.org/officeDocument/2006/relationships/image" Target="media/image268.png"/><Relationship Id="rId389" Type="http://schemas.openxmlformats.org/officeDocument/2006/relationships/image" Target="media/image289.png"/><Relationship Id="rId172" Type="http://schemas.openxmlformats.org/officeDocument/2006/relationships/image" Target="media/image150.png"/><Relationship Id="rId193" Type="http://schemas.openxmlformats.org/officeDocument/2006/relationships/image" Target="media/image165.png"/><Relationship Id="rId207" Type="http://schemas.openxmlformats.org/officeDocument/2006/relationships/image" Target="media/image173.png"/><Relationship Id="rId228" Type="http://schemas.openxmlformats.org/officeDocument/2006/relationships/image" Target="media/image184.png"/><Relationship Id="rId249" Type="http://schemas.openxmlformats.org/officeDocument/2006/relationships/oleObject" Target="embeddings/oleObject26.bin"/><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00.png"/><Relationship Id="rId281" Type="http://schemas.openxmlformats.org/officeDocument/2006/relationships/image" Target="media/image208.png"/><Relationship Id="rId316" Type="http://schemas.openxmlformats.org/officeDocument/2006/relationships/oleObject" Target="embeddings/oleObject51.bin"/><Relationship Id="rId337" Type="http://schemas.openxmlformats.org/officeDocument/2006/relationships/image" Target="media/image245.emf"/><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358" Type="http://schemas.openxmlformats.org/officeDocument/2006/relationships/image" Target="media/image262.png"/><Relationship Id="rId379" Type="http://schemas.openxmlformats.org/officeDocument/2006/relationships/image" Target="media/image27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58.png"/><Relationship Id="rId218" Type="http://schemas.openxmlformats.org/officeDocument/2006/relationships/oleObject" Target="embeddings/oleObject11.bin"/><Relationship Id="rId239" Type="http://schemas.openxmlformats.org/officeDocument/2006/relationships/oleObject" Target="embeddings/oleObject21.bin"/><Relationship Id="rId390" Type="http://schemas.openxmlformats.org/officeDocument/2006/relationships/image" Target="media/image290.png"/><Relationship Id="rId250" Type="http://schemas.openxmlformats.org/officeDocument/2006/relationships/image" Target="media/image195.png"/><Relationship Id="rId271" Type="http://schemas.openxmlformats.org/officeDocument/2006/relationships/image" Target="media/image203.png"/><Relationship Id="rId292" Type="http://schemas.openxmlformats.org/officeDocument/2006/relationships/image" Target="media/image215.png"/><Relationship Id="rId306" Type="http://schemas.openxmlformats.org/officeDocument/2006/relationships/image" Target="media/image228.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327" Type="http://schemas.openxmlformats.org/officeDocument/2006/relationships/image" Target="media/image235.png"/><Relationship Id="rId348" Type="http://schemas.openxmlformats.org/officeDocument/2006/relationships/image" Target="media/image256.png"/><Relationship Id="rId369" Type="http://schemas.openxmlformats.org/officeDocument/2006/relationships/image" Target="media/image269.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66.png"/><Relationship Id="rId208" Type="http://schemas.openxmlformats.org/officeDocument/2006/relationships/oleObject" Target="embeddings/oleObject7.bin"/><Relationship Id="rId229" Type="http://schemas.openxmlformats.org/officeDocument/2006/relationships/oleObject" Target="embeddings/oleObject16.bin"/><Relationship Id="rId380" Type="http://schemas.openxmlformats.org/officeDocument/2006/relationships/image" Target="media/image280.png"/><Relationship Id="rId240" Type="http://schemas.openxmlformats.org/officeDocument/2006/relationships/image" Target="media/image190.png"/><Relationship Id="rId261" Type="http://schemas.openxmlformats.org/officeDocument/2006/relationships/oleObject" Target="embeddings/oleObject32.bin"/><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oleObject" Target="embeddings/oleObject40.bin"/><Relationship Id="rId317" Type="http://schemas.openxmlformats.org/officeDocument/2006/relationships/oleObject" Target="embeddings/oleObject52.bin"/><Relationship Id="rId338" Type="http://schemas.openxmlformats.org/officeDocument/2006/relationships/image" Target="media/image246.emf"/><Relationship Id="rId359" Type="http://schemas.openxmlformats.org/officeDocument/2006/relationships/image" Target="media/image263.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IP_Instance_FMAO" TargetMode="External"/><Relationship Id="rId163" Type="http://schemas.openxmlformats.org/officeDocument/2006/relationships/image" Target="media/image141.png"/><Relationship Id="rId184" Type="http://schemas.openxmlformats.org/officeDocument/2006/relationships/image" Target="media/image159.png"/><Relationship Id="rId219" Type="http://schemas.openxmlformats.org/officeDocument/2006/relationships/hyperlink" Target="http://@_IP/PIC_loginpage.asp" TargetMode="External"/><Relationship Id="rId370" Type="http://schemas.openxmlformats.org/officeDocument/2006/relationships/image" Target="media/image270.png"/><Relationship Id="rId391" Type="http://schemas.openxmlformats.org/officeDocument/2006/relationships/image" Target="media/image291.png"/><Relationship Id="rId230" Type="http://schemas.openxmlformats.org/officeDocument/2006/relationships/image" Target="media/image185.png"/><Relationship Id="rId251" Type="http://schemas.openxmlformats.org/officeDocument/2006/relationships/oleObject" Target="embeddings/oleObject27.bin"/><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oleObject" Target="embeddings/oleObject35.bin"/><Relationship Id="rId293" Type="http://schemas.openxmlformats.org/officeDocument/2006/relationships/oleObject" Target="embeddings/oleObject44.bin"/><Relationship Id="rId307" Type="http://schemas.openxmlformats.org/officeDocument/2006/relationships/image" Target="media/image229.png"/><Relationship Id="rId328" Type="http://schemas.openxmlformats.org/officeDocument/2006/relationships/image" Target="media/image236.emf"/><Relationship Id="rId349" Type="http://schemas.openxmlformats.org/officeDocument/2006/relationships/image" Target="media/image257.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hyperlink" Target="http://@IP_Instance_FMAO/PIC_loginpage.asp" TargetMode="External"/><Relationship Id="rId174" Type="http://schemas.openxmlformats.org/officeDocument/2006/relationships/image" Target="media/image152.png"/><Relationship Id="rId195" Type="http://schemas.openxmlformats.org/officeDocument/2006/relationships/image" Target="media/image167.png"/><Relationship Id="rId209" Type="http://schemas.openxmlformats.org/officeDocument/2006/relationships/image" Target="media/image174.jpeg"/><Relationship Id="rId360" Type="http://schemas.openxmlformats.org/officeDocument/2006/relationships/image" Target="media/image264.png"/><Relationship Id="rId381" Type="http://schemas.openxmlformats.org/officeDocument/2006/relationships/image" Target="media/image281.png"/><Relationship Id="rId220" Type="http://schemas.openxmlformats.org/officeDocument/2006/relationships/image" Target="media/image180.png"/><Relationship Id="rId241" Type="http://schemas.openxmlformats.org/officeDocument/2006/relationships/oleObject" Target="embeddings/oleObject22.bin"/><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01.png"/><Relationship Id="rId283" Type="http://schemas.openxmlformats.org/officeDocument/2006/relationships/image" Target="media/image209.png"/><Relationship Id="rId318" Type="http://schemas.openxmlformats.org/officeDocument/2006/relationships/image" Target="media/image232.png"/><Relationship Id="rId339" Type="http://schemas.openxmlformats.org/officeDocument/2006/relationships/image" Target="media/image24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IP_applicative:port_Webclient_HTTP/manager/html" TargetMode="External"/><Relationship Id="rId143" Type="http://schemas.openxmlformats.org/officeDocument/2006/relationships/hyperlink" Target="file:///\\SERVEUR\%7bLecteur%7d$\Repertoire\Sous-Repertoire" TargetMode="External"/><Relationship Id="rId164" Type="http://schemas.openxmlformats.org/officeDocument/2006/relationships/image" Target="media/image142.png"/><Relationship Id="rId185" Type="http://schemas.openxmlformats.org/officeDocument/2006/relationships/hyperlink" Target="http://@IP" TargetMode="External"/><Relationship Id="rId350" Type="http://schemas.openxmlformats.org/officeDocument/2006/relationships/image" Target="media/image258.png"/><Relationship Id="rId371" Type="http://schemas.openxmlformats.org/officeDocument/2006/relationships/image" Target="media/image271.png"/><Relationship Id="rId9" Type="http://schemas.openxmlformats.org/officeDocument/2006/relationships/footer" Target="footer1.xml"/><Relationship Id="rId210" Type="http://schemas.openxmlformats.org/officeDocument/2006/relationships/image" Target="media/image175.jpeg"/><Relationship Id="rId392"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oleObject" Target="embeddings/oleObject17.bin"/><Relationship Id="rId252" Type="http://schemas.openxmlformats.org/officeDocument/2006/relationships/image" Target="media/image196.png"/><Relationship Id="rId273" Type="http://schemas.openxmlformats.org/officeDocument/2006/relationships/image" Target="media/image204.png"/><Relationship Id="rId294" Type="http://schemas.openxmlformats.org/officeDocument/2006/relationships/image" Target="media/image216.png"/><Relationship Id="rId308" Type="http://schemas.openxmlformats.org/officeDocument/2006/relationships/image" Target="media/image230.png"/><Relationship Id="rId329" Type="http://schemas.openxmlformats.org/officeDocument/2006/relationships/image" Target="media/image23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4.png"/><Relationship Id="rId175" Type="http://schemas.openxmlformats.org/officeDocument/2006/relationships/image" Target="media/image153.png"/><Relationship Id="rId340" Type="http://schemas.openxmlformats.org/officeDocument/2006/relationships/image" Target="media/image248.png"/><Relationship Id="rId361" Type="http://schemas.openxmlformats.org/officeDocument/2006/relationships/image" Target="media/image265.png"/><Relationship Id="rId196" Type="http://schemas.openxmlformats.org/officeDocument/2006/relationships/oleObject" Target="embeddings/oleObject1.bin"/><Relationship Id="rId200" Type="http://schemas.openxmlformats.org/officeDocument/2006/relationships/oleObject" Target="embeddings/oleObject3.bin"/><Relationship Id="rId382" Type="http://schemas.openxmlformats.org/officeDocument/2006/relationships/image" Target="media/image282.png"/><Relationship Id="rId16" Type="http://schemas.openxmlformats.org/officeDocument/2006/relationships/image" Target="media/image7.png"/><Relationship Id="rId221" Type="http://schemas.openxmlformats.org/officeDocument/2006/relationships/oleObject" Target="embeddings/oleObject12.bin"/><Relationship Id="rId242" Type="http://schemas.openxmlformats.org/officeDocument/2006/relationships/image" Target="media/image191.png"/><Relationship Id="rId263" Type="http://schemas.openxmlformats.org/officeDocument/2006/relationships/oleObject" Target="embeddings/oleObject33.bin"/><Relationship Id="rId284" Type="http://schemas.openxmlformats.org/officeDocument/2006/relationships/image" Target="media/image210.png"/><Relationship Id="rId319" Type="http://schemas.openxmlformats.org/officeDocument/2006/relationships/oleObject" Target="embeddings/oleObject53.bin"/><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hyperlink" Target="file:///\\BCNVMBE021\D$\EXP_DEV\PSS" TargetMode="External"/><Relationship Id="rId330" Type="http://schemas.openxmlformats.org/officeDocument/2006/relationships/image" Target="media/image238.png"/><Relationship Id="rId90" Type="http://schemas.openxmlformats.org/officeDocument/2006/relationships/image" Target="media/image77.png"/><Relationship Id="rId165" Type="http://schemas.openxmlformats.org/officeDocument/2006/relationships/image" Target="media/image143.png"/><Relationship Id="rId186" Type="http://schemas.openxmlformats.org/officeDocument/2006/relationships/hyperlink" Target="https://FQDN" TargetMode="External"/><Relationship Id="rId351" Type="http://schemas.openxmlformats.org/officeDocument/2006/relationships/hyperlink" Target="file:///\\Serveur" TargetMode="External"/><Relationship Id="rId372" Type="http://schemas.openxmlformats.org/officeDocument/2006/relationships/image" Target="media/image272.png"/><Relationship Id="rId393" Type="http://schemas.openxmlformats.org/officeDocument/2006/relationships/theme" Target="theme/theme1.xml"/><Relationship Id="rId211" Type="http://schemas.openxmlformats.org/officeDocument/2006/relationships/image" Target="media/image176.png"/><Relationship Id="rId232" Type="http://schemas.openxmlformats.org/officeDocument/2006/relationships/image" Target="media/image186.png"/><Relationship Id="rId253" Type="http://schemas.openxmlformats.org/officeDocument/2006/relationships/oleObject" Target="embeddings/oleObject28.bin"/><Relationship Id="rId274" Type="http://schemas.openxmlformats.org/officeDocument/2006/relationships/oleObject" Target="embeddings/oleObject36.bin"/><Relationship Id="rId295" Type="http://schemas.openxmlformats.org/officeDocument/2006/relationships/image" Target="media/image217.png"/><Relationship Id="rId309" Type="http://schemas.openxmlformats.org/officeDocument/2006/relationships/image" Target="media/image23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0.png"/><Relationship Id="rId320" Type="http://schemas.openxmlformats.org/officeDocument/2006/relationships/oleObject" Target="embeddings/oleObject54.bin"/><Relationship Id="rId80" Type="http://schemas.openxmlformats.org/officeDocument/2006/relationships/image" Target="media/image67.png"/><Relationship Id="rId155" Type="http://schemas.openxmlformats.org/officeDocument/2006/relationships/hyperlink" Target="http://@IP_Instance_FMAO:Port_WebClient/webclient/" TargetMode="External"/><Relationship Id="rId176" Type="http://schemas.openxmlformats.org/officeDocument/2006/relationships/image" Target="media/image154.png"/><Relationship Id="rId197" Type="http://schemas.openxmlformats.org/officeDocument/2006/relationships/image" Target="media/image168.png"/><Relationship Id="rId341" Type="http://schemas.openxmlformats.org/officeDocument/2006/relationships/image" Target="media/image249.png"/><Relationship Id="rId362" Type="http://schemas.openxmlformats.org/officeDocument/2006/relationships/image" Target="media/image266.png"/><Relationship Id="rId383" Type="http://schemas.openxmlformats.org/officeDocument/2006/relationships/image" Target="media/image283.png"/><Relationship Id="rId201" Type="http://schemas.openxmlformats.org/officeDocument/2006/relationships/image" Target="media/image170.png"/><Relationship Id="rId222" Type="http://schemas.openxmlformats.org/officeDocument/2006/relationships/image" Target="media/image181.png"/><Relationship Id="rId243" Type="http://schemas.openxmlformats.org/officeDocument/2006/relationships/oleObject" Target="embeddings/oleObject23.bin"/><Relationship Id="rId264" Type="http://schemas.openxmlformats.org/officeDocument/2006/relationships/image" Target="media/image202.png"/><Relationship Id="rId285" Type="http://schemas.openxmlformats.org/officeDocument/2006/relationships/oleObject" Target="embeddings/oleObject41.bin"/><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hyperlink" Target="http://@IP:Port/webclient/client/login" TargetMode="External"/><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oleObject" Target="embeddings/oleObject45.bin"/><Relationship Id="rId70" Type="http://schemas.openxmlformats.org/officeDocument/2006/relationships/image" Target="media/image57.emf"/><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4.png"/><Relationship Id="rId187" Type="http://schemas.openxmlformats.org/officeDocument/2006/relationships/image" Target="media/image160.png"/><Relationship Id="rId331" Type="http://schemas.openxmlformats.org/officeDocument/2006/relationships/image" Target="media/image239.jpeg"/><Relationship Id="rId352" Type="http://schemas.openxmlformats.org/officeDocument/2006/relationships/hyperlink" Target="file:///\\BCNSSRV926\ITI_INT\PSS\" TargetMode="External"/><Relationship Id="rId373" Type="http://schemas.openxmlformats.org/officeDocument/2006/relationships/image" Target="media/image273.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oleObject" Target="embeddings/oleObject18.bin"/><Relationship Id="rId254" Type="http://schemas.openxmlformats.org/officeDocument/2006/relationships/image" Target="media/image197.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05.png"/><Relationship Id="rId296" Type="http://schemas.openxmlformats.org/officeDocument/2006/relationships/image" Target="media/image218.png"/><Relationship Id="rId300" Type="http://schemas.openxmlformats.org/officeDocument/2006/relationships/image" Target="media/image222.png"/><Relationship Id="rId60" Type="http://schemas.openxmlformats.org/officeDocument/2006/relationships/hyperlink" Target="http://10.5.253.6:18070/webclient/client/login" TargetMode="External"/><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oleObject" Target="embeddings/oleObject2.bin"/><Relationship Id="rId321" Type="http://schemas.openxmlformats.org/officeDocument/2006/relationships/oleObject" Target="embeddings/oleObject55.bin"/><Relationship Id="rId342" Type="http://schemas.openxmlformats.org/officeDocument/2006/relationships/image" Target="media/image250.png"/><Relationship Id="rId363" Type="http://schemas.openxmlformats.org/officeDocument/2006/relationships/image" Target="media/image267.png"/><Relationship Id="rId384" Type="http://schemas.openxmlformats.org/officeDocument/2006/relationships/image" Target="media/image284.png"/><Relationship Id="rId202" Type="http://schemas.openxmlformats.org/officeDocument/2006/relationships/oleObject" Target="embeddings/oleObject4.bin"/><Relationship Id="rId223" Type="http://schemas.openxmlformats.org/officeDocument/2006/relationships/oleObject" Target="embeddings/oleObject13.bin"/><Relationship Id="rId244" Type="http://schemas.openxmlformats.org/officeDocument/2006/relationships/image" Target="media/image19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oleObject" Target="embeddings/oleObject34.bin"/><Relationship Id="rId286" Type="http://schemas.openxmlformats.org/officeDocument/2006/relationships/image" Target="media/image211.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5.png"/><Relationship Id="rId188" Type="http://schemas.openxmlformats.org/officeDocument/2006/relationships/image" Target="media/image161.png"/><Relationship Id="rId311" Type="http://schemas.openxmlformats.org/officeDocument/2006/relationships/oleObject" Target="embeddings/oleObject46.bin"/><Relationship Id="rId332" Type="http://schemas.openxmlformats.org/officeDocument/2006/relationships/image" Target="media/image240.emf"/><Relationship Id="rId353" Type="http://schemas.openxmlformats.org/officeDocument/2006/relationships/hyperlink" Target="file:///\\BCNSSRV926\DAV\ITIINT\Temp" TargetMode="External"/><Relationship Id="rId374" Type="http://schemas.openxmlformats.org/officeDocument/2006/relationships/image" Target="media/image274.png"/><Relationship Id="rId71" Type="http://schemas.openxmlformats.org/officeDocument/2006/relationships/image" Target="media/image58.emf"/><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oleObject" Target="embeddings/oleObject29.bin"/><Relationship Id="rId276" Type="http://schemas.openxmlformats.org/officeDocument/2006/relationships/oleObject" Target="embeddings/oleObject37.bin"/><Relationship Id="rId297" Type="http://schemas.openxmlformats.org/officeDocument/2006/relationships/image" Target="media/image219.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36.png"/><Relationship Id="rId178" Type="http://schemas.openxmlformats.org/officeDocument/2006/relationships/hyperlink" Target="http://@IP/pfnr.dll/echo" TargetMode="External"/><Relationship Id="rId301" Type="http://schemas.openxmlformats.org/officeDocument/2006/relationships/image" Target="media/image223.png"/><Relationship Id="rId322" Type="http://schemas.openxmlformats.org/officeDocument/2006/relationships/oleObject" Target="embeddings/oleObject56.bin"/><Relationship Id="rId343" Type="http://schemas.openxmlformats.org/officeDocument/2006/relationships/image" Target="media/image251.png"/><Relationship Id="rId364" Type="http://schemas.openxmlformats.org/officeDocument/2006/relationships/hyperlink" Target="http://@ip_INSENV/pfnr.dll/echo"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9.png"/><Relationship Id="rId203" Type="http://schemas.openxmlformats.org/officeDocument/2006/relationships/image" Target="media/image171.png"/><Relationship Id="rId385" Type="http://schemas.openxmlformats.org/officeDocument/2006/relationships/image" Target="media/image285.png"/><Relationship Id="rId19" Type="http://schemas.openxmlformats.org/officeDocument/2006/relationships/image" Target="media/image10.png"/><Relationship Id="rId224" Type="http://schemas.openxmlformats.org/officeDocument/2006/relationships/image" Target="media/image182.png"/><Relationship Id="rId245" Type="http://schemas.openxmlformats.org/officeDocument/2006/relationships/oleObject" Target="embeddings/oleObject24.bin"/><Relationship Id="rId266" Type="http://schemas.openxmlformats.org/officeDocument/2006/relationships/hyperlink" Target="http://@_ip/pfnr.dll/echo" TargetMode="External"/><Relationship Id="rId287" Type="http://schemas.openxmlformats.org/officeDocument/2006/relationships/image" Target="media/image212.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6.png"/><Relationship Id="rId312" Type="http://schemas.openxmlformats.org/officeDocument/2006/relationships/oleObject" Target="embeddings/oleObject47.bin"/><Relationship Id="rId333" Type="http://schemas.openxmlformats.org/officeDocument/2006/relationships/image" Target="media/image241.emf"/><Relationship Id="rId354" Type="http://schemas.openxmlformats.org/officeDocument/2006/relationships/hyperlink" Target="file:///\\BCNSSRV926\DAV\ITIINT\Doc"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2.png"/><Relationship Id="rId375"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oleObject" Target="embeddings/oleObject19.bin"/><Relationship Id="rId256" Type="http://schemas.openxmlformats.org/officeDocument/2006/relationships/image" Target="media/image198.png"/><Relationship Id="rId277" Type="http://schemas.openxmlformats.org/officeDocument/2006/relationships/image" Target="media/image206.png"/><Relationship Id="rId298" Type="http://schemas.openxmlformats.org/officeDocument/2006/relationships/image" Target="media/image220.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37.png"/><Relationship Id="rId302" Type="http://schemas.openxmlformats.org/officeDocument/2006/relationships/image" Target="media/image224.png"/><Relationship Id="rId323" Type="http://schemas.openxmlformats.org/officeDocument/2006/relationships/oleObject" Target="embeddings/oleObject57.bin"/><Relationship Id="rId344" Type="http://schemas.openxmlformats.org/officeDocument/2006/relationships/image" Target="media/image25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6.png"/><Relationship Id="rId365" Type="http://schemas.openxmlformats.org/officeDocument/2006/relationships/hyperlink" Target="http://@ip_INSENV/pfnr.dll/cc" TargetMode="External"/><Relationship Id="rId386" Type="http://schemas.openxmlformats.org/officeDocument/2006/relationships/image" Target="media/image286.png"/><Relationship Id="rId190" Type="http://schemas.openxmlformats.org/officeDocument/2006/relationships/hyperlink" Target="http://@IP_nom_instance/PIC_EncodeConnectionstring.asp" TargetMode="External"/><Relationship Id="rId204" Type="http://schemas.openxmlformats.org/officeDocument/2006/relationships/oleObject" Target="embeddings/oleObject5.bin"/><Relationship Id="rId225" Type="http://schemas.openxmlformats.org/officeDocument/2006/relationships/oleObject" Target="embeddings/oleObject14.bin"/><Relationship Id="rId246" Type="http://schemas.openxmlformats.org/officeDocument/2006/relationships/image" Target="media/image193.png"/><Relationship Id="rId267" Type="http://schemas.openxmlformats.org/officeDocument/2006/relationships/hyperlink" Target="http://@_ip/pfnr.dll/cc" TargetMode="External"/><Relationship Id="rId288" Type="http://schemas.openxmlformats.org/officeDocument/2006/relationships/oleObject" Target="embeddings/oleObject42.bin"/><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oleObject" Target="embeddings/oleObject48.bin"/><Relationship Id="rId10" Type="http://schemas.openxmlformats.org/officeDocument/2006/relationships/footer" Target="footer2.xml"/><Relationship Id="rId31" Type="http://schemas.openxmlformats.org/officeDocument/2006/relationships/hyperlink" Target="file:///\\bcnvdat007\refbin\dos\fmao" TargetMode="External"/><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7.png"/><Relationship Id="rId334" Type="http://schemas.openxmlformats.org/officeDocument/2006/relationships/image" Target="media/image242.emf"/><Relationship Id="rId355" Type="http://schemas.openxmlformats.org/officeDocument/2006/relationships/image" Target="media/image259.png"/><Relationship Id="rId376"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hyperlink" Target="http://@IP/pfnr.dll/cc" TargetMode="External"/><Relationship Id="rId215" Type="http://schemas.openxmlformats.org/officeDocument/2006/relationships/image" Target="media/image178.png"/><Relationship Id="rId236" Type="http://schemas.openxmlformats.org/officeDocument/2006/relationships/image" Target="media/image188.png"/><Relationship Id="rId257" Type="http://schemas.openxmlformats.org/officeDocument/2006/relationships/oleObject" Target="embeddings/oleObject30.bin"/><Relationship Id="rId278" Type="http://schemas.openxmlformats.org/officeDocument/2006/relationships/oleObject" Target="embeddings/oleObject38.bin"/><Relationship Id="rId303" Type="http://schemas.openxmlformats.org/officeDocument/2006/relationships/image" Target="media/image225.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4.png"/><Relationship Id="rId345" Type="http://schemas.openxmlformats.org/officeDocument/2006/relationships/image" Target="media/image253.png"/><Relationship Id="rId387" Type="http://schemas.openxmlformats.org/officeDocument/2006/relationships/image" Target="media/image28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86E185-D892-4744-8106-C998C4489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139</Pages>
  <Words>20225</Words>
  <Characters>111238</Characters>
  <Application>Microsoft Office Word</Application>
  <DocSecurity>0</DocSecurity>
  <Lines>926</Lines>
  <Paragraphs>262</Paragraphs>
  <ScaleCrop>false</ScaleCrop>
  <HeadingPairs>
    <vt:vector size="2" baseType="variant">
      <vt:variant>
        <vt:lpstr>Titre</vt:lpstr>
      </vt:variant>
      <vt:variant>
        <vt:i4>1</vt:i4>
      </vt:variant>
    </vt:vector>
  </HeadingPairs>
  <TitlesOfParts>
    <vt:vector size="1" baseType="lpstr">
      <vt:lpstr/>
    </vt:vector>
  </TitlesOfParts>
  <Company>BOUYGUES-CONSTRUCTION</Company>
  <LinksUpToDate>false</LinksUpToDate>
  <CharactersWithSpaces>131201</CharactersWithSpaces>
  <SharedDoc>false</SharedDoc>
  <HLinks>
    <vt:vector size="66" baseType="variant">
      <vt:variant>
        <vt:i4>1900593</vt:i4>
      </vt:variant>
      <vt:variant>
        <vt:i4>42</vt:i4>
      </vt:variant>
      <vt:variant>
        <vt:i4>0</vt:i4>
      </vt:variant>
      <vt:variant>
        <vt:i4>5</vt:i4>
      </vt:variant>
      <vt:variant>
        <vt:lpwstr>http://ip_insenv/pfnr.dll/showfunctions</vt:lpwstr>
      </vt:variant>
      <vt:variant>
        <vt:lpwstr/>
      </vt:variant>
      <vt:variant>
        <vt:i4>7340125</vt:i4>
      </vt:variant>
      <vt:variant>
        <vt:i4>39</vt:i4>
      </vt:variant>
      <vt:variant>
        <vt:i4>0</vt:i4>
      </vt:variant>
      <vt:variant>
        <vt:i4>5</vt:i4>
      </vt:variant>
      <vt:variant>
        <vt:lpwstr>http://ip_insenv/pfnr.dll/cc</vt:lpwstr>
      </vt:variant>
      <vt:variant>
        <vt:lpwstr/>
      </vt:variant>
      <vt:variant>
        <vt:i4>2031667</vt:i4>
      </vt:variant>
      <vt:variant>
        <vt:i4>36</vt:i4>
      </vt:variant>
      <vt:variant>
        <vt:i4>0</vt:i4>
      </vt:variant>
      <vt:variant>
        <vt:i4>5</vt:i4>
      </vt:variant>
      <vt:variant>
        <vt:lpwstr>http://ip_insenv/pfnr.dll/echo</vt:lpwstr>
      </vt:variant>
      <vt:variant>
        <vt:lpwstr/>
      </vt:variant>
      <vt:variant>
        <vt:i4>8257547</vt:i4>
      </vt:variant>
      <vt:variant>
        <vt:i4>33</vt:i4>
      </vt:variant>
      <vt:variant>
        <vt:i4>0</vt:i4>
      </vt:variant>
      <vt:variant>
        <vt:i4>5</vt:i4>
      </vt:variant>
      <vt:variant>
        <vt:lpwstr>\\BCNSSRV926\DAV\ITIINT\Doc</vt:lpwstr>
      </vt:variant>
      <vt:variant>
        <vt:lpwstr/>
      </vt:variant>
      <vt:variant>
        <vt:i4>262262</vt:i4>
      </vt:variant>
      <vt:variant>
        <vt:i4>30</vt:i4>
      </vt:variant>
      <vt:variant>
        <vt:i4>0</vt:i4>
      </vt:variant>
      <vt:variant>
        <vt:i4>5</vt:i4>
      </vt:variant>
      <vt:variant>
        <vt:lpwstr>\\BCNSSRV926\DAV\ITIINT\Temp</vt:lpwstr>
      </vt:variant>
      <vt:variant>
        <vt:lpwstr/>
      </vt:variant>
      <vt:variant>
        <vt:i4>3080273</vt:i4>
      </vt:variant>
      <vt:variant>
        <vt:i4>27</vt:i4>
      </vt:variant>
      <vt:variant>
        <vt:i4>0</vt:i4>
      </vt:variant>
      <vt:variant>
        <vt:i4>5</vt:i4>
      </vt:variant>
      <vt:variant>
        <vt:lpwstr>\\BCNSSRV926\ITI_INT\PSS\</vt:lpwstr>
      </vt:variant>
      <vt:variant>
        <vt:lpwstr/>
      </vt:variant>
      <vt:variant>
        <vt:i4>3801144</vt:i4>
      </vt:variant>
      <vt:variant>
        <vt:i4>24</vt:i4>
      </vt:variant>
      <vt:variant>
        <vt:i4>0</vt:i4>
      </vt:variant>
      <vt:variant>
        <vt:i4>5</vt:i4>
      </vt:variant>
      <vt:variant>
        <vt:lpwstr>\\Serveur</vt:lpwstr>
      </vt:variant>
      <vt:variant>
        <vt:lpwstr/>
      </vt:variant>
      <vt:variant>
        <vt:i4>3539006</vt:i4>
      </vt:variant>
      <vt:variant>
        <vt:i4>21</vt:i4>
      </vt:variant>
      <vt:variant>
        <vt:i4>0</vt:i4>
      </vt:variant>
      <vt:variant>
        <vt:i4>5</vt:i4>
      </vt:variant>
      <vt:variant>
        <vt:lpwstr>http://10.5.253.37/</vt:lpwstr>
      </vt:variant>
      <vt:variant>
        <vt:lpwstr/>
      </vt:variant>
      <vt:variant>
        <vt:i4>1310781</vt:i4>
      </vt:variant>
      <vt:variant>
        <vt:i4>14</vt:i4>
      </vt:variant>
      <vt:variant>
        <vt:i4>0</vt:i4>
      </vt:variant>
      <vt:variant>
        <vt:i4>5</vt:i4>
      </vt:variant>
      <vt:variant>
        <vt:lpwstr/>
      </vt:variant>
      <vt:variant>
        <vt:lpwstr>_Toc409536304</vt:lpwstr>
      </vt:variant>
      <vt:variant>
        <vt:i4>1310781</vt:i4>
      </vt:variant>
      <vt:variant>
        <vt:i4>8</vt:i4>
      </vt:variant>
      <vt:variant>
        <vt:i4>0</vt:i4>
      </vt:variant>
      <vt:variant>
        <vt:i4>5</vt:i4>
      </vt:variant>
      <vt:variant>
        <vt:lpwstr/>
      </vt:variant>
      <vt:variant>
        <vt:lpwstr>_Toc409536303</vt:lpwstr>
      </vt:variant>
      <vt:variant>
        <vt:i4>1310781</vt:i4>
      </vt:variant>
      <vt:variant>
        <vt:i4>2</vt:i4>
      </vt:variant>
      <vt:variant>
        <vt:i4>0</vt:i4>
      </vt:variant>
      <vt:variant>
        <vt:i4>5</vt:i4>
      </vt:variant>
      <vt:variant>
        <vt:lpwstr/>
      </vt:variant>
      <vt:variant>
        <vt:lpwstr>_Toc409536302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STRUCTIS</dc:creator>
  <cp:lastModifiedBy>GNAMIAN, Amoa-Emmanuel</cp:lastModifiedBy>
  <cp:revision>107</cp:revision>
  <dcterms:created xsi:type="dcterms:W3CDTF">2015-03-26T14:34:00Z</dcterms:created>
  <dcterms:modified xsi:type="dcterms:W3CDTF">2015-04-20T11:23:00Z</dcterms:modified>
</cp:coreProperties>
</file>